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8A0B" w14:textId="4AEA40C4" w:rsidR="00821942" w:rsidRPr="00010517" w:rsidRDefault="00821942" w:rsidP="00821942">
      <w:pPr>
        <w:keepNext/>
        <w:spacing w:before="240" w:after="120" w:line="240" w:lineRule="auto"/>
        <w:jc w:val="center"/>
        <w:outlineLvl w:val="0"/>
        <w:rPr>
          <w:rFonts w:ascii="Times New Roman" w:hAnsi="Times New Roman"/>
          <w:b/>
          <w:bCs/>
          <w:sz w:val="24"/>
          <w:szCs w:val="24"/>
        </w:rPr>
      </w:pPr>
      <w:bookmarkStart w:id="0" w:name="_Hlk131500725"/>
      <w:bookmarkStart w:id="1" w:name="_Hlk131597151"/>
      <w:bookmarkStart w:id="2" w:name="_Hlk131589568"/>
      <w:r w:rsidRPr="00010517">
        <w:rPr>
          <w:rFonts w:ascii="Times New Roman" w:hAnsi="Times New Roman"/>
          <w:b/>
          <w:bCs/>
          <w:sz w:val="24"/>
          <w:szCs w:val="24"/>
          <w:lang w:val="x-none" w:eastAsia="x-none"/>
        </w:rPr>
        <w:t xml:space="preserve">Приложение </w:t>
      </w:r>
      <w:r w:rsidRPr="00010517">
        <w:rPr>
          <w:rFonts w:ascii="Times New Roman" w:hAnsi="Times New Roman"/>
          <w:b/>
          <w:bCs/>
          <w:sz w:val="24"/>
          <w:szCs w:val="24"/>
          <w:lang w:eastAsia="x-none"/>
        </w:rPr>
        <w:t xml:space="preserve">3. </w:t>
      </w:r>
      <w:r w:rsidRPr="00010517">
        <w:rPr>
          <w:rFonts w:ascii="Times New Roman" w:hAnsi="Times New Roman"/>
          <w:b/>
          <w:bCs/>
          <w:sz w:val="24"/>
          <w:szCs w:val="24"/>
        </w:rPr>
        <w:t>Примерные рабочие программы учебных дисциплин</w:t>
      </w:r>
    </w:p>
    <w:p w14:paraId="17C37334" w14:textId="77777777" w:rsidR="00821942" w:rsidRPr="00010517" w:rsidRDefault="00821942" w:rsidP="00821942">
      <w:pPr>
        <w:keepNext/>
        <w:spacing w:before="240" w:after="120" w:line="240" w:lineRule="auto"/>
        <w:jc w:val="center"/>
        <w:outlineLvl w:val="0"/>
        <w:rPr>
          <w:rFonts w:ascii="Times New Roman" w:hAnsi="Times New Roman"/>
          <w:b/>
          <w:bCs/>
          <w:sz w:val="24"/>
          <w:szCs w:val="24"/>
          <w:lang w:eastAsia="x-none"/>
        </w:rPr>
      </w:pPr>
    </w:p>
    <w:p w14:paraId="507D82FB" w14:textId="77777777" w:rsidR="003B094E" w:rsidRPr="00010517" w:rsidRDefault="003B094E" w:rsidP="003B094E">
      <w:pPr>
        <w:spacing w:after="0"/>
        <w:jc w:val="right"/>
        <w:rPr>
          <w:rFonts w:ascii="Times New Roman" w:hAnsi="Times New Roman"/>
          <w:b/>
          <w:sz w:val="24"/>
          <w:szCs w:val="24"/>
        </w:rPr>
      </w:pPr>
      <w:bookmarkStart w:id="3" w:name="_Hlk132100154"/>
      <w:bookmarkEnd w:id="0"/>
      <w:bookmarkEnd w:id="1"/>
      <w:bookmarkEnd w:id="2"/>
      <w:r w:rsidRPr="00010517">
        <w:rPr>
          <w:rFonts w:ascii="Times New Roman" w:hAnsi="Times New Roman"/>
          <w:b/>
          <w:sz w:val="24"/>
          <w:szCs w:val="24"/>
        </w:rPr>
        <w:t>Приложение 3.1</w:t>
      </w:r>
    </w:p>
    <w:p w14:paraId="7A16C2ED" w14:textId="2B8DCEA7" w:rsidR="003B094E" w:rsidRPr="00010517" w:rsidRDefault="00474760" w:rsidP="003B094E">
      <w:pPr>
        <w:spacing w:after="0"/>
        <w:jc w:val="right"/>
        <w:rPr>
          <w:rFonts w:ascii="Times New Roman" w:hAnsi="Times New Roman"/>
          <w:i/>
          <w:color w:val="FF0000"/>
          <w:sz w:val="24"/>
          <w:szCs w:val="24"/>
        </w:rPr>
      </w:pPr>
      <w:bookmarkStart w:id="4" w:name="_Hlk132116870"/>
      <w:r w:rsidRPr="00010517">
        <w:rPr>
          <w:rFonts w:ascii="Times New Roman" w:hAnsi="Times New Roman"/>
          <w:sz w:val="24"/>
          <w:szCs w:val="24"/>
        </w:rPr>
        <w:t>к ПОП-П по профессии</w:t>
      </w:r>
    </w:p>
    <w:p w14:paraId="564105F1" w14:textId="77777777" w:rsidR="003B094E" w:rsidRPr="00010517" w:rsidRDefault="003B094E" w:rsidP="003B094E">
      <w:pPr>
        <w:spacing w:after="0"/>
        <w:jc w:val="right"/>
        <w:rPr>
          <w:rFonts w:ascii="Times New Roman" w:hAnsi="Times New Roman"/>
          <w:sz w:val="24"/>
          <w:szCs w:val="24"/>
        </w:rPr>
      </w:pPr>
      <w:r w:rsidRPr="00010517">
        <w:rPr>
          <w:rFonts w:ascii="Times New Roman" w:hAnsi="Times New Roman"/>
          <w:sz w:val="24"/>
          <w:szCs w:val="24"/>
        </w:rPr>
        <w:t>38.01.02 Продавец, контролер-кассир</w:t>
      </w:r>
    </w:p>
    <w:bookmarkEnd w:id="3"/>
    <w:bookmarkEnd w:id="4"/>
    <w:p w14:paraId="26E6C56F" w14:textId="77777777" w:rsidR="008E7DC4" w:rsidRPr="00010517" w:rsidRDefault="008E7DC4" w:rsidP="008E7DC4">
      <w:pPr>
        <w:jc w:val="center"/>
        <w:rPr>
          <w:rFonts w:ascii="Times New Roman" w:hAnsi="Times New Roman" w:cs="Times New Roman"/>
          <w:i/>
          <w:sz w:val="18"/>
          <w:szCs w:val="18"/>
        </w:rPr>
      </w:pPr>
    </w:p>
    <w:p w14:paraId="7E30F110" w14:textId="77777777" w:rsidR="008E7DC4" w:rsidRPr="00010517" w:rsidRDefault="008E7DC4" w:rsidP="008E7DC4">
      <w:pPr>
        <w:jc w:val="center"/>
        <w:rPr>
          <w:rFonts w:ascii="Times New Roman" w:hAnsi="Times New Roman" w:cs="Times New Roman"/>
          <w:b/>
          <w:i/>
        </w:rPr>
      </w:pPr>
    </w:p>
    <w:p w14:paraId="369CE66E" w14:textId="77777777" w:rsidR="008E7DC4" w:rsidRPr="00010517" w:rsidRDefault="008E7DC4" w:rsidP="008E7DC4">
      <w:pPr>
        <w:jc w:val="center"/>
        <w:rPr>
          <w:rFonts w:ascii="Times New Roman" w:hAnsi="Times New Roman" w:cs="Times New Roman"/>
          <w:b/>
          <w:i/>
        </w:rPr>
      </w:pPr>
    </w:p>
    <w:p w14:paraId="3C40C7ED" w14:textId="77777777" w:rsidR="008E7DC4" w:rsidRPr="00010517" w:rsidRDefault="008E7DC4" w:rsidP="008E7DC4">
      <w:pPr>
        <w:jc w:val="center"/>
        <w:rPr>
          <w:rFonts w:ascii="Times New Roman" w:hAnsi="Times New Roman" w:cs="Times New Roman"/>
          <w:b/>
          <w:i/>
        </w:rPr>
      </w:pPr>
    </w:p>
    <w:p w14:paraId="1C42B142" w14:textId="77777777" w:rsidR="008E7DC4" w:rsidRPr="00010517" w:rsidRDefault="008E7DC4" w:rsidP="008E7DC4">
      <w:pPr>
        <w:jc w:val="center"/>
        <w:rPr>
          <w:rFonts w:ascii="Times New Roman" w:hAnsi="Times New Roman" w:cs="Times New Roman"/>
          <w:b/>
          <w:i/>
        </w:rPr>
      </w:pPr>
    </w:p>
    <w:p w14:paraId="4596E281" w14:textId="77777777" w:rsidR="008E7DC4" w:rsidRPr="00010517" w:rsidRDefault="008E7DC4" w:rsidP="008E7DC4">
      <w:pPr>
        <w:jc w:val="center"/>
        <w:rPr>
          <w:rFonts w:ascii="Times New Roman" w:hAnsi="Times New Roman" w:cs="Times New Roman"/>
          <w:b/>
          <w:i/>
        </w:rPr>
      </w:pPr>
    </w:p>
    <w:p w14:paraId="487C4B2D" w14:textId="77777777" w:rsidR="008E7DC4" w:rsidRPr="00010517" w:rsidRDefault="008E7DC4" w:rsidP="008E7DC4">
      <w:pPr>
        <w:jc w:val="center"/>
        <w:rPr>
          <w:rFonts w:ascii="Times New Roman" w:hAnsi="Times New Roman" w:cs="Times New Roman"/>
          <w:b/>
          <w:i/>
        </w:rPr>
      </w:pPr>
    </w:p>
    <w:p w14:paraId="635CCECB" w14:textId="77777777" w:rsidR="008E7DC4" w:rsidRPr="00010517" w:rsidRDefault="008E7DC4" w:rsidP="008E7DC4">
      <w:pPr>
        <w:jc w:val="center"/>
        <w:rPr>
          <w:rFonts w:ascii="Times New Roman" w:hAnsi="Times New Roman" w:cs="Times New Roman"/>
          <w:b/>
          <w:i/>
        </w:rPr>
      </w:pPr>
    </w:p>
    <w:p w14:paraId="7A762C97" w14:textId="77777777" w:rsidR="008E7DC4" w:rsidRPr="00010517" w:rsidRDefault="008E7DC4" w:rsidP="00C053F7">
      <w:pPr>
        <w:jc w:val="center"/>
        <w:rPr>
          <w:rFonts w:ascii="Times New Roman" w:hAnsi="Times New Roman" w:cs="Times New Roman"/>
          <w:b/>
          <w:i/>
        </w:rPr>
      </w:pPr>
    </w:p>
    <w:p w14:paraId="22999DCF" w14:textId="0BB75A9A" w:rsidR="008E7DC4" w:rsidRPr="00010517" w:rsidRDefault="001E48E2" w:rsidP="00C053F7">
      <w:pPr>
        <w:jc w:val="center"/>
        <w:rPr>
          <w:rFonts w:ascii="Times New Roman" w:hAnsi="Times New Roman" w:cs="Times New Roman"/>
          <w:b/>
          <w:sz w:val="24"/>
          <w:szCs w:val="24"/>
        </w:rPr>
      </w:pPr>
      <w:r w:rsidRPr="00010517">
        <w:rPr>
          <w:rFonts w:ascii="Times New Roman" w:hAnsi="Times New Roman" w:cs="Times New Roman"/>
          <w:b/>
          <w:sz w:val="24"/>
          <w:szCs w:val="24"/>
        </w:rPr>
        <w:t xml:space="preserve">ПРИМЕРНАЯ </w:t>
      </w:r>
      <w:r w:rsidR="008E7DC4" w:rsidRPr="00010517">
        <w:rPr>
          <w:rFonts w:ascii="Times New Roman" w:hAnsi="Times New Roman" w:cs="Times New Roman"/>
          <w:b/>
          <w:sz w:val="24"/>
          <w:szCs w:val="24"/>
        </w:rPr>
        <w:t>РАБОЧАЯ ПРОГРАММА УЧЕБНОЙ ДИСЦИПЛИНЫ</w:t>
      </w:r>
    </w:p>
    <w:p w14:paraId="7A47D8E6" w14:textId="621D8C62" w:rsidR="008E7DC4" w:rsidRPr="00010517" w:rsidRDefault="008E7DC4" w:rsidP="00C053F7">
      <w:pPr>
        <w:jc w:val="center"/>
        <w:rPr>
          <w:rFonts w:ascii="Times New Roman" w:hAnsi="Times New Roman" w:cs="Times New Roman"/>
          <w:b/>
          <w:i/>
        </w:rPr>
      </w:pPr>
      <w:r w:rsidRPr="00010517">
        <w:rPr>
          <w:rFonts w:ascii="Times New Roman" w:hAnsi="Times New Roman" w:cs="Times New Roman"/>
          <w:b/>
          <w:iCs/>
          <w:sz w:val="24"/>
          <w:szCs w:val="24"/>
        </w:rPr>
        <w:t>ОП</w:t>
      </w:r>
      <w:r w:rsidR="00821942" w:rsidRPr="00010517">
        <w:rPr>
          <w:rFonts w:ascii="Times New Roman" w:hAnsi="Times New Roman" w:cs="Times New Roman"/>
          <w:b/>
          <w:iCs/>
          <w:sz w:val="24"/>
          <w:szCs w:val="24"/>
        </w:rPr>
        <w:t>.</w:t>
      </w:r>
      <w:r w:rsidRPr="00010517">
        <w:rPr>
          <w:rFonts w:ascii="Times New Roman" w:hAnsi="Times New Roman" w:cs="Times New Roman"/>
          <w:b/>
          <w:iCs/>
          <w:sz w:val="24"/>
          <w:szCs w:val="24"/>
        </w:rPr>
        <w:t xml:space="preserve">01 </w:t>
      </w:r>
      <w:r w:rsidR="003B094E" w:rsidRPr="00010517">
        <w:rPr>
          <w:rFonts w:ascii="Times New Roman" w:hAnsi="Times New Roman" w:cs="Times New Roman"/>
          <w:b/>
          <w:iCs/>
          <w:sz w:val="24"/>
          <w:szCs w:val="24"/>
        </w:rPr>
        <w:t>Основы деловой культуры</w:t>
      </w:r>
    </w:p>
    <w:p w14:paraId="3158F36E" w14:textId="77777777" w:rsidR="008E7DC4" w:rsidRPr="00010517" w:rsidRDefault="008E7DC4" w:rsidP="00C053F7">
      <w:pPr>
        <w:jc w:val="center"/>
        <w:rPr>
          <w:rFonts w:ascii="Times New Roman" w:hAnsi="Times New Roman" w:cs="Times New Roman"/>
          <w:b/>
          <w:i/>
        </w:rPr>
      </w:pPr>
    </w:p>
    <w:p w14:paraId="3C7F90D0" w14:textId="77777777" w:rsidR="008E7DC4" w:rsidRPr="00010517" w:rsidRDefault="008E7DC4" w:rsidP="008E7DC4">
      <w:pPr>
        <w:rPr>
          <w:rFonts w:ascii="Times New Roman" w:hAnsi="Times New Roman" w:cs="Times New Roman"/>
          <w:b/>
          <w:i/>
        </w:rPr>
      </w:pPr>
    </w:p>
    <w:p w14:paraId="04E34AD7" w14:textId="77777777" w:rsidR="008E7DC4" w:rsidRPr="00010517" w:rsidRDefault="008E7DC4" w:rsidP="008E7DC4">
      <w:pPr>
        <w:rPr>
          <w:rFonts w:ascii="Times New Roman" w:hAnsi="Times New Roman" w:cs="Times New Roman"/>
          <w:b/>
          <w:i/>
        </w:rPr>
      </w:pPr>
    </w:p>
    <w:p w14:paraId="1EBAD454" w14:textId="77777777" w:rsidR="008E7DC4" w:rsidRPr="00010517" w:rsidRDefault="008E7DC4" w:rsidP="008E7DC4">
      <w:pPr>
        <w:rPr>
          <w:rFonts w:ascii="Times New Roman" w:hAnsi="Times New Roman" w:cs="Times New Roman"/>
          <w:b/>
          <w:i/>
        </w:rPr>
      </w:pPr>
    </w:p>
    <w:p w14:paraId="0070532A" w14:textId="77777777" w:rsidR="008E7DC4" w:rsidRPr="00010517" w:rsidRDefault="008E7DC4" w:rsidP="008E7DC4">
      <w:pPr>
        <w:rPr>
          <w:rFonts w:ascii="Times New Roman" w:hAnsi="Times New Roman" w:cs="Times New Roman"/>
          <w:b/>
          <w:i/>
        </w:rPr>
      </w:pPr>
    </w:p>
    <w:p w14:paraId="70333205" w14:textId="77777777" w:rsidR="008E7DC4" w:rsidRPr="00010517" w:rsidRDefault="008E7DC4" w:rsidP="008E7DC4">
      <w:pPr>
        <w:rPr>
          <w:rFonts w:ascii="Times New Roman" w:hAnsi="Times New Roman" w:cs="Times New Roman"/>
          <w:b/>
          <w:i/>
        </w:rPr>
      </w:pPr>
    </w:p>
    <w:p w14:paraId="7712D9C2" w14:textId="77777777" w:rsidR="008E7DC4" w:rsidRPr="00010517" w:rsidRDefault="008E7DC4" w:rsidP="008E7DC4">
      <w:pPr>
        <w:rPr>
          <w:rFonts w:ascii="Times New Roman" w:hAnsi="Times New Roman" w:cs="Times New Roman"/>
          <w:b/>
          <w:i/>
        </w:rPr>
      </w:pPr>
    </w:p>
    <w:p w14:paraId="2938DB18" w14:textId="77777777" w:rsidR="008E7DC4" w:rsidRPr="00010517" w:rsidRDefault="008E7DC4" w:rsidP="008E7DC4">
      <w:pPr>
        <w:rPr>
          <w:rFonts w:ascii="Times New Roman" w:hAnsi="Times New Roman" w:cs="Times New Roman"/>
          <w:b/>
          <w:i/>
        </w:rPr>
      </w:pPr>
    </w:p>
    <w:p w14:paraId="0539E5B0" w14:textId="77777777" w:rsidR="008E7DC4" w:rsidRPr="00010517" w:rsidRDefault="008E7DC4" w:rsidP="008E7DC4">
      <w:pPr>
        <w:rPr>
          <w:rFonts w:ascii="Times New Roman" w:hAnsi="Times New Roman" w:cs="Times New Roman"/>
          <w:b/>
          <w:i/>
        </w:rPr>
      </w:pPr>
    </w:p>
    <w:p w14:paraId="192D4CBC" w14:textId="77777777" w:rsidR="008E7DC4" w:rsidRPr="00010517" w:rsidRDefault="008E7DC4" w:rsidP="008E7DC4">
      <w:pPr>
        <w:rPr>
          <w:rFonts w:ascii="Times New Roman" w:hAnsi="Times New Roman" w:cs="Times New Roman"/>
          <w:b/>
          <w:i/>
        </w:rPr>
      </w:pPr>
    </w:p>
    <w:p w14:paraId="79E579D2" w14:textId="77777777" w:rsidR="008E7DC4" w:rsidRPr="00010517" w:rsidRDefault="008E7DC4" w:rsidP="008E7DC4">
      <w:pPr>
        <w:rPr>
          <w:rFonts w:ascii="Times New Roman" w:hAnsi="Times New Roman" w:cs="Times New Roman"/>
          <w:b/>
          <w:i/>
        </w:rPr>
      </w:pPr>
    </w:p>
    <w:p w14:paraId="737F6FF6" w14:textId="77777777" w:rsidR="008E7DC4" w:rsidRPr="00010517" w:rsidRDefault="008E7DC4" w:rsidP="008E7DC4">
      <w:pPr>
        <w:rPr>
          <w:rFonts w:ascii="Times New Roman" w:hAnsi="Times New Roman" w:cs="Times New Roman"/>
          <w:b/>
          <w:i/>
        </w:rPr>
      </w:pPr>
    </w:p>
    <w:p w14:paraId="7AF7282D" w14:textId="47988468" w:rsidR="008E7DC4" w:rsidRPr="00010517" w:rsidRDefault="008E7DC4" w:rsidP="008E7DC4">
      <w:pPr>
        <w:jc w:val="center"/>
        <w:rPr>
          <w:rFonts w:ascii="Times New Roman" w:hAnsi="Times New Roman" w:cs="Times New Roman"/>
          <w:b/>
          <w:iCs/>
          <w:sz w:val="24"/>
          <w:szCs w:val="24"/>
        </w:rPr>
      </w:pPr>
      <w:r w:rsidRPr="00010517">
        <w:rPr>
          <w:rFonts w:ascii="Times New Roman" w:hAnsi="Times New Roman" w:cs="Times New Roman"/>
          <w:b/>
          <w:sz w:val="24"/>
          <w:szCs w:val="24"/>
        </w:rPr>
        <w:t>2023 г</w:t>
      </w:r>
      <w:r w:rsidR="00077960">
        <w:rPr>
          <w:rFonts w:ascii="Times New Roman" w:hAnsi="Times New Roman" w:cs="Times New Roman"/>
          <w:b/>
          <w:sz w:val="24"/>
          <w:szCs w:val="24"/>
        </w:rPr>
        <w:t>.</w:t>
      </w:r>
    </w:p>
    <w:p w14:paraId="76CD3144" w14:textId="77777777" w:rsidR="008E7DC4" w:rsidRPr="00010517" w:rsidRDefault="008E7DC4" w:rsidP="008E7DC4">
      <w:pPr>
        <w:spacing w:after="0"/>
        <w:rPr>
          <w:rFonts w:ascii="Times New Roman" w:hAnsi="Times New Roman" w:cs="Times New Roman"/>
          <w:b/>
          <w:i/>
          <w:sz w:val="24"/>
          <w:szCs w:val="24"/>
        </w:rPr>
        <w:sectPr w:rsidR="008E7DC4" w:rsidRPr="00010517">
          <w:pgSz w:w="11907" w:h="16840"/>
          <w:pgMar w:top="1134" w:right="851" w:bottom="992" w:left="1418" w:header="709" w:footer="709" w:gutter="0"/>
          <w:cols w:space="720"/>
        </w:sectPr>
      </w:pPr>
    </w:p>
    <w:p w14:paraId="38E805B3" w14:textId="77777777" w:rsidR="008E7DC4" w:rsidRPr="00010517" w:rsidRDefault="008E7DC4" w:rsidP="008E7DC4">
      <w:pPr>
        <w:jc w:val="center"/>
        <w:rPr>
          <w:rFonts w:ascii="Times New Roman" w:hAnsi="Times New Roman" w:cs="Times New Roman"/>
          <w:b/>
          <w:i/>
          <w:sz w:val="24"/>
          <w:szCs w:val="24"/>
        </w:rPr>
      </w:pPr>
      <w:r w:rsidRPr="00010517">
        <w:rPr>
          <w:rFonts w:ascii="Times New Roman" w:hAnsi="Times New Roman" w:cs="Times New Roman"/>
          <w:b/>
          <w:i/>
          <w:sz w:val="24"/>
          <w:szCs w:val="24"/>
        </w:rPr>
        <w:lastRenderedPageBreak/>
        <w:t>СОДЕРЖАНИЕ</w:t>
      </w:r>
      <w:r w:rsidRPr="00010517">
        <w:rPr>
          <w:rFonts w:ascii="Times New Roman" w:hAnsi="Times New Roman" w:cs="Times New Roman"/>
          <w:b/>
          <w:sz w:val="28"/>
          <w:szCs w:val="28"/>
          <w:highlight w:val="red"/>
        </w:rPr>
        <w:t xml:space="preserve"> </w:t>
      </w:r>
    </w:p>
    <w:p w14:paraId="382F7194" w14:textId="77777777" w:rsidR="008E7DC4" w:rsidRPr="00010517" w:rsidRDefault="008E7DC4" w:rsidP="008E7DC4">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8E7DC4" w:rsidRPr="00010517" w14:paraId="1286BFAF" w14:textId="77777777" w:rsidTr="008E7DC4">
        <w:tc>
          <w:tcPr>
            <w:tcW w:w="7501" w:type="dxa"/>
          </w:tcPr>
          <w:p w14:paraId="0F251488" w14:textId="77777777" w:rsidR="008E7DC4" w:rsidRPr="00077960" w:rsidRDefault="008E7DC4" w:rsidP="00AA76EC">
            <w:pPr>
              <w:pStyle w:val="aa"/>
              <w:numPr>
                <w:ilvl w:val="0"/>
                <w:numId w:val="16"/>
              </w:numPr>
              <w:suppressAutoHyphens/>
              <w:rPr>
                <w:rFonts w:ascii="Times New Roman" w:hAnsi="Times New Roman" w:cs="Times New Roman"/>
                <w:b/>
              </w:rPr>
            </w:pPr>
            <w:r w:rsidRPr="00077960">
              <w:rPr>
                <w:rFonts w:ascii="Times New Roman" w:hAnsi="Times New Roman" w:cs="Times New Roman"/>
                <w:b/>
              </w:rPr>
              <w:t xml:space="preserve">ОБЩАЯ ХАРАКТЕРИСТИКА </w:t>
            </w:r>
            <w:r w:rsidRPr="00077960">
              <w:rPr>
                <w:rFonts w:ascii="Times New Roman" w:hAnsi="Times New Roman" w:cs="Times New Roman"/>
                <w:b/>
                <w:color w:val="000000"/>
              </w:rPr>
              <w:t>РАБОЧЕЙ ПРОГРАММЫ</w:t>
            </w:r>
            <w:r w:rsidRPr="00077960">
              <w:rPr>
                <w:rFonts w:ascii="Times New Roman" w:hAnsi="Times New Roman" w:cs="Times New Roman"/>
                <w:b/>
              </w:rPr>
              <w:t xml:space="preserve"> УЧЕБНОЙ ДИСЦИПЛИНЫ</w:t>
            </w:r>
          </w:p>
        </w:tc>
        <w:tc>
          <w:tcPr>
            <w:tcW w:w="1854" w:type="dxa"/>
          </w:tcPr>
          <w:p w14:paraId="1C91701D" w14:textId="7F2F2C01" w:rsidR="008E7DC4" w:rsidRPr="00010517" w:rsidRDefault="008E7DC4" w:rsidP="008E7DC4">
            <w:pPr>
              <w:jc w:val="center"/>
              <w:rPr>
                <w:rFonts w:ascii="Times New Roman" w:hAnsi="Times New Roman" w:cs="Times New Roman"/>
                <w:b/>
                <w:sz w:val="24"/>
                <w:szCs w:val="24"/>
              </w:rPr>
            </w:pPr>
          </w:p>
        </w:tc>
      </w:tr>
      <w:tr w:rsidR="008E7DC4" w:rsidRPr="00010517" w14:paraId="31C59998" w14:textId="77777777" w:rsidTr="008E7DC4">
        <w:tc>
          <w:tcPr>
            <w:tcW w:w="7501" w:type="dxa"/>
          </w:tcPr>
          <w:p w14:paraId="56746A6C" w14:textId="77777777" w:rsidR="008E7DC4" w:rsidRPr="00077960" w:rsidRDefault="008E7DC4" w:rsidP="00AA76EC">
            <w:pPr>
              <w:pStyle w:val="aa"/>
              <w:numPr>
                <w:ilvl w:val="0"/>
                <w:numId w:val="16"/>
              </w:numPr>
              <w:suppressAutoHyphens/>
              <w:rPr>
                <w:rFonts w:ascii="Times New Roman" w:hAnsi="Times New Roman" w:cs="Times New Roman"/>
                <w:b/>
              </w:rPr>
            </w:pPr>
            <w:r w:rsidRPr="00077960">
              <w:rPr>
                <w:rFonts w:ascii="Times New Roman" w:hAnsi="Times New Roman" w:cs="Times New Roman"/>
                <w:b/>
              </w:rPr>
              <w:t>СТРУКТУРА И СОДЕРЖАНИЕ УЧЕБНОЙ ДИСЦИПЛИНЫ</w:t>
            </w:r>
          </w:p>
        </w:tc>
        <w:tc>
          <w:tcPr>
            <w:tcW w:w="1854" w:type="dxa"/>
          </w:tcPr>
          <w:p w14:paraId="4B23A6DF" w14:textId="4FB815D4" w:rsidR="008E7DC4" w:rsidRPr="00010517" w:rsidRDefault="008E7DC4" w:rsidP="008E7DC4">
            <w:pPr>
              <w:jc w:val="center"/>
              <w:rPr>
                <w:rFonts w:ascii="Times New Roman" w:hAnsi="Times New Roman" w:cs="Times New Roman"/>
                <w:b/>
                <w:sz w:val="24"/>
                <w:szCs w:val="24"/>
              </w:rPr>
            </w:pPr>
          </w:p>
        </w:tc>
      </w:tr>
      <w:tr w:rsidR="008E7DC4" w:rsidRPr="00010517" w14:paraId="14459C1C" w14:textId="77777777" w:rsidTr="008E7DC4">
        <w:tc>
          <w:tcPr>
            <w:tcW w:w="7501" w:type="dxa"/>
          </w:tcPr>
          <w:p w14:paraId="04A23B3B" w14:textId="77777777" w:rsidR="008E7DC4" w:rsidRPr="00077960" w:rsidRDefault="008E7DC4" w:rsidP="00AA76EC">
            <w:pPr>
              <w:pStyle w:val="aa"/>
              <w:numPr>
                <w:ilvl w:val="0"/>
                <w:numId w:val="16"/>
              </w:numPr>
              <w:suppressAutoHyphens/>
              <w:rPr>
                <w:rFonts w:ascii="Times New Roman" w:hAnsi="Times New Roman" w:cs="Times New Roman"/>
                <w:b/>
              </w:rPr>
            </w:pPr>
            <w:r w:rsidRPr="00077960">
              <w:rPr>
                <w:rFonts w:ascii="Times New Roman" w:hAnsi="Times New Roman" w:cs="Times New Roman"/>
                <w:b/>
              </w:rPr>
              <w:t>УСЛОВИЯ РЕАЛИЗАЦИИ УЧЕБНОЙ ДИСЦИПЛИНЫ</w:t>
            </w:r>
          </w:p>
        </w:tc>
        <w:tc>
          <w:tcPr>
            <w:tcW w:w="1854" w:type="dxa"/>
          </w:tcPr>
          <w:p w14:paraId="5EC70632" w14:textId="642A3C68" w:rsidR="008E7DC4" w:rsidRPr="00010517" w:rsidRDefault="008E7DC4" w:rsidP="008E7DC4">
            <w:pPr>
              <w:jc w:val="center"/>
              <w:rPr>
                <w:rFonts w:ascii="Times New Roman" w:hAnsi="Times New Roman" w:cs="Times New Roman"/>
                <w:b/>
                <w:sz w:val="24"/>
                <w:szCs w:val="24"/>
              </w:rPr>
            </w:pPr>
          </w:p>
        </w:tc>
      </w:tr>
      <w:tr w:rsidR="008E7DC4" w:rsidRPr="00010517" w14:paraId="21F94A5F" w14:textId="77777777" w:rsidTr="008E7DC4">
        <w:tc>
          <w:tcPr>
            <w:tcW w:w="7501" w:type="dxa"/>
          </w:tcPr>
          <w:p w14:paraId="4D829FE2" w14:textId="77777777" w:rsidR="008E7DC4" w:rsidRPr="00077960" w:rsidRDefault="008E7DC4" w:rsidP="00AA76EC">
            <w:pPr>
              <w:pStyle w:val="aa"/>
              <w:numPr>
                <w:ilvl w:val="0"/>
                <w:numId w:val="16"/>
              </w:numPr>
              <w:suppressAutoHyphens/>
              <w:rPr>
                <w:rFonts w:ascii="Times New Roman" w:hAnsi="Times New Roman" w:cs="Times New Roman"/>
                <w:b/>
              </w:rPr>
            </w:pPr>
            <w:r w:rsidRPr="00077960">
              <w:rPr>
                <w:rFonts w:ascii="Times New Roman" w:hAnsi="Times New Roman" w:cs="Times New Roman"/>
                <w:b/>
              </w:rPr>
              <w:t>КОНТРОЛЬ И ОЦЕНКА РЕЗУЛЬТАТОВ ОСВОЕНИЯ УЧЕБНОЙ ДИСЦИПЛИНЫ</w:t>
            </w:r>
          </w:p>
          <w:p w14:paraId="273C8668" w14:textId="77777777" w:rsidR="008E7DC4" w:rsidRPr="00010517" w:rsidRDefault="008E7DC4" w:rsidP="008E7DC4">
            <w:pPr>
              <w:suppressAutoHyphens/>
              <w:rPr>
                <w:rFonts w:ascii="Times New Roman" w:hAnsi="Times New Roman" w:cs="Times New Roman"/>
                <w:b/>
                <w:sz w:val="24"/>
                <w:szCs w:val="24"/>
              </w:rPr>
            </w:pPr>
          </w:p>
        </w:tc>
        <w:tc>
          <w:tcPr>
            <w:tcW w:w="1854" w:type="dxa"/>
          </w:tcPr>
          <w:p w14:paraId="57FD0D6F" w14:textId="435C4C2E" w:rsidR="008E7DC4" w:rsidRPr="00010517" w:rsidRDefault="008E7DC4" w:rsidP="008E7DC4">
            <w:pPr>
              <w:jc w:val="center"/>
              <w:rPr>
                <w:rFonts w:ascii="Times New Roman" w:hAnsi="Times New Roman" w:cs="Times New Roman"/>
                <w:b/>
                <w:sz w:val="24"/>
                <w:szCs w:val="24"/>
              </w:rPr>
            </w:pPr>
          </w:p>
        </w:tc>
      </w:tr>
    </w:tbl>
    <w:p w14:paraId="73A6D954" w14:textId="624FCDB3" w:rsidR="008E7DC4" w:rsidRPr="00077960" w:rsidRDefault="008E7DC4" w:rsidP="00AA76EC">
      <w:pPr>
        <w:pStyle w:val="aa"/>
        <w:numPr>
          <w:ilvl w:val="0"/>
          <w:numId w:val="17"/>
        </w:numPr>
        <w:suppressAutoHyphens/>
        <w:spacing w:after="0"/>
        <w:jc w:val="center"/>
        <w:rPr>
          <w:rFonts w:ascii="Times New Roman" w:hAnsi="Times New Roman" w:cs="Times New Roman"/>
          <w:b/>
        </w:rPr>
      </w:pPr>
      <w:r w:rsidRPr="00077960">
        <w:rPr>
          <w:rFonts w:ascii="Times New Roman" w:hAnsi="Times New Roman" w:cs="Times New Roman"/>
          <w:b/>
          <w:i/>
          <w:u w:val="single"/>
        </w:rPr>
        <w:br w:type="page"/>
      </w:r>
      <w:r w:rsidRPr="00077960">
        <w:rPr>
          <w:rFonts w:ascii="Times New Roman" w:hAnsi="Times New Roman" w:cs="Times New Roman"/>
          <w:b/>
        </w:rPr>
        <w:lastRenderedPageBreak/>
        <w:t xml:space="preserve">ОБЩАЯ ХАРАКТЕРИСТИКА </w:t>
      </w:r>
      <w:r w:rsidRPr="00077960">
        <w:rPr>
          <w:rFonts w:ascii="Times New Roman" w:hAnsi="Times New Roman" w:cs="Times New Roman"/>
          <w:b/>
          <w:color w:val="000000"/>
        </w:rPr>
        <w:t>РАБОЧЕЙ ПРОГРАММЫ</w:t>
      </w:r>
      <w:r w:rsidRPr="00077960">
        <w:rPr>
          <w:rFonts w:ascii="Times New Roman" w:hAnsi="Times New Roman" w:cs="Times New Roman"/>
          <w:b/>
        </w:rPr>
        <w:t xml:space="preserve"> УЧЕБНОЙ ДИСЦИПЛИНЫ</w:t>
      </w:r>
    </w:p>
    <w:p w14:paraId="62EC5BE8" w14:textId="5120C0CF" w:rsidR="008E7DC4" w:rsidRPr="00010517" w:rsidRDefault="00821942" w:rsidP="00821942">
      <w:pPr>
        <w:jc w:val="center"/>
        <w:rPr>
          <w:rFonts w:ascii="Times New Roman" w:hAnsi="Times New Roman" w:cs="Times New Roman"/>
          <w:b/>
          <w:i/>
        </w:rPr>
      </w:pPr>
      <w:r w:rsidRPr="00010517">
        <w:rPr>
          <w:rFonts w:ascii="Times New Roman" w:hAnsi="Times New Roman" w:cs="Times New Roman"/>
          <w:b/>
          <w:iCs/>
          <w:sz w:val="24"/>
          <w:szCs w:val="24"/>
        </w:rPr>
        <w:t>«</w:t>
      </w:r>
      <w:r w:rsidR="008E7DC4" w:rsidRPr="00010517">
        <w:rPr>
          <w:rFonts w:ascii="Times New Roman" w:hAnsi="Times New Roman" w:cs="Times New Roman"/>
          <w:b/>
          <w:iCs/>
          <w:sz w:val="24"/>
          <w:szCs w:val="24"/>
        </w:rPr>
        <w:t>ОП</w:t>
      </w:r>
      <w:r w:rsidRPr="00010517">
        <w:rPr>
          <w:rFonts w:ascii="Times New Roman" w:hAnsi="Times New Roman" w:cs="Times New Roman"/>
          <w:b/>
          <w:iCs/>
          <w:sz w:val="24"/>
          <w:szCs w:val="24"/>
        </w:rPr>
        <w:t>.</w:t>
      </w:r>
      <w:r w:rsidR="008E7DC4" w:rsidRPr="00010517">
        <w:rPr>
          <w:rFonts w:ascii="Times New Roman" w:hAnsi="Times New Roman" w:cs="Times New Roman"/>
          <w:b/>
          <w:iCs/>
          <w:sz w:val="24"/>
          <w:szCs w:val="24"/>
        </w:rPr>
        <w:t xml:space="preserve">01 </w:t>
      </w:r>
      <w:r w:rsidR="003B094E" w:rsidRPr="00010517">
        <w:rPr>
          <w:rFonts w:ascii="Times New Roman" w:hAnsi="Times New Roman" w:cs="Times New Roman"/>
          <w:b/>
          <w:iCs/>
          <w:sz w:val="24"/>
          <w:szCs w:val="24"/>
        </w:rPr>
        <w:t>Основы деловой культуры</w:t>
      </w:r>
      <w:r w:rsidR="008E7DC4" w:rsidRPr="00010517">
        <w:rPr>
          <w:rFonts w:ascii="Times New Roman" w:hAnsi="Times New Roman" w:cs="Times New Roman"/>
          <w:b/>
          <w:iCs/>
          <w:sz w:val="24"/>
          <w:szCs w:val="24"/>
        </w:rPr>
        <w:t>»</w:t>
      </w:r>
    </w:p>
    <w:p w14:paraId="1F3AB16A" w14:textId="77777777" w:rsidR="008E7DC4" w:rsidRPr="00010517" w:rsidRDefault="008E7DC4" w:rsidP="00C40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010517">
        <w:rPr>
          <w:rFonts w:ascii="Times New Roman" w:hAnsi="Times New Roman" w:cs="Times New Roman"/>
          <w:b/>
          <w:sz w:val="24"/>
          <w:szCs w:val="24"/>
        </w:rPr>
        <w:t xml:space="preserve">1.1. Место дисциплины в структуре основной образовательной программы: </w:t>
      </w:r>
    </w:p>
    <w:p w14:paraId="0030D731" w14:textId="53D79F8B" w:rsidR="003B094E" w:rsidRPr="00010517" w:rsidRDefault="008E7DC4" w:rsidP="00C40B57">
      <w:pPr>
        <w:spacing w:after="0"/>
        <w:ind w:firstLine="709"/>
        <w:jc w:val="both"/>
        <w:rPr>
          <w:rFonts w:ascii="Times New Roman" w:hAnsi="Times New Roman"/>
          <w:sz w:val="24"/>
          <w:szCs w:val="24"/>
        </w:rPr>
      </w:pPr>
      <w:r w:rsidRPr="00010517">
        <w:rPr>
          <w:rFonts w:ascii="Times New Roman" w:hAnsi="Times New Roman" w:cs="Times New Roman"/>
          <w:sz w:val="24"/>
          <w:szCs w:val="24"/>
        </w:rPr>
        <w:t xml:space="preserve">Учебная дисциплина </w:t>
      </w:r>
      <w:r w:rsidR="003B094E" w:rsidRPr="00010517">
        <w:rPr>
          <w:rFonts w:ascii="Times New Roman" w:hAnsi="Times New Roman" w:cs="Times New Roman"/>
          <w:bCs/>
          <w:iCs/>
          <w:sz w:val="24"/>
          <w:szCs w:val="24"/>
        </w:rPr>
        <w:t>«ОП.01 Основы деловой культуры»</w:t>
      </w:r>
      <w:r w:rsidRPr="00010517">
        <w:rPr>
          <w:rFonts w:ascii="Times New Roman" w:hAnsi="Times New Roman" w:cs="Times New Roman"/>
          <w:b/>
          <w:iCs/>
          <w:sz w:val="24"/>
          <w:szCs w:val="24"/>
        </w:rPr>
        <w:t xml:space="preserve"> </w:t>
      </w:r>
      <w:r w:rsidRPr="00010517">
        <w:rPr>
          <w:rFonts w:ascii="Times New Roman" w:hAnsi="Times New Roman" w:cs="Times New Roman"/>
          <w:sz w:val="24"/>
          <w:szCs w:val="24"/>
        </w:rPr>
        <w:t>является обязательной частью</w:t>
      </w:r>
      <w:r w:rsidR="00B950C6" w:rsidRPr="00010517">
        <w:rPr>
          <w:rFonts w:ascii="Times New Roman" w:hAnsi="Times New Roman" w:cs="Times New Roman"/>
          <w:sz w:val="24"/>
          <w:szCs w:val="24"/>
        </w:rPr>
        <w:t xml:space="preserve"> </w:t>
      </w:r>
      <w:r w:rsidR="00946AD7" w:rsidRPr="00010517">
        <w:rPr>
          <w:rFonts w:ascii="Times New Roman" w:hAnsi="Times New Roman"/>
          <w:iCs/>
          <w:sz w:val="24"/>
          <w:szCs w:val="24"/>
        </w:rPr>
        <w:t>общепрофессионального цикла</w:t>
      </w:r>
      <w:r w:rsidRPr="00010517">
        <w:rPr>
          <w:rFonts w:ascii="Times New Roman" w:hAnsi="Times New Roman" w:cs="Times New Roman"/>
          <w:sz w:val="24"/>
          <w:szCs w:val="24"/>
        </w:rPr>
        <w:t xml:space="preserve"> ПОП-П в соответствии с ФГОС СПО по </w:t>
      </w:r>
      <w:bookmarkStart w:id="5" w:name="_Hlk132108705"/>
      <w:r w:rsidR="00C40B57" w:rsidRPr="00010517">
        <w:rPr>
          <w:rFonts w:ascii="Times New Roman" w:hAnsi="Times New Roman" w:cs="Times New Roman"/>
          <w:sz w:val="24"/>
          <w:szCs w:val="24"/>
        </w:rPr>
        <w:t xml:space="preserve">профессии </w:t>
      </w:r>
      <w:r w:rsidR="003B094E" w:rsidRPr="00010517">
        <w:rPr>
          <w:rFonts w:ascii="Times New Roman" w:hAnsi="Times New Roman"/>
          <w:sz w:val="24"/>
          <w:szCs w:val="24"/>
        </w:rPr>
        <w:t>38.01.02 Продавец, контролер-кассир.</w:t>
      </w:r>
    </w:p>
    <w:bookmarkEnd w:id="5"/>
    <w:p w14:paraId="1F1DC510" w14:textId="2E070701" w:rsidR="008E7DC4" w:rsidRPr="00010517" w:rsidRDefault="008E7DC4" w:rsidP="00C40B57">
      <w:pPr>
        <w:ind w:firstLine="709"/>
        <w:jc w:val="both"/>
        <w:rPr>
          <w:rFonts w:ascii="Times New Roman" w:hAnsi="Times New Roman" w:cs="Times New Roman"/>
          <w:sz w:val="24"/>
          <w:szCs w:val="24"/>
        </w:rPr>
      </w:pPr>
      <w:r w:rsidRPr="00010517">
        <w:rPr>
          <w:rFonts w:ascii="Times New Roman" w:hAnsi="Times New Roman" w:cs="Times New Roman"/>
          <w:sz w:val="24"/>
          <w:szCs w:val="24"/>
        </w:rPr>
        <w:t xml:space="preserve">Особое значение дисциплина имеет при формировании и развитии </w:t>
      </w:r>
      <w:r w:rsidR="008D23ED">
        <w:rPr>
          <w:rFonts w:ascii="Times New Roman" w:hAnsi="Times New Roman" w:cs="Times New Roman"/>
          <w:sz w:val="24"/>
          <w:szCs w:val="24"/>
        </w:rPr>
        <w:t>ОК 4</w:t>
      </w:r>
      <w:r w:rsidRPr="00010517">
        <w:rPr>
          <w:rFonts w:ascii="Times New Roman" w:hAnsi="Times New Roman" w:cs="Times New Roman"/>
          <w:i/>
          <w:sz w:val="24"/>
          <w:szCs w:val="24"/>
        </w:rPr>
        <w:t>.</w:t>
      </w:r>
    </w:p>
    <w:p w14:paraId="10ECACA1" w14:textId="77777777" w:rsidR="008E7DC4" w:rsidRPr="00010517" w:rsidRDefault="008E7DC4" w:rsidP="00C40B57">
      <w:pPr>
        <w:spacing w:after="0"/>
        <w:ind w:firstLine="709"/>
        <w:jc w:val="both"/>
        <w:rPr>
          <w:rFonts w:ascii="Times New Roman" w:hAnsi="Times New Roman" w:cs="Times New Roman"/>
          <w:b/>
          <w:sz w:val="24"/>
          <w:szCs w:val="24"/>
        </w:rPr>
      </w:pPr>
      <w:r w:rsidRPr="00010517">
        <w:rPr>
          <w:rFonts w:ascii="Times New Roman" w:hAnsi="Times New Roman" w:cs="Times New Roman"/>
          <w:b/>
          <w:sz w:val="24"/>
          <w:szCs w:val="24"/>
        </w:rPr>
        <w:t>1.2. Цель и планируемые результаты освоения дисциплины:</w:t>
      </w:r>
    </w:p>
    <w:p w14:paraId="62A744B9" w14:textId="77777777" w:rsidR="008E7DC4" w:rsidRPr="00010517" w:rsidRDefault="008E7DC4" w:rsidP="00C40B57">
      <w:pPr>
        <w:suppressAutoHyphens/>
        <w:spacing w:after="0"/>
        <w:ind w:firstLine="709"/>
        <w:jc w:val="both"/>
        <w:rPr>
          <w:rFonts w:ascii="Times New Roman" w:hAnsi="Times New Roman" w:cs="Times New Roman"/>
          <w:sz w:val="24"/>
          <w:szCs w:val="24"/>
        </w:rPr>
      </w:pPr>
      <w:r w:rsidRPr="00010517">
        <w:rPr>
          <w:rFonts w:ascii="Times New Roman" w:hAnsi="Times New Roman" w:cs="Times New Roman"/>
          <w:sz w:val="24"/>
          <w:szCs w:val="24"/>
        </w:rPr>
        <w:t xml:space="preserve">В рамках программы учебной дисциплины обучающимися осваиваются умения </w:t>
      </w:r>
      <w:r w:rsidRPr="00010517">
        <w:rPr>
          <w:rFonts w:ascii="Times New Roman" w:hAnsi="Times New Roman" w:cs="Times New Roman"/>
          <w:sz w:val="24"/>
          <w:szCs w:val="24"/>
        </w:rPr>
        <w:br/>
        <w:t>и знания</w:t>
      </w:r>
    </w:p>
    <w:p w14:paraId="46045BCD" w14:textId="77777777" w:rsidR="008E7DC4" w:rsidRPr="00010517" w:rsidRDefault="008E7DC4" w:rsidP="008E7DC4">
      <w:pPr>
        <w:suppressAutoHyphens/>
        <w:spacing w:after="0" w:line="240" w:lineRule="auto"/>
        <w:jc w:val="both"/>
        <w:rPr>
          <w:rFonts w:ascii="Times New Roman" w:hAnsi="Times New Roman" w:cs="Times New Roman"/>
          <w:sz w:val="24"/>
          <w:szCs w:val="24"/>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3998"/>
        <w:gridCol w:w="4253"/>
      </w:tblGrid>
      <w:tr w:rsidR="00C40B57" w:rsidRPr="00077960" w14:paraId="142CD118" w14:textId="77777777" w:rsidTr="00C40B57">
        <w:trPr>
          <w:trHeight w:val="649"/>
        </w:trPr>
        <w:tc>
          <w:tcPr>
            <w:tcW w:w="1213" w:type="dxa"/>
            <w:hideMark/>
          </w:tcPr>
          <w:p w14:paraId="3042A536" w14:textId="77777777" w:rsidR="00C40B57" w:rsidRPr="00077960" w:rsidRDefault="00C40B57" w:rsidP="008E7DC4">
            <w:pPr>
              <w:suppressAutoHyphens/>
              <w:spacing w:after="0" w:line="240" w:lineRule="auto"/>
              <w:jc w:val="center"/>
              <w:rPr>
                <w:rFonts w:ascii="Times New Roman" w:hAnsi="Times New Roman" w:cs="Times New Roman"/>
                <w:b/>
                <w:bCs/>
                <w:sz w:val="24"/>
                <w:szCs w:val="24"/>
              </w:rPr>
            </w:pPr>
            <w:r w:rsidRPr="00077960">
              <w:rPr>
                <w:rFonts w:ascii="Times New Roman" w:hAnsi="Times New Roman" w:cs="Times New Roman"/>
                <w:b/>
                <w:bCs/>
                <w:sz w:val="24"/>
                <w:szCs w:val="24"/>
              </w:rPr>
              <w:t>Код</w:t>
            </w:r>
          </w:p>
          <w:p w14:paraId="07C8C503" w14:textId="77777777" w:rsidR="00C40B57" w:rsidRPr="00077960" w:rsidRDefault="00C40B57" w:rsidP="008E7DC4">
            <w:pPr>
              <w:suppressAutoHyphens/>
              <w:spacing w:after="0" w:line="240" w:lineRule="auto"/>
              <w:jc w:val="center"/>
              <w:rPr>
                <w:rFonts w:ascii="Times New Roman" w:hAnsi="Times New Roman" w:cs="Times New Roman"/>
                <w:b/>
                <w:bCs/>
                <w:sz w:val="24"/>
                <w:szCs w:val="24"/>
              </w:rPr>
            </w:pPr>
            <w:r w:rsidRPr="00077960">
              <w:rPr>
                <w:rFonts w:ascii="Times New Roman" w:hAnsi="Times New Roman" w:cs="Times New Roman"/>
                <w:b/>
                <w:bCs/>
                <w:sz w:val="24"/>
                <w:szCs w:val="24"/>
              </w:rPr>
              <w:t>ПК, ОК</w:t>
            </w:r>
          </w:p>
        </w:tc>
        <w:tc>
          <w:tcPr>
            <w:tcW w:w="3998" w:type="dxa"/>
            <w:hideMark/>
          </w:tcPr>
          <w:p w14:paraId="35F12CB5" w14:textId="77777777" w:rsidR="00C40B57" w:rsidRPr="00077960" w:rsidRDefault="00C40B57" w:rsidP="008E7DC4">
            <w:pPr>
              <w:suppressAutoHyphens/>
              <w:spacing w:after="0" w:line="240" w:lineRule="auto"/>
              <w:jc w:val="center"/>
              <w:rPr>
                <w:rFonts w:ascii="Times New Roman" w:hAnsi="Times New Roman" w:cs="Times New Roman"/>
                <w:b/>
                <w:bCs/>
                <w:sz w:val="24"/>
                <w:szCs w:val="24"/>
              </w:rPr>
            </w:pPr>
            <w:r w:rsidRPr="00077960">
              <w:rPr>
                <w:rFonts w:ascii="Times New Roman" w:hAnsi="Times New Roman" w:cs="Times New Roman"/>
                <w:b/>
                <w:bCs/>
                <w:sz w:val="24"/>
                <w:szCs w:val="24"/>
              </w:rPr>
              <w:t>Умения</w:t>
            </w:r>
          </w:p>
        </w:tc>
        <w:tc>
          <w:tcPr>
            <w:tcW w:w="4253" w:type="dxa"/>
            <w:hideMark/>
          </w:tcPr>
          <w:p w14:paraId="22A7A334" w14:textId="77777777" w:rsidR="00C40B57" w:rsidRPr="00077960" w:rsidRDefault="00C40B57" w:rsidP="008E7DC4">
            <w:pPr>
              <w:suppressAutoHyphens/>
              <w:spacing w:after="0" w:line="240" w:lineRule="auto"/>
              <w:jc w:val="center"/>
              <w:rPr>
                <w:rFonts w:ascii="Times New Roman" w:hAnsi="Times New Roman" w:cs="Times New Roman"/>
                <w:b/>
                <w:bCs/>
                <w:sz w:val="24"/>
                <w:szCs w:val="24"/>
              </w:rPr>
            </w:pPr>
            <w:r w:rsidRPr="00077960">
              <w:rPr>
                <w:rFonts w:ascii="Times New Roman" w:hAnsi="Times New Roman" w:cs="Times New Roman"/>
                <w:b/>
                <w:bCs/>
                <w:sz w:val="24"/>
                <w:szCs w:val="24"/>
              </w:rPr>
              <w:t>Знания</w:t>
            </w:r>
          </w:p>
        </w:tc>
      </w:tr>
      <w:tr w:rsidR="00077960" w:rsidRPr="00077960" w14:paraId="3D5DAE25" w14:textId="77777777" w:rsidTr="00C40B57">
        <w:trPr>
          <w:trHeight w:val="70"/>
        </w:trPr>
        <w:tc>
          <w:tcPr>
            <w:tcW w:w="1213" w:type="dxa"/>
            <w:vMerge w:val="restart"/>
          </w:tcPr>
          <w:p w14:paraId="69C8AB55" w14:textId="0CA9967C" w:rsidR="00077960" w:rsidRPr="00077960" w:rsidRDefault="00077960" w:rsidP="008D23ED">
            <w:pPr>
              <w:suppressAutoHyphens/>
              <w:spacing w:after="0" w:line="240" w:lineRule="auto"/>
              <w:jc w:val="center"/>
              <w:rPr>
                <w:rFonts w:ascii="Times New Roman" w:hAnsi="Times New Roman" w:cs="Times New Roman"/>
                <w:iCs/>
                <w:sz w:val="24"/>
                <w:szCs w:val="24"/>
              </w:rPr>
            </w:pPr>
            <w:r w:rsidRPr="00077960">
              <w:rPr>
                <w:rFonts w:ascii="Times New Roman" w:hAnsi="Times New Roman" w:cs="Times New Roman"/>
                <w:iCs/>
                <w:sz w:val="24"/>
                <w:szCs w:val="24"/>
              </w:rPr>
              <w:t>ОК 2</w:t>
            </w:r>
          </w:p>
        </w:tc>
        <w:tc>
          <w:tcPr>
            <w:tcW w:w="3998" w:type="dxa"/>
          </w:tcPr>
          <w:p w14:paraId="5261DC3B" w14:textId="04EF54CA" w:rsidR="00077960" w:rsidRPr="00077960" w:rsidRDefault="00077960" w:rsidP="008D23ED">
            <w:pPr>
              <w:spacing w:after="0" w:line="240" w:lineRule="auto"/>
              <w:ind w:right="-57"/>
              <w:rPr>
                <w:rFonts w:ascii="Times New Roman" w:hAnsi="Times New Roman" w:cs="Times New Roman"/>
                <w:sz w:val="24"/>
                <w:szCs w:val="24"/>
              </w:rPr>
            </w:pPr>
            <w:r w:rsidRPr="00077960">
              <w:rPr>
                <w:rFonts w:ascii="Times New Roman" w:hAnsi="Times New Roman" w:cs="Times New Roman"/>
                <w:sz w:val="24"/>
                <w:szCs w:val="24"/>
              </w:rPr>
              <w:t>пользоваться простейшими приемами саморегуляции поведения в процессе межличностного общения;</w:t>
            </w:r>
          </w:p>
        </w:tc>
        <w:tc>
          <w:tcPr>
            <w:tcW w:w="4253" w:type="dxa"/>
          </w:tcPr>
          <w:p w14:paraId="0F4AA30C" w14:textId="1EB2E15C" w:rsidR="00077960" w:rsidRPr="00077960" w:rsidRDefault="00077960" w:rsidP="008D23ED">
            <w:pPr>
              <w:spacing w:after="0" w:line="240" w:lineRule="auto"/>
              <w:ind w:right="-57"/>
              <w:rPr>
                <w:rFonts w:ascii="Times New Roman" w:hAnsi="Times New Roman" w:cs="Times New Roman"/>
                <w:sz w:val="24"/>
                <w:szCs w:val="24"/>
              </w:rPr>
            </w:pPr>
            <w:r w:rsidRPr="00077960">
              <w:rPr>
                <w:rFonts w:ascii="Times New Roman" w:hAnsi="Times New Roman" w:cs="Times New Roman"/>
                <w:sz w:val="24"/>
                <w:szCs w:val="24"/>
              </w:rPr>
              <w:t>основы психологии производственных отношений;</w:t>
            </w:r>
          </w:p>
        </w:tc>
      </w:tr>
      <w:tr w:rsidR="00077960" w:rsidRPr="00077960" w14:paraId="2D42461E" w14:textId="77777777" w:rsidTr="00C40B57">
        <w:trPr>
          <w:trHeight w:val="70"/>
        </w:trPr>
        <w:tc>
          <w:tcPr>
            <w:tcW w:w="1213" w:type="dxa"/>
            <w:vMerge/>
          </w:tcPr>
          <w:p w14:paraId="262D2A17" w14:textId="77777777" w:rsidR="00077960" w:rsidRPr="00077960" w:rsidRDefault="00077960" w:rsidP="008D23ED">
            <w:pPr>
              <w:suppressAutoHyphens/>
              <w:spacing w:after="0" w:line="240" w:lineRule="auto"/>
              <w:jc w:val="center"/>
              <w:rPr>
                <w:rFonts w:ascii="Times New Roman" w:hAnsi="Times New Roman" w:cs="Times New Roman"/>
                <w:iCs/>
                <w:sz w:val="24"/>
                <w:szCs w:val="24"/>
              </w:rPr>
            </w:pPr>
          </w:p>
        </w:tc>
        <w:tc>
          <w:tcPr>
            <w:tcW w:w="3998" w:type="dxa"/>
          </w:tcPr>
          <w:p w14:paraId="2DB4716C" w14:textId="6C9473CA" w:rsidR="00077960" w:rsidRPr="00077960" w:rsidRDefault="00077960" w:rsidP="008D23ED">
            <w:pPr>
              <w:spacing w:after="0" w:line="240" w:lineRule="auto"/>
              <w:ind w:right="-57"/>
              <w:rPr>
                <w:rFonts w:ascii="Times New Roman" w:hAnsi="Times New Roman" w:cs="Times New Roman"/>
                <w:sz w:val="24"/>
                <w:szCs w:val="24"/>
              </w:rPr>
            </w:pPr>
            <w:r w:rsidRPr="00077960">
              <w:rPr>
                <w:rFonts w:ascii="Times New Roman" w:hAnsi="Times New Roman" w:cs="Times New Roman"/>
                <w:sz w:val="24"/>
                <w:szCs w:val="24"/>
              </w:rPr>
              <w:t>пользоваться простейшими приемами саморегуляции поведения в процессе межличностного общения;</w:t>
            </w:r>
          </w:p>
        </w:tc>
        <w:tc>
          <w:tcPr>
            <w:tcW w:w="4253" w:type="dxa"/>
            <w:vMerge w:val="restart"/>
          </w:tcPr>
          <w:p w14:paraId="7E70177E" w14:textId="4F7C37F3" w:rsidR="00077960" w:rsidRPr="00077960" w:rsidRDefault="00077960" w:rsidP="008D23ED">
            <w:pPr>
              <w:spacing w:after="0" w:line="240" w:lineRule="auto"/>
              <w:ind w:right="-57"/>
              <w:rPr>
                <w:rFonts w:ascii="Times New Roman" w:hAnsi="Times New Roman" w:cs="Times New Roman"/>
                <w:sz w:val="24"/>
                <w:szCs w:val="24"/>
              </w:rPr>
            </w:pPr>
            <w:r w:rsidRPr="00077960">
              <w:rPr>
                <w:rFonts w:ascii="Times New Roman" w:hAnsi="Times New Roman" w:cs="Times New Roman"/>
                <w:sz w:val="24"/>
                <w:szCs w:val="24"/>
              </w:rPr>
              <w:t>основы управления и конфликтологии.</w:t>
            </w:r>
          </w:p>
        </w:tc>
      </w:tr>
      <w:tr w:rsidR="00077960" w:rsidRPr="00077960" w14:paraId="254D3057" w14:textId="77777777" w:rsidTr="00C40B57">
        <w:trPr>
          <w:trHeight w:val="70"/>
        </w:trPr>
        <w:tc>
          <w:tcPr>
            <w:tcW w:w="1213" w:type="dxa"/>
            <w:vMerge/>
          </w:tcPr>
          <w:p w14:paraId="7223A004" w14:textId="77777777" w:rsidR="00077960" w:rsidRPr="00077960" w:rsidRDefault="00077960" w:rsidP="008D23ED">
            <w:pPr>
              <w:suppressAutoHyphens/>
              <w:spacing w:after="0" w:line="240" w:lineRule="auto"/>
              <w:jc w:val="center"/>
              <w:rPr>
                <w:rFonts w:ascii="Times New Roman" w:hAnsi="Times New Roman" w:cs="Times New Roman"/>
                <w:iCs/>
                <w:sz w:val="24"/>
                <w:szCs w:val="24"/>
              </w:rPr>
            </w:pPr>
          </w:p>
        </w:tc>
        <w:tc>
          <w:tcPr>
            <w:tcW w:w="3998" w:type="dxa"/>
          </w:tcPr>
          <w:p w14:paraId="5BBEBA8E" w14:textId="162B053F" w:rsidR="00077960" w:rsidRPr="00077960" w:rsidRDefault="00077960" w:rsidP="008D23ED">
            <w:pPr>
              <w:spacing w:after="0" w:line="240" w:lineRule="auto"/>
              <w:ind w:right="-57"/>
              <w:rPr>
                <w:rFonts w:ascii="Times New Roman" w:hAnsi="Times New Roman" w:cs="Times New Roman"/>
                <w:sz w:val="24"/>
                <w:szCs w:val="24"/>
              </w:rPr>
            </w:pPr>
            <w:r w:rsidRPr="00077960">
              <w:rPr>
                <w:rFonts w:ascii="Times New Roman" w:hAnsi="Times New Roman" w:cs="Times New Roman"/>
                <w:sz w:val="24"/>
                <w:szCs w:val="24"/>
              </w:rPr>
              <w:t>пользоваться простейшими приемами саморегуляции поведения в процессе межличностного общения;</w:t>
            </w:r>
          </w:p>
        </w:tc>
        <w:tc>
          <w:tcPr>
            <w:tcW w:w="4253" w:type="dxa"/>
            <w:vMerge/>
          </w:tcPr>
          <w:p w14:paraId="3F07B23A" w14:textId="77777777" w:rsidR="00077960" w:rsidRPr="00077960" w:rsidRDefault="00077960" w:rsidP="008D23ED">
            <w:pPr>
              <w:spacing w:after="0" w:line="240" w:lineRule="auto"/>
              <w:ind w:right="-57"/>
              <w:rPr>
                <w:rFonts w:ascii="Times New Roman" w:hAnsi="Times New Roman" w:cs="Times New Roman"/>
                <w:sz w:val="24"/>
                <w:szCs w:val="24"/>
              </w:rPr>
            </w:pPr>
          </w:p>
        </w:tc>
      </w:tr>
      <w:tr w:rsidR="00077960" w:rsidRPr="00077960" w14:paraId="1F601728" w14:textId="77777777" w:rsidTr="00C40B57">
        <w:trPr>
          <w:trHeight w:val="70"/>
        </w:trPr>
        <w:tc>
          <w:tcPr>
            <w:tcW w:w="1213" w:type="dxa"/>
            <w:vMerge/>
          </w:tcPr>
          <w:p w14:paraId="79F2EE69" w14:textId="77777777" w:rsidR="00077960" w:rsidRPr="00077960" w:rsidRDefault="00077960" w:rsidP="008D23ED">
            <w:pPr>
              <w:suppressAutoHyphens/>
              <w:spacing w:after="0" w:line="240" w:lineRule="auto"/>
              <w:jc w:val="center"/>
              <w:rPr>
                <w:rFonts w:ascii="Times New Roman" w:hAnsi="Times New Roman" w:cs="Times New Roman"/>
                <w:iCs/>
                <w:sz w:val="24"/>
                <w:szCs w:val="24"/>
              </w:rPr>
            </w:pPr>
          </w:p>
        </w:tc>
        <w:tc>
          <w:tcPr>
            <w:tcW w:w="3998" w:type="dxa"/>
          </w:tcPr>
          <w:p w14:paraId="77B11B6A" w14:textId="0B74F4EB" w:rsidR="00077960" w:rsidRPr="00077960" w:rsidRDefault="00077960" w:rsidP="008D23ED">
            <w:pPr>
              <w:spacing w:after="0" w:line="240" w:lineRule="auto"/>
              <w:ind w:right="-57"/>
              <w:rPr>
                <w:rFonts w:ascii="Times New Roman" w:hAnsi="Times New Roman" w:cs="Times New Roman"/>
                <w:sz w:val="24"/>
                <w:szCs w:val="24"/>
              </w:rPr>
            </w:pPr>
            <w:r w:rsidRPr="00077960">
              <w:rPr>
                <w:rFonts w:ascii="Times New Roman" w:hAnsi="Times New Roman" w:cs="Times New Roman"/>
                <w:sz w:val="24"/>
                <w:szCs w:val="24"/>
              </w:rPr>
              <w:t>пользоваться простейшими приемами саморегуляции поведения в процессе межличностного общения;</w:t>
            </w:r>
          </w:p>
        </w:tc>
        <w:tc>
          <w:tcPr>
            <w:tcW w:w="4253" w:type="dxa"/>
            <w:vMerge/>
          </w:tcPr>
          <w:p w14:paraId="6075B9A7" w14:textId="77777777" w:rsidR="00077960" w:rsidRPr="00077960" w:rsidRDefault="00077960" w:rsidP="008D23ED">
            <w:pPr>
              <w:spacing w:after="0" w:line="240" w:lineRule="auto"/>
              <w:ind w:right="-57"/>
              <w:rPr>
                <w:rFonts w:ascii="Times New Roman" w:hAnsi="Times New Roman" w:cs="Times New Roman"/>
                <w:sz w:val="24"/>
                <w:szCs w:val="24"/>
              </w:rPr>
            </w:pPr>
          </w:p>
        </w:tc>
      </w:tr>
      <w:tr w:rsidR="00077960" w:rsidRPr="00077960" w14:paraId="20668BC9" w14:textId="77777777" w:rsidTr="00C40B57">
        <w:trPr>
          <w:trHeight w:val="70"/>
        </w:trPr>
        <w:tc>
          <w:tcPr>
            <w:tcW w:w="1213" w:type="dxa"/>
            <w:vMerge/>
          </w:tcPr>
          <w:p w14:paraId="197FAE1A" w14:textId="77777777" w:rsidR="00077960" w:rsidRPr="00077960" w:rsidRDefault="00077960" w:rsidP="008D23ED">
            <w:pPr>
              <w:suppressAutoHyphens/>
              <w:spacing w:after="0" w:line="240" w:lineRule="auto"/>
              <w:jc w:val="center"/>
              <w:rPr>
                <w:rFonts w:ascii="Times New Roman" w:hAnsi="Times New Roman" w:cs="Times New Roman"/>
                <w:iCs/>
                <w:sz w:val="24"/>
                <w:szCs w:val="24"/>
              </w:rPr>
            </w:pPr>
          </w:p>
        </w:tc>
        <w:tc>
          <w:tcPr>
            <w:tcW w:w="3998" w:type="dxa"/>
          </w:tcPr>
          <w:p w14:paraId="5246D60A" w14:textId="20E4833C" w:rsidR="00077960" w:rsidRPr="00077960" w:rsidRDefault="00077960" w:rsidP="008D23ED">
            <w:pPr>
              <w:spacing w:after="0" w:line="240" w:lineRule="auto"/>
              <w:ind w:right="-57"/>
              <w:rPr>
                <w:rFonts w:ascii="Times New Roman" w:hAnsi="Times New Roman" w:cs="Times New Roman"/>
                <w:sz w:val="24"/>
                <w:szCs w:val="24"/>
              </w:rPr>
            </w:pPr>
            <w:r w:rsidRPr="00077960">
              <w:rPr>
                <w:rFonts w:ascii="Times New Roman" w:hAnsi="Times New Roman" w:cs="Times New Roman"/>
                <w:sz w:val="24"/>
                <w:szCs w:val="24"/>
              </w:rPr>
              <w:t>пользоваться простейшими приемами саморегуляции поведения в процессе межличностного общения;</w:t>
            </w:r>
          </w:p>
        </w:tc>
        <w:tc>
          <w:tcPr>
            <w:tcW w:w="4253" w:type="dxa"/>
            <w:vMerge/>
          </w:tcPr>
          <w:p w14:paraId="028E1920" w14:textId="77777777" w:rsidR="00077960" w:rsidRPr="00077960" w:rsidRDefault="00077960" w:rsidP="008D23ED">
            <w:pPr>
              <w:spacing w:after="0" w:line="240" w:lineRule="auto"/>
              <w:ind w:right="-57"/>
              <w:rPr>
                <w:rFonts w:ascii="Times New Roman" w:hAnsi="Times New Roman" w:cs="Times New Roman"/>
                <w:sz w:val="24"/>
                <w:szCs w:val="24"/>
              </w:rPr>
            </w:pPr>
          </w:p>
        </w:tc>
      </w:tr>
      <w:tr w:rsidR="008D23ED" w:rsidRPr="00077960" w14:paraId="31F6660F" w14:textId="77777777" w:rsidTr="00C40B57">
        <w:trPr>
          <w:trHeight w:val="70"/>
        </w:trPr>
        <w:tc>
          <w:tcPr>
            <w:tcW w:w="1213" w:type="dxa"/>
            <w:vMerge w:val="restart"/>
          </w:tcPr>
          <w:p w14:paraId="14B4E91D" w14:textId="6D9EAB8B" w:rsidR="008D23ED" w:rsidRPr="00077960" w:rsidRDefault="008D23ED" w:rsidP="008D23ED">
            <w:pPr>
              <w:suppressAutoHyphens/>
              <w:spacing w:after="0" w:line="240" w:lineRule="auto"/>
              <w:jc w:val="center"/>
              <w:rPr>
                <w:rFonts w:ascii="Times New Roman" w:hAnsi="Times New Roman" w:cs="Times New Roman"/>
                <w:iCs/>
                <w:sz w:val="24"/>
                <w:szCs w:val="24"/>
              </w:rPr>
            </w:pPr>
            <w:r w:rsidRPr="00077960">
              <w:rPr>
                <w:rFonts w:ascii="Times New Roman" w:hAnsi="Times New Roman" w:cs="Times New Roman"/>
                <w:iCs/>
                <w:sz w:val="24"/>
                <w:szCs w:val="24"/>
              </w:rPr>
              <w:t>ОК 4</w:t>
            </w:r>
          </w:p>
        </w:tc>
        <w:tc>
          <w:tcPr>
            <w:tcW w:w="3998" w:type="dxa"/>
          </w:tcPr>
          <w:p w14:paraId="248EC9CD" w14:textId="6A3845C5" w:rsidR="008D23ED" w:rsidRPr="00077960" w:rsidRDefault="008D23ED" w:rsidP="008D23ED">
            <w:pPr>
              <w:spacing w:after="0" w:line="240" w:lineRule="auto"/>
              <w:ind w:right="-57"/>
              <w:rPr>
                <w:rFonts w:ascii="Times New Roman" w:eastAsia="Calibri" w:hAnsi="Times New Roman" w:cs="Times New Roman"/>
                <w:color w:val="000000"/>
                <w:sz w:val="24"/>
                <w:szCs w:val="24"/>
              </w:rPr>
            </w:pPr>
            <w:r w:rsidRPr="00077960">
              <w:rPr>
                <w:rFonts w:ascii="Times New Roman" w:hAnsi="Times New Roman" w:cs="Times New Roman"/>
                <w:sz w:val="24"/>
                <w:szCs w:val="24"/>
              </w:rPr>
              <w:t>выполнять нормы и правила поведения и общения в деловой профессиональной обстановке;</w:t>
            </w:r>
          </w:p>
        </w:tc>
        <w:tc>
          <w:tcPr>
            <w:tcW w:w="4253" w:type="dxa"/>
          </w:tcPr>
          <w:p w14:paraId="05EEB730" w14:textId="588728EB" w:rsidR="008D23ED" w:rsidRPr="00077960" w:rsidRDefault="008D23ED" w:rsidP="008D23ED">
            <w:pPr>
              <w:spacing w:after="0" w:line="240" w:lineRule="auto"/>
              <w:ind w:right="-57"/>
              <w:rPr>
                <w:rFonts w:ascii="Times New Roman" w:eastAsia="Calibri" w:hAnsi="Times New Roman" w:cs="Times New Roman"/>
                <w:color w:val="000000"/>
                <w:sz w:val="24"/>
                <w:szCs w:val="24"/>
              </w:rPr>
            </w:pPr>
            <w:r w:rsidRPr="00077960">
              <w:rPr>
                <w:rFonts w:ascii="Times New Roman" w:hAnsi="Times New Roman" w:cs="Times New Roman"/>
                <w:sz w:val="24"/>
                <w:szCs w:val="24"/>
              </w:rPr>
              <w:t>этику деловых отношений;</w:t>
            </w:r>
          </w:p>
        </w:tc>
      </w:tr>
      <w:tr w:rsidR="008D23ED" w:rsidRPr="00077960" w14:paraId="740812C2" w14:textId="77777777" w:rsidTr="00C40B57">
        <w:trPr>
          <w:trHeight w:val="212"/>
        </w:trPr>
        <w:tc>
          <w:tcPr>
            <w:tcW w:w="1213" w:type="dxa"/>
            <w:vMerge/>
          </w:tcPr>
          <w:p w14:paraId="54B61B13" w14:textId="5AE5C6AC" w:rsidR="008D23ED" w:rsidRPr="00077960" w:rsidRDefault="008D23ED" w:rsidP="008D23ED">
            <w:pPr>
              <w:suppressAutoHyphens/>
              <w:spacing w:after="0" w:line="240" w:lineRule="auto"/>
              <w:jc w:val="center"/>
              <w:rPr>
                <w:rFonts w:ascii="Times New Roman" w:hAnsi="Times New Roman" w:cs="Times New Roman"/>
                <w:b/>
                <w:bCs/>
                <w:i/>
                <w:sz w:val="24"/>
                <w:szCs w:val="24"/>
                <w:highlight w:val="yellow"/>
                <w:u w:val="single"/>
              </w:rPr>
            </w:pPr>
          </w:p>
        </w:tc>
        <w:tc>
          <w:tcPr>
            <w:tcW w:w="3998" w:type="dxa"/>
          </w:tcPr>
          <w:p w14:paraId="5F3B9BCC" w14:textId="3229DB64" w:rsidR="008D23ED" w:rsidRPr="00077960" w:rsidRDefault="008D23ED" w:rsidP="008D23ED">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налаживать контакты с партнерами;</w:t>
            </w:r>
          </w:p>
        </w:tc>
        <w:tc>
          <w:tcPr>
            <w:tcW w:w="4253" w:type="dxa"/>
          </w:tcPr>
          <w:p w14:paraId="58B006F7" w14:textId="4005464F" w:rsidR="008D23ED" w:rsidRPr="00077960" w:rsidRDefault="008D23ED" w:rsidP="008D23ED">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-основы деловой культуры в устной и письменной форме;</w:t>
            </w:r>
          </w:p>
        </w:tc>
      </w:tr>
      <w:tr w:rsidR="008D23ED" w:rsidRPr="00077960" w14:paraId="1D32E2BD" w14:textId="77777777" w:rsidTr="00C40B57">
        <w:trPr>
          <w:trHeight w:val="212"/>
        </w:trPr>
        <w:tc>
          <w:tcPr>
            <w:tcW w:w="1213" w:type="dxa"/>
            <w:vMerge/>
          </w:tcPr>
          <w:p w14:paraId="74C4A54B" w14:textId="77777777" w:rsidR="008D23ED" w:rsidRPr="00077960" w:rsidRDefault="008D23ED" w:rsidP="008D23ED">
            <w:pPr>
              <w:suppressAutoHyphens/>
              <w:spacing w:after="0" w:line="240" w:lineRule="auto"/>
              <w:jc w:val="center"/>
              <w:rPr>
                <w:rFonts w:ascii="Times New Roman" w:hAnsi="Times New Roman" w:cs="Times New Roman"/>
                <w:i/>
                <w:sz w:val="24"/>
                <w:szCs w:val="24"/>
                <w:highlight w:val="yellow"/>
              </w:rPr>
            </w:pPr>
          </w:p>
        </w:tc>
        <w:tc>
          <w:tcPr>
            <w:tcW w:w="3998" w:type="dxa"/>
          </w:tcPr>
          <w:p w14:paraId="015958BD" w14:textId="42A5A9A2" w:rsidR="008D23ED" w:rsidRPr="00077960" w:rsidRDefault="008D23ED" w:rsidP="008D23ED">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организовывать рабочее место;</w:t>
            </w:r>
          </w:p>
        </w:tc>
        <w:tc>
          <w:tcPr>
            <w:tcW w:w="4253" w:type="dxa"/>
          </w:tcPr>
          <w:p w14:paraId="3BC2047C" w14:textId="7E05FD14" w:rsidR="008D23ED" w:rsidRPr="00077960" w:rsidRDefault="008D23ED" w:rsidP="008D23ED">
            <w:pPr>
              <w:spacing w:after="0" w:line="240" w:lineRule="auto"/>
              <w:ind w:right="-57"/>
              <w:rPr>
                <w:rFonts w:ascii="Times New Roman" w:eastAsia="Calibri" w:hAnsi="Times New Roman" w:cs="Times New Roman"/>
                <w:bCs/>
                <w:iCs/>
                <w:sz w:val="24"/>
                <w:szCs w:val="24"/>
              </w:rPr>
            </w:pPr>
            <w:r w:rsidRPr="00077960">
              <w:rPr>
                <w:rFonts w:ascii="Times New Roman" w:hAnsi="Times New Roman" w:cs="Times New Roman"/>
                <w:sz w:val="24"/>
                <w:szCs w:val="24"/>
              </w:rPr>
              <w:t>-нормы и правила поведения и общения в деловой профессиональной обстановке;</w:t>
            </w:r>
          </w:p>
        </w:tc>
      </w:tr>
      <w:tr w:rsidR="008D23ED" w:rsidRPr="00077960" w14:paraId="2BE9201B" w14:textId="77777777" w:rsidTr="00C40B57">
        <w:trPr>
          <w:trHeight w:val="212"/>
        </w:trPr>
        <w:tc>
          <w:tcPr>
            <w:tcW w:w="1213" w:type="dxa"/>
            <w:vMerge/>
          </w:tcPr>
          <w:p w14:paraId="44313065" w14:textId="02D9559F" w:rsidR="008D23ED" w:rsidRPr="00077960" w:rsidRDefault="008D23ED" w:rsidP="008D23ED">
            <w:pPr>
              <w:suppressAutoHyphens/>
              <w:spacing w:after="0" w:line="240" w:lineRule="auto"/>
              <w:jc w:val="center"/>
              <w:rPr>
                <w:rFonts w:ascii="Times New Roman" w:hAnsi="Times New Roman" w:cs="Times New Roman"/>
                <w:b/>
                <w:i/>
                <w:sz w:val="24"/>
                <w:szCs w:val="24"/>
                <w:highlight w:val="yellow"/>
              </w:rPr>
            </w:pPr>
          </w:p>
        </w:tc>
        <w:tc>
          <w:tcPr>
            <w:tcW w:w="3998" w:type="dxa"/>
          </w:tcPr>
          <w:p w14:paraId="47ED61A1" w14:textId="31941BFC" w:rsidR="008D23ED" w:rsidRPr="00077960" w:rsidRDefault="008D23ED" w:rsidP="008D23ED">
            <w:pPr>
              <w:spacing w:after="0" w:line="240" w:lineRule="auto"/>
              <w:ind w:right="-57"/>
              <w:rPr>
                <w:rFonts w:ascii="Times New Roman" w:eastAsia="Calibri" w:hAnsi="Times New Roman" w:cs="Times New Roman"/>
                <w:color w:val="000000"/>
                <w:sz w:val="24"/>
                <w:szCs w:val="24"/>
              </w:rPr>
            </w:pPr>
            <w:r w:rsidRPr="00077960">
              <w:rPr>
                <w:rFonts w:ascii="Times New Roman" w:eastAsia="Calibri" w:hAnsi="Times New Roman" w:cs="Times New Roman"/>
                <w:sz w:val="24"/>
                <w:szCs w:val="24"/>
                <w:lang w:eastAsia="en-US"/>
              </w:rPr>
              <w:t>определять и выстраивать траектории профессионального развития и самообразования</w:t>
            </w:r>
          </w:p>
        </w:tc>
        <w:tc>
          <w:tcPr>
            <w:tcW w:w="4253" w:type="dxa"/>
          </w:tcPr>
          <w:p w14:paraId="0C942F59" w14:textId="73223FDF" w:rsidR="008D23ED" w:rsidRPr="00077960" w:rsidRDefault="008D23ED" w:rsidP="008D23ED">
            <w:pPr>
              <w:spacing w:after="0" w:line="240" w:lineRule="auto"/>
              <w:ind w:right="-57"/>
              <w:rPr>
                <w:rFonts w:ascii="Times New Roman" w:eastAsia="Calibri" w:hAnsi="Times New Roman" w:cs="Times New Roman"/>
                <w:color w:val="000000"/>
                <w:sz w:val="24"/>
                <w:szCs w:val="24"/>
              </w:rPr>
            </w:pPr>
            <w:r w:rsidRPr="00077960">
              <w:rPr>
                <w:rFonts w:ascii="Times New Roman" w:hAnsi="Times New Roman" w:cs="Times New Roman"/>
                <w:sz w:val="24"/>
                <w:szCs w:val="24"/>
              </w:rPr>
              <w:t>-основные правила этикета;</w:t>
            </w:r>
          </w:p>
        </w:tc>
      </w:tr>
      <w:tr w:rsidR="008D23ED" w:rsidRPr="00077960" w14:paraId="701B0F41" w14:textId="77777777" w:rsidTr="00C40B57">
        <w:trPr>
          <w:trHeight w:val="212"/>
        </w:trPr>
        <w:tc>
          <w:tcPr>
            <w:tcW w:w="1213" w:type="dxa"/>
            <w:vMerge/>
          </w:tcPr>
          <w:p w14:paraId="29817D2F" w14:textId="77777777" w:rsidR="008D23ED" w:rsidRPr="00077960" w:rsidRDefault="008D23ED" w:rsidP="008D23ED">
            <w:pPr>
              <w:suppressAutoHyphens/>
              <w:spacing w:after="0" w:line="240" w:lineRule="auto"/>
              <w:jc w:val="center"/>
              <w:rPr>
                <w:rFonts w:ascii="Times New Roman" w:hAnsi="Times New Roman" w:cs="Times New Roman"/>
                <w:i/>
                <w:sz w:val="24"/>
                <w:szCs w:val="24"/>
                <w:highlight w:val="yellow"/>
              </w:rPr>
            </w:pPr>
          </w:p>
        </w:tc>
        <w:tc>
          <w:tcPr>
            <w:tcW w:w="3998" w:type="dxa"/>
          </w:tcPr>
          <w:p w14:paraId="53F74C90" w14:textId="147662C8" w:rsidR="008D23ED" w:rsidRPr="00077960" w:rsidRDefault="008D23ED" w:rsidP="008D23ED">
            <w:pPr>
              <w:spacing w:after="0" w:line="240" w:lineRule="auto"/>
              <w:ind w:right="-57"/>
              <w:rPr>
                <w:rFonts w:ascii="Times New Roman" w:eastAsia="Calibri" w:hAnsi="Times New Roman" w:cs="Times New Roman"/>
                <w:color w:val="000000"/>
                <w:sz w:val="24"/>
                <w:szCs w:val="24"/>
              </w:rPr>
            </w:pPr>
            <w:r w:rsidRPr="00077960">
              <w:rPr>
                <w:rFonts w:ascii="Times New Roman" w:hAnsi="Times New Roman" w:cs="Times New Roman"/>
                <w:sz w:val="24"/>
                <w:szCs w:val="24"/>
              </w:rPr>
              <w:t>-налаживать контакты с партнерами;</w:t>
            </w:r>
          </w:p>
        </w:tc>
        <w:tc>
          <w:tcPr>
            <w:tcW w:w="4253" w:type="dxa"/>
          </w:tcPr>
          <w:p w14:paraId="4A992486" w14:textId="0A6BF17F" w:rsidR="008D23ED" w:rsidRPr="00077960" w:rsidRDefault="008D23ED" w:rsidP="008D23ED">
            <w:pPr>
              <w:spacing w:after="0" w:line="240" w:lineRule="auto"/>
              <w:ind w:right="-57"/>
              <w:rPr>
                <w:rFonts w:ascii="Times New Roman" w:eastAsia="Calibri" w:hAnsi="Times New Roman" w:cs="Times New Roman"/>
                <w:color w:val="000000"/>
                <w:sz w:val="24"/>
                <w:szCs w:val="24"/>
              </w:rPr>
            </w:pPr>
            <w:r w:rsidRPr="00077960">
              <w:rPr>
                <w:rFonts w:ascii="Times New Roman" w:hAnsi="Times New Roman" w:cs="Times New Roman"/>
                <w:sz w:val="24"/>
                <w:szCs w:val="24"/>
              </w:rPr>
              <w:t>-основы психологии производственных отношений;</w:t>
            </w:r>
          </w:p>
        </w:tc>
      </w:tr>
      <w:tr w:rsidR="008D23ED" w:rsidRPr="00077960" w14:paraId="68547ED8" w14:textId="77777777" w:rsidTr="00C40B57">
        <w:trPr>
          <w:trHeight w:val="212"/>
        </w:trPr>
        <w:tc>
          <w:tcPr>
            <w:tcW w:w="1213" w:type="dxa"/>
          </w:tcPr>
          <w:p w14:paraId="13781DD3" w14:textId="63095D6F" w:rsidR="008D23ED" w:rsidRPr="00077960" w:rsidRDefault="008D23ED" w:rsidP="008D23ED">
            <w:pPr>
              <w:suppressAutoHyphens/>
              <w:spacing w:after="0" w:line="240" w:lineRule="auto"/>
              <w:jc w:val="center"/>
              <w:rPr>
                <w:rFonts w:ascii="Times New Roman" w:hAnsi="Times New Roman" w:cs="Times New Roman"/>
                <w:i/>
                <w:sz w:val="24"/>
                <w:szCs w:val="24"/>
                <w:highlight w:val="yellow"/>
              </w:rPr>
            </w:pPr>
            <w:r w:rsidRPr="00077960">
              <w:rPr>
                <w:rFonts w:ascii="Times New Roman" w:hAnsi="Times New Roman" w:cs="Times New Roman"/>
                <w:iCs/>
                <w:sz w:val="24"/>
                <w:szCs w:val="24"/>
              </w:rPr>
              <w:t>ОК 5</w:t>
            </w:r>
          </w:p>
        </w:tc>
        <w:tc>
          <w:tcPr>
            <w:tcW w:w="3998" w:type="dxa"/>
          </w:tcPr>
          <w:p w14:paraId="021CF522" w14:textId="0223E0FB" w:rsidR="008D23ED" w:rsidRPr="00077960" w:rsidRDefault="008D23ED" w:rsidP="008D23ED">
            <w:pPr>
              <w:spacing w:after="0" w:line="240" w:lineRule="auto"/>
              <w:ind w:right="-57"/>
              <w:rPr>
                <w:rFonts w:ascii="Times New Roman" w:hAnsi="Times New Roman" w:cs="Times New Roman"/>
                <w:sz w:val="24"/>
                <w:szCs w:val="24"/>
              </w:rPr>
            </w:pPr>
            <w:r w:rsidRPr="00077960">
              <w:rPr>
                <w:rFonts w:ascii="Times New Roman" w:eastAsia="Calibri" w:hAnsi="Times New Roman" w:cs="Times New Roman"/>
                <w:iCs/>
                <w:sz w:val="24"/>
                <w:szCs w:val="24"/>
                <w:lang w:eastAsia="en-US"/>
              </w:rPr>
              <w:t>использовать различные цифровые средства для решения профессиональных задач</w:t>
            </w:r>
          </w:p>
        </w:tc>
        <w:tc>
          <w:tcPr>
            <w:tcW w:w="4253" w:type="dxa"/>
          </w:tcPr>
          <w:p w14:paraId="2BF4C5C9" w14:textId="1C7F896A" w:rsidR="008D23ED" w:rsidRPr="00077960" w:rsidRDefault="008D23ED" w:rsidP="008D23ED">
            <w:pPr>
              <w:spacing w:after="0" w:line="240" w:lineRule="auto"/>
              <w:ind w:right="-57"/>
              <w:rPr>
                <w:rFonts w:ascii="Times New Roman" w:hAnsi="Times New Roman" w:cs="Times New Roman"/>
                <w:sz w:val="24"/>
                <w:szCs w:val="24"/>
              </w:rPr>
            </w:pPr>
            <w:r w:rsidRPr="00077960">
              <w:rPr>
                <w:rFonts w:ascii="Times New Roman" w:eastAsia="Calibri" w:hAnsi="Times New Roman" w:cs="Times New Roman"/>
                <w:bCs/>
                <w:iCs/>
                <w:sz w:val="24"/>
                <w:szCs w:val="24"/>
                <w:lang w:eastAsia="en-US"/>
              </w:rPr>
              <w:t>порядок их применения и программное обеспечение в профессиональной деятельности в том числе с использованием цифровых средств</w:t>
            </w:r>
          </w:p>
        </w:tc>
      </w:tr>
    </w:tbl>
    <w:p w14:paraId="1FAF96D3" w14:textId="77777777" w:rsidR="004D793A" w:rsidRPr="00010517" w:rsidRDefault="004D793A" w:rsidP="008E7DC4">
      <w:pPr>
        <w:suppressAutoHyphens/>
        <w:spacing w:after="0" w:line="240" w:lineRule="auto"/>
        <w:rPr>
          <w:rFonts w:ascii="Times New Roman" w:hAnsi="Times New Roman" w:cs="Times New Roman"/>
          <w:b/>
        </w:rPr>
      </w:pPr>
    </w:p>
    <w:p w14:paraId="2F3930FF" w14:textId="77777777" w:rsidR="008E7DC4" w:rsidRPr="00010517" w:rsidRDefault="008E7DC4" w:rsidP="008E7DC4">
      <w:pPr>
        <w:suppressAutoHyphens/>
        <w:spacing w:after="240" w:line="240" w:lineRule="auto"/>
        <w:jc w:val="center"/>
        <w:rPr>
          <w:rFonts w:ascii="Times New Roman" w:hAnsi="Times New Roman" w:cs="Times New Roman"/>
          <w:b/>
          <w:sz w:val="24"/>
          <w:szCs w:val="24"/>
        </w:rPr>
      </w:pPr>
      <w:r w:rsidRPr="00010517">
        <w:rPr>
          <w:rFonts w:ascii="Times New Roman" w:hAnsi="Times New Roman" w:cs="Times New Roman"/>
          <w:b/>
          <w:sz w:val="24"/>
          <w:szCs w:val="24"/>
        </w:rPr>
        <w:t>2. СТРУКТУРА И СОДЕРЖАНИЕ УЧЕБНОЙ ДИСЦИПЛИНЫ</w:t>
      </w:r>
    </w:p>
    <w:p w14:paraId="401969D9" w14:textId="77777777" w:rsidR="008E7DC4" w:rsidRPr="00010517" w:rsidRDefault="008E7DC4" w:rsidP="008E7DC4">
      <w:pPr>
        <w:suppressAutoHyphens/>
        <w:spacing w:after="240" w:line="240" w:lineRule="auto"/>
        <w:rPr>
          <w:rFonts w:ascii="Times New Roman" w:hAnsi="Times New Roman" w:cs="Times New Roman"/>
          <w:b/>
          <w:sz w:val="24"/>
          <w:szCs w:val="24"/>
        </w:rPr>
      </w:pPr>
      <w:r w:rsidRPr="00010517">
        <w:rPr>
          <w:rFonts w:ascii="Times New Roman" w:hAnsi="Times New Roman" w:cs="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12"/>
        <w:gridCol w:w="2659"/>
      </w:tblGrid>
      <w:tr w:rsidR="008E7DC4" w:rsidRPr="00077960" w14:paraId="3B9370C0" w14:textId="77777777" w:rsidTr="008E7DC4">
        <w:trPr>
          <w:trHeight w:val="490"/>
        </w:trPr>
        <w:tc>
          <w:tcPr>
            <w:tcW w:w="3611" w:type="pct"/>
            <w:vAlign w:val="center"/>
          </w:tcPr>
          <w:p w14:paraId="29FE810D" w14:textId="77777777" w:rsidR="008E7DC4" w:rsidRPr="00077960" w:rsidRDefault="008E7DC4" w:rsidP="004D793A">
            <w:pPr>
              <w:suppressAutoHyphens/>
              <w:spacing w:after="0" w:line="240" w:lineRule="auto"/>
              <w:rPr>
                <w:rFonts w:ascii="Times New Roman" w:hAnsi="Times New Roman" w:cs="Times New Roman"/>
                <w:b/>
                <w:sz w:val="24"/>
                <w:szCs w:val="24"/>
              </w:rPr>
            </w:pPr>
            <w:r w:rsidRPr="00077960">
              <w:rPr>
                <w:rFonts w:ascii="Times New Roman" w:hAnsi="Times New Roman" w:cs="Times New Roman"/>
                <w:b/>
                <w:sz w:val="24"/>
                <w:szCs w:val="24"/>
              </w:rPr>
              <w:t>Вид учебной работы</w:t>
            </w:r>
          </w:p>
        </w:tc>
        <w:tc>
          <w:tcPr>
            <w:tcW w:w="1389" w:type="pct"/>
            <w:vAlign w:val="center"/>
          </w:tcPr>
          <w:p w14:paraId="23A993AF" w14:textId="77777777" w:rsidR="008E7DC4" w:rsidRPr="00077960" w:rsidRDefault="008E7DC4" w:rsidP="004D793A">
            <w:pPr>
              <w:suppressAutoHyphens/>
              <w:spacing w:after="0" w:line="240" w:lineRule="auto"/>
              <w:rPr>
                <w:rFonts w:ascii="Times New Roman" w:hAnsi="Times New Roman" w:cs="Times New Roman"/>
                <w:b/>
                <w:iCs/>
                <w:sz w:val="24"/>
                <w:szCs w:val="24"/>
              </w:rPr>
            </w:pPr>
            <w:r w:rsidRPr="00077960">
              <w:rPr>
                <w:rFonts w:ascii="Times New Roman" w:hAnsi="Times New Roman" w:cs="Times New Roman"/>
                <w:b/>
                <w:iCs/>
                <w:sz w:val="24"/>
                <w:szCs w:val="24"/>
              </w:rPr>
              <w:t>Объем в часах</w:t>
            </w:r>
          </w:p>
        </w:tc>
      </w:tr>
      <w:tr w:rsidR="008E7DC4" w:rsidRPr="00077960" w14:paraId="6B9B0583" w14:textId="77777777" w:rsidTr="008E7DC4">
        <w:trPr>
          <w:trHeight w:val="490"/>
        </w:trPr>
        <w:tc>
          <w:tcPr>
            <w:tcW w:w="3611" w:type="pct"/>
            <w:vAlign w:val="center"/>
          </w:tcPr>
          <w:p w14:paraId="225936DD" w14:textId="77777777" w:rsidR="008E7DC4" w:rsidRPr="00077960" w:rsidRDefault="008E7DC4" w:rsidP="004D793A">
            <w:pPr>
              <w:suppressAutoHyphens/>
              <w:spacing w:after="0" w:line="240" w:lineRule="auto"/>
              <w:rPr>
                <w:rFonts w:ascii="Times New Roman" w:hAnsi="Times New Roman" w:cs="Times New Roman"/>
                <w:b/>
                <w:sz w:val="24"/>
                <w:szCs w:val="24"/>
              </w:rPr>
            </w:pPr>
            <w:r w:rsidRPr="00077960">
              <w:rPr>
                <w:rFonts w:ascii="Times New Roman" w:hAnsi="Times New Roman" w:cs="Times New Roman"/>
                <w:b/>
                <w:sz w:val="24"/>
                <w:szCs w:val="24"/>
              </w:rPr>
              <w:t>Объем образовательной программы учебной дисциплины</w:t>
            </w:r>
          </w:p>
        </w:tc>
        <w:tc>
          <w:tcPr>
            <w:tcW w:w="1389" w:type="pct"/>
            <w:vAlign w:val="center"/>
          </w:tcPr>
          <w:p w14:paraId="539A9034" w14:textId="3FED3F22" w:rsidR="008E7DC4" w:rsidRPr="00077960" w:rsidRDefault="003B094E" w:rsidP="004D793A">
            <w:pPr>
              <w:suppressAutoHyphens/>
              <w:spacing w:after="0" w:line="240" w:lineRule="auto"/>
              <w:rPr>
                <w:rFonts w:ascii="Times New Roman" w:hAnsi="Times New Roman" w:cs="Times New Roman"/>
                <w:iCs/>
                <w:sz w:val="24"/>
                <w:szCs w:val="24"/>
              </w:rPr>
            </w:pPr>
            <w:r w:rsidRPr="00077960">
              <w:rPr>
                <w:rFonts w:ascii="Times New Roman" w:hAnsi="Times New Roman" w:cs="Times New Roman"/>
                <w:iCs/>
                <w:sz w:val="24"/>
                <w:szCs w:val="24"/>
              </w:rPr>
              <w:t>32</w:t>
            </w:r>
          </w:p>
        </w:tc>
      </w:tr>
      <w:tr w:rsidR="008E7DC4" w:rsidRPr="00077960" w14:paraId="5C53086A" w14:textId="77777777" w:rsidTr="008E7DC4">
        <w:trPr>
          <w:trHeight w:val="490"/>
        </w:trPr>
        <w:tc>
          <w:tcPr>
            <w:tcW w:w="3611" w:type="pct"/>
            <w:shd w:val="clear" w:color="auto" w:fill="auto"/>
            <w:vAlign w:val="center"/>
          </w:tcPr>
          <w:p w14:paraId="352F5EA3" w14:textId="77777777" w:rsidR="008E7DC4" w:rsidRPr="00077960" w:rsidRDefault="008E7DC4" w:rsidP="004D793A">
            <w:pPr>
              <w:suppressAutoHyphens/>
              <w:spacing w:after="0" w:line="240" w:lineRule="auto"/>
              <w:rPr>
                <w:rFonts w:ascii="Times New Roman" w:hAnsi="Times New Roman" w:cs="Times New Roman"/>
                <w:b/>
                <w:sz w:val="24"/>
                <w:szCs w:val="24"/>
              </w:rPr>
            </w:pPr>
            <w:r w:rsidRPr="00077960">
              <w:rPr>
                <w:rFonts w:ascii="Times New Roman" w:hAnsi="Times New Roman" w:cs="Times New Roman"/>
                <w:b/>
                <w:sz w:val="24"/>
                <w:szCs w:val="24"/>
              </w:rPr>
              <w:t>в т.ч. в форме практической подготовки</w:t>
            </w:r>
          </w:p>
        </w:tc>
        <w:tc>
          <w:tcPr>
            <w:tcW w:w="1389" w:type="pct"/>
            <w:shd w:val="clear" w:color="auto" w:fill="auto"/>
            <w:vAlign w:val="center"/>
          </w:tcPr>
          <w:p w14:paraId="754E6A5B" w14:textId="7379D40A" w:rsidR="008E7DC4" w:rsidRPr="00077960" w:rsidRDefault="003B094E" w:rsidP="004D793A">
            <w:pPr>
              <w:suppressAutoHyphens/>
              <w:spacing w:after="0" w:line="240" w:lineRule="auto"/>
              <w:rPr>
                <w:rFonts w:ascii="Times New Roman" w:hAnsi="Times New Roman" w:cs="Times New Roman"/>
                <w:iCs/>
                <w:sz w:val="24"/>
                <w:szCs w:val="24"/>
              </w:rPr>
            </w:pPr>
            <w:r w:rsidRPr="00077960">
              <w:rPr>
                <w:rFonts w:ascii="Times New Roman" w:hAnsi="Times New Roman" w:cs="Times New Roman"/>
                <w:iCs/>
                <w:sz w:val="24"/>
                <w:szCs w:val="24"/>
              </w:rPr>
              <w:t>20</w:t>
            </w:r>
          </w:p>
        </w:tc>
      </w:tr>
      <w:tr w:rsidR="008E7DC4" w:rsidRPr="00077960" w14:paraId="79BCC550" w14:textId="77777777" w:rsidTr="008E7DC4">
        <w:trPr>
          <w:trHeight w:val="336"/>
        </w:trPr>
        <w:tc>
          <w:tcPr>
            <w:tcW w:w="5000" w:type="pct"/>
            <w:gridSpan w:val="2"/>
            <w:vAlign w:val="center"/>
          </w:tcPr>
          <w:p w14:paraId="78769EF3" w14:textId="6E0C6585" w:rsidR="008E7DC4" w:rsidRPr="00077960" w:rsidRDefault="00C40B57" w:rsidP="004D793A">
            <w:pPr>
              <w:suppressAutoHyphens/>
              <w:spacing w:after="0" w:line="240" w:lineRule="auto"/>
              <w:rPr>
                <w:rFonts w:ascii="Times New Roman" w:hAnsi="Times New Roman" w:cs="Times New Roman"/>
                <w:iCs/>
                <w:sz w:val="24"/>
                <w:szCs w:val="24"/>
              </w:rPr>
            </w:pPr>
            <w:r w:rsidRPr="00077960">
              <w:rPr>
                <w:rFonts w:ascii="Times New Roman" w:hAnsi="Times New Roman" w:cs="Times New Roman"/>
                <w:iCs/>
                <w:sz w:val="24"/>
                <w:szCs w:val="24"/>
              </w:rPr>
              <w:t>в т.ч.</w:t>
            </w:r>
          </w:p>
        </w:tc>
      </w:tr>
      <w:tr w:rsidR="008E7DC4" w:rsidRPr="00077960" w14:paraId="44436B71" w14:textId="77777777" w:rsidTr="008E7DC4">
        <w:trPr>
          <w:trHeight w:val="490"/>
        </w:trPr>
        <w:tc>
          <w:tcPr>
            <w:tcW w:w="3611" w:type="pct"/>
            <w:vAlign w:val="center"/>
          </w:tcPr>
          <w:p w14:paraId="59EA83C6" w14:textId="77777777" w:rsidR="008E7DC4" w:rsidRPr="00077960" w:rsidRDefault="008E7DC4" w:rsidP="004D793A">
            <w:pPr>
              <w:suppressAutoHyphens/>
              <w:spacing w:after="0" w:line="240" w:lineRule="auto"/>
              <w:rPr>
                <w:rFonts w:ascii="Times New Roman" w:hAnsi="Times New Roman" w:cs="Times New Roman"/>
                <w:sz w:val="24"/>
                <w:szCs w:val="24"/>
              </w:rPr>
            </w:pPr>
            <w:r w:rsidRPr="00077960">
              <w:rPr>
                <w:rFonts w:ascii="Times New Roman" w:hAnsi="Times New Roman" w:cs="Times New Roman"/>
                <w:sz w:val="24"/>
                <w:szCs w:val="24"/>
              </w:rPr>
              <w:t>теоретическое обучение</w:t>
            </w:r>
          </w:p>
        </w:tc>
        <w:tc>
          <w:tcPr>
            <w:tcW w:w="1389" w:type="pct"/>
            <w:vAlign w:val="center"/>
          </w:tcPr>
          <w:p w14:paraId="14CE2A8F" w14:textId="6635622E" w:rsidR="008E7DC4" w:rsidRPr="00077960" w:rsidRDefault="003B094E" w:rsidP="004D793A">
            <w:pPr>
              <w:suppressAutoHyphens/>
              <w:spacing w:after="0" w:line="240" w:lineRule="auto"/>
              <w:rPr>
                <w:rFonts w:ascii="Times New Roman" w:hAnsi="Times New Roman" w:cs="Times New Roman"/>
                <w:iCs/>
                <w:sz w:val="24"/>
                <w:szCs w:val="24"/>
              </w:rPr>
            </w:pPr>
            <w:r w:rsidRPr="00077960">
              <w:rPr>
                <w:rFonts w:ascii="Times New Roman" w:hAnsi="Times New Roman" w:cs="Times New Roman"/>
                <w:iCs/>
                <w:sz w:val="24"/>
                <w:szCs w:val="24"/>
              </w:rPr>
              <w:t>12</w:t>
            </w:r>
          </w:p>
        </w:tc>
      </w:tr>
      <w:tr w:rsidR="008E7DC4" w:rsidRPr="00077960" w14:paraId="0C7D9E6C" w14:textId="77777777" w:rsidTr="008E7DC4">
        <w:trPr>
          <w:trHeight w:val="490"/>
        </w:trPr>
        <w:tc>
          <w:tcPr>
            <w:tcW w:w="3611" w:type="pct"/>
            <w:vAlign w:val="center"/>
          </w:tcPr>
          <w:p w14:paraId="19B35A2C" w14:textId="4C935578" w:rsidR="008E7DC4" w:rsidRPr="00077960" w:rsidRDefault="00C40B57" w:rsidP="00EA0D69">
            <w:pPr>
              <w:suppressAutoHyphens/>
              <w:spacing w:after="0" w:line="240" w:lineRule="auto"/>
              <w:rPr>
                <w:rFonts w:ascii="Times New Roman" w:hAnsi="Times New Roman" w:cs="Times New Roman"/>
                <w:sz w:val="24"/>
                <w:szCs w:val="24"/>
              </w:rPr>
            </w:pPr>
            <w:r w:rsidRPr="00077960">
              <w:rPr>
                <w:rFonts w:ascii="Times New Roman" w:hAnsi="Times New Roman" w:cs="Times New Roman"/>
                <w:sz w:val="24"/>
                <w:szCs w:val="24"/>
              </w:rPr>
              <w:t>практически</w:t>
            </w:r>
            <w:r w:rsidR="00EA0D69" w:rsidRPr="00077960">
              <w:rPr>
                <w:rFonts w:ascii="Times New Roman" w:hAnsi="Times New Roman" w:cs="Times New Roman"/>
                <w:sz w:val="24"/>
                <w:szCs w:val="24"/>
              </w:rPr>
              <w:t>е</w:t>
            </w:r>
            <w:r w:rsidRPr="00077960">
              <w:rPr>
                <w:rFonts w:ascii="Times New Roman" w:hAnsi="Times New Roman" w:cs="Times New Roman"/>
                <w:sz w:val="24"/>
                <w:szCs w:val="24"/>
              </w:rPr>
              <w:t xml:space="preserve"> </w:t>
            </w:r>
            <w:r w:rsidR="00EA0D69" w:rsidRPr="00077960">
              <w:rPr>
                <w:rFonts w:ascii="Times New Roman" w:hAnsi="Times New Roman" w:cs="Times New Roman"/>
                <w:sz w:val="24"/>
                <w:szCs w:val="24"/>
              </w:rPr>
              <w:t>занятия</w:t>
            </w:r>
            <w:r w:rsidR="008E7DC4" w:rsidRPr="00077960">
              <w:rPr>
                <w:rFonts w:ascii="Times New Roman" w:hAnsi="Times New Roman" w:cs="Times New Roman"/>
                <w:i/>
                <w:sz w:val="24"/>
                <w:szCs w:val="24"/>
              </w:rPr>
              <w:t xml:space="preserve"> </w:t>
            </w:r>
          </w:p>
        </w:tc>
        <w:tc>
          <w:tcPr>
            <w:tcW w:w="1389" w:type="pct"/>
            <w:vAlign w:val="center"/>
          </w:tcPr>
          <w:p w14:paraId="109703E8" w14:textId="5E1A7EA0" w:rsidR="008E7DC4" w:rsidRPr="00077960" w:rsidRDefault="003B094E" w:rsidP="004D793A">
            <w:pPr>
              <w:suppressAutoHyphens/>
              <w:spacing w:after="0" w:line="240" w:lineRule="auto"/>
              <w:rPr>
                <w:rFonts w:ascii="Times New Roman" w:hAnsi="Times New Roman" w:cs="Times New Roman"/>
                <w:iCs/>
                <w:sz w:val="24"/>
                <w:szCs w:val="24"/>
              </w:rPr>
            </w:pPr>
            <w:r w:rsidRPr="00077960">
              <w:rPr>
                <w:rFonts w:ascii="Times New Roman" w:hAnsi="Times New Roman" w:cs="Times New Roman"/>
                <w:iCs/>
                <w:sz w:val="24"/>
                <w:szCs w:val="24"/>
              </w:rPr>
              <w:t>20</w:t>
            </w:r>
          </w:p>
        </w:tc>
      </w:tr>
      <w:tr w:rsidR="008E7DC4" w:rsidRPr="00077960" w14:paraId="1F5C0FC5" w14:textId="77777777" w:rsidTr="008E7DC4">
        <w:trPr>
          <w:trHeight w:val="267"/>
        </w:trPr>
        <w:tc>
          <w:tcPr>
            <w:tcW w:w="3611" w:type="pct"/>
            <w:vAlign w:val="center"/>
          </w:tcPr>
          <w:p w14:paraId="4A333F1E" w14:textId="77777777" w:rsidR="008E7DC4" w:rsidRPr="00077960" w:rsidRDefault="008E7DC4" w:rsidP="004D793A">
            <w:pPr>
              <w:suppressAutoHyphens/>
              <w:spacing w:after="0" w:line="240" w:lineRule="auto"/>
              <w:rPr>
                <w:rFonts w:ascii="Times New Roman" w:hAnsi="Times New Roman" w:cs="Times New Roman"/>
                <w:i/>
                <w:sz w:val="24"/>
                <w:szCs w:val="24"/>
              </w:rPr>
            </w:pPr>
            <w:r w:rsidRPr="00077960">
              <w:rPr>
                <w:rFonts w:ascii="Times New Roman" w:hAnsi="Times New Roman" w:cs="Times New Roman"/>
                <w:i/>
                <w:sz w:val="24"/>
                <w:szCs w:val="24"/>
              </w:rPr>
              <w:t xml:space="preserve">Самостоятельная работа </w:t>
            </w:r>
          </w:p>
        </w:tc>
        <w:tc>
          <w:tcPr>
            <w:tcW w:w="1389" w:type="pct"/>
            <w:vAlign w:val="center"/>
          </w:tcPr>
          <w:p w14:paraId="2B095058" w14:textId="360B2334" w:rsidR="008E7DC4" w:rsidRPr="00077960" w:rsidRDefault="008E7DC4" w:rsidP="004D793A">
            <w:pPr>
              <w:suppressAutoHyphens/>
              <w:spacing w:after="0" w:line="240" w:lineRule="auto"/>
              <w:rPr>
                <w:rFonts w:ascii="Times New Roman" w:hAnsi="Times New Roman" w:cs="Times New Roman"/>
                <w:iCs/>
                <w:sz w:val="24"/>
                <w:szCs w:val="24"/>
              </w:rPr>
            </w:pPr>
          </w:p>
        </w:tc>
      </w:tr>
      <w:tr w:rsidR="008E7DC4" w:rsidRPr="00077960" w14:paraId="26CE7979" w14:textId="77777777" w:rsidTr="008E7DC4">
        <w:trPr>
          <w:trHeight w:val="331"/>
        </w:trPr>
        <w:tc>
          <w:tcPr>
            <w:tcW w:w="3611" w:type="pct"/>
            <w:vAlign w:val="center"/>
          </w:tcPr>
          <w:p w14:paraId="29D5BD34" w14:textId="48668E6E" w:rsidR="008E7DC4" w:rsidRPr="00077960" w:rsidRDefault="008E7DC4" w:rsidP="004D793A">
            <w:pPr>
              <w:suppressAutoHyphens/>
              <w:spacing w:after="0" w:line="240" w:lineRule="auto"/>
              <w:rPr>
                <w:rFonts w:ascii="Times New Roman" w:hAnsi="Times New Roman" w:cs="Times New Roman"/>
                <w:i/>
                <w:sz w:val="24"/>
                <w:szCs w:val="24"/>
              </w:rPr>
            </w:pPr>
            <w:r w:rsidRPr="00077960">
              <w:rPr>
                <w:rFonts w:ascii="Times New Roman" w:hAnsi="Times New Roman" w:cs="Times New Roman"/>
                <w:b/>
                <w:iCs/>
                <w:sz w:val="24"/>
                <w:szCs w:val="24"/>
              </w:rPr>
              <w:t xml:space="preserve">Промежуточная аттестация </w:t>
            </w:r>
          </w:p>
        </w:tc>
        <w:tc>
          <w:tcPr>
            <w:tcW w:w="1389" w:type="pct"/>
            <w:vAlign w:val="center"/>
          </w:tcPr>
          <w:p w14:paraId="07C8360E" w14:textId="64524D57" w:rsidR="008E7DC4" w:rsidRPr="00077960" w:rsidRDefault="008E7DC4" w:rsidP="004D793A">
            <w:pPr>
              <w:suppressAutoHyphens/>
              <w:spacing w:after="0" w:line="240" w:lineRule="auto"/>
              <w:rPr>
                <w:rFonts w:ascii="Times New Roman" w:hAnsi="Times New Roman" w:cs="Times New Roman"/>
                <w:iCs/>
                <w:sz w:val="24"/>
                <w:szCs w:val="24"/>
              </w:rPr>
            </w:pPr>
          </w:p>
        </w:tc>
      </w:tr>
    </w:tbl>
    <w:p w14:paraId="5A16EE3F" w14:textId="77777777" w:rsidR="008E7DC4" w:rsidRPr="00010517" w:rsidRDefault="008E7DC4" w:rsidP="008E7DC4">
      <w:pPr>
        <w:suppressAutoHyphens/>
        <w:spacing w:after="120"/>
        <w:rPr>
          <w:rFonts w:ascii="Times New Roman" w:hAnsi="Times New Roman" w:cs="Times New Roman"/>
          <w:b/>
          <w:i/>
        </w:rPr>
      </w:pPr>
    </w:p>
    <w:p w14:paraId="3CBED82E" w14:textId="77777777" w:rsidR="008E7DC4" w:rsidRPr="00010517" w:rsidRDefault="008E7DC4" w:rsidP="008E7DC4">
      <w:pPr>
        <w:rPr>
          <w:rFonts w:ascii="Times New Roman" w:hAnsi="Times New Roman" w:cs="Times New Roman"/>
          <w:b/>
          <w:i/>
        </w:rPr>
        <w:sectPr w:rsidR="008E7DC4" w:rsidRPr="00010517" w:rsidSect="008E7DC4">
          <w:pgSz w:w="11906" w:h="16838"/>
          <w:pgMar w:top="1134" w:right="850" w:bottom="284" w:left="1701" w:header="708" w:footer="708" w:gutter="0"/>
          <w:cols w:space="720"/>
          <w:docGrid w:linePitch="299"/>
        </w:sectPr>
      </w:pPr>
    </w:p>
    <w:p w14:paraId="007828C4" w14:textId="77777777" w:rsidR="008E7DC4" w:rsidRPr="00077960" w:rsidRDefault="008E7DC4" w:rsidP="00077960">
      <w:pPr>
        <w:ind w:firstLine="708"/>
        <w:rPr>
          <w:rFonts w:ascii="Times New Roman" w:hAnsi="Times New Roman" w:cs="Times New Roman"/>
          <w:b/>
          <w:bCs/>
          <w:sz w:val="24"/>
          <w:szCs w:val="24"/>
        </w:rPr>
      </w:pPr>
      <w:r w:rsidRPr="00077960">
        <w:rPr>
          <w:rFonts w:ascii="Times New Roman" w:hAnsi="Times New Roman" w:cs="Times New Roman"/>
          <w:b/>
          <w:sz w:val="24"/>
          <w:szCs w:val="24"/>
        </w:rPr>
        <w:lastRenderedPageBreak/>
        <w:t xml:space="preserve">2.2. Тематический план и содержание учебной дисциплины </w:t>
      </w:r>
    </w:p>
    <w:p w14:paraId="1E929350" w14:textId="77777777" w:rsidR="008E7DC4" w:rsidRPr="00010517" w:rsidRDefault="008E7DC4" w:rsidP="004D793A">
      <w:pPr>
        <w:suppressAutoHyphens/>
        <w:spacing w:after="0" w:line="240" w:lineRule="auto"/>
        <w:jc w:val="both"/>
        <w:rPr>
          <w:rFonts w:ascii="Times New Roman" w:hAnsi="Times New Roman" w:cs="Times New Roman"/>
          <w:i/>
        </w:rPr>
      </w:pPr>
    </w:p>
    <w:tbl>
      <w:tblPr>
        <w:tblStyle w:val="TableNormal"/>
        <w:tblW w:w="15476"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71"/>
        <w:gridCol w:w="608"/>
        <w:gridCol w:w="12"/>
        <w:gridCol w:w="9"/>
        <w:gridCol w:w="68"/>
        <w:gridCol w:w="9025"/>
        <w:gridCol w:w="339"/>
        <w:gridCol w:w="1646"/>
        <w:gridCol w:w="141"/>
        <w:gridCol w:w="1557"/>
      </w:tblGrid>
      <w:tr w:rsidR="003B094E" w:rsidRPr="00010517" w14:paraId="436C9C24" w14:textId="77777777" w:rsidTr="006E4C27">
        <w:trPr>
          <w:trHeight w:val="553"/>
        </w:trPr>
        <w:tc>
          <w:tcPr>
            <w:tcW w:w="2071" w:type="dxa"/>
            <w:tcBorders>
              <w:top w:val="single" w:sz="4" w:space="0" w:color="000000"/>
              <w:left w:val="single" w:sz="4" w:space="0" w:color="000000"/>
              <w:bottom w:val="single" w:sz="4" w:space="0" w:color="000000"/>
              <w:right w:val="single" w:sz="4" w:space="0" w:color="000000"/>
            </w:tcBorders>
            <w:hideMark/>
          </w:tcPr>
          <w:p w14:paraId="11166EDA" w14:textId="77777777" w:rsidR="003B094E" w:rsidRPr="00077960" w:rsidRDefault="003B094E" w:rsidP="00C40B57">
            <w:pPr>
              <w:spacing w:line="276" w:lineRule="exact"/>
              <w:ind w:right="206"/>
              <w:jc w:val="center"/>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Наименование</w:t>
            </w:r>
            <w:proofErr w:type="spellEnd"/>
            <w:r w:rsidRPr="00077960">
              <w:rPr>
                <w:rFonts w:ascii="Times New Roman" w:eastAsia="Times New Roman" w:hAnsi="Times New Roman" w:cs="Times New Roman"/>
                <w:b/>
                <w:lang w:eastAsia="en-US"/>
              </w:rPr>
              <w:t xml:space="preserve"> </w:t>
            </w:r>
            <w:proofErr w:type="spellStart"/>
            <w:r w:rsidRPr="00077960">
              <w:rPr>
                <w:rFonts w:ascii="Times New Roman" w:eastAsia="Times New Roman" w:hAnsi="Times New Roman" w:cs="Times New Roman"/>
                <w:b/>
                <w:lang w:eastAsia="en-US"/>
              </w:rPr>
              <w:t>разделов</w:t>
            </w:r>
            <w:proofErr w:type="spellEnd"/>
            <w:r w:rsidRPr="00077960">
              <w:rPr>
                <w:rFonts w:ascii="Times New Roman" w:eastAsia="Times New Roman" w:hAnsi="Times New Roman" w:cs="Times New Roman"/>
                <w:b/>
                <w:lang w:eastAsia="en-US"/>
              </w:rPr>
              <w:t xml:space="preserve"> и </w:t>
            </w:r>
            <w:proofErr w:type="spellStart"/>
            <w:r w:rsidRPr="00077960">
              <w:rPr>
                <w:rFonts w:ascii="Times New Roman" w:eastAsia="Times New Roman" w:hAnsi="Times New Roman" w:cs="Times New Roman"/>
                <w:b/>
                <w:lang w:eastAsia="en-US"/>
              </w:rPr>
              <w:t>тем</w:t>
            </w:r>
            <w:proofErr w:type="spellEnd"/>
          </w:p>
        </w:tc>
        <w:tc>
          <w:tcPr>
            <w:tcW w:w="9722" w:type="dxa"/>
            <w:gridSpan w:val="5"/>
            <w:tcBorders>
              <w:top w:val="single" w:sz="4" w:space="0" w:color="000000"/>
              <w:left w:val="single" w:sz="4" w:space="0" w:color="000000"/>
              <w:bottom w:val="single" w:sz="4" w:space="0" w:color="000000"/>
              <w:right w:val="single" w:sz="4" w:space="0" w:color="000000"/>
            </w:tcBorders>
            <w:hideMark/>
          </w:tcPr>
          <w:p w14:paraId="24A769CE" w14:textId="3F7C1C6F" w:rsidR="003B094E" w:rsidRPr="00077960" w:rsidRDefault="00C40B57" w:rsidP="00C40B57">
            <w:pPr>
              <w:spacing w:line="276" w:lineRule="exact"/>
              <w:ind w:right="1033"/>
              <w:jc w:val="center"/>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Содержание учебного материала и формы организации деятельности обучающихся</w:t>
            </w:r>
          </w:p>
        </w:tc>
        <w:tc>
          <w:tcPr>
            <w:tcW w:w="1985" w:type="dxa"/>
            <w:gridSpan w:val="2"/>
            <w:tcBorders>
              <w:top w:val="single" w:sz="4" w:space="0" w:color="000000"/>
              <w:left w:val="single" w:sz="4" w:space="0" w:color="000000"/>
              <w:bottom w:val="single" w:sz="4" w:space="0" w:color="000000"/>
              <w:right w:val="single" w:sz="4" w:space="0" w:color="000000"/>
            </w:tcBorders>
            <w:hideMark/>
          </w:tcPr>
          <w:p w14:paraId="4592B7B0" w14:textId="5FFB1A48" w:rsidR="003B094E" w:rsidRPr="00077960" w:rsidRDefault="00C40B57" w:rsidP="00C40B57">
            <w:pPr>
              <w:spacing w:line="275" w:lineRule="exact"/>
              <w:ind w:right="175"/>
              <w:jc w:val="center"/>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Объем, акад. ч / в том числе в форме практической подготовки, акад. ч</w:t>
            </w:r>
            <w:r w:rsidR="00604651" w:rsidRPr="00077960">
              <w:rPr>
                <w:rStyle w:val="a8"/>
                <w:rFonts w:ascii="Times New Roman" w:eastAsia="Times New Roman" w:hAnsi="Times New Roman"/>
                <w:b/>
                <w:bCs/>
              </w:rPr>
              <w:footnoteReference w:id="1"/>
            </w:r>
          </w:p>
        </w:tc>
        <w:tc>
          <w:tcPr>
            <w:tcW w:w="1698" w:type="dxa"/>
            <w:gridSpan w:val="2"/>
            <w:tcBorders>
              <w:top w:val="single" w:sz="4" w:space="0" w:color="000000"/>
              <w:left w:val="single" w:sz="4" w:space="0" w:color="000000"/>
              <w:bottom w:val="single" w:sz="4" w:space="0" w:color="000000"/>
              <w:right w:val="single" w:sz="4" w:space="0" w:color="000000"/>
            </w:tcBorders>
            <w:hideMark/>
          </w:tcPr>
          <w:p w14:paraId="289DA917" w14:textId="6E991E82" w:rsidR="003B094E" w:rsidRPr="00077960" w:rsidRDefault="00C40B57" w:rsidP="00C40B57">
            <w:pPr>
              <w:spacing w:line="276" w:lineRule="exact"/>
              <w:ind w:right="258"/>
              <w:jc w:val="center"/>
              <w:rPr>
                <w:rFonts w:ascii="Times New Roman" w:eastAsia="Times New Roman" w:hAnsi="Times New Roman" w:cs="Times New Roman"/>
                <w:b/>
                <w:lang w:val="ru-RU" w:eastAsia="en-US"/>
              </w:rPr>
            </w:pPr>
            <w:r w:rsidRPr="00077960">
              <w:rPr>
                <w:rFonts w:ascii="Times New Roman" w:hAnsi="Times New Roman"/>
                <w:b/>
                <w:lang w:val="ru-RU"/>
              </w:rPr>
              <w:t>Коды компетенций, формированию которых способствует элемент программы</w:t>
            </w:r>
          </w:p>
        </w:tc>
      </w:tr>
      <w:tr w:rsidR="003B094E" w:rsidRPr="00010517" w14:paraId="5E9C0AB9" w14:textId="77777777" w:rsidTr="006E4C27">
        <w:trPr>
          <w:trHeight w:val="418"/>
        </w:trPr>
        <w:tc>
          <w:tcPr>
            <w:tcW w:w="11793" w:type="dxa"/>
            <w:gridSpan w:val="6"/>
            <w:tcBorders>
              <w:top w:val="single" w:sz="4" w:space="0" w:color="000000"/>
              <w:left w:val="single" w:sz="4" w:space="0" w:color="000000"/>
              <w:bottom w:val="single" w:sz="4" w:space="0" w:color="000000"/>
              <w:right w:val="single" w:sz="4" w:space="0" w:color="000000"/>
            </w:tcBorders>
            <w:hideMark/>
          </w:tcPr>
          <w:p w14:paraId="572DB899" w14:textId="3DA20F0D" w:rsidR="003B094E" w:rsidRPr="00077960" w:rsidRDefault="003B094E" w:rsidP="003B094E">
            <w:pPr>
              <w:spacing w:line="270" w:lineRule="exact"/>
              <w:ind w:right="104"/>
              <w:jc w:val="center"/>
              <w:rPr>
                <w:rFonts w:ascii="Times New Roman" w:eastAsia="Times New Roman" w:hAnsi="Times New Roman" w:cs="Times New Roman"/>
                <w:lang w:val="ru-RU" w:eastAsia="en-US"/>
              </w:rPr>
            </w:pPr>
            <w:r w:rsidRPr="00077960">
              <w:rPr>
                <w:rFonts w:ascii="Times New Roman" w:eastAsia="Times New Roman" w:hAnsi="Times New Roman" w:cs="Times New Roman"/>
                <w:b/>
                <w:lang w:val="ru-RU" w:eastAsia="en-US"/>
              </w:rPr>
              <w:t xml:space="preserve">Раздел </w:t>
            </w:r>
            <w:proofErr w:type="gramStart"/>
            <w:r w:rsidRPr="00077960">
              <w:rPr>
                <w:rFonts w:ascii="Times New Roman" w:eastAsia="Times New Roman" w:hAnsi="Times New Roman" w:cs="Times New Roman"/>
                <w:b/>
                <w:lang w:val="ru-RU" w:eastAsia="en-US"/>
              </w:rPr>
              <w:t>1.</w:t>
            </w:r>
            <w:r w:rsidRPr="00077960">
              <w:rPr>
                <w:rFonts w:ascii="Times New Roman" w:eastAsia="Times New Roman" w:hAnsi="Times New Roman" w:cs="Times New Roman"/>
                <w:lang w:val="ru-RU" w:eastAsia="en-US"/>
              </w:rPr>
              <w:t>Культура</w:t>
            </w:r>
            <w:proofErr w:type="gramEnd"/>
            <w:r w:rsidRPr="00077960">
              <w:rPr>
                <w:rFonts w:ascii="Times New Roman" w:eastAsia="Times New Roman" w:hAnsi="Times New Roman" w:cs="Times New Roman"/>
                <w:lang w:val="ru-RU" w:eastAsia="en-US"/>
              </w:rPr>
              <w:t xml:space="preserve"> и ее роль в обществе</w:t>
            </w:r>
          </w:p>
        </w:tc>
        <w:tc>
          <w:tcPr>
            <w:tcW w:w="1985" w:type="dxa"/>
            <w:gridSpan w:val="2"/>
            <w:tcBorders>
              <w:top w:val="single" w:sz="4" w:space="0" w:color="000000"/>
              <w:left w:val="single" w:sz="4" w:space="0" w:color="000000"/>
              <w:bottom w:val="single" w:sz="4" w:space="0" w:color="000000"/>
              <w:right w:val="single" w:sz="4" w:space="0" w:color="000000"/>
            </w:tcBorders>
            <w:hideMark/>
          </w:tcPr>
          <w:p w14:paraId="100FAFD5" w14:textId="4F8A8B41" w:rsidR="003B094E" w:rsidRPr="00077960" w:rsidRDefault="003B094E" w:rsidP="003B094E">
            <w:pPr>
              <w:spacing w:line="273" w:lineRule="exact"/>
              <w:ind w:right="173"/>
              <w:jc w:val="center"/>
              <w:rPr>
                <w:rFonts w:ascii="Times New Roman" w:eastAsia="Times New Roman" w:hAnsi="Times New Roman" w:cs="Times New Roman"/>
                <w:b/>
                <w:lang w:val="ru-RU" w:eastAsia="en-US"/>
              </w:rPr>
            </w:pPr>
            <w:r w:rsidRPr="00077960">
              <w:rPr>
                <w:rFonts w:ascii="Times New Roman" w:eastAsia="Times New Roman" w:hAnsi="Times New Roman" w:cs="Times New Roman"/>
                <w:b/>
                <w:lang w:eastAsia="en-US"/>
              </w:rPr>
              <w:t>32</w:t>
            </w:r>
            <w:r w:rsidRPr="00077960">
              <w:rPr>
                <w:rFonts w:ascii="Times New Roman" w:eastAsia="Times New Roman" w:hAnsi="Times New Roman" w:cs="Times New Roman"/>
                <w:b/>
                <w:lang w:val="ru-RU" w:eastAsia="en-US"/>
              </w:rPr>
              <w:t>/20</w:t>
            </w: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Pr>
          <w:p w14:paraId="44D94795" w14:textId="77777777" w:rsidR="003B094E" w:rsidRPr="00077960" w:rsidRDefault="003B094E" w:rsidP="003B094E">
            <w:pPr>
              <w:rPr>
                <w:rFonts w:ascii="Times New Roman" w:eastAsia="Times New Roman" w:hAnsi="Times New Roman" w:cs="Times New Roman"/>
                <w:lang w:eastAsia="en-US"/>
              </w:rPr>
            </w:pPr>
          </w:p>
        </w:tc>
      </w:tr>
      <w:tr w:rsidR="00C40B57" w:rsidRPr="00010517" w14:paraId="61A5F29E" w14:textId="77777777" w:rsidTr="006E4C27">
        <w:trPr>
          <w:trHeight w:val="275"/>
        </w:trPr>
        <w:tc>
          <w:tcPr>
            <w:tcW w:w="2071" w:type="dxa"/>
            <w:vMerge w:val="restart"/>
            <w:tcBorders>
              <w:top w:val="single" w:sz="4" w:space="0" w:color="000000"/>
              <w:left w:val="single" w:sz="4" w:space="0" w:color="000000"/>
              <w:bottom w:val="single" w:sz="4" w:space="0" w:color="000000"/>
              <w:right w:val="single" w:sz="4" w:space="0" w:color="000000"/>
            </w:tcBorders>
            <w:hideMark/>
          </w:tcPr>
          <w:p w14:paraId="2354551E" w14:textId="77777777" w:rsidR="00C40B57" w:rsidRPr="00077960" w:rsidRDefault="00C40B57" w:rsidP="003B094E">
            <w:pPr>
              <w:ind w:right="100"/>
              <w:jc w:val="center"/>
              <w:rPr>
                <w:rFonts w:ascii="Times New Roman" w:eastAsia="Times New Roman" w:hAnsi="Times New Roman" w:cs="Times New Roman"/>
                <w:lang w:val="ru-RU" w:eastAsia="en-US"/>
              </w:rPr>
            </w:pPr>
            <w:r w:rsidRPr="00077960">
              <w:rPr>
                <w:rFonts w:ascii="Times New Roman" w:eastAsia="Times New Roman" w:hAnsi="Times New Roman" w:cs="Times New Roman"/>
                <w:b/>
                <w:lang w:val="ru-RU" w:eastAsia="en-US"/>
              </w:rPr>
              <w:t xml:space="preserve">Тема 1.1. </w:t>
            </w:r>
            <w:r w:rsidRPr="00077960">
              <w:rPr>
                <w:rFonts w:ascii="Times New Roman" w:eastAsia="Times New Roman" w:hAnsi="Times New Roman" w:cs="Times New Roman"/>
                <w:lang w:val="ru-RU" w:eastAsia="en-US"/>
              </w:rPr>
              <w:t>Общие требования культуры</w:t>
            </w:r>
          </w:p>
          <w:p w14:paraId="755227AD" w14:textId="77777777" w:rsidR="00C40B57" w:rsidRPr="00077960" w:rsidRDefault="00C40B57" w:rsidP="003B094E">
            <w:pPr>
              <w:ind w:right="103"/>
              <w:jc w:val="center"/>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поведения для работников торговли.</w:t>
            </w:r>
          </w:p>
          <w:p w14:paraId="6BC9187F" w14:textId="77777777" w:rsidR="00C40B57" w:rsidRPr="00077960" w:rsidRDefault="00C40B57" w:rsidP="003B094E">
            <w:pPr>
              <w:ind w:right="104"/>
              <w:jc w:val="center"/>
              <w:rPr>
                <w:rFonts w:ascii="Times New Roman" w:eastAsia="Times New Roman" w:hAnsi="Times New Roman" w:cs="Times New Roman"/>
                <w:lang w:eastAsia="en-US"/>
              </w:rPr>
            </w:pPr>
            <w:proofErr w:type="spellStart"/>
            <w:r w:rsidRPr="00077960">
              <w:rPr>
                <w:rFonts w:ascii="Times New Roman" w:eastAsia="Times New Roman" w:hAnsi="Times New Roman" w:cs="Times New Roman"/>
                <w:lang w:eastAsia="en-US"/>
              </w:rPr>
              <w:t>Эстетическая</w:t>
            </w:r>
            <w:proofErr w:type="spellEnd"/>
            <w:r w:rsidRPr="00077960">
              <w:rPr>
                <w:rFonts w:ascii="Times New Roman" w:eastAsia="Times New Roman" w:hAnsi="Times New Roman" w:cs="Times New Roman"/>
                <w:lang w:eastAsia="en-US"/>
              </w:rPr>
              <w:t xml:space="preserve"> и </w:t>
            </w:r>
            <w:proofErr w:type="spellStart"/>
            <w:r w:rsidRPr="00077960">
              <w:rPr>
                <w:rFonts w:ascii="Times New Roman" w:eastAsia="Times New Roman" w:hAnsi="Times New Roman" w:cs="Times New Roman"/>
                <w:lang w:eastAsia="en-US"/>
              </w:rPr>
              <w:t>этическая</w:t>
            </w:r>
            <w:proofErr w:type="spellEnd"/>
            <w:r w:rsidRPr="00077960">
              <w:rPr>
                <w:rFonts w:ascii="Times New Roman" w:eastAsia="Times New Roman" w:hAnsi="Times New Roman" w:cs="Times New Roman"/>
                <w:lang w:eastAsia="en-US"/>
              </w:rPr>
              <w:t xml:space="preserve"> культура.</w:t>
            </w:r>
          </w:p>
        </w:tc>
        <w:tc>
          <w:tcPr>
            <w:tcW w:w="9722" w:type="dxa"/>
            <w:gridSpan w:val="5"/>
            <w:tcBorders>
              <w:top w:val="single" w:sz="4" w:space="0" w:color="000000"/>
              <w:left w:val="single" w:sz="4" w:space="0" w:color="000000"/>
              <w:bottom w:val="single" w:sz="4" w:space="0" w:color="000000"/>
              <w:right w:val="single" w:sz="4" w:space="0" w:color="000000"/>
            </w:tcBorders>
            <w:hideMark/>
          </w:tcPr>
          <w:p w14:paraId="1CBDBBB2" w14:textId="74B8910C" w:rsidR="00C40B57" w:rsidRPr="00077960" w:rsidRDefault="00C40B57" w:rsidP="003B094E">
            <w:pPr>
              <w:spacing w:line="256" w:lineRule="exact"/>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Содержание</w:t>
            </w:r>
            <w:proofErr w:type="spellEnd"/>
          </w:p>
        </w:tc>
        <w:tc>
          <w:tcPr>
            <w:tcW w:w="1985" w:type="dxa"/>
            <w:gridSpan w:val="2"/>
            <w:vMerge w:val="restart"/>
            <w:tcBorders>
              <w:top w:val="single" w:sz="4" w:space="0" w:color="000000"/>
              <w:left w:val="single" w:sz="4" w:space="0" w:color="000000"/>
              <w:right w:val="single" w:sz="4" w:space="0" w:color="000000"/>
            </w:tcBorders>
            <w:hideMark/>
          </w:tcPr>
          <w:p w14:paraId="35D6635F" w14:textId="0D284629" w:rsidR="00C40B57" w:rsidRPr="00077960" w:rsidRDefault="00C40B57" w:rsidP="003B094E">
            <w:pPr>
              <w:spacing w:line="256" w:lineRule="exact"/>
              <w:ind w:right="173"/>
              <w:jc w:val="center"/>
              <w:rPr>
                <w:rFonts w:ascii="Times New Roman" w:eastAsia="Times New Roman" w:hAnsi="Times New Roman" w:cs="Times New Roman"/>
                <w:b/>
                <w:lang w:eastAsia="en-US"/>
              </w:rPr>
            </w:pPr>
          </w:p>
        </w:tc>
        <w:tc>
          <w:tcPr>
            <w:tcW w:w="1698" w:type="dxa"/>
            <w:gridSpan w:val="2"/>
            <w:vMerge w:val="restart"/>
            <w:tcBorders>
              <w:top w:val="single" w:sz="4" w:space="0" w:color="000000"/>
              <w:left w:val="single" w:sz="4" w:space="0" w:color="000000"/>
              <w:right w:val="single" w:sz="4" w:space="0" w:color="000000"/>
            </w:tcBorders>
            <w:shd w:val="clear" w:color="auto" w:fill="auto"/>
            <w:vAlign w:val="center"/>
          </w:tcPr>
          <w:p w14:paraId="7CAF06D4" w14:textId="77777777" w:rsidR="00C40B57" w:rsidRPr="00077960" w:rsidRDefault="00C40B57" w:rsidP="003B094E">
            <w:pPr>
              <w:rPr>
                <w:rFonts w:ascii="Times New Roman" w:eastAsia="Times New Roman" w:hAnsi="Times New Roman" w:cs="Times New Roman"/>
                <w:lang w:eastAsia="en-US"/>
              </w:rPr>
            </w:pPr>
          </w:p>
        </w:tc>
      </w:tr>
      <w:tr w:rsidR="00C40B57" w:rsidRPr="00010517" w14:paraId="0A8A00D1" w14:textId="77777777" w:rsidTr="006E4C27">
        <w:trPr>
          <w:trHeight w:val="5520"/>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36597E20" w14:textId="77777777" w:rsidR="00C40B57" w:rsidRPr="00077960" w:rsidRDefault="00C40B57" w:rsidP="003B094E">
            <w:pPr>
              <w:rPr>
                <w:rFonts w:ascii="Times New Roman" w:eastAsia="Times New Roman" w:hAnsi="Times New Roman" w:cs="Times New Roman"/>
                <w:lang w:eastAsia="en-US"/>
              </w:rPr>
            </w:pPr>
          </w:p>
        </w:tc>
        <w:tc>
          <w:tcPr>
            <w:tcW w:w="620" w:type="dxa"/>
            <w:gridSpan w:val="2"/>
            <w:tcBorders>
              <w:top w:val="single" w:sz="4" w:space="0" w:color="000000"/>
              <w:left w:val="single" w:sz="4" w:space="0" w:color="000000"/>
              <w:bottom w:val="single" w:sz="4" w:space="0" w:color="000000"/>
              <w:right w:val="single" w:sz="4" w:space="0" w:color="000000"/>
            </w:tcBorders>
            <w:hideMark/>
          </w:tcPr>
          <w:p w14:paraId="22486C97" w14:textId="77777777" w:rsidR="00C40B57" w:rsidRPr="00077960" w:rsidRDefault="00C40B57" w:rsidP="003B094E">
            <w:pPr>
              <w:spacing w:line="268"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1</w:t>
            </w:r>
          </w:p>
        </w:tc>
        <w:tc>
          <w:tcPr>
            <w:tcW w:w="9102" w:type="dxa"/>
            <w:gridSpan w:val="3"/>
            <w:tcBorders>
              <w:top w:val="single" w:sz="4" w:space="0" w:color="000000"/>
              <w:left w:val="single" w:sz="4" w:space="0" w:color="000000"/>
              <w:bottom w:val="single" w:sz="4" w:space="0" w:color="000000"/>
              <w:right w:val="single" w:sz="4" w:space="0" w:color="000000"/>
            </w:tcBorders>
            <w:hideMark/>
          </w:tcPr>
          <w:p w14:paraId="4F7AA3F6" w14:textId="77777777" w:rsidR="00C40B57" w:rsidRPr="00077960" w:rsidRDefault="00C40B57" w:rsidP="003B094E">
            <w:pPr>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Общие требования культуры поведения для работников торговли. Эстетическая и этическая культура.</w:t>
            </w:r>
          </w:p>
          <w:p w14:paraId="2EF0FCAB" w14:textId="77777777" w:rsidR="00C40B57" w:rsidRPr="00077960" w:rsidRDefault="00C40B57" w:rsidP="003B094E">
            <w:pPr>
              <w:spacing w:line="274" w:lineRule="exact"/>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Введение.</w:t>
            </w:r>
          </w:p>
          <w:p w14:paraId="6E19FFF7" w14:textId="77777777" w:rsidR="00C40B57" w:rsidRPr="00077960" w:rsidRDefault="00C40B57" w:rsidP="003B094E">
            <w:pPr>
              <w:ind w:right="99"/>
              <w:jc w:val="both"/>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Роль учебной дисциплины в овладении студентами профессиональными умениями в сфере обслуживания, в совершенствовании межличностного взаимодействия. Задачи и содержание учебной дисциплины.</w:t>
            </w:r>
          </w:p>
          <w:p w14:paraId="767D8A62" w14:textId="77777777" w:rsidR="00C40B57" w:rsidRPr="00077960" w:rsidRDefault="00C40B57" w:rsidP="003B094E">
            <w:pPr>
              <w:spacing w:line="274" w:lineRule="exact"/>
              <w:jc w:val="both"/>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Общие понятия об общении и деловых отношениях.</w:t>
            </w:r>
          </w:p>
          <w:p w14:paraId="4932C1EB" w14:textId="01CD57BE" w:rsidR="00C40B57" w:rsidRPr="00077960" w:rsidRDefault="00C40B57" w:rsidP="003B094E">
            <w:pPr>
              <w:ind w:right="99"/>
              <w:jc w:val="both"/>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Общение как социально</w:t>
            </w:r>
            <w:r w:rsidR="00F13886" w:rsidRPr="00077960">
              <w:rPr>
                <w:rFonts w:ascii="Times New Roman" w:eastAsia="Times New Roman" w:hAnsi="Times New Roman" w:cs="Times New Roman"/>
                <w:lang w:val="ru-RU" w:eastAsia="en-US"/>
              </w:rPr>
              <w:t>-</w:t>
            </w:r>
            <w:r w:rsidRPr="00077960">
              <w:rPr>
                <w:rFonts w:ascii="Times New Roman" w:eastAsia="Times New Roman" w:hAnsi="Times New Roman" w:cs="Times New Roman"/>
                <w:lang w:val="ru-RU" w:eastAsia="en-US"/>
              </w:rPr>
              <w:t>психологическая категория. Закономерности межличностных и деловых отношений. Основные составляющие качества, интересы и склонности высококлассного специалиста, востребованного на рынке труда.</w:t>
            </w:r>
          </w:p>
          <w:p w14:paraId="3B463900" w14:textId="77777777" w:rsidR="00C40B57" w:rsidRPr="00077960" w:rsidRDefault="00C40B57" w:rsidP="003B094E">
            <w:pPr>
              <w:spacing w:before="2" w:line="274" w:lineRule="exact"/>
              <w:jc w:val="both"/>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Эстетическая культура как наука.</w:t>
            </w:r>
          </w:p>
          <w:p w14:paraId="10058CAB" w14:textId="77777777" w:rsidR="00C40B57" w:rsidRPr="00077960" w:rsidRDefault="00C40B57" w:rsidP="003B094E">
            <w:pPr>
              <w:ind w:right="97"/>
              <w:jc w:val="both"/>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Категории эстетики. Сферы эстетической культуры. Эстетическое воспитание и его составные части. Искусство, виды и жанры.</w:t>
            </w:r>
          </w:p>
          <w:p w14:paraId="3FF24387" w14:textId="77777777" w:rsidR="00C40B57" w:rsidRPr="00077960" w:rsidRDefault="00C40B57" w:rsidP="003B094E">
            <w:pPr>
              <w:spacing w:before="3" w:line="274" w:lineRule="exact"/>
              <w:jc w:val="both"/>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Общие сведения об этической культуре.</w:t>
            </w:r>
          </w:p>
          <w:p w14:paraId="4C156FDA" w14:textId="77777777" w:rsidR="00C40B57" w:rsidRPr="00077960" w:rsidRDefault="00C40B57" w:rsidP="003B094E">
            <w:pPr>
              <w:ind w:right="109"/>
              <w:jc w:val="both"/>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Этика и мораль. Нравственность. Категории этики и нормы морали. Особенности национальной этики.</w:t>
            </w:r>
          </w:p>
          <w:p w14:paraId="6D70E7EB" w14:textId="77777777" w:rsidR="00C40B57" w:rsidRPr="00077960" w:rsidRDefault="00C40B57" w:rsidP="003B094E">
            <w:pPr>
              <w:spacing w:before="2" w:line="274" w:lineRule="exact"/>
              <w:jc w:val="both"/>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Понятие о профессиональной этике.</w:t>
            </w:r>
          </w:p>
          <w:p w14:paraId="1F7E0787" w14:textId="77777777" w:rsidR="00C40B57" w:rsidRPr="00077960" w:rsidRDefault="00C40B57" w:rsidP="003B094E">
            <w:pPr>
              <w:spacing w:line="276" w:lineRule="exact"/>
              <w:ind w:right="101"/>
              <w:jc w:val="both"/>
              <w:rPr>
                <w:rFonts w:ascii="Times New Roman" w:eastAsia="Times New Roman" w:hAnsi="Times New Roman" w:cs="Times New Roman"/>
                <w:lang w:eastAsia="en-US"/>
              </w:rPr>
            </w:pPr>
            <w:r w:rsidRPr="00077960">
              <w:rPr>
                <w:rFonts w:ascii="Times New Roman" w:eastAsia="Times New Roman" w:hAnsi="Times New Roman" w:cs="Times New Roman"/>
                <w:lang w:val="ru-RU" w:eastAsia="en-US"/>
              </w:rPr>
              <w:t xml:space="preserve">Профессиональные моральные нормы: вежливость, предупредительность, тактичность, трудолюбие. Этическая воспитанность как критерий профессионализма продавца. </w:t>
            </w:r>
            <w:proofErr w:type="spellStart"/>
            <w:r w:rsidRPr="00077960">
              <w:rPr>
                <w:rFonts w:ascii="Times New Roman" w:eastAsia="Times New Roman" w:hAnsi="Times New Roman" w:cs="Times New Roman"/>
                <w:lang w:eastAsia="en-US"/>
              </w:rPr>
              <w:t>Вежливость</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как</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критерий</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успеха</w:t>
            </w:r>
            <w:proofErr w:type="spellEnd"/>
            <w:r w:rsidRPr="00077960">
              <w:rPr>
                <w:rFonts w:ascii="Times New Roman" w:eastAsia="Times New Roman" w:hAnsi="Times New Roman" w:cs="Times New Roman"/>
                <w:lang w:eastAsia="en-US"/>
              </w:rPr>
              <w:t>.</w:t>
            </w:r>
          </w:p>
        </w:tc>
        <w:tc>
          <w:tcPr>
            <w:tcW w:w="1985" w:type="dxa"/>
            <w:gridSpan w:val="2"/>
            <w:vMerge/>
            <w:tcBorders>
              <w:left w:val="single" w:sz="4" w:space="0" w:color="000000"/>
              <w:right w:val="single" w:sz="4" w:space="0" w:color="000000"/>
            </w:tcBorders>
          </w:tcPr>
          <w:p w14:paraId="1520C636" w14:textId="4B9B10F9" w:rsidR="00C40B57" w:rsidRPr="00077960" w:rsidRDefault="00C40B57" w:rsidP="00C40B57">
            <w:pPr>
              <w:rPr>
                <w:rFonts w:ascii="Times New Roman" w:eastAsia="Times New Roman" w:hAnsi="Times New Roman" w:cs="Times New Roman"/>
                <w:lang w:eastAsia="en-US"/>
              </w:rPr>
            </w:pPr>
          </w:p>
        </w:tc>
        <w:tc>
          <w:tcPr>
            <w:tcW w:w="1698" w:type="dxa"/>
            <w:gridSpan w:val="2"/>
            <w:vMerge/>
            <w:tcBorders>
              <w:left w:val="single" w:sz="4" w:space="0" w:color="000000"/>
              <w:right w:val="single" w:sz="4" w:space="0" w:color="000000"/>
            </w:tcBorders>
          </w:tcPr>
          <w:p w14:paraId="2560B845" w14:textId="110D2BBC" w:rsidR="00C40B57" w:rsidRPr="00077960" w:rsidRDefault="00C40B57" w:rsidP="003B094E">
            <w:pPr>
              <w:spacing w:line="256" w:lineRule="exact"/>
              <w:jc w:val="center"/>
              <w:rPr>
                <w:rFonts w:ascii="Times New Roman" w:eastAsia="Times New Roman" w:hAnsi="Times New Roman" w:cs="Times New Roman"/>
                <w:lang w:eastAsia="en-US"/>
              </w:rPr>
            </w:pPr>
          </w:p>
        </w:tc>
      </w:tr>
      <w:tr w:rsidR="00C40B57" w:rsidRPr="00010517" w14:paraId="3308BC9E" w14:textId="77777777" w:rsidTr="006E4C27">
        <w:trPr>
          <w:trHeight w:val="275"/>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4806641C" w14:textId="77777777" w:rsidR="00C40B57" w:rsidRPr="00077960" w:rsidRDefault="00C40B57" w:rsidP="003B094E">
            <w:pPr>
              <w:rPr>
                <w:rFonts w:ascii="Times New Roman" w:eastAsia="Times New Roman" w:hAnsi="Times New Roman" w:cs="Times New Roman"/>
                <w:lang w:eastAsia="en-US"/>
              </w:rPr>
            </w:pPr>
          </w:p>
        </w:tc>
        <w:tc>
          <w:tcPr>
            <w:tcW w:w="9722" w:type="dxa"/>
            <w:gridSpan w:val="5"/>
            <w:tcBorders>
              <w:top w:val="single" w:sz="4" w:space="0" w:color="000000"/>
              <w:left w:val="single" w:sz="4" w:space="0" w:color="000000"/>
              <w:bottom w:val="single" w:sz="4" w:space="0" w:color="000000"/>
              <w:right w:val="single" w:sz="4" w:space="0" w:color="000000"/>
            </w:tcBorders>
            <w:hideMark/>
          </w:tcPr>
          <w:p w14:paraId="383B6F26" w14:textId="6D60BAD8" w:rsidR="00C40B57" w:rsidRPr="00077960" w:rsidRDefault="00EA0D69" w:rsidP="003B094E">
            <w:pPr>
              <w:spacing w:line="256" w:lineRule="exact"/>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 xml:space="preserve"> В том числе практических и лабораторных занятий</w:t>
            </w:r>
          </w:p>
        </w:tc>
        <w:tc>
          <w:tcPr>
            <w:tcW w:w="1985" w:type="dxa"/>
            <w:gridSpan w:val="2"/>
            <w:vMerge/>
            <w:tcBorders>
              <w:left w:val="single" w:sz="4" w:space="0" w:color="000000"/>
              <w:right w:val="single" w:sz="4" w:space="0" w:color="000000"/>
            </w:tcBorders>
          </w:tcPr>
          <w:p w14:paraId="5B23CAA3" w14:textId="77777777" w:rsidR="00C40B57" w:rsidRPr="00077960" w:rsidRDefault="00C40B57" w:rsidP="003B094E">
            <w:pPr>
              <w:rPr>
                <w:rFonts w:ascii="Times New Roman" w:eastAsia="Times New Roman" w:hAnsi="Times New Roman" w:cs="Times New Roman"/>
                <w:lang w:val="ru-RU" w:eastAsia="en-US"/>
              </w:rPr>
            </w:pPr>
          </w:p>
        </w:tc>
        <w:tc>
          <w:tcPr>
            <w:tcW w:w="1698" w:type="dxa"/>
            <w:gridSpan w:val="2"/>
            <w:vMerge/>
            <w:tcBorders>
              <w:left w:val="single" w:sz="4" w:space="0" w:color="000000"/>
              <w:right w:val="single" w:sz="4" w:space="0" w:color="000000"/>
            </w:tcBorders>
            <w:shd w:val="clear" w:color="auto" w:fill="auto"/>
          </w:tcPr>
          <w:p w14:paraId="0721B426" w14:textId="77777777" w:rsidR="00C40B57" w:rsidRPr="00077960" w:rsidRDefault="00C40B57" w:rsidP="003B094E">
            <w:pPr>
              <w:rPr>
                <w:rFonts w:ascii="Times New Roman" w:eastAsia="Times New Roman" w:hAnsi="Times New Roman" w:cs="Times New Roman"/>
                <w:lang w:val="ru-RU" w:eastAsia="en-US"/>
              </w:rPr>
            </w:pPr>
          </w:p>
        </w:tc>
      </w:tr>
      <w:tr w:rsidR="00C40B57" w:rsidRPr="00010517" w14:paraId="5E6CCEB1" w14:textId="77777777" w:rsidTr="006E4C27">
        <w:trPr>
          <w:trHeight w:val="551"/>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7138D6AE" w14:textId="77777777" w:rsidR="00C40B57" w:rsidRPr="00077960" w:rsidRDefault="00C40B57" w:rsidP="003B094E">
            <w:pPr>
              <w:rPr>
                <w:rFonts w:ascii="Times New Roman" w:eastAsia="Times New Roman" w:hAnsi="Times New Roman" w:cs="Times New Roman"/>
                <w:lang w:val="ru-RU" w:eastAsia="en-US"/>
              </w:rPr>
            </w:pPr>
          </w:p>
        </w:tc>
        <w:tc>
          <w:tcPr>
            <w:tcW w:w="620" w:type="dxa"/>
            <w:gridSpan w:val="2"/>
            <w:tcBorders>
              <w:top w:val="single" w:sz="4" w:space="0" w:color="000000"/>
              <w:left w:val="single" w:sz="4" w:space="0" w:color="000000"/>
              <w:bottom w:val="single" w:sz="4" w:space="0" w:color="000000"/>
              <w:right w:val="single" w:sz="4" w:space="0" w:color="000000"/>
            </w:tcBorders>
            <w:hideMark/>
          </w:tcPr>
          <w:p w14:paraId="2C90D6E2" w14:textId="77777777" w:rsidR="00C40B57" w:rsidRPr="00077960" w:rsidRDefault="00C40B57" w:rsidP="003B094E">
            <w:pPr>
              <w:spacing w:line="268"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1</w:t>
            </w:r>
          </w:p>
        </w:tc>
        <w:tc>
          <w:tcPr>
            <w:tcW w:w="9102" w:type="dxa"/>
            <w:gridSpan w:val="3"/>
            <w:tcBorders>
              <w:top w:val="single" w:sz="4" w:space="0" w:color="000000"/>
              <w:left w:val="single" w:sz="4" w:space="0" w:color="000000"/>
              <w:bottom w:val="single" w:sz="4" w:space="0" w:color="000000"/>
              <w:right w:val="single" w:sz="4" w:space="0" w:color="000000"/>
            </w:tcBorders>
            <w:hideMark/>
          </w:tcPr>
          <w:p w14:paraId="4B9077BD" w14:textId="09E161E9" w:rsidR="00C40B57" w:rsidRPr="00077960" w:rsidRDefault="00C40B57" w:rsidP="003B094E">
            <w:pPr>
              <w:spacing w:line="268"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Определение типа отношений к окружающим и выбор приемов саморегуляции</w:t>
            </w:r>
          </w:p>
          <w:p w14:paraId="004E6D1F" w14:textId="77777777" w:rsidR="00C40B57" w:rsidRPr="00077960" w:rsidRDefault="00C40B57" w:rsidP="003B094E">
            <w:pPr>
              <w:spacing w:line="264" w:lineRule="exact"/>
              <w:rPr>
                <w:rFonts w:ascii="Times New Roman" w:eastAsia="Times New Roman" w:hAnsi="Times New Roman" w:cs="Times New Roman"/>
                <w:lang w:eastAsia="en-US"/>
              </w:rPr>
            </w:pPr>
            <w:proofErr w:type="spellStart"/>
            <w:r w:rsidRPr="00077960">
              <w:rPr>
                <w:rFonts w:ascii="Times New Roman" w:eastAsia="Times New Roman" w:hAnsi="Times New Roman" w:cs="Times New Roman"/>
                <w:lang w:eastAsia="en-US"/>
              </w:rPr>
              <w:t>поведения</w:t>
            </w:r>
            <w:proofErr w:type="spellEnd"/>
            <w:r w:rsidRPr="00077960">
              <w:rPr>
                <w:rFonts w:ascii="Times New Roman" w:eastAsia="Times New Roman" w:hAnsi="Times New Roman" w:cs="Times New Roman"/>
                <w:lang w:eastAsia="en-US"/>
              </w:rPr>
              <w:t>.</w:t>
            </w:r>
          </w:p>
        </w:tc>
        <w:tc>
          <w:tcPr>
            <w:tcW w:w="1985" w:type="dxa"/>
            <w:gridSpan w:val="2"/>
            <w:vMerge/>
            <w:tcBorders>
              <w:left w:val="single" w:sz="4" w:space="0" w:color="000000"/>
              <w:right w:val="single" w:sz="4" w:space="0" w:color="000000"/>
            </w:tcBorders>
          </w:tcPr>
          <w:p w14:paraId="5BBD0179" w14:textId="16E7022B" w:rsidR="00C40B57" w:rsidRPr="00077960" w:rsidRDefault="00C40B57" w:rsidP="003B094E">
            <w:pPr>
              <w:spacing w:line="268" w:lineRule="exact"/>
              <w:jc w:val="center"/>
              <w:rPr>
                <w:rFonts w:ascii="Times New Roman" w:eastAsia="Times New Roman" w:hAnsi="Times New Roman" w:cs="Times New Roman"/>
                <w:lang w:eastAsia="en-US"/>
              </w:rPr>
            </w:pPr>
          </w:p>
        </w:tc>
        <w:tc>
          <w:tcPr>
            <w:tcW w:w="1698" w:type="dxa"/>
            <w:gridSpan w:val="2"/>
            <w:vMerge/>
            <w:tcBorders>
              <w:left w:val="single" w:sz="4" w:space="0" w:color="000000"/>
              <w:right w:val="single" w:sz="4" w:space="0" w:color="000000"/>
            </w:tcBorders>
            <w:shd w:val="clear" w:color="auto" w:fill="auto"/>
            <w:vAlign w:val="center"/>
            <w:hideMark/>
          </w:tcPr>
          <w:p w14:paraId="7CEE562C" w14:textId="77777777" w:rsidR="00C40B57" w:rsidRPr="00077960" w:rsidRDefault="00C40B57" w:rsidP="003B094E">
            <w:pPr>
              <w:rPr>
                <w:rFonts w:ascii="Times New Roman" w:eastAsia="Times New Roman" w:hAnsi="Times New Roman" w:cs="Times New Roman"/>
                <w:lang w:eastAsia="en-US"/>
              </w:rPr>
            </w:pPr>
          </w:p>
        </w:tc>
      </w:tr>
      <w:tr w:rsidR="00C40B57" w:rsidRPr="00010517" w14:paraId="23381364" w14:textId="77777777" w:rsidTr="006E4C27">
        <w:trPr>
          <w:trHeight w:val="551"/>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0F424E1F" w14:textId="77777777" w:rsidR="00C40B57" w:rsidRPr="00077960" w:rsidRDefault="00C40B57" w:rsidP="003B094E">
            <w:pPr>
              <w:rPr>
                <w:rFonts w:ascii="Times New Roman" w:eastAsia="Times New Roman" w:hAnsi="Times New Roman" w:cs="Times New Roman"/>
                <w:lang w:eastAsia="en-US"/>
              </w:rPr>
            </w:pPr>
          </w:p>
        </w:tc>
        <w:tc>
          <w:tcPr>
            <w:tcW w:w="620" w:type="dxa"/>
            <w:gridSpan w:val="2"/>
            <w:tcBorders>
              <w:top w:val="single" w:sz="4" w:space="0" w:color="000000"/>
              <w:left w:val="single" w:sz="4" w:space="0" w:color="000000"/>
              <w:bottom w:val="single" w:sz="4" w:space="0" w:color="000000"/>
              <w:right w:val="single" w:sz="4" w:space="0" w:color="000000"/>
            </w:tcBorders>
            <w:hideMark/>
          </w:tcPr>
          <w:p w14:paraId="7DBBAB5D" w14:textId="77777777" w:rsidR="00C40B57" w:rsidRPr="00077960" w:rsidRDefault="00C40B57" w:rsidP="003B094E">
            <w:pPr>
              <w:spacing w:line="268"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2</w:t>
            </w:r>
          </w:p>
        </w:tc>
        <w:tc>
          <w:tcPr>
            <w:tcW w:w="9102" w:type="dxa"/>
            <w:gridSpan w:val="3"/>
            <w:tcBorders>
              <w:top w:val="single" w:sz="4" w:space="0" w:color="000000"/>
              <w:left w:val="single" w:sz="4" w:space="0" w:color="000000"/>
              <w:bottom w:val="single" w:sz="4" w:space="0" w:color="000000"/>
              <w:right w:val="single" w:sz="4" w:space="0" w:color="000000"/>
            </w:tcBorders>
            <w:hideMark/>
          </w:tcPr>
          <w:p w14:paraId="23AA0027" w14:textId="77777777" w:rsidR="00C40B57" w:rsidRPr="00077960" w:rsidRDefault="00C40B57" w:rsidP="003B094E">
            <w:pPr>
              <w:spacing w:line="268"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Составление речевых трафаретов извинения, неодобрения, отказа, несогласия,</w:t>
            </w:r>
          </w:p>
          <w:p w14:paraId="4BD4AB43" w14:textId="77777777" w:rsidR="00C40B57" w:rsidRPr="00077960" w:rsidRDefault="00C40B57" w:rsidP="003B094E">
            <w:pPr>
              <w:spacing w:line="264"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соответствующих нравственным требованиям. Тренинг «Пять этапов продаж»</w:t>
            </w:r>
          </w:p>
        </w:tc>
        <w:tc>
          <w:tcPr>
            <w:tcW w:w="1985" w:type="dxa"/>
            <w:gridSpan w:val="2"/>
            <w:vMerge/>
            <w:tcBorders>
              <w:left w:val="single" w:sz="4" w:space="0" w:color="000000"/>
              <w:right w:val="single" w:sz="4" w:space="0" w:color="000000"/>
            </w:tcBorders>
          </w:tcPr>
          <w:p w14:paraId="38BB140A" w14:textId="374AD9B4" w:rsidR="00C40B57" w:rsidRPr="00077960" w:rsidRDefault="00C40B57" w:rsidP="003B094E">
            <w:pPr>
              <w:spacing w:line="268" w:lineRule="exact"/>
              <w:jc w:val="center"/>
              <w:rPr>
                <w:rFonts w:ascii="Times New Roman" w:eastAsia="Times New Roman" w:hAnsi="Times New Roman" w:cs="Times New Roman"/>
                <w:lang w:val="ru-RU" w:eastAsia="en-US"/>
              </w:rPr>
            </w:pPr>
          </w:p>
        </w:tc>
        <w:tc>
          <w:tcPr>
            <w:tcW w:w="1698" w:type="dxa"/>
            <w:gridSpan w:val="2"/>
            <w:vMerge/>
            <w:tcBorders>
              <w:left w:val="single" w:sz="4" w:space="0" w:color="000000"/>
              <w:right w:val="single" w:sz="4" w:space="0" w:color="000000"/>
            </w:tcBorders>
            <w:shd w:val="clear" w:color="auto" w:fill="auto"/>
            <w:vAlign w:val="center"/>
            <w:hideMark/>
          </w:tcPr>
          <w:p w14:paraId="7BFC9048" w14:textId="77777777" w:rsidR="00C40B57" w:rsidRPr="00077960" w:rsidRDefault="00C40B57" w:rsidP="003B094E">
            <w:pPr>
              <w:rPr>
                <w:rFonts w:ascii="Times New Roman" w:eastAsia="Times New Roman" w:hAnsi="Times New Roman" w:cs="Times New Roman"/>
                <w:lang w:val="ru-RU" w:eastAsia="en-US"/>
              </w:rPr>
            </w:pPr>
          </w:p>
        </w:tc>
      </w:tr>
      <w:tr w:rsidR="00C40B57" w:rsidRPr="00010517" w14:paraId="324B4C9E" w14:textId="77777777" w:rsidTr="006E4C27">
        <w:trPr>
          <w:trHeight w:val="275"/>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394CB946" w14:textId="77777777" w:rsidR="00C40B57" w:rsidRPr="00077960" w:rsidRDefault="00C40B57" w:rsidP="003B094E">
            <w:pPr>
              <w:rPr>
                <w:rFonts w:ascii="Times New Roman" w:eastAsia="Times New Roman" w:hAnsi="Times New Roman" w:cs="Times New Roman"/>
                <w:lang w:val="ru-RU" w:eastAsia="en-US"/>
              </w:rPr>
            </w:pPr>
          </w:p>
        </w:tc>
        <w:tc>
          <w:tcPr>
            <w:tcW w:w="9722" w:type="dxa"/>
            <w:gridSpan w:val="5"/>
            <w:tcBorders>
              <w:top w:val="single" w:sz="4" w:space="0" w:color="000000"/>
              <w:left w:val="single" w:sz="4" w:space="0" w:color="000000"/>
              <w:bottom w:val="single" w:sz="4" w:space="0" w:color="000000"/>
              <w:right w:val="single" w:sz="4" w:space="0" w:color="000000"/>
            </w:tcBorders>
            <w:hideMark/>
          </w:tcPr>
          <w:p w14:paraId="4F6C7304" w14:textId="37CB80F0" w:rsidR="00C40B57" w:rsidRPr="00077960" w:rsidRDefault="00C40B57" w:rsidP="003B094E">
            <w:pPr>
              <w:spacing w:line="256" w:lineRule="exact"/>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Самостоятельная</w:t>
            </w:r>
            <w:proofErr w:type="spellEnd"/>
            <w:r w:rsidRPr="00077960">
              <w:rPr>
                <w:rFonts w:ascii="Times New Roman" w:eastAsia="Times New Roman" w:hAnsi="Times New Roman" w:cs="Times New Roman"/>
                <w:b/>
                <w:lang w:eastAsia="en-US"/>
              </w:rPr>
              <w:t xml:space="preserve"> </w:t>
            </w:r>
            <w:proofErr w:type="spellStart"/>
            <w:r w:rsidRPr="00077960">
              <w:rPr>
                <w:rFonts w:ascii="Times New Roman" w:eastAsia="Times New Roman" w:hAnsi="Times New Roman" w:cs="Times New Roman"/>
                <w:b/>
                <w:lang w:eastAsia="en-US"/>
              </w:rPr>
              <w:t>работа</w:t>
            </w:r>
            <w:proofErr w:type="spellEnd"/>
          </w:p>
        </w:tc>
        <w:tc>
          <w:tcPr>
            <w:tcW w:w="1985" w:type="dxa"/>
            <w:gridSpan w:val="2"/>
            <w:vMerge/>
            <w:tcBorders>
              <w:left w:val="single" w:sz="4" w:space="0" w:color="000000"/>
              <w:bottom w:val="single" w:sz="4" w:space="0" w:color="000000"/>
              <w:right w:val="single" w:sz="4" w:space="0" w:color="000000"/>
            </w:tcBorders>
          </w:tcPr>
          <w:p w14:paraId="0E855053" w14:textId="77777777" w:rsidR="00C40B57" w:rsidRPr="00077960" w:rsidRDefault="00C40B57" w:rsidP="003B094E">
            <w:pPr>
              <w:rPr>
                <w:rFonts w:ascii="Times New Roman" w:eastAsia="Times New Roman" w:hAnsi="Times New Roman" w:cs="Times New Roman"/>
                <w:lang w:eastAsia="en-US"/>
              </w:rPr>
            </w:pPr>
          </w:p>
        </w:tc>
        <w:tc>
          <w:tcPr>
            <w:tcW w:w="1698" w:type="dxa"/>
            <w:gridSpan w:val="2"/>
            <w:vMerge/>
            <w:tcBorders>
              <w:left w:val="single" w:sz="4" w:space="0" w:color="000000"/>
              <w:right w:val="single" w:sz="4" w:space="0" w:color="000000"/>
            </w:tcBorders>
            <w:shd w:val="clear" w:color="auto" w:fill="auto"/>
            <w:vAlign w:val="center"/>
            <w:hideMark/>
          </w:tcPr>
          <w:p w14:paraId="2B673AE6" w14:textId="77777777" w:rsidR="00C40B57" w:rsidRPr="00077960" w:rsidRDefault="00C40B57" w:rsidP="003B094E">
            <w:pPr>
              <w:rPr>
                <w:rFonts w:ascii="Times New Roman" w:eastAsia="Times New Roman" w:hAnsi="Times New Roman" w:cs="Times New Roman"/>
                <w:lang w:eastAsia="en-US"/>
              </w:rPr>
            </w:pPr>
          </w:p>
        </w:tc>
      </w:tr>
      <w:tr w:rsidR="00C40B57" w:rsidRPr="00010517" w14:paraId="4244056A" w14:textId="77777777" w:rsidTr="006E4C27">
        <w:trPr>
          <w:trHeight w:val="275"/>
        </w:trPr>
        <w:tc>
          <w:tcPr>
            <w:tcW w:w="2071" w:type="dxa"/>
            <w:vMerge w:val="restart"/>
            <w:tcBorders>
              <w:top w:val="single" w:sz="4" w:space="0" w:color="000000"/>
              <w:left w:val="single" w:sz="4" w:space="0" w:color="000000"/>
              <w:bottom w:val="single" w:sz="4" w:space="0" w:color="000000"/>
              <w:right w:val="single" w:sz="4" w:space="0" w:color="000000"/>
            </w:tcBorders>
            <w:hideMark/>
          </w:tcPr>
          <w:p w14:paraId="7BEF520F" w14:textId="77777777" w:rsidR="00C40B57" w:rsidRPr="00077960" w:rsidRDefault="00C40B57" w:rsidP="003B094E">
            <w:pPr>
              <w:spacing w:line="235" w:lineRule="auto"/>
              <w:ind w:right="133"/>
              <w:jc w:val="center"/>
              <w:rPr>
                <w:rFonts w:ascii="Times New Roman" w:eastAsia="Times New Roman" w:hAnsi="Times New Roman" w:cs="Times New Roman"/>
                <w:lang w:val="ru-RU" w:eastAsia="en-US"/>
              </w:rPr>
            </w:pPr>
            <w:r w:rsidRPr="00077960">
              <w:rPr>
                <w:rFonts w:ascii="Times New Roman" w:eastAsia="Times New Roman" w:hAnsi="Times New Roman" w:cs="Times New Roman"/>
                <w:b/>
                <w:lang w:val="ru-RU" w:eastAsia="en-US"/>
              </w:rPr>
              <w:t xml:space="preserve">Тема 1.2 </w:t>
            </w:r>
            <w:r w:rsidRPr="00077960">
              <w:rPr>
                <w:rFonts w:ascii="Times New Roman" w:eastAsia="Times New Roman" w:hAnsi="Times New Roman" w:cs="Times New Roman"/>
                <w:lang w:val="ru-RU" w:eastAsia="en-US"/>
              </w:rPr>
              <w:t>Деловой этикет и его принципы.</w:t>
            </w:r>
          </w:p>
          <w:p w14:paraId="272C11D2" w14:textId="77777777" w:rsidR="00C40B57" w:rsidRPr="00077960" w:rsidRDefault="00C40B57" w:rsidP="003B094E">
            <w:pPr>
              <w:ind w:right="240"/>
              <w:jc w:val="center"/>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Деловая беседа и переписка.</w:t>
            </w:r>
          </w:p>
          <w:p w14:paraId="60B46F3E" w14:textId="77777777" w:rsidR="00C40B57" w:rsidRPr="00077960" w:rsidRDefault="00C40B57" w:rsidP="003B094E">
            <w:pPr>
              <w:ind w:right="156"/>
              <w:jc w:val="both"/>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Имидж делового человека в сфере обслуживания.</w:t>
            </w:r>
          </w:p>
        </w:tc>
        <w:tc>
          <w:tcPr>
            <w:tcW w:w="9722" w:type="dxa"/>
            <w:gridSpan w:val="5"/>
            <w:tcBorders>
              <w:top w:val="single" w:sz="4" w:space="0" w:color="000000"/>
              <w:left w:val="single" w:sz="4" w:space="0" w:color="000000"/>
              <w:bottom w:val="single" w:sz="4" w:space="0" w:color="000000"/>
              <w:right w:val="single" w:sz="4" w:space="0" w:color="000000"/>
            </w:tcBorders>
            <w:hideMark/>
          </w:tcPr>
          <w:p w14:paraId="051C8215" w14:textId="38BA83F8" w:rsidR="00C40B57" w:rsidRPr="00077960" w:rsidRDefault="00C40B57" w:rsidP="003B094E">
            <w:pPr>
              <w:spacing w:line="256" w:lineRule="exact"/>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Содержание</w:t>
            </w:r>
            <w:proofErr w:type="spellEnd"/>
          </w:p>
        </w:tc>
        <w:tc>
          <w:tcPr>
            <w:tcW w:w="1985" w:type="dxa"/>
            <w:gridSpan w:val="2"/>
            <w:tcBorders>
              <w:top w:val="single" w:sz="4" w:space="0" w:color="000000"/>
              <w:left w:val="single" w:sz="4" w:space="0" w:color="000000"/>
              <w:bottom w:val="single" w:sz="4" w:space="0" w:color="000000"/>
              <w:right w:val="single" w:sz="4" w:space="0" w:color="000000"/>
            </w:tcBorders>
          </w:tcPr>
          <w:p w14:paraId="31B709F7" w14:textId="1D8E1692" w:rsidR="00C40B57" w:rsidRPr="00077960" w:rsidRDefault="00C40B57" w:rsidP="003B094E">
            <w:pPr>
              <w:spacing w:line="256" w:lineRule="exact"/>
              <w:ind w:right="762"/>
              <w:jc w:val="right"/>
              <w:rPr>
                <w:rFonts w:ascii="Times New Roman" w:eastAsia="Times New Roman" w:hAnsi="Times New Roman" w:cs="Times New Roman"/>
                <w:b/>
                <w:lang w:eastAsia="en-US"/>
              </w:rPr>
            </w:pPr>
          </w:p>
        </w:tc>
        <w:tc>
          <w:tcPr>
            <w:tcW w:w="1698" w:type="dxa"/>
            <w:gridSpan w:val="2"/>
            <w:vMerge/>
            <w:tcBorders>
              <w:left w:val="single" w:sz="4" w:space="0" w:color="000000"/>
              <w:bottom w:val="single" w:sz="4" w:space="0" w:color="000000"/>
              <w:right w:val="single" w:sz="4" w:space="0" w:color="000000"/>
            </w:tcBorders>
            <w:shd w:val="clear" w:color="auto" w:fill="auto"/>
            <w:vAlign w:val="center"/>
            <w:hideMark/>
          </w:tcPr>
          <w:p w14:paraId="56061442" w14:textId="77777777" w:rsidR="00C40B57" w:rsidRPr="00077960" w:rsidRDefault="00C40B57" w:rsidP="003B094E">
            <w:pPr>
              <w:rPr>
                <w:rFonts w:ascii="Times New Roman" w:eastAsia="Times New Roman" w:hAnsi="Times New Roman" w:cs="Times New Roman"/>
                <w:lang w:eastAsia="en-US"/>
              </w:rPr>
            </w:pPr>
          </w:p>
        </w:tc>
      </w:tr>
      <w:tr w:rsidR="003B094E" w:rsidRPr="00010517" w14:paraId="4243F967" w14:textId="77777777" w:rsidTr="006E4C27">
        <w:trPr>
          <w:trHeight w:val="275"/>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46907A64" w14:textId="77777777" w:rsidR="003B094E" w:rsidRPr="00077960" w:rsidRDefault="003B094E" w:rsidP="003B094E">
            <w:pPr>
              <w:rPr>
                <w:rFonts w:ascii="Times New Roman" w:eastAsia="Times New Roman" w:hAnsi="Times New Roman" w:cs="Times New Roman"/>
                <w:lang w:eastAsia="en-US"/>
              </w:rPr>
            </w:pPr>
          </w:p>
        </w:tc>
        <w:tc>
          <w:tcPr>
            <w:tcW w:w="629" w:type="dxa"/>
            <w:gridSpan w:val="3"/>
            <w:vMerge w:val="restart"/>
            <w:tcBorders>
              <w:top w:val="single" w:sz="4" w:space="0" w:color="000000"/>
              <w:left w:val="single" w:sz="4" w:space="0" w:color="000000"/>
              <w:bottom w:val="single" w:sz="4" w:space="0" w:color="000000"/>
              <w:right w:val="single" w:sz="4" w:space="0" w:color="000000"/>
            </w:tcBorders>
            <w:hideMark/>
          </w:tcPr>
          <w:p w14:paraId="2FB421BA" w14:textId="77777777" w:rsidR="003B094E" w:rsidRPr="00077960" w:rsidRDefault="003B094E" w:rsidP="003B094E">
            <w:pPr>
              <w:spacing w:line="261"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2</w:t>
            </w:r>
          </w:p>
        </w:tc>
        <w:tc>
          <w:tcPr>
            <w:tcW w:w="9093" w:type="dxa"/>
            <w:gridSpan w:val="2"/>
            <w:vMerge w:val="restart"/>
            <w:tcBorders>
              <w:top w:val="single" w:sz="4" w:space="0" w:color="000000"/>
              <w:left w:val="single" w:sz="4" w:space="0" w:color="000000"/>
              <w:bottom w:val="single" w:sz="4" w:space="0" w:color="000000"/>
              <w:right w:val="single" w:sz="4" w:space="0" w:color="000000"/>
            </w:tcBorders>
            <w:hideMark/>
          </w:tcPr>
          <w:p w14:paraId="2C7E966B" w14:textId="77777777" w:rsidR="003B094E" w:rsidRPr="00077960" w:rsidRDefault="003B094E" w:rsidP="003B094E">
            <w:pPr>
              <w:spacing w:line="264" w:lineRule="exact"/>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Деловой этикет и его принципы.</w:t>
            </w:r>
          </w:p>
          <w:p w14:paraId="0F5D430B" w14:textId="77777777" w:rsidR="003B094E" w:rsidRPr="00077960" w:rsidRDefault="003B094E" w:rsidP="003B094E">
            <w:pPr>
              <w:spacing w:line="274" w:lineRule="exact"/>
              <w:rPr>
                <w:rFonts w:ascii="Times New Roman" w:eastAsia="Times New Roman" w:hAnsi="Times New Roman" w:cs="Times New Roman"/>
                <w:lang w:val="ru-RU" w:eastAsia="en-US"/>
              </w:rPr>
            </w:pPr>
            <w:r w:rsidRPr="00077960">
              <w:rPr>
                <w:rFonts w:ascii="Times New Roman" w:eastAsia="Times New Roman" w:hAnsi="Times New Roman" w:cs="Times New Roman"/>
                <w:b/>
                <w:lang w:val="ru-RU" w:eastAsia="en-US"/>
              </w:rPr>
              <w:t xml:space="preserve">Этикет. Сферы действия этикета. </w:t>
            </w:r>
            <w:r w:rsidRPr="00077960">
              <w:rPr>
                <w:rFonts w:ascii="Times New Roman" w:eastAsia="Times New Roman" w:hAnsi="Times New Roman" w:cs="Times New Roman"/>
                <w:lang w:val="ru-RU" w:eastAsia="en-US"/>
              </w:rPr>
              <w:t>Этикет, история возникновения и развития.</w:t>
            </w:r>
          </w:p>
          <w:p w14:paraId="07E1AB01" w14:textId="77777777" w:rsidR="003B094E" w:rsidRPr="00077960" w:rsidRDefault="003B094E" w:rsidP="003B094E">
            <w:pPr>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 xml:space="preserve">Сферы действия этикета. Виды и принципы </w:t>
            </w:r>
            <w:proofErr w:type="gramStart"/>
            <w:r w:rsidRPr="00077960">
              <w:rPr>
                <w:rFonts w:ascii="Times New Roman" w:eastAsia="Times New Roman" w:hAnsi="Times New Roman" w:cs="Times New Roman"/>
                <w:lang w:val="ru-RU" w:eastAsia="en-US"/>
              </w:rPr>
              <w:t>этикета..</w:t>
            </w:r>
            <w:proofErr w:type="gramEnd"/>
            <w:r w:rsidRPr="00077960">
              <w:rPr>
                <w:rFonts w:ascii="Times New Roman" w:eastAsia="Times New Roman" w:hAnsi="Times New Roman" w:cs="Times New Roman"/>
                <w:lang w:val="ru-RU" w:eastAsia="en-US"/>
              </w:rPr>
              <w:t xml:space="preserve"> Заповеди делового этикета </w:t>
            </w:r>
            <w:proofErr w:type="gramStart"/>
            <w:r w:rsidRPr="00077960">
              <w:rPr>
                <w:rFonts w:ascii="Times New Roman" w:eastAsia="Times New Roman" w:hAnsi="Times New Roman" w:cs="Times New Roman"/>
                <w:lang w:val="ru-RU" w:eastAsia="en-US"/>
              </w:rPr>
              <w:t>Дж..</w:t>
            </w:r>
            <w:proofErr w:type="gramEnd"/>
            <w:r w:rsidRPr="00077960">
              <w:rPr>
                <w:rFonts w:ascii="Times New Roman" w:eastAsia="Times New Roman" w:hAnsi="Times New Roman" w:cs="Times New Roman"/>
                <w:lang w:val="ru-RU" w:eastAsia="en-US"/>
              </w:rPr>
              <w:t xml:space="preserve"> </w:t>
            </w:r>
            <w:proofErr w:type="spellStart"/>
            <w:r w:rsidRPr="00077960">
              <w:rPr>
                <w:rFonts w:ascii="Times New Roman" w:eastAsia="Times New Roman" w:hAnsi="Times New Roman" w:cs="Times New Roman"/>
                <w:lang w:val="ru-RU" w:eastAsia="en-US"/>
              </w:rPr>
              <w:t>Ягера</w:t>
            </w:r>
            <w:proofErr w:type="spellEnd"/>
            <w:r w:rsidRPr="00077960">
              <w:rPr>
                <w:rFonts w:ascii="Times New Roman" w:eastAsia="Times New Roman" w:hAnsi="Times New Roman" w:cs="Times New Roman"/>
                <w:lang w:val="ru-RU" w:eastAsia="en-US"/>
              </w:rPr>
              <w:t>. Этикет деловых отношений.</w:t>
            </w:r>
          </w:p>
          <w:p w14:paraId="776A0D11" w14:textId="77777777" w:rsidR="003B094E" w:rsidRPr="00077960" w:rsidRDefault="003B094E" w:rsidP="003B094E">
            <w:pPr>
              <w:spacing w:before="5" w:line="274" w:lineRule="exact"/>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Словесный этикет.</w:t>
            </w:r>
          </w:p>
          <w:p w14:paraId="3A843EDC" w14:textId="77777777" w:rsidR="003B094E" w:rsidRPr="00077960" w:rsidRDefault="003B094E" w:rsidP="003B094E">
            <w:pPr>
              <w:ind w:right="95"/>
              <w:jc w:val="both"/>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Основные требования к речи: тон, артикуляция, произношение, громкость, точность в подборе слов. Выразительность речи. Элементы речевого этикета: формы общения, изложения просьб, выражения признательности, способы аргументации в деловых ситуациях. Культура речи как неотъемлемая часть делового общения. Понятие невербального языка. Невербальный язык – элемент общей культуры поведения. Использование жестов в деловом общении.</w:t>
            </w:r>
          </w:p>
          <w:p w14:paraId="7E6C5728" w14:textId="77777777" w:rsidR="003B094E" w:rsidRPr="00077960" w:rsidRDefault="003B094E" w:rsidP="003B094E">
            <w:pPr>
              <w:ind w:right="88"/>
              <w:jc w:val="both"/>
              <w:rPr>
                <w:rFonts w:ascii="Times New Roman" w:eastAsia="Times New Roman" w:hAnsi="Times New Roman" w:cs="Times New Roman"/>
                <w:lang w:val="ru-RU" w:eastAsia="en-US"/>
              </w:rPr>
            </w:pPr>
            <w:r w:rsidRPr="00077960">
              <w:rPr>
                <w:rFonts w:ascii="Times New Roman" w:eastAsia="Times New Roman" w:hAnsi="Times New Roman" w:cs="Times New Roman"/>
                <w:b/>
                <w:i/>
                <w:lang w:val="ru-RU" w:eastAsia="en-US"/>
              </w:rPr>
              <w:t xml:space="preserve">Культура телефонного диалога. </w:t>
            </w:r>
            <w:r w:rsidRPr="00077960">
              <w:rPr>
                <w:rFonts w:ascii="Times New Roman" w:eastAsia="Times New Roman" w:hAnsi="Times New Roman" w:cs="Times New Roman"/>
                <w:lang w:val="ru-RU" w:eastAsia="en-US"/>
              </w:rPr>
              <w:t xml:space="preserve">Телефонный разговор как оперативное средство двустороннего обмена информации. Культура телефонного общения – средство формирования имиджа делового человека и имиджа учреждения. Рекомендации ведения телефонного </w:t>
            </w:r>
            <w:proofErr w:type="gramStart"/>
            <w:r w:rsidRPr="00077960">
              <w:rPr>
                <w:rFonts w:ascii="Times New Roman" w:eastAsia="Times New Roman" w:hAnsi="Times New Roman" w:cs="Times New Roman"/>
                <w:lang w:val="ru-RU" w:eastAsia="en-US"/>
              </w:rPr>
              <w:t>разговора..</w:t>
            </w:r>
            <w:proofErr w:type="gramEnd"/>
          </w:p>
          <w:p w14:paraId="1D58A68C" w14:textId="77777777" w:rsidR="003B094E" w:rsidRPr="00077960" w:rsidRDefault="003B094E" w:rsidP="003B094E">
            <w:pPr>
              <w:ind w:right="91"/>
              <w:jc w:val="both"/>
              <w:rPr>
                <w:rFonts w:ascii="Times New Roman" w:eastAsia="Times New Roman" w:hAnsi="Times New Roman" w:cs="Times New Roman"/>
                <w:lang w:val="ru-RU" w:eastAsia="en-US"/>
              </w:rPr>
            </w:pPr>
            <w:r w:rsidRPr="00077960">
              <w:rPr>
                <w:rFonts w:ascii="Times New Roman" w:eastAsia="Times New Roman" w:hAnsi="Times New Roman" w:cs="Times New Roman"/>
                <w:b/>
                <w:lang w:val="ru-RU" w:eastAsia="en-US"/>
              </w:rPr>
              <w:t xml:space="preserve">Деловая беседа. </w:t>
            </w:r>
            <w:r w:rsidRPr="00077960">
              <w:rPr>
                <w:rFonts w:ascii="Times New Roman" w:eastAsia="Times New Roman" w:hAnsi="Times New Roman" w:cs="Times New Roman"/>
                <w:lang w:val="ru-RU" w:eastAsia="en-US"/>
              </w:rPr>
              <w:t>Беседа как необходимый элемент развития личных контактов в деловых отношениях.</w:t>
            </w:r>
          </w:p>
          <w:p w14:paraId="6CFA1D00" w14:textId="77777777" w:rsidR="003B094E" w:rsidRPr="00077960" w:rsidRDefault="003B094E" w:rsidP="003B094E">
            <w:pPr>
              <w:ind w:right="90"/>
              <w:jc w:val="both"/>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 xml:space="preserve">Закономерности, традиции, этапы деловой беседы. Ведущие элементы в подготовке деловой беседы. Аргументы, сильные и слабые, как составные части деловой </w:t>
            </w:r>
            <w:proofErr w:type="gramStart"/>
            <w:r w:rsidRPr="00077960">
              <w:rPr>
                <w:rFonts w:ascii="Times New Roman" w:eastAsia="Times New Roman" w:hAnsi="Times New Roman" w:cs="Times New Roman"/>
                <w:lang w:val="ru-RU" w:eastAsia="en-US"/>
              </w:rPr>
              <w:t>беседы..</w:t>
            </w:r>
            <w:proofErr w:type="gramEnd"/>
            <w:r w:rsidRPr="00077960">
              <w:rPr>
                <w:rFonts w:ascii="Times New Roman" w:eastAsia="Times New Roman" w:hAnsi="Times New Roman" w:cs="Times New Roman"/>
                <w:lang w:val="ru-RU" w:eastAsia="en-US"/>
              </w:rPr>
              <w:t xml:space="preserve"> Законы аргументации и убеждения. Нерефлексивное и рефлексивное слушание.</w:t>
            </w:r>
          </w:p>
          <w:p w14:paraId="52378887" w14:textId="77777777" w:rsidR="003B094E" w:rsidRPr="00077960" w:rsidRDefault="003B094E" w:rsidP="003B094E">
            <w:pPr>
              <w:jc w:val="both"/>
              <w:rPr>
                <w:rFonts w:ascii="Times New Roman" w:eastAsia="Times New Roman" w:hAnsi="Times New Roman" w:cs="Times New Roman"/>
                <w:lang w:val="ru-RU" w:eastAsia="en-US"/>
              </w:rPr>
            </w:pPr>
            <w:r w:rsidRPr="00077960">
              <w:rPr>
                <w:rFonts w:ascii="Times New Roman" w:eastAsia="Times New Roman" w:hAnsi="Times New Roman" w:cs="Times New Roman"/>
                <w:b/>
                <w:lang w:val="ru-RU" w:eastAsia="en-US"/>
              </w:rPr>
              <w:t>Деловая переписка</w:t>
            </w:r>
            <w:r w:rsidRPr="00077960">
              <w:rPr>
                <w:rFonts w:ascii="Times New Roman" w:eastAsia="Times New Roman" w:hAnsi="Times New Roman" w:cs="Times New Roman"/>
                <w:lang w:val="ru-RU" w:eastAsia="en-US"/>
              </w:rPr>
              <w:t>. Виды деловых писем.</w:t>
            </w:r>
          </w:p>
          <w:p w14:paraId="377D82E1" w14:textId="77777777" w:rsidR="003B094E" w:rsidRPr="00077960" w:rsidRDefault="003B094E" w:rsidP="003B094E">
            <w:pPr>
              <w:ind w:right="103"/>
              <w:jc w:val="both"/>
              <w:rPr>
                <w:rFonts w:ascii="Times New Roman" w:eastAsia="Times New Roman" w:hAnsi="Times New Roman" w:cs="Times New Roman"/>
                <w:lang w:val="ru-RU" w:eastAsia="en-US"/>
              </w:rPr>
            </w:pPr>
            <w:r w:rsidRPr="00077960">
              <w:rPr>
                <w:rFonts w:ascii="Times New Roman" w:eastAsia="Times New Roman" w:hAnsi="Times New Roman" w:cs="Times New Roman"/>
                <w:b/>
                <w:lang w:val="ru-RU" w:eastAsia="en-US"/>
              </w:rPr>
              <w:t xml:space="preserve">Интерьер рабочего помещения. </w:t>
            </w:r>
            <w:r w:rsidRPr="00077960">
              <w:rPr>
                <w:rFonts w:ascii="Times New Roman" w:eastAsia="Times New Roman" w:hAnsi="Times New Roman" w:cs="Times New Roman"/>
                <w:lang w:val="ru-RU" w:eastAsia="en-US"/>
              </w:rPr>
              <w:t>Интерьер рабочего помещения как весомая часть делового этикета.</w:t>
            </w:r>
          </w:p>
          <w:p w14:paraId="6512B16D" w14:textId="77777777" w:rsidR="003B094E" w:rsidRPr="00077960" w:rsidRDefault="003B094E" w:rsidP="003B094E">
            <w:pPr>
              <w:jc w:val="both"/>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Главный принцип интерьера. Рекомендации по оформлению рабочего места.</w:t>
            </w:r>
          </w:p>
          <w:p w14:paraId="192D8B93" w14:textId="77777777" w:rsidR="003B094E" w:rsidRPr="00077960" w:rsidRDefault="003B094E" w:rsidP="003B094E">
            <w:pPr>
              <w:spacing w:before="4" w:line="274" w:lineRule="exact"/>
              <w:jc w:val="both"/>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Имидж делового человека. Имидж как образ современного делового человека.</w:t>
            </w:r>
          </w:p>
          <w:p w14:paraId="03504C3D" w14:textId="77777777" w:rsidR="003B094E" w:rsidRPr="00077960" w:rsidRDefault="003B094E" w:rsidP="003B094E">
            <w:pPr>
              <w:ind w:right="103"/>
              <w:jc w:val="both"/>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Имидж и его составляющие. Понятие о стиле одежды. Элегантность как проявление хорошего вкуса.</w:t>
            </w:r>
          </w:p>
          <w:p w14:paraId="3A897EBA" w14:textId="77777777" w:rsidR="003B094E" w:rsidRPr="00077960" w:rsidRDefault="003B094E" w:rsidP="003B094E">
            <w:pPr>
              <w:spacing w:before="2" w:line="274" w:lineRule="exact"/>
              <w:jc w:val="both"/>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Визитные карточки.</w:t>
            </w:r>
          </w:p>
          <w:p w14:paraId="47CF72C0" w14:textId="77777777" w:rsidR="003B094E" w:rsidRPr="00077960" w:rsidRDefault="003B094E" w:rsidP="003B094E">
            <w:pPr>
              <w:spacing w:line="276" w:lineRule="exact"/>
              <w:ind w:right="107"/>
              <w:jc w:val="both"/>
              <w:rPr>
                <w:rFonts w:ascii="Times New Roman" w:eastAsia="Times New Roman" w:hAnsi="Times New Roman" w:cs="Times New Roman"/>
                <w:lang w:eastAsia="en-US"/>
              </w:rPr>
            </w:pPr>
            <w:r w:rsidRPr="00077960">
              <w:rPr>
                <w:rFonts w:ascii="Times New Roman" w:eastAsia="Times New Roman" w:hAnsi="Times New Roman" w:cs="Times New Roman"/>
                <w:lang w:val="ru-RU" w:eastAsia="en-US"/>
              </w:rPr>
              <w:t xml:space="preserve">Типы визитных карточек Правила вручения и получения визитных карточек. </w:t>
            </w:r>
            <w:proofErr w:type="spellStart"/>
            <w:r w:rsidRPr="00077960">
              <w:rPr>
                <w:rFonts w:ascii="Times New Roman" w:eastAsia="Times New Roman" w:hAnsi="Times New Roman" w:cs="Times New Roman"/>
                <w:lang w:eastAsia="en-US"/>
              </w:rPr>
              <w:t>Правила</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оформления</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визитных</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карточек</w:t>
            </w:r>
            <w:proofErr w:type="spellEnd"/>
          </w:p>
        </w:tc>
        <w:tc>
          <w:tcPr>
            <w:tcW w:w="1985" w:type="dxa"/>
            <w:gridSpan w:val="2"/>
            <w:vMerge w:val="restart"/>
            <w:tcBorders>
              <w:top w:val="single" w:sz="4" w:space="0" w:color="000000"/>
              <w:left w:val="single" w:sz="4" w:space="0" w:color="000000"/>
              <w:bottom w:val="single" w:sz="4" w:space="0" w:color="000000"/>
              <w:right w:val="single" w:sz="4" w:space="0" w:color="000000"/>
            </w:tcBorders>
          </w:tcPr>
          <w:p w14:paraId="3797C800" w14:textId="6F048EFE" w:rsidR="003B094E" w:rsidRPr="00077960" w:rsidRDefault="003B094E" w:rsidP="003B094E">
            <w:pPr>
              <w:jc w:val="center"/>
              <w:rPr>
                <w:rFonts w:ascii="Times New Roman" w:eastAsia="Times New Roman" w:hAnsi="Times New Roman" w:cs="Times New Roman"/>
                <w:lang w:eastAsia="en-US"/>
              </w:rPr>
            </w:pPr>
          </w:p>
        </w:tc>
        <w:tc>
          <w:tcPr>
            <w:tcW w:w="1698" w:type="dxa"/>
            <w:gridSpan w:val="2"/>
            <w:tcBorders>
              <w:top w:val="single" w:sz="4" w:space="0" w:color="000000"/>
              <w:left w:val="single" w:sz="4" w:space="0" w:color="000000"/>
              <w:bottom w:val="single" w:sz="4" w:space="0" w:color="000000"/>
              <w:right w:val="single" w:sz="4" w:space="0" w:color="000000"/>
            </w:tcBorders>
          </w:tcPr>
          <w:p w14:paraId="54E0770C" w14:textId="1CEE89B5" w:rsidR="003B094E" w:rsidRPr="00077960" w:rsidRDefault="003B094E" w:rsidP="003B094E">
            <w:pPr>
              <w:spacing w:line="256" w:lineRule="exact"/>
              <w:jc w:val="center"/>
              <w:rPr>
                <w:rFonts w:ascii="Times New Roman" w:eastAsia="Times New Roman" w:hAnsi="Times New Roman" w:cs="Times New Roman"/>
                <w:lang w:eastAsia="en-US"/>
              </w:rPr>
            </w:pPr>
          </w:p>
        </w:tc>
      </w:tr>
      <w:tr w:rsidR="003B094E" w:rsidRPr="00010517" w14:paraId="3A1AE831" w14:textId="77777777" w:rsidTr="006E4C27">
        <w:trPr>
          <w:trHeight w:val="7995"/>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44C3A96D" w14:textId="77777777" w:rsidR="003B094E" w:rsidRPr="00077960" w:rsidRDefault="003B094E" w:rsidP="003B094E">
            <w:pPr>
              <w:rPr>
                <w:rFonts w:ascii="Times New Roman" w:eastAsia="Times New Roman" w:hAnsi="Times New Roman" w:cs="Times New Roman"/>
                <w:lang w:eastAsia="en-US"/>
              </w:rPr>
            </w:pPr>
          </w:p>
        </w:tc>
        <w:tc>
          <w:tcPr>
            <w:tcW w:w="629" w:type="dxa"/>
            <w:gridSpan w:val="3"/>
            <w:vMerge/>
            <w:tcBorders>
              <w:top w:val="single" w:sz="4" w:space="0" w:color="000000"/>
              <w:left w:val="single" w:sz="4" w:space="0" w:color="000000"/>
              <w:bottom w:val="single" w:sz="4" w:space="0" w:color="000000"/>
              <w:right w:val="single" w:sz="4" w:space="0" w:color="000000"/>
            </w:tcBorders>
            <w:vAlign w:val="center"/>
            <w:hideMark/>
          </w:tcPr>
          <w:p w14:paraId="21479F9A" w14:textId="77777777" w:rsidR="003B094E" w:rsidRPr="00077960" w:rsidRDefault="003B094E" w:rsidP="003B094E">
            <w:pPr>
              <w:rPr>
                <w:rFonts w:ascii="Times New Roman" w:eastAsia="Times New Roman" w:hAnsi="Times New Roman" w:cs="Times New Roman"/>
                <w:lang w:eastAsia="en-US"/>
              </w:rPr>
            </w:pPr>
          </w:p>
        </w:tc>
        <w:tc>
          <w:tcPr>
            <w:tcW w:w="9093" w:type="dxa"/>
            <w:gridSpan w:val="2"/>
            <w:vMerge/>
            <w:tcBorders>
              <w:top w:val="single" w:sz="4" w:space="0" w:color="000000"/>
              <w:left w:val="single" w:sz="4" w:space="0" w:color="000000"/>
              <w:bottom w:val="single" w:sz="4" w:space="0" w:color="000000"/>
              <w:right w:val="single" w:sz="4" w:space="0" w:color="000000"/>
            </w:tcBorders>
            <w:vAlign w:val="center"/>
            <w:hideMark/>
          </w:tcPr>
          <w:p w14:paraId="53C2AB17" w14:textId="77777777" w:rsidR="003B094E" w:rsidRPr="00077960" w:rsidRDefault="003B094E" w:rsidP="003B094E">
            <w:pPr>
              <w:rPr>
                <w:rFonts w:ascii="Times New Roman" w:eastAsia="Times New Roman" w:hAnsi="Times New Roman" w:cs="Times New Roman"/>
                <w:lang w:eastAsia="en-US"/>
              </w:rPr>
            </w:pPr>
          </w:p>
        </w:tc>
        <w:tc>
          <w:tcPr>
            <w:tcW w:w="1985" w:type="dxa"/>
            <w:gridSpan w:val="2"/>
            <w:vMerge/>
            <w:tcBorders>
              <w:top w:val="single" w:sz="4" w:space="0" w:color="000000"/>
              <w:left w:val="single" w:sz="4" w:space="0" w:color="000000"/>
              <w:bottom w:val="single" w:sz="4" w:space="0" w:color="000000"/>
              <w:right w:val="single" w:sz="4" w:space="0" w:color="000000"/>
            </w:tcBorders>
            <w:vAlign w:val="center"/>
          </w:tcPr>
          <w:p w14:paraId="6E2A6A85" w14:textId="77777777" w:rsidR="003B094E" w:rsidRPr="00077960" w:rsidRDefault="003B094E" w:rsidP="003B094E">
            <w:pPr>
              <w:rPr>
                <w:rFonts w:ascii="Times New Roman" w:eastAsia="Times New Roman" w:hAnsi="Times New Roman" w:cs="Times New Roman"/>
                <w:lang w:eastAsia="en-US"/>
              </w:rPr>
            </w:pPr>
          </w:p>
        </w:tc>
        <w:tc>
          <w:tcPr>
            <w:tcW w:w="1698" w:type="dxa"/>
            <w:gridSpan w:val="2"/>
            <w:tcBorders>
              <w:top w:val="single" w:sz="4" w:space="0" w:color="000000"/>
              <w:left w:val="single" w:sz="4" w:space="0" w:color="000000"/>
              <w:bottom w:val="single" w:sz="4" w:space="0" w:color="000000"/>
              <w:right w:val="single" w:sz="4" w:space="0" w:color="000000"/>
            </w:tcBorders>
          </w:tcPr>
          <w:p w14:paraId="6C454FFF" w14:textId="062599BB" w:rsidR="003B094E" w:rsidRPr="00077960" w:rsidRDefault="003B094E" w:rsidP="003B094E">
            <w:pPr>
              <w:spacing w:line="261" w:lineRule="exact"/>
              <w:jc w:val="center"/>
              <w:rPr>
                <w:rFonts w:ascii="Times New Roman" w:eastAsia="Times New Roman" w:hAnsi="Times New Roman" w:cs="Times New Roman"/>
                <w:lang w:eastAsia="en-US"/>
              </w:rPr>
            </w:pPr>
          </w:p>
        </w:tc>
      </w:tr>
      <w:tr w:rsidR="003B094E" w:rsidRPr="00010517" w14:paraId="40F96CA0" w14:textId="77777777" w:rsidTr="006E4C27">
        <w:trPr>
          <w:trHeight w:val="275"/>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354A71B3" w14:textId="77777777" w:rsidR="003B094E" w:rsidRPr="00077960" w:rsidRDefault="003B094E" w:rsidP="003B094E">
            <w:pPr>
              <w:rPr>
                <w:rFonts w:ascii="Times New Roman" w:eastAsia="Times New Roman" w:hAnsi="Times New Roman" w:cs="Times New Roman"/>
                <w:lang w:eastAsia="en-US"/>
              </w:rPr>
            </w:pPr>
          </w:p>
        </w:tc>
        <w:tc>
          <w:tcPr>
            <w:tcW w:w="9722" w:type="dxa"/>
            <w:gridSpan w:val="5"/>
            <w:tcBorders>
              <w:top w:val="single" w:sz="4" w:space="0" w:color="000000"/>
              <w:left w:val="single" w:sz="4" w:space="0" w:color="000000"/>
              <w:bottom w:val="single" w:sz="4" w:space="0" w:color="000000"/>
              <w:right w:val="single" w:sz="4" w:space="0" w:color="000000"/>
            </w:tcBorders>
            <w:hideMark/>
          </w:tcPr>
          <w:p w14:paraId="03F8A7F6" w14:textId="44F6E959" w:rsidR="003B094E" w:rsidRPr="00077960" w:rsidRDefault="00EA0D69" w:rsidP="003B094E">
            <w:pPr>
              <w:spacing w:line="256" w:lineRule="exact"/>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 xml:space="preserve"> В том числе практических и лабораторных занятий</w:t>
            </w:r>
          </w:p>
        </w:tc>
        <w:tc>
          <w:tcPr>
            <w:tcW w:w="1985" w:type="dxa"/>
            <w:gridSpan w:val="2"/>
            <w:tcBorders>
              <w:top w:val="single" w:sz="4" w:space="0" w:color="000000"/>
              <w:left w:val="single" w:sz="4" w:space="0" w:color="000000"/>
              <w:bottom w:val="single" w:sz="4" w:space="0" w:color="000000"/>
              <w:right w:val="single" w:sz="4" w:space="0" w:color="000000"/>
            </w:tcBorders>
          </w:tcPr>
          <w:p w14:paraId="75504A3A" w14:textId="77777777" w:rsidR="003B094E" w:rsidRPr="00077960" w:rsidRDefault="003B094E" w:rsidP="003B094E">
            <w:pPr>
              <w:rPr>
                <w:rFonts w:ascii="Times New Roman" w:eastAsia="Times New Roman" w:hAnsi="Times New Roman" w:cs="Times New Roman"/>
                <w:lang w:val="ru-RU" w:eastAsia="en-US"/>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C0C0C0"/>
          </w:tcPr>
          <w:p w14:paraId="243C8650" w14:textId="77777777" w:rsidR="003B094E" w:rsidRPr="00077960" w:rsidRDefault="003B094E" w:rsidP="003B094E">
            <w:pPr>
              <w:rPr>
                <w:rFonts w:ascii="Times New Roman" w:eastAsia="Times New Roman" w:hAnsi="Times New Roman" w:cs="Times New Roman"/>
                <w:lang w:val="ru-RU" w:eastAsia="en-US"/>
              </w:rPr>
            </w:pPr>
          </w:p>
        </w:tc>
      </w:tr>
      <w:tr w:rsidR="006E4C27" w:rsidRPr="00010517" w14:paraId="2AD66B35" w14:textId="77777777" w:rsidTr="006215E6">
        <w:trPr>
          <w:trHeight w:val="552"/>
        </w:trPr>
        <w:tc>
          <w:tcPr>
            <w:tcW w:w="2071" w:type="dxa"/>
            <w:vMerge w:val="restart"/>
            <w:tcBorders>
              <w:top w:val="single" w:sz="4" w:space="0" w:color="000000"/>
              <w:left w:val="single" w:sz="4" w:space="0" w:color="000000"/>
              <w:bottom w:val="single" w:sz="4" w:space="0" w:color="000000"/>
              <w:right w:val="single" w:sz="4" w:space="0" w:color="000000"/>
            </w:tcBorders>
          </w:tcPr>
          <w:p w14:paraId="2B176CAC" w14:textId="77777777" w:rsidR="006E4C27" w:rsidRPr="00077960" w:rsidRDefault="006E4C27" w:rsidP="003B094E">
            <w:pPr>
              <w:rPr>
                <w:rFonts w:ascii="Times New Roman" w:eastAsia="Times New Roman" w:hAnsi="Times New Roman" w:cs="Times New Roman"/>
                <w:lang w:val="ru-RU" w:eastAsia="en-US"/>
              </w:rPr>
            </w:pPr>
          </w:p>
        </w:tc>
        <w:tc>
          <w:tcPr>
            <w:tcW w:w="697" w:type="dxa"/>
            <w:gridSpan w:val="4"/>
            <w:tcBorders>
              <w:top w:val="single" w:sz="4" w:space="0" w:color="000000"/>
              <w:left w:val="single" w:sz="4" w:space="0" w:color="000000"/>
              <w:bottom w:val="single" w:sz="4" w:space="0" w:color="000000"/>
              <w:right w:val="single" w:sz="4" w:space="0" w:color="000000"/>
            </w:tcBorders>
            <w:hideMark/>
          </w:tcPr>
          <w:p w14:paraId="3CB0CA6B" w14:textId="77777777" w:rsidR="006E4C27" w:rsidRPr="00077960" w:rsidRDefault="006E4C27" w:rsidP="003B094E">
            <w:pPr>
              <w:spacing w:line="261"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3</w:t>
            </w:r>
          </w:p>
        </w:tc>
        <w:tc>
          <w:tcPr>
            <w:tcW w:w="9364" w:type="dxa"/>
            <w:gridSpan w:val="2"/>
            <w:tcBorders>
              <w:top w:val="single" w:sz="4" w:space="0" w:color="000000"/>
              <w:left w:val="single" w:sz="4" w:space="0" w:color="000000"/>
              <w:bottom w:val="single" w:sz="4" w:space="0" w:color="000000"/>
              <w:right w:val="single" w:sz="4" w:space="0" w:color="000000"/>
            </w:tcBorders>
            <w:hideMark/>
          </w:tcPr>
          <w:p w14:paraId="65522CBB" w14:textId="77777777" w:rsidR="006E4C27" w:rsidRPr="00077960" w:rsidRDefault="006E4C27" w:rsidP="003B094E">
            <w:pPr>
              <w:spacing w:line="261"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Составление речевых трафаретов приветствия, обращения, прощания с собеседником.</w:t>
            </w:r>
          </w:p>
          <w:p w14:paraId="1C8AF52D" w14:textId="77777777" w:rsidR="006E4C27" w:rsidRPr="00077960" w:rsidRDefault="006E4C27" w:rsidP="003B094E">
            <w:pPr>
              <w:spacing w:line="271"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Решение ситуационных задач: «Применение правил делового этикета»</w:t>
            </w:r>
          </w:p>
        </w:tc>
        <w:tc>
          <w:tcPr>
            <w:tcW w:w="1787" w:type="dxa"/>
            <w:gridSpan w:val="2"/>
            <w:tcBorders>
              <w:top w:val="single" w:sz="4" w:space="0" w:color="000000"/>
              <w:left w:val="single" w:sz="4" w:space="0" w:color="000000"/>
              <w:bottom w:val="single" w:sz="4" w:space="0" w:color="000000"/>
              <w:right w:val="single" w:sz="4" w:space="0" w:color="000000"/>
            </w:tcBorders>
          </w:tcPr>
          <w:p w14:paraId="19EC80C3" w14:textId="6B875E84" w:rsidR="006E4C27" w:rsidRPr="00077960" w:rsidRDefault="006E4C27" w:rsidP="003B094E">
            <w:pPr>
              <w:spacing w:line="261" w:lineRule="exact"/>
              <w:ind w:right="823"/>
              <w:jc w:val="right"/>
              <w:rPr>
                <w:rFonts w:ascii="Times New Roman" w:eastAsia="Times New Roman" w:hAnsi="Times New Roman" w:cs="Times New Roman"/>
                <w:lang w:val="ru-RU" w:eastAsia="en-US"/>
              </w:rPr>
            </w:pPr>
          </w:p>
        </w:tc>
        <w:tc>
          <w:tcPr>
            <w:tcW w:w="1557" w:type="dxa"/>
            <w:vMerge w:val="restart"/>
            <w:tcBorders>
              <w:top w:val="single" w:sz="4" w:space="0" w:color="000000"/>
              <w:left w:val="single" w:sz="4" w:space="0" w:color="000000"/>
              <w:right w:val="single" w:sz="4" w:space="0" w:color="000000"/>
            </w:tcBorders>
            <w:shd w:val="clear" w:color="auto" w:fill="auto"/>
          </w:tcPr>
          <w:p w14:paraId="21148246" w14:textId="77777777" w:rsidR="006E4C27" w:rsidRPr="00077960" w:rsidRDefault="006E4C27" w:rsidP="003B094E">
            <w:pPr>
              <w:rPr>
                <w:rFonts w:ascii="Times New Roman" w:eastAsia="Times New Roman" w:hAnsi="Times New Roman" w:cs="Times New Roman"/>
                <w:lang w:val="ru-RU" w:eastAsia="en-US"/>
              </w:rPr>
            </w:pPr>
          </w:p>
        </w:tc>
      </w:tr>
      <w:tr w:rsidR="006E4C27" w:rsidRPr="00010517" w14:paraId="35999A81" w14:textId="77777777" w:rsidTr="006215E6">
        <w:trPr>
          <w:trHeight w:val="1655"/>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7EDB976F" w14:textId="77777777" w:rsidR="006E4C27" w:rsidRPr="00077960" w:rsidRDefault="006E4C27" w:rsidP="003B094E">
            <w:pPr>
              <w:rPr>
                <w:rFonts w:ascii="Times New Roman" w:eastAsia="Times New Roman" w:hAnsi="Times New Roman" w:cs="Times New Roman"/>
                <w:lang w:val="ru-RU" w:eastAsia="en-US"/>
              </w:rPr>
            </w:pPr>
          </w:p>
        </w:tc>
        <w:tc>
          <w:tcPr>
            <w:tcW w:w="697" w:type="dxa"/>
            <w:gridSpan w:val="4"/>
            <w:tcBorders>
              <w:top w:val="single" w:sz="4" w:space="0" w:color="000000"/>
              <w:left w:val="single" w:sz="4" w:space="0" w:color="000000"/>
              <w:bottom w:val="single" w:sz="4" w:space="0" w:color="000000"/>
              <w:right w:val="single" w:sz="4" w:space="0" w:color="000000"/>
            </w:tcBorders>
            <w:hideMark/>
          </w:tcPr>
          <w:p w14:paraId="494D6C98" w14:textId="77777777" w:rsidR="006E4C27" w:rsidRPr="00077960" w:rsidRDefault="006E4C27" w:rsidP="003B094E">
            <w:pPr>
              <w:spacing w:line="261"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4</w:t>
            </w:r>
          </w:p>
        </w:tc>
        <w:tc>
          <w:tcPr>
            <w:tcW w:w="9364" w:type="dxa"/>
            <w:gridSpan w:val="2"/>
            <w:tcBorders>
              <w:top w:val="single" w:sz="4" w:space="0" w:color="000000"/>
              <w:left w:val="single" w:sz="4" w:space="0" w:color="000000"/>
              <w:bottom w:val="single" w:sz="4" w:space="0" w:color="000000"/>
              <w:right w:val="single" w:sz="4" w:space="0" w:color="000000"/>
            </w:tcBorders>
            <w:hideMark/>
          </w:tcPr>
          <w:p w14:paraId="3A4BD305" w14:textId="77777777" w:rsidR="006E4C27" w:rsidRPr="00077960" w:rsidRDefault="006E4C27" w:rsidP="003B094E">
            <w:pPr>
              <w:rPr>
                <w:rFonts w:ascii="Times New Roman" w:eastAsia="Times New Roman" w:hAnsi="Times New Roman" w:cs="Times New Roman"/>
                <w:lang w:val="ru-RU" w:eastAsia="en-US"/>
              </w:rPr>
            </w:pPr>
            <w:r w:rsidRPr="00077960">
              <w:rPr>
                <w:rFonts w:ascii="Times New Roman" w:eastAsia="Times New Roman" w:hAnsi="Times New Roman" w:cs="Times New Roman"/>
                <w:b/>
                <w:lang w:val="ru-RU" w:eastAsia="en-US"/>
              </w:rPr>
              <w:t xml:space="preserve">Деловая игра: </w:t>
            </w:r>
            <w:r w:rsidRPr="00077960">
              <w:rPr>
                <w:rFonts w:ascii="Times New Roman" w:eastAsia="Times New Roman" w:hAnsi="Times New Roman" w:cs="Times New Roman"/>
                <w:lang w:val="ru-RU" w:eastAsia="en-US"/>
              </w:rPr>
              <w:t>«Обслуживание различных типов покупателей». Моделирование студентами профессиональных диалогов с нарушениями этических норм.</w:t>
            </w:r>
          </w:p>
          <w:p w14:paraId="09EB2B74" w14:textId="77777777" w:rsidR="006E4C27" w:rsidRPr="00077960" w:rsidRDefault="006E4C27" w:rsidP="003B094E">
            <w:pPr>
              <w:ind w:right="164"/>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 xml:space="preserve">Соблюдение этических принципов профессионального общения и поведения продавцом, а также </w:t>
            </w:r>
            <w:proofErr w:type="gramStart"/>
            <w:r w:rsidRPr="00077960">
              <w:rPr>
                <w:rFonts w:ascii="Times New Roman" w:eastAsia="Times New Roman" w:hAnsi="Times New Roman" w:cs="Times New Roman"/>
                <w:lang w:val="ru-RU" w:eastAsia="en-US"/>
              </w:rPr>
              <w:t>анализ особенностей общения</w:t>
            </w:r>
            <w:proofErr w:type="gramEnd"/>
            <w:r w:rsidRPr="00077960">
              <w:rPr>
                <w:rFonts w:ascii="Times New Roman" w:eastAsia="Times New Roman" w:hAnsi="Times New Roman" w:cs="Times New Roman"/>
                <w:lang w:val="ru-RU" w:eastAsia="en-US"/>
              </w:rPr>
              <w:t xml:space="preserve"> проявляющихся в сфере торговли. Разработка рекомендаций по формированию имиджа; имиджа руководителя.</w:t>
            </w:r>
          </w:p>
          <w:p w14:paraId="1DEEC34E" w14:textId="77777777" w:rsidR="006E4C27" w:rsidRPr="00077960" w:rsidRDefault="006E4C27" w:rsidP="003B094E">
            <w:pPr>
              <w:spacing w:line="270"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Составление речевых трафаретов, помогающих вести деловые беседы, переговоры.</w:t>
            </w:r>
          </w:p>
        </w:tc>
        <w:tc>
          <w:tcPr>
            <w:tcW w:w="1787" w:type="dxa"/>
            <w:gridSpan w:val="2"/>
            <w:tcBorders>
              <w:top w:val="single" w:sz="4" w:space="0" w:color="000000"/>
              <w:left w:val="single" w:sz="4" w:space="0" w:color="000000"/>
              <w:bottom w:val="single" w:sz="4" w:space="0" w:color="000000"/>
              <w:right w:val="single" w:sz="4" w:space="0" w:color="000000"/>
            </w:tcBorders>
          </w:tcPr>
          <w:p w14:paraId="6BC749B8" w14:textId="4341E803" w:rsidR="006E4C27" w:rsidRPr="00077960" w:rsidRDefault="006E4C27" w:rsidP="003B094E">
            <w:pPr>
              <w:spacing w:line="261" w:lineRule="exact"/>
              <w:ind w:right="823"/>
              <w:jc w:val="right"/>
              <w:rPr>
                <w:rFonts w:ascii="Times New Roman" w:eastAsia="Times New Roman" w:hAnsi="Times New Roman" w:cs="Times New Roman"/>
                <w:lang w:val="ru-RU" w:eastAsia="en-US"/>
              </w:rPr>
            </w:pPr>
          </w:p>
        </w:tc>
        <w:tc>
          <w:tcPr>
            <w:tcW w:w="1557" w:type="dxa"/>
            <w:vMerge/>
            <w:tcBorders>
              <w:left w:val="single" w:sz="4" w:space="0" w:color="000000"/>
              <w:right w:val="single" w:sz="4" w:space="0" w:color="000000"/>
            </w:tcBorders>
            <w:shd w:val="clear" w:color="auto" w:fill="auto"/>
            <w:vAlign w:val="center"/>
            <w:hideMark/>
          </w:tcPr>
          <w:p w14:paraId="5764157F" w14:textId="77777777" w:rsidR="006E4C27" w:rsidRPr="00077960" w:rsidRDefault="006E4C27" w:rsidP="003B094E">
            <w:pPr>
              <w:rPr>
                <w:rFonts w:ascii="Times New Roman" w:eastAsia="Times New Roman" w:hAnsi="Times New Roman" w:cs="Times New Roman"/>
                <w:lang w:val="ru-RU" w:eastAsia="en-US"/>
              </w:rPr>
            </w:pPr>
          </w:p>
        </w:tc>
      </w:tr>
      <w:tr w:rsidR="006E4C27" w:rsidRPr="00010517" w14:paraId="5D91A328" w14:textId="77777777" w:rsidTr="006215E6">
        <w:trPr>
          <w:trHeight w:val="275"/>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60C919E2" w14:textId="77777777" w:rsidR="006E4C27" w:rsidRPr="00077960" w:rsidRDefault="006E4C27" w:rsidP="003B094E">
            <w:pPr>
              <w:rPr>
                <w:rFonts w:ascii="Times New Roman" w:eastAsia="Times New Roman" w:hAnsi="Times New Roman" w:cs="Times New Roman"/>
                <w:lang w:val="ru-RU" w:eastAsia="en-US"/>
              </w:rPr>
            </w:pPr>
          </w:p>
        </w:tc>
        <w:tc>
          <w:tcPr>
            <w:tcW w:w="697" w:type="dxa"/>
            <w:gridSpan w:val="4"/>
            <w:tcBorders>
              <w:top w:val="single" w:sz="4" w:space="0" w:color="000000"/>
              <w:left w:val="single" w:sz="4" w:space="0" w:color="000000"/>
              <w:bottom w:val="single" w:sz="4" w:space="0" w:color="000000"/>
              <w:right w:val="single" w:sz="4" w:space="0" w:color="000000"/>
            </w:tcBorders>
            <w:hideMark/>
          </w:tcPr>
          <w:p w14:paraId="1DF2D6D5" w14:textId="77777777" w:rsidR="006E4C27" w:rsidRPr="00077960" w:rsidRDefault="006E4C27" w:rsidP="003B094E">
            <w:pPr>
              <w:spacing w:line="256"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5</w:t>
            </w:r>
          </w:p>
        </w:tc>
        <w:tc>
          <w:tcPr>
            <w:tcW w:w="9364" w:type="dxa"/>
            <w:gridSpan w:val="2"/>
            <w:tcBorders>
              <w:top w:val="single" w:sz="4" w:space="0" w:color="000000"/>
              <w:left w:val="single" w:sz="4" w:space="0" w:color="000000"/>
              <w:bottom w:val="single" w:sz="4" w:space="0" w:color="000000"/>
              <w:right w:val="single" w:sz="4" w:space="0" w:color="000000"/>
            </w:tcBorders>
            <w:hideMark/>
          </w:tcPr>
          <w:p w14:paraId="08287A28" w14:textId="77777777" w:rsidR="006E4C27" w:rsidRPr="00077960" w:rsidRDefault="006E4C27" w:rsidP="003B094E">
            <w:pPr>
              <w:spacing w:line="256"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Составление и оформление письма – рекламации.</w:t>
            </w:r>
          </w:p>
        </w:tc>
        <w:tc>
          <w:tcPr>
            <w:tcW w:w="1787" w:type="dxa"/>
            <w:gridSpan w:val="2"/>
            <w:tcBorders>
              <w:top w:val="single" w:sz="4" w:space="0" w:color="000000"/>
              <w:left w:val="single" w:sz="4" w:space="0" w:color="000000"/>
              <w:bottom w:val="single" w:sz="4" w:space="0" w:color="000000"/>
              <w:right w:val="single" w:sz="4" w:space="0" w:color="000000"/>
            </w:tcBorders>
          </w:tcPr>
          <w:p w14:paraId="13E2FCAB" w14:textId="526E90E2" w:rsidR="006E4C27" w:rsidRPr="00077960" w:rsidRDefault="006E4C27" w:rsidP="003B094E">
            <w:pPr>
              <w:spacing w:line="256" w:lineRule="exact"/>
              <w:ind w:right="823"/>
              <w:jc w:val="right"/>
              <w:rPr>
                <w:rFonts w:ascii="Times New Roman" w:eastAsia="Times New Roman" w:hAnsi="Times New Roman" w:cs="Times New Roman"/>
                <w:lang w:val="ru-RU" w:eastAsia="en-US"/>
              </w:rPr>
            </w:pPr>
          </w:p>
        </w:tc>
        <w:tc>
          <w:tcPr>
            <w:tcW w:w="1557" w:type="dxa"/>
            <w:vMerge/>
            <w:tcBorders>
              <w:left w:val="single" w:sz="4" w:space="0" w:color="000000"/>
              <w:right w:val="single" w:sz="4" w:space="0" w:color="000000"/>
            </w:tcBorders>
            <w:shd w:val="clear" w:color="auto" w:fill="auto"/>
            <w:vAlign w:val="center"/>
            <w:hideMark/>
          </w:tcPr>
          <w:p w14:paraId="0603DF14" w14:textId="77777777" w:rsidR="006E4C27" w:rsidRPr="00077960" w:rsidRDefault="006E4C27" w:rsidP="003B094E">
            <w:pPr>
              <w:rPr>
                <w:rFonts w:ascii="Times New Roman" w:eastAsia="Times New Roman" w:hAnsi="Times New Roman" w:cs="Times New Roman"/>
                <w:lang w:val="ru-RU" w:eastAsia="en-US"/>
              </w:rPr>
            </w:pPr>
          </w:p>
        </w:tc>
      </w:tr>
      <w:tr w:rsidR="006E4C27" w:rsidRPr="00010517" w14:paraId="4A54187F" w14:textId="77777777" w:rsidTr="006215E6">
        <w:trPr>
          <w:trHeight w:val="277"/>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372D2BC5" w14:textId="77777777" w:rsidR="006E4C27" w:rsidRPr="00077960" w:rsidRDefault="006E4C27" w:rsidP="003B094E">
            <w:pPr>
              <w:rPr>
                <w:rFonts w:ascii="Times New Roman" w:eastAsia="Times New Roman" w:hAnsi="Times New Roman" w:cs="Times New Roman"/>
                <w:lang w:val="ru-RU" w:eastAsia="en-US"/>
              </w:rPr>
            </w:pPr>
          </w:p>
        </w:tc>
        <w:tc>
          <w:tcPr>
            <w:tcW w:w="697" w:type="dxa"/>
            <w:gridSpan w:val="4"/>
            <w:tcBorders>
              <w:top w:val="single" w:sz="4" w:space="0" w:color="000000"/>
              <w:left w:val="single" w:sz="4" w:space="0" w:color="000000"/>
              <w:bottom w:val="single" w:sz="4" w:space="0" w:color="000000"/>
              <w:right w:val="single" w:sz="4" w:space="0" w:color="000000"/>
            </w:tcBorders>
            <w:hideMark/>
          </w:tcPr>
          <w:p w14:paraId="5AF4F02B" w14:textId="77777777" w:rsidR="006E4C27" w:rsidRPr="00077960" w:rsidRDefault="006E4C27" w:rsidP="003B094E">
            <w:pPr>
              <w:spacing w:line="258"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6</w:t>
            </w:r>
          </w:p>
        </w:tc>
        <w:tc>
          <w:tcPr>
            <w:tcW w:w="9364" w:type="dxa"/>
            <w:gridSpan w:val="2"/>
            <w:tcBorders>
              <w:top w:val="single" w:sz="4" w:space="0" w:color="000000"/>
              <w:left w:val="single" w:sz="4" w:space="0" w:color="000000"/>
              <w:bottom w:val="single" w:sz="4" w:space="0" w:color="000000"/>
              <w:right w:val="single" w:sz="4" w:space="0" w:color="000000"/>
            </w:tcBorders>
            <w:hideMark/>
          </w:tcPr>
          <w:p w14:paraId="01AE8607" w14:textId="77777777" w:rsidR="006E4C27" w:rsidRPr="00077960" w:rsidRDefault="006E4C27" w:rsidP="003B094E">
            <w:pPr>
              <w:spacing w:line="258"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Составление и оформление образцовой визитной карточки (тип карточки по выбору).</w:t>
            </w:r>
          </w:p>
        </w:tc>
        <w:tc>
          <w:tcPr>
            <w:tcW w:w="1787" w:type="dxa"/>
            <w:gridSpan w:val="2"/>
            <w:tcBorders>
              <w:top w:val="single" w:sz="4" w:space="0" w:color="000000"/>
              <w:left w:val="single" w:sz="4" w:space="0" w:color="000000"/>
              <w:bottom w:val="single" w:sz="4" w:space="0" w:color="000000"/>
              <w:right w:val="single" w:sz="4" w:space="0" w:color="000000"/>
            </w:tcBorders>
          </w:tcPr>
          <w:p w14:paraId="1F587D4E" w14:textId="76B9071D" w:rsidR="006E4C27" w:rsidRPr="00077960" w:rsidRDefault="006E4C27" w:rsidP="003B094E">
            <w:pPr>
              <w:spacing w:line="258" w:lineRule="exact"/>
              <w:ind w:right="823"/>
              <w:jc w:val="right"/>
              <w:rPr>
                <w:rFonts w:ascii="Times New Roman" w:eastAsia="Times New Roman" w:hAnsi="Times New Roman" w:cs="Times New Roman"/>
                <w:lang w:val="ru-RU" w:eastAsia="en-US"/>
              </w:rPr>
            </w:pPr>
          </w:p>
        </w:tc>
        <w:tc>
          <w:tcPr>
            <w:tcW w:w="1557" w:type="dxa"/>
            <w:vMerge/>
            <w:tcBorders>
              <w:left w:val="single" w:sz="4" w:space="0" w:color="000000"/>
              <w:right w:val="single" w:sz="4" w:space="0" w:color="000000"/>
            </w:tcBorders>
            <w:shd w:val="clear" w:color="auto" w:fill="auto"/>
            <w:vAlign w:val="center"/>
            <w:hideMark/>
          </w:tcPr>
          <w:p w14:paraId="20CBED1C" w14:textId="77777777" w:rsidR="006E4C27" w:rsidRPr="00077960" w:rsidRDefault="006E4C27" w:rsidP="003B094E">
            <w:pPr>
              <w:rPr>
                <w:rFonts w:ascii="Times New Roman" w:eastAsia="Times New Roman" w:hAnsi="Times New Roman" w:cs="Times New Roman"/>
                <w:lang w:val="ru-RU" w:eastAsia="en-US"/>
              </w:rPr>
            </w:pPr>
          </w:p>
        </w:tc>
      </w:tr>
      <w:tr w:rsidR="006E4C27" w:rsidRPr="00010517" w14:paraId="2022BBBF" w14:textId="77777777" w:rsidTr="006215E6">
        <w:trPr>
          <w:trHeight w:val="276"/>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173CAB5D" w14:textId="77777777" w:rsidR="006E4C27" w:rsidRPr="00077960" w:rsidRDefault="006E4C27" w:rsidP="003B094E">
            <w:pPr>
              <w:rPr>
                <w:rFonts w:ascii="Times New Roman" w:eastAsia="Times New Roman" w:hAnsi="Times New Roman" w:cs="Times New Roman"/>
                <w:lang w:val="ru-RU" w:eastAsia="en-US"/>
              </w:rPr>
            </w:pPr>
          </w:p>
        </w:tc>
        <w:tc>
          <w:tcPr>
            <w:tcW w:w="697" w:type="dxa"/>
            <w:gridSpan w:val="4"/>
            <w:tcBorders>
              <w:top w:val="single" w:sz="4" w:space="0" w:color="000000"/>
              <w:left w:val="single" w:sz="4" w:space="0" w:color="000000"/>
              <w:bottom w:val="single" w:sz="4" w:space="0" w:color="000000"/>
              <w:right w:val="single" w:sz="4" w:space="0" w:color="000000"/>
            </w:tcBorders>
            <w:hideMark/>
          </w:tcPr>
          <w:p w14:paraId="0D86BF7E" w14:textId="77777777" w:rsidR="006E4C27" w:rsidRPr="00077960" w:rsidRDefault="006E4C27" w:rsidP="003B094E">
            <w:pPr>
              <w:spacing w:line="256"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7</w:t>
            </w:r>
          </w:p>
        </w:tc>
        <w:tc>
          <w:tcPr>
            <w:tcW w:w="9364" w:type="dxa"/>
            <w:gridSpan w:val="2"/>
            <w:tcBorders>
              <w:top w:val="single" w:sz="4" w:space="0" w:color="000000"/>
              <w:left w:val="single" w:sz="4" w:space="0" w:color="000000"/>
              <w:bottom w:val="single" w:sz="4" w:space="0" w:color="000000"/>
              <w:right w:val="single" w:sz="4" w:space="0" w:color="000000"/>
            </w:tcBorders>
            <w:hideMark/>
          </w:tcPr>
          <w:p w14:paraId="056CFACD" w14:textId="77777777" w:rsidR="006E4C27" w:rsidRPr="00077960" w:rsidRDefault="006E4C27" w:rsidP="003B094E">
            <w:pPr>
              <w:spacing w:line="256" w:lineRule="exact"/>
              <w:rPr>
                <w:rFonts w:ascii="Times New Roman" w:eastAsia="Times New Roman" w:hAnsi="Times New Roman" w:cs="Times New Roman"/>
                <w:lang w:eastAsia="en-US"/>
              </w:rPr>
            </w:pPr>
            <w:proofErr w:type="spellStart"/>
            <w:r w:rsidRPr="00077960">
              <w:rPr>
                <w:rFonts w:ascii="Times New Roman" w:eastAsia="Times New Roman" w:hAnsi="Times New Roman" w:cs="Times New Roman"/>
                <w:lang w:eastAsia="en-US"/>
              </w:rPr>
              <w:t>Организация</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рабочего</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места</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продавца</w:t>
            </w:r>
            <w:proofErr w:type="spellEnd"/>
            <w:r w:rsidRPr="00077960">
              <w:rPr>
                <w:rFonts w:ascii="Times New Roman" w:eastAsia="Times New Roman" w:hAnsi="Times New Roman" w:cs="Times New Roman"/>
                <w:lang w:eastAsia="en-US"/>
              </w:rPr>
              <w:t>.</w:t>
            </w:r>
          </w:p>
        </w:tc>
        <w:tc>
          <w:tcPr>
            <w:tcW w:w="1787" w:type="dxa"/>
            <w:gridSpan w:val="2"/>
            <w:tcBorders>
              <w:top w:val="single" w:sz="4" w:space="0" w:color="000000"/>
              <w:left w:val="single" w:sz="4" w:space="0" w:color="000000"/>
              <w:bottom w:val="single" w:sz="4" w:space="0" w:color="000000"/>
              <w:right w:val="single" w:sz="4" w:space="0" w:color="000000"/>
            </w:tcBorders>
          </w:tcPr>
          <w:p w14:paraId="40DE3C86" w14:textId="3352DBA5" w:rsidR="006E4C27" w:rsidRPr="00077960" w:rsidRDefault="006E4C27" w:rsidP="003B094E">
            <w:pPr>
              <w:spacing w:line="256" w:lineRule="exact"/>
              <w:ind w:right="823"/>
              <w:jc w:val="right"/>
              <w:rPr>
                <w:rFonts w:ascii="Times New Roman" w:eastAsia="Times New Roman" w:hAnsi="Times New Roman" w:cs="Times New Roman"/>
                <w:lang w:eastAsia="en-US"/>
              </w:rPr>
            </w:pPr>
          </w:p>
        </w:tc>
        <w:tc>
          <w:tcPr>
            <w:tcW w:w="1557" w:type="dxa"/>
            <w:vMerge/>
            <w:tcBorders>
              <w:left w:val="single" w:sz="4" w:space="0" w:color="000000"/>
              <w:right w:val="single" w:sz="4" w:space="0" w:color="000000"/>
            </w:tcBorders>
            <w:shd w:val="clear" w:color="auto" w:fill="auto"/>
            <w:vAlign w:val="center"/>
            <w:hideMark/>
          </w:tcPr>
          <w:p w14:paraId="28C4C768" w14:textId="77777777" w:rsidR="006E4C27" w:rsidRPr="00077960" w:rsidRDefault="006E4C27" w:rsidP="003B094E">
            <w:pPr>
              <w:rPr>
                <w:rFonts w:ascii="Times New Roman" w:eastAsia="Times New Roman" w:hAnsi="Times New Roman" w:cs="Times New Roman"/>
                <w:lang w:eastAsia="en-US"/>
              </w:rPr>
            </w:pPr>
          </w:p>
        </w:tc>
      </w:tr>
      <w:tr w:rsidR="006E4C27" w:rsidRPr="00010517" w14:paraId="341B9C96" w14:textId="77777777" w:rsidTr="006215E6">
        <w:trPr>
          <w:trHeight w:val="275"/>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1F3CABBB" w14:textId="77777777" w:rsidR="006E4C27" w:rsidRPr="00077960" w:rsidRDefault="006E4C27" w:rsidP="003B094E">
            <w:pPr>
              <w:rPr>
                <w:rFonts w:ascii="Times New Roman" w:eastAsia="Times New Roman" w:hAnsi="Times New Roman" w:cs="Times New Roman"/>
                <w:lang w:eastAsia="en-US"/>
              </w:rPr>
            </w:pPr>
          </w:p>
        </w:tc>
        <w:tc>
          <w:tcPr>
            <w:tcW w:w="10061" w:type="dxa"/>
            <w:gridSpan w:val="6"/>
            <w:tcBorders>
              <w:top w:val="single" w:sz="4" w:space="0" w:color="000000"/>
              <w:left w:val="single" w:sz="4" w:space="0" w:color="000000"/>
              <w:bottom w:val="single" w:sz="4" w:space="0" w:color="000000"/>
              <w:right w:val="single" w:sz="4" w:space="0" w:color="000000"/>
            </w:tcBorders>
            <w:hideMark/>
          </w:tcPr>
          <w:p w14:paraId="7594EFA2" w14:textId="4559BF43" w:rsidR="006E4C27" w:rsidRPr="00077960" w:rsidRDefault="006E4C27" w:rsidP="003B094E">
            <w:pPr>
              <w:spacing w:line="256" w:lineRule="exact"/>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Самостоятельная</w:t>
            </w:r>
            <w:proofErr w:type="spellEnd"/>
            <w:r w:rsidRPr="00077960">
              <w:rPr>
                <w:rFonts w:ascii="Times New Roman" w:eastAsia="Times New Roman" w:hAnsi="Times New Roman" w:cs="Times New Roman"/>
                <w:b/>
                <w:lang w:eastAsia="en-US"/>
              </w:rPr>
              <w:t xml:space="preserve"> </w:t>
            </w:r>
            <w:proofErr w:type="spellStart"/>
            <w:r w:rsidRPr="00077960">
              <w:rPr>
                <w:rFonts w:ascii="Times New Roman" w:eastAsia="Times New Roman" w:hAnsi="Times New Roman" w:cs="Times New Roman"/>
                <w:b/>
                <w:lang w:eastAsia="en-US"/>
              </w:rPr>
              <w:t>работа</w:t>
            </w:r>
            <w:proofErr w:type="spellEnd"/>
          </w:p>
        </w:tc>
        <w:tc>
          <w:tcPr>
            <w:tcW w:w="1787" w:type="dxa"/>
            <w:gridSpan w:val="2"/>
            <w:tcBorders>
              <w:top w:val="single" w:sz="4" w:space="0" w:color="000000"/>
              <w:left w:val="single" w:sz="4" w:space="0" w:color="000000"/>
              <w:bottom w:val="single" w:sz="4" w:space="0" w:color="000000"/>
              <w:right w:val="single" w:sz="4" w:space="0" w:color="000000"/>
            </w:tcBorders>
          </w:tcPr>
          <w:p w14:paraId="6DBA1DB9" w14:textId="77777777" w:rsidR="006E4C27" w:rsidRPr="00077960" w:rsidRDefault="006E4C27" w:rsidP="003B094E">
            <w:pPr>
              <w:rPr>
                <w:rFonts w:ascii="Times New Roman" w:eastAsia="Times New Roman" w:hAnsi="Times New Roman" w:cs="Times New Roman"/>
                <w:lang w:eastAsia="en-US"/>
              </w:rPr>
            </w:pPr>
          </w:p>
        </w:tc>
        <w:tc>
          <w:tcPr>
            <w:tcW w:w="1557" w:type="dxa"/>
            <w:vMerge/>
            <w:tcBorders>
              <w:left w:val="single" w:sz="4" w:space="0" w:color="000000"/>
              <w:bottom w:val="single" w:sz="4" w:space="0" w:color="000000"/>
              <w:right w:val="single" w:sz="4" w:space="0" w:color="000000"/>
            </w:tcBorders>
            <w:shd w:val="clear" w:color="auto" w:fill="auto"/>
            <w:vAlign w:val="center"/>
            <w:hideMark/>
          </w:tcPr>
          <w:p w14:paraId="1813366C" w14:textId="77777777" w:rsidR="006E4C27" w:rsidRPr="00077960" w:rsidRDefault="006E4C27" w:rsidP="003B094E">
            <w:pPr>
              <w:rPr>
                <w:rFonts w:ascii="Times New Roman" w:eastAsia="Times New Roman" w:hAnsi="Times New Roman" w:cs="Times New Roman"/>
                <w:lang w:eastAsia="en-US"/>
              </w:rPr>
            </w:pPr>
          </w:p>
        </w:tc>
      </w:tr>
      <w:tr w:rsidR="003B094E" w:rsidRPr="00010517" w14:paraId="713AF8E7" w14:textId="77777777" w:rsidTr="006E4C27">
        <w:trPr>
          <w:trHeight w:val="309"/>
        </w:trPr>
        <w:tc>
          <w:tcPr>
            <w:tcW w:w="12132" w:type="dxa"/>
            <w:gridSpan w:val="7"/>
            <w:tcBorders>
              <w:top w:val="single" w:sz="4" w:space="0" w:color="000000"/>
              <w:left w:val="single" w:sz="4" w:space="0" w:color="000000"/>
              <w:bottom w:val="single" w:sz="4" w:space="0" w:color="000000"/>
              <w:right w:val="single" w:sz="4" w:space="0" w:color="000000"/>
            </w:tcBorders>
            <w:hideMark/>
          </w:tcPr>
          <w:p w14:paraId="78CEE7F5" w14:textId="486A7B0F" w:rsidR="003B094E" w:rsidRPr="00077960" w:rsidRDefault="003B094E" w:rsidP="00885F40">
            <w:pPr>
              <w:spacing w:line="261" w:lineRule="exact"/>
              <w:ind w:right="103"/>
              <w:rPr>
                <w:rFonts w:ascii="Times New Roman" w:eastAsia="Times New Roman" w:hAnsi="Times New Roman" w:cs="Times New Roman"/>
                <w:lang w:eastAsia="en-US"/>
              </w:rPr>
            </w:pPr>
            <w:proofErr w:type="spellStart"/>
            <w:r w:rsidRPr="00077960">
              <w:rPr>
                <w:rFonts w:ascii="Times New Roman" w:eastAsia="Times New Roman" w:hAnsi="Times New Roman" w:cs="Times New Roman"/>
                <w:b/>
                <w:lang w:eastAsia="en-US"/>
              </w:rPr>
              <w:t>Раздел</w:t>
            </w:r>
            <w:proofErr w:type="spellEnd"/>
            <w:r w:rsidRPr="00077960">
              <w:rPr>
                <w:rFonts w:ascii="Times New Roman" w:eastAsia="Times New Roman" w:hAnsi="Times New Roman" w:cs="Times New Roman"/>
                <w:b/>
                <w:lang w:eastAsia="en-US"/>
              </w:rPr>
              <w:t xml:space="preserve"> </w:t>
            </w:r>
            <w:proofErr w:type="gramStart"/>
            <w:r w:rsidRPr="00077960">
              <w:rPr>
                <w:rFonts w:ascii="Times New Roman" w:eastAsia="Times New Roman" w:hAnsi="Times New Roman" w:cs="Times New Roman"/>
                <w:b/>
                <w:lang w:eastAsia="en-US"/>
              </w:rPr>
              <w:t>2</w:t>
            </w:r>
            <w:r w:rsidR="00885F40" w:rsidRPr="00077960">
              <w:rPr>
                <w:rFonts w:ascii="Times New Roman" w:eastAsia="Times New Roman" w:hAnsi="Times New Roman" w:cs="Times New Roman"/>
                <w:lang w:val="ru-RU" w:eastAsia="en-US"/>
              </w:rPr>
              <w:t>.</w:t>
            </w:r>
            <w:proofErr w:type="spellStart"/>
            <w:r w:rsidRPr="00077960">
              <w:rPr>
                <w:rFonts w:ascii="Times New Roman" w:eastAsia="Times New Roman" w:hAnsi="Times New Roman" w:cs="Times New Roman"/>
                <w:lang w:eastAsia="en-US"/>
              </w:rPr>
              <w:t>Деловое</w:t>
            </w:r>
            <w:proofErr w:type="spellEnd"/>
            <w:proofErr w:type="gram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общение</w:t>
            </w:r>
            <w:proofErr w:type="spellEnd"/>
          </w:p>
        </w:tc>
        <w:tc>
          <w:tcPr>
            <w:tcW w:w="1787" w:type="dxa"/>
            <w:gridSpan w:val="2"/>
            <w:tcBorders>
              <w:top w:val="single" w:sz="4" w:space="0" w:color="000000"/>
              <w:left w:val="single" w:sz="4" w:space="0" w:color="000000"/>
              <w:bottom w:val="single" w:sz="4" w:space="0" w:color="000000"/>
              <w:right w:val="single" w:sz="4" w:space="0" w:color="000000"/>
            </w:tcBorders>
          </w:tcPr>
          <w:p w14:paraId="34A5AC06" w14:textId="38E7480D" w:rsidR="003B094E" w:rsidRPr="00077960" w:rsidRDefault="003B094E" w:rsidP="003B094E">
            <w:pPr>
              <w:spacing w:line="266" w:lineRule="exact"/>
              <w:ind w:right="763"/>
              <w:jc w:val="right"/>
              <w:rPr>
                <w:rFonts w:ascii="Times New Roman" w:eastAsia="Times New Roman" w:hAnsi="Times New Roman" w:cs="Times New Roman"/>
                <w:b/>
                <w:lang w:eastAsia="en-US"/>
              </w:rPr>
            </w:pP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C52C22" w14:textId="77777777" w:rsidR="003B094E" w:rsidRPr="00077960" w:rsidRDefault="003B094E" w:rsidP="003B094E">
            <w:pPr>
              <w:rPr>
                <w:rFonts w:ascii="Times New Roman" w:eastAsia="Times New Roman" w:hAnsi="Times New Roman" w:cs="Times New Roman"/>
                <w:lang w:eastAsia="en-US"/>
              </w:rPr>
            </w:pPr>
          </w:p>
        </w:tc>
      </w:tr>
      <w:tr w:rsidR="006E4C27" w:rsidRPr="00010517" w14:paraId="321598B1" w14:textId="77777777" w:rsidTr="006215E6">
        <w:trPr>
          <w:trHeight w:val="275"/>
        </w:trPr>
        <w:tc>
          <w:tcPr>
            <w:tcW w:w="2071" w:type="dxa"/>
            <w:vMerge w:val="restart"/>
            <w:tcBorders>
              <w:top w:val="single" w:sz="4" w:space="0" w:color="000000"/>
              <w:left w:val="single" w:sz="4" w:space="0" w:color="000000"/>
              <w:bottom w:val="single" w:sz="4" w:space="0" w:color="000000"/>
              <w:right w:val="single" w:sz="4" w:space="0" w:color="000000"/>
            </w:tcBorders>
            <w:hideMark/>
          </w:tcPr>
          <w:p w14:paraId="7E6BACFA" w14:textId="77777777" w:rsidR="006E4C27" w:rsidRPr="00077960" w:rsidRDefault="006E4C27" w:rsidP="003B094E">
            <w:pPr>
              <w:spacing w:line="264" w:lineRule="exact"/>
              <w:ind w:right="106"/>
              <w:jc w:val="center"/>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Тема 2.1.</w:t>
            </w:r>
          </w:p>
          <w:p w14:paraId="03D7E4CA" w14:textId="77777777" w:rsidR="006E4C27" w:rsidRPr="00077960" w:rsidRDefault="006E4C27" w:rsidP="003B094E">
            <w:pPr>
              <w:ind w:right="101"/>
              <w:jc w:val="center"/>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Психологические основы делового общения</w:t>
            </w:r>
          </w:p>
        </w:tc>
        <w:tc>
          <w:tcPr>
            <w:tcW w:w="10061" w:type="dxa"/>
            <w:gridSpan w:val="6"/>
            <w:tcBorders>
              <w:top w:val="single" w:sz="4" w:space="0" w:color="000000"/>
              <w:left w:val="single" w:sz="4" w:space="0" w:color="000000"/>
              <w:bottom w:val="single" w:sz="4" w:space="0" w:color="000000"/>
              <w:right w:val="single" w:sz="4" w:space="0" w:color="000000"/>
            </w:tcBorders>
            <w:hideMark/>
          </w:tcPr>
          <w:p w14:paraId="0C70D780" w14:textId="5FE1F7EE" w:rsidR="006E4C27" w:rsidRPr="00077960" w:rsidRDefault="006E4C27" w:rsidP="003B094E">
            <w:pPr>
              <w:spacing w:line="256" w:lineRule="exact"/>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Содержание</w:t>
            </w:r>
            <w:proofErr w:type="spellEnd"/>
          </w:p>
        </w:tc>
        <w:tc>
          <w:tcPr>
            <w:tcW w:w="1787" w:type="dxa"/>
            <w:gridSpan w:val="2"/>
            <w:vMerge w:val="restart"/>
            <w:tcBorders>
              <w:top w:val="single" w:sz="4" w:space="0" w:color="000000"/>
              <w:left w:val="single" w:sz="4" w:space="0" w:color="000000"/>
              <w:right w:val="single" w:sz="4" w:space="0" w:color="000000"/>
            </w:tcBorders>
          </w:tcPr>
          <w:p w14:paraId="6008133A" w14:textId="1BC3DAB7" w:rsidR="006E4C27" w:rsidRPr="00077960" w:rsidRDefault="006E4C27" w:rsidP="003B094E">
            <w:pPr>
              <w:jc w:val="center"/>
              <w:rPr>
                <w:rFonts w:ascii="Times New Roman" w:eastAsia="Times New Roman" w:hAnsi="Times New Roman" w:cs="Times New Roman"/>
                <w:b/>
                <w:lang w:eastAsia="en-US"/>
              </w:rPr>
            </w:pPr>
          </w:p>
        </w:tc>
        <w:tc>
          <w:tcPr>
            <w:tcW w:w="1557" w:type="dxa"/>
            <w:vMerge w:val="restart"/>
            <w:tcBorders>
              <w:top w:val="single" w:sz="4" w:space="0" w:color="000000"/>
              <w:left w:val="single" w:sz="4" w:space="0" w:color="000000"/>
              <w:right w:val="single" w:sz="4" w:space="0" w:color="000000"/>
            </w:tcBorders>
            <w:shd w:val="clear" w:color="auto" w:fill="auto"/>
            <w:vAlign w:val="center"/>
            <w:hideMark/>
          </w:tcPr>
          <w:p w14:paraId="30D68E15" w14:textId="77777777" w:rsidR="006E4C27" w:rsidRPr="00077960" w:rsidRDefault="006E4C27" w:rsidP="003B094E">
            <w:pPr>
              <w:rPr>
                <w:rFonts w:ascii="Times New Roman" w:eastAsia="Times New Roman" w:hAnsi="Times New Roman" w:cs="Times New Roman"/>
                <w:lang w:eastAsia="en-US"/>
              </w:rPr>
            </w:pPr>
          </w:p>
        </w:tc>
      </w:tr>
      <w:tr w:rsidR="006E4C27" w:rsidRPr="00010517" w14:paraId="32FC748E" w14:textId="77777777" w:rsidTr="006215E6">
        <w:trPr>
          <w:trHeight w:val="2954"/>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018F88B5" w14:textId="77777777" w:rsidR="006E4C27" w:rsidRPr="00077960" w:rsidRDefault="006E4C27" w:rsidP="003B094E">
            <w:pPr>
              <w:rPr>
                <w:rFonts w:ascii="Times New Roman" w:eastAsia="Times New Roman" w:hAnsi="Times New Roman" w:cs="Times New Roman"/>
                <w:lang w:eastAsia="en-US"/>
              </w:rPr>
            </w:pPr>
          </w:p>
        </w:tc>
        <w:tc>
          <w:tcPr>
            <w:tcW w:w="620" w:type="dxa"/>
            <w:gridSpan w:val="2"/>
            <w:tcBorders>
              <w:top w:val="single" w:sz="4" w:space="0" w:color="000000"/>
              <w:left w:val="single" w:sz="4" w:space="0" w:color="000000"/>
              <w:bottom w:val="single" w:sz="4" w:space="0" w:color="000000"/>
              <w:right w:val="single" w:sz="4" w:space="0" w:color="000000"/>
            </w:tcBorders>
            <w:hideMark/>
          </w:tcPr>
          <w:p w14:paraId="7A7C4963" w14:textId="77777777" w:rsidR="006E4C27" w:rsidRPr="00077960" w:rsidRDefault="006E4C27" w:rsidP="003B094E">
            <w:pPr>
              <w:spacing w:line="261"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4</w:t>
            </w:r>
          </w:p>
        </w:tc>
        <w:tc>
          <w:tcPr>
            <w:tcW w:w="9441" w:type="dxa"/>
            <w:gridSpan w:val="4"/>
            <w:tcBorders>
              <w:top w:val="single" w:sz="4" w:space="0" w:color="000000"/>
              <w:left w:val="single" w:sz="4" w:space="0" w:color="000000"/>
              <w:bottom w:val="single" w:sz="4" w:space="0" w:color="000000"/>
              <w:right w:val="single" w:sz="4" w:space="0" w:color="000000"/>
            </w:tcBorders>
            <w:hideMark/>
          </w:tcPr>
          <w:p w14:paraId="7B1AD625" w14:textId="77777777" w:rsidR="006E4C27" w:rsidRPr="00077960" w:rsidRDefault="006E4C27" w:rsidP="003B094E">
            <w:pPr>
              <w:ind w:right="129"/>
              <w:rPr>
                <w:rFonts w:ascii="Times New Roman" w:eastAsia="Times New Roman" w:hAnsi="Times New Roman" w:cs="Times New Roman"/>
                <w:lang w:val="ru-RU" w:eastAsia="en-US"/>
              </w:rPr>
            </w:pPr>
            <w:r w:rsidRPr="00077960">
              <w:rPr>
                <w:rFonts w:ascii="Times New Roman" w:eastAsia="Times New Roman" w:hAnsi="Times New Roman" w:cs="Times New Roman"/>
                <w:b/>
                <w:lang w:val="ru-RU" w:eastAsia="en-US"/>
              </w:rPr>
              <w:t xml:space="preserve">Понятие об индивидуально-психологических особенностях личности. </w:t>
            </w:r>
            <w:r w:rsidRPr="00077960">
              <w:rPr>
                <w:rFonts w:ascii="Times New Roman" w:eastAsia="Times New Roman" w:hAnsi="Times New Roman" w:cs="Times New Roman"/>
                <w:lang w:val="ru-RU" w:eastAsia="en-US"/>
              </w:rPr>
              <w:t>Психология как наука о закономерностях развития и функционирования психики человека. Основные формы психических явлений. Ощущение и восприятие, память, воображение и</w:t>
            </w:r>
          </w:p>
          <w:p w14:paraId="4F963E07" w14:textId="77777777" w:rsidR="006E4C27" w:rsidRPr="00077960" w:rsidRDefault="006E4C27" w:rsidP="003B094E">
            <w:pPr>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 xml:space="preserve">мышление как элементы познавательной психической деятельности человека. Индивидуальность. Личность. Характер, </w:t>
            </w:r>
            <w:r w:rsidRPr="00077960">
              <w:rPr>
                <w:rFonts w:ascii="Times New Roman" w:eastAsia="Times New Roman" w:hAnsi="Times New Roman" w:cs="Times New Roman"/>
                <w:i/>
                <w:lang w:val="ru-RU" w:eastAsia="en-US"/>
              </w:rPr>
              <w:t xml:space="preserve">способности </w:t>
            </w:r>
            <w:r w:rsidRPr="00077960">
              <w:rPr>
                <w:rFonts w:ascii="Times New Roman" w:eastAsia="Times New Roman" w:hAnsi="Times New Roman" w:cs="Times New Roman"/>
                <w:lang w:val="ru-RU" w:eastAsia="en-US"/>
              </w:rPr>
              <w:t>и темперамент личности. Эмоциональный мир личности.</w:t>
            </w:r>
          </w:p>
          <w:p w14:paraId="51D684A8" w14:textId="77777777" w:rsidR="006E4C27" w:rsidRPr="00077960" w:rsidRDefault="006E4C27" w:rsidP="003B094E">
            <w:pPr>
              <w:spacing w:line="270" w:lineRule="atLeast"/>
              <w:rPr>
                <w:rFonts w:ascii="Times New Roman" w:eastAsia="Times New Roman" w:hAnsi="Times New Roman" w:cs="Times New Roman"/>
                <w:lang w:eastAsia="en-US"/>
              </w:rPr>
            </w:pPr>
            <w:r w:rsidRPr="00077960">
              <w:rPr>
                <w:rFonts w:ascii="Times New Roman" w:eastAsia="Times New Roman" w:hAnsi="Times New Roman" w:cs="Times New Roman"/>
                <w:b/>
                <w:lang w:val="ru-RU" w:eastAsia="en-US"/>
              </w:rPr>
              <w:t xml:space="preserve">Психологические основы общения. </w:t>
            </w:r>
            <w:r w:rsidRPr="00077960">
              <w:rPr>
                <w:rFonts w:ascii="Times New Roman" w:eastAsia="Times New Roman" w:hAnsi="Times New Roman" w:cs="Times New Roman"/>
                <w:lang w:val="ru-RU" w:eastAsia="en-US"/>
              </w:rPr>
              <w:t xml:space="preserve">Общение – основа человеческого бытия. Абстрактные типы» собеседников. Формы и функции общения. Структура общения. Перцептивное общение. Психологические механизмы восприятия. Атрибуции и их виды. Вербальное и невербальное общение. </w:t>
            </w:r>
            <w:proofErr w:type="spellStart"/>
            <w:r w:rsidRPr="00077960">
              <w:rPr>
                <w:rFonts w:ascii="Times New Roman" w:eastAsia="Times New Roman" w:hAnsi="Times New Roman" w:cs="Times New Roman"/>
                <w:lang w:eastAsia="en-US"/>
              </w:rPr>
              <w:t>Психологические</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основы</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взаимоотношений</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покупателя</w:t>
            </w:r>
            <w:proofErr w:type="spellEnd"/>
            <w:r w:rsidRPr="00077960">
              <w:rPr>
                <w:rFonts w:ascii="Times New Roman" w:eastAsia="Times New Roman" w:hAnsi="Times New Roman" w:cs="Times New Roman"/>
                <w:lang w:eastAsia="en-US"/>
              </w:rPr>
              <w:t xml:space="preserve"> и </w:t>
            </w:r>
            <w:proofErr w:type="spellStart"/>
            <w:r w:rsidRPr="00077960">
              <w:rPr>
                <w:rFonts w:ascii="Times New Roman" w:eastAsia="Times New Roman" w:hAnsi="Times New Roman" w:cs="Times New Roman"/>
                <w:lang w:eastAsia="en-US"/>
              </w:rPr>
              <w:t>работника</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торговли</w:t>
            </w:r>
            <w:proofErr w:type="spellEnd"/>
            <w:r w:rsidRPr="00077960">
              <w:rPr>
                <w:rFonts w:ascii="Times New Roman" w:eastAsia="Times New Roman" w:hAnsi="Times New Roman" w:cs="Times New Roman"/>
                <w:lang w:eastAsia="en-US"/>
              </w:rPr>
              <w:t>.</w:t>
            </w:r>
          </w:p>
        </w:tc>
        <w:tc>
          <w:tcPr>
            <w:tcW w:w="1787" w:type="dxa"/>
            <w:gridSpan w:val="2"/>
            <w:vMerge/>
            <w:tcBorders>
              <w:left w:val="single" w:sz="4" w:space="0" w:color="000000"/>
              <w:bottom w:val="single" w:sz="4" w:space="0" w:color="000000"/>
              <w:right w:val="single" w:sz="4" w:space="0" w:color="000000"/>
            </w:tcBorders>
          </w:tcPr>
          <w:p w14:paraId="0F006FDD" w14:textId="30FE020A" w:rsidR="006E4C27" w:rsidRPr="00077960" w:rsidRDefault="006E4C27" w:rsidP="003B094E">
            <w:pPr>
              <w:jc w:val="center"/>
              <w:rPr>
                <w:rFonts w:ascii="Times New Roman" w:eastAsia="Times New Roman" w:hAnsi="Times New Roman" w:cs="Times New Roman"/>
                <w:lang w:eastAsia="en-US"/>
              </w:rPr>
            </w:pPr>
          </w:p>
        </w:tc>
        <w:tc>
          <w:tcPr>
            <w:tcW w:w="1557" w:type="dxa"/>
            <w:vMerge/>
            <w:tcBorders>
              <w:left w:val="single" w:sz="4" w:space="0" w:color="000000"/>
              <w:right w:val="single" w:sz="4" w:space="0" w:color="000000"/>
            </w:tcBorders>
          </w:tcPr>
          <w:p w14:paraId="1ED02A88" w14:textId="766EA23A" w:rsidR="006E4C27" w:rsidRPr="00077960" w:rsidRDefault="006E4C27" w:rsidP="003B094E">
            <w:pPr>
              <w:spacing w:line="256" w:lineRule="exact"/>
              <w:jc w:val="center"/>
              <w:rPr>
                <w:rFonts w:ascii="Times New Roman" w:eastAsia="Times New Roman" w:hAnsi="Times New Roman" w:cs="Times New Roman"/>
                <w:lang w:eastAsia="en-US"/>
              </w:rPr>
            </w:pPr>
          </w:p>
        </w:tc>
      </w:tr>
      <w:tr w:rsidR="006E4C27" w:rsidRPr="00010517" w14:paraId="0EEFD41B" w14:textId="77777777" w:rsidTr="006215E6">
        <w:trPr>
          <w:trHeight w:val="275"/>
        </w:trPr>
        <w:tc>
          <w:tcPr>
            <w:tcW w:w="2071" w:type="dxa"/>
            <w:vMerge w:val="restart"/>
            <w:tcBorders>
              <w:top w:val="single" w:sz="4" w:space="0" w:color="000000"/>
              <w:left w:val="single" w:sz="4" w:space="0" w:color="000000"/>
              <w:bottom w:val="single" w:sz="4" w:space="0" w:color="000000"/>
              <w:right w:val="single" w:sz="4" w:space="0" w:color="000000"/>
            </w:tcBorders>
          </w:tcPr>
          <w:p w14:paraId="2A519080" w14:textId="77777777" w:rsidR="006E4C27" w:rsidRPr="00077960" w:rsidRDefault="006E4C27" w:rsidP="003B094E">
            <w:pPr>
              <w:rPr>
                <w:rFonts w:ascii="Times New Roman" w:eastAsia="Times New Roman" w:hAnsi="Times New Roman" w:cs="Times New Roman"/>
                <w:lang w:eastAsia="en-US"/>
              </w:rPr>
            </w:pPr>
          </w:p>
        </w:tc>
        <w:tc>
          <w:tcPr>
            <w:tcW w:w="10061" w:type="dxa"/>
            <w:gridSpan w:val="6"/>
            <w:tcBorders>
              <w:top w:val="single" w:sz="4" w:space="0" w:color="000000"/>
              <w:left w:val="single" w:sz="4" w:space="0" w:color="000000"/>
              <w:bottom w:val="single" w:sz="4" w:space="0" w:color="000000"/>
              <w:right w:val="single" w:sz="4" w:space="0" w:color="000000"/>
            </w:tcBorders>
            <w:hideMark/>
          </w:tcPr>
          <w:p w14:paraId="16213D4B" w14:textId="1C98F62B" w:rsidR="006E4C27" w:rsidRPr="00077960" w:rsidRDefault="00EA0D69" w:rsidP="003B094E">
            <w:pPr>
              <w:spacing w:line="256" w:lineRule="exact"/>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 xml:space="preserve"> В том числе практических и лабораторных занятий</w:t>
            </w:r>
          </w:p>
        </w:tc>
        <w:tc>
          <w:tcPr>
            <w:tcW w:w="1787" w:type="dxa"/>
            <w:gridSpan w:val="2"/>
            <w:tcBorders>
              <w:top w:val="single" w:sz="4" w:space="0" w:color="000000"/>
              <w:left w:val="single" w:sz="4" w:space="0" w:color="000000"/>
              <w:bottom w:val="single" w:sz="4" w:space="0" w:color="000000"/>
              <w:right w:val="single" w:sz="4" w:space="0" w:color="000000"/>
            </w:tcBorders>
          </w:tcPr>
          <w:p w14:paraId="143921F8" w14:textId="77777777" w:rsidR="006E4C27" w:rsidRPr="00077960" w:rsidRDefault="006E4C27" w:rsidP="003B094E">
            <w:pPr>
              <w:rPr>
                <w:rFonts w:ascii="Times New Roman" w:eastAsia="Times New Roman" w:hAnsi="Times New Roman" w:cs="Times New Roman"/>
                <w:lang w:val="ru-RU" w:eastAsia="en-US"/>
              </w:rPr>
            </w:pPr>
          </w:p>
        </w:tc>
        <w:tc>
          <w:tcPr>
            <w:tcW w:w="1557" w:type="dxa"/>
            <w:vMerge/>
            <w:tcBorders>
              <w:left w:val="single" w:sz="4" w:space="0" w:color="000000"/>
              <w:right w:val="single" w:sz="4" w:space="0" w:color="000000"/>
            </w:tcBorders>
            <w:shd w:val="clear" w:color="auto" w:fill="auto"/>
          </w:tcPr>
          <w:p w14:paraId="6ED8D1A7" w14:textId="77777777" w:rsidR="006E4C27" w:rsidRPr="00077960" w:rsidRDefault="006E4C27" w:rsidP="003B094E">
            <w:pPr>
              <w:rPr>
                <w:rFonts w:ascii="Times New Roman" w:eastAsia="Times New Roman" w:hAnsi="Times New Roman" w:cs="Times New Roman"/>
                <w:lang w:val="ru-RU" w:eastAsia="en-US"/>
              </w:rPr>
            </w:pPr>
          </w:p>
        </w:tc>
      </w:tr>
      <w:tr w:rsidR="006E4C27" w:rsidRPr="00010517" w14:paraId="6F7F5874" w14:textId="77777777" w:rsidTr="006215E6">
        <w:trPr>
          <w:trHeight w:val="551"/>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21A8BA98" w14:textId="77777777" w:rsidR="006E4C27" w:rsidRPr="00077960" w:rsidRDefault="006E4C27" w:rsidP="003B094E">
            <w:pPr>
              <w:rPr>
                <w:rFonts w:ascii="Times New Roman" w:eastAsia="Times New Roman" w:hAnsi="Times New Roman" w:cs="Times New Roman"/>
                <w:lang w:val="ru-RU" w:eastAsia="en-US"/>
              </w:rPr>
            </w:pPr>
          </w:p>
        </w:tc>
        <w:tc>
          <w:tcPr>
            <w:tcW w:w="608" w:type="dxa"/>
            <w:tcBorders>
              <w:top w:val="single" w:sz="4" w:space="0" w:color="000000"/>
              <w:left w:val="single" w:sz="4" w:space="0" w:color="000000"/>
              <w:bottom w:val="single" w:sz="4" w:space="0" w:color="000000"/>
              <w:right w:val="single" w:sz="4" w:space="0" w:color="000000"/>
            </w:tcBorders>
            <w:hideMark/>
          </w:tcPr>
          <w:p w14:paraId="610B2831" w14:textId="77777777" w:rsidR="006E4C27" w:rsidRPr="00077960" w:rsidRDefault="006E4C27" w:rsidP="003B094E">
            <w:pPr>
              <w:spacing w:line="261"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8</w:t>
            </w:r>
          </w:p>
        </w:tc>
        <w:tc>
          <w:tcPr>
            <w:tcW w:w="9453" w:type="dxa"/>
            <w:gridSpan w:val="5"/>
            <w:tcBorders>
              <w:top w:val="single" w:sz="4" w:space="0" w:color="000000"/>
              <w:left w:val="single" w:sz="4" w:space="0" w:color="000000"/>
              <w:bottom w:val="single" w:sz="4" w:space="0" w:color="000000"/>
              <w:right w:val="single" w:sz="4" w:space="0" w:color="000000"/>
            </w:tcBorders>
            <w:hideMark/>
          </w:tcPr>
          <w:p w14:paraId="0411CAE1" w14:textId="146F2E66" w:rsidR="006E4C27" w:rsidRPr="00077960" w:rsidRDefault="006E4C27" w:rsidP="003B094E">
            <w:pPr>
              <w:spacing w:line="261"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Определение типа темперамента, коммуникативных способностей и выбор приемов</w:t>
            </w:r>
          </w:p>
          <w:p w14:paraId="39A0BC81" w14:textId="77777777" w:rsidR="006E4C27" w:rsidRPr="00077960" w:rsidRDefault="006E4C27" w:rsidP="003B094E">
            <w:pPr>
              <w:spacing w:line="270" w:lineRule="exact"/>
              <w:rPr>
                <w:rFonts w:ascii="Times New Roman" w:eastAsia="Times New Roman" w:hAnsi="Times New Roman" w:cs="Times New Roman"/>
                <w:lang w:eastAsia="en-US"/>
              </w:rPr>
            </w:pPr>
            <w:proofErr w:type="spellStart"/>
            <w:r w:rsidRPr="00077960">
              <w:rPr>
                <w:rFonts w:ascii="Times New Roman" w:eastAsia="Times New Roman" w:hAnsi="Times New Roman" w:cs="Times New Roman"/>
                <w:lang w:eastAsia="en-US"/>
              </w:rPr>
              <w:t>саморегуляции</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поведения</w:t>
            </w:r>
            <w:proofErr w:type="spellEnd"/>
            <w:r w:rsidRPr="00077960">
              <w:rPr>
                <w:rFonts w:ascii="Times New Roman" w:eastAsia="Times New Roman" w:hAnsi="Times New Roman" w:cs="Times New Roman"/>
                <w:lang w:eastAsia="en-US"/>
              </w:rPr>
              <w:t>.</w:t>
            </w:r>
          </w:p>
        </w:tc>
        <w:tc>
          <w:tcPr>
            <w:tcW w:w="1787" w:type="dxa"/>
            <w:gridSpan w:val="2"/>
            <w:tcBorders>
              <w:top w:val="single" w:sz="4" w:space="0" w:color="000000"/>
              <w:left w:val="single" w:sz="4" w:space="0" w:color="000000"/>
              <w:bottom w:val="single" w:sz="4" w:space="0" w:color="000000"/>
              <w:right w:val="single" w:sz="4" w:space="0" w:color="000000"/>
            </w:tcBorders>
          </w:tcPr>
          <w:p w14:paraId="666C857D" w14:textId="1BA10B4F" w:rsidR="006E4C27" w:rsidRPr="00077960" w:rsidRDefault="006E4C27" w:rsidP="003B094E">
            <w:pPr>
              <w:spacing w:line="261" w:lineRule="exact"/>
              <w:ind w:right="824"/>
              <w:jc w:val="right"/>
              <w:rPr>
                <w:rFonts w:ascii="Times New Roman" w:eastAsia="Times New Roman" w:hAnsi="Times New Roman" w:cs="Times New Roman"/>
                <w:lang w:eastAsia="en-US"/>
              </w:rPr>
            </w:pPr>
          </w:p>
        </w:tc>
        <w:tc>
          <w:tcPr>
            <w:tcW w:w="1557" w:type="dxa"/>
            <w:vMerge/>
            <w:tcBorders>
              <w:left w:val="single" w:sz="4" w:space="0" w:color="000000"/>
              <w:right w:val="single" w:sz="4" w:space="0" w:color="000000"/>
            </w:tcBorders>
            <w:shd w:val="clear" w:color="auto" w:fill="auto"/>
            <w:vAlign w:val="center"/>
            <w:hideMark/>
          </w:tcPr>
          <w:p w14:paraId="6C4A0A70" w14:textId="77777777" w:rsidR="006E4C27" w:rsidRPr="00077960" w:rsidRDefault="006E4C27" w:rsidP="003B094E">
            <w:pPr>
              <w:rPr>
                <w:rFonts w:ascii="Times New Roman" w:eastAsia="Times New Roman" w:hAnsi="Times New Roman" w:cs="Times New Roman"/>
                <w:lang w:eastAsia="en-US"/>
              </w:rPr>
            </w:pPr>
          </w:p>
        </w:tc>
      </w:tr>
      <w:tr w:rsidR="006E4C27" w:rsidRPr="00010517" w14:paraId="2B7236AC" w14:textId="77777777" w:rsidTr="006215E6">
        <w:trPr>
          <w:trHeight w:val="275"/>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03715E65" w14:textId="77777777" w:rsidR="006E4C27" w:rsidRPr="00077960" w:rsidRDefault="006E4C27" w:rsidP="003B094E">
            <w:pPr>
              <w:rPr>
                <w:rFonts w:ascii="Times New Roman" w:eastAsia="Times New Roman" w:hAnsi="Times New Roman" w:cs="Times New Roman"/>
                <w:lang w:eastAsia="en-US"/>
              </w:rPr>
            </w:pPr>
          </w:p>
        </w:tc>
        <w:tc>
          <w:tcPr>
            <w:tcW w:w="10061" w:type="dxa"/>
            <w:gridSpan w:val="6"/>
            <w:tcBorders>
              <w:top w:val="single" w:sz="4" w:space="0" w:color="000000"/>
              <w:left w:val="single" w:sz="4" w:space="0" w:color="000000"/>
              <w:bottom w:val="single" w:sz="4" w:space="0" w:color="000000"/>
              <w:right w:val="single" w:sz="4" w:space="0" w:color="000000"/>
            </w:tcBorders>
            <w:hideMark/>
          </w:tcPr>
          <w:p w14:paraId="2F3EECBC" w14:textId="0CA2B950" w:rsidR="006E4C27" w:rsidRPr="00077960" w:rsidRDefault="006E4C27" w:rsidP="003B094E">
            <w:pPr>
              <w:spacing w:line="256" w:lineRule="exact"/>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Самостоятельная</w:t>
            </w:r>
            <w:proofErr w:type="spellEnd"/>
            <w:r w:rsidRPr="00077960">
              <w:rPr>
                <w:rFonts w:ascii="Times New Roman" w:eastAsia="Times New Roman" w:hAnsi="Times New Roman" w:cs="Times New Roman"/>
                <w:b/>
                <w:lang w:eastAsia="en-US"/>
              </w:rPr>
              <w:t xml:space="preserve"> </w:t>
            </w:r>
            <w:proofErr w:type="spellStart"/>
            <w:r w:rsidRPr="00077960">
              <w:rPr>
                <w:rFonts w:ascii="Times New Roman" w:eastAsia="Times New Roman" w:hAnsi="Times New Roman" w:cs="Times New Roman"/>
                <w:b/>
                <w:lang w:eastAsia="en-US"/>
              </w:rPr>
              <w:t>работа</w:t>
            </w:r>
            <w:proofErr w:type="spellEnd"/>
          </w:p>
        </w:tc>
        <w:tc>
          <w:tcPr>
            <w:tcW w:w="1787" w:type="dxa"/>
            <w:gridSpan w:val="2"/>
            <w:tcBorders>
              <w:top w:val="single" w:sz="4" w:space="0" w:color="000000"/>
              <w:left w:val="single" w:sz="4" w:space="0" w:color="000000"/>
              <w:bottom w:val="single" w:sz="4" w:space="0" w:color="000000"/>
              <w:right w:val="single" w:sz="4" w:space="0" w:color="000000"/>
            </w:tcBorders>
          </w:tcPr>
          <w:p w14:paraId="1C0CA9F0" w14:textId="77777777" w:rsidR="006E4C27" w:rsidRPr="00077960" w:rsidRDefault="006E4C27" w:rsidP="003B094E">
            <w:pPr>
              <w:rPr>
                <w:rFonts w:ascii="Times New Roman" w:eastAsia="Times New Roman" w:hAnsi="Times New Roman" w:cs="Times New Roman"/>
                <w:lang w:eastAsia="en-US"/>
              </w:rPr>
            </w:pPr>
          </w:p>
        </w:tc>
        <w:tc>
          <w:tcPr>
            <w:tcW w:w="1557" w:type="dxa"/>
            <w:vMerge/>
            <w:tcBorders>
              <w:left w:val="single" w:sz="4" w:space="0" w:color="000000"/>
              <w:right w:val="single" w:sz="4" w:space="0" w:color="000000"/>
            </w:tcBorders>
            <w:shd w:val="clear" w:color="auto" w:fill="auto"/>
            <w:vAlign w:val="center"/>
            <w:hideMark/>
          </w:tcPr>
          <w:p w14:paraId="2CE01429" w14:textId="77777777" w:rsidR="006E4C27" w:rsidRPr="00077960" w:rsidRDefault="006E4C27" w:rsidP="003B094E">
            <w:pPr>
              <w:rPr>
                <w:rFonts w:ascii="Times New Roman" w:eastAsia="Times New Roman" w:hAnsi="Times New Roman" w:cs="Times New Roman"/>
                <w:lang w:eastAsia="en-US"/>
              </w:rPr>
            </w:pPr>
          </w:p>
        </w:tc>
      </w:tr>
      <w:tr w:rsidR="006E4C27" w:rsidRPr="00010517" w14:paraId="4E24D735" w14:textId="77777777" w:rsidTr="006215E6">
        <w:trPr>
          <w:trHeight w:val="553"/>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57A82CCA" w14:textId="77777777" w:rsidR="006E4C27" w:rsidRPr="00077960" w:rsidRDefault="006E4C27" w:rsidP="003B094E">
            <w:pPr>
              <w:rPr>
                <w:rFonts w:ascii="Times New Roman" w:eastAsia="Times New Roman" w:hAnsi="Times New Roman" w:cs="Times New Roman"/>
                <w:lang w:eastAsia="en-US"/>
              </w:rPr>
            </w:pPr>
          </w:p>
        </w:tc>
        <w:tc>
          <w:tcPr>
            <w:tcW w:w="608" w:type="dxa"/>
            <w:tcBorders>
              <w:top w:val="single" w:sz="4" w:space="0" w:color="000000"/>
              <w:left w:val="single" w:sz="4" w:space="0" w:color="000000"/>
              <w:bottom w:val="single" w:sz="4" w:space="0" w:color="000000"/>
              <w:right w:val="single" w:sz="4" w:space="0" w:color="000000"/>
            </w:tcBorders>
            <w:hideMark/>
          </w:tcPr>
          <w:p w14:paraId="69CB2616" w14:textId="77777777" w:rsidR="006E4C27" w:rsidRPr="00077960" w:rsidRDefault="006E4C27" w:rsidP="003B094E">
            <w:pPr>
              <w:spacing w:line="264"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12</w:t>
            </w:r>
          </w:p>
        </w:tc>
        <w:tc>
          <w:tcPr>
            <w:tcW w:w="9453" w:type="dxa"/>
            <w:gridSpan w:val="5"/>
            <w:tcBorders>
              <w:top w:val="single" w:sz="4" w:space="0" w:color="000000"/>
              <w:left w:val="single" w:sz="4" w:space="0" w:color="000000"/>
              <w:bottom w:val="single" w:sz="4" w:space="0" w:color="000000"/>
              <w:right w:val="single" w:sz="4" w:space="0" w:color="000000"/>
            </w:tcBorders>
            <w:hideMark/>
          </w:tcPr>
          <w:p w14:paraId="3180F8A1" w14:textId="77777777" w:rsidR="006E4C27" w:rsidRPr="00077960" w:rsidRDefault="006E4C27" w:rsidP="003B094E">
            <w:pPr>
              <w:spacing w:line="264"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Составление и описание тактики поведения торгового работника в зависимости от</w:t>
            </w:r>
          </w:p>
          <w:p w14:paraId="3BCEFBC6" w14:textId="77777777" w:rsidR="006E4C27" w:rsidRPr="00077960" w:rsidRDefault="006E4C27" w:rsidP="003B094E">
            <w:pPr>
              <w:spacing w:line="270" w:lineRule="exact"/>
              <w:rPr>
                <w:rFonts w:ascii="Times New Roman" w:eastAsia="Times New Roman" w:hAnsi="Times New Roman" w:cs="Times New Roman"/>
                <w:lang w:eastAsia="en-US"/>
              </w:rPr>
            </w:pPr>
            <w:proofErr w:type="spellStart"/>
            <w:r w:rsidRPr="00077960">
              <w:rPr>
                <w:rFonts w:ascii="Times New Roman" w:eastAsia="Times New Roman" w:hAnsi="Times New Roman" w:cs="Times New Roman"/>
                <w:lang w:eastAsia="en-US"/>
              </w:rPr>
              <w:t>психологических</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особенностей</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личности</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покупателя</w:t>
            </w:r>
            <w:proofErr w:type="spellEnd"/>
            <w:r w:rsidRPr="00077960">
              <w:rPr>
                <w:rFonts w:ascii="Times New Roman" w:eastAsia="Times New Roman" w:hAnsi="Times New Roman" w:cs="Times New Roman"/>
                <w:lang w:eastAsia="en-US"/>
              </w:rPr>
              <w:t>.</w:t>
            </w:r>
          </w:p>
        </w:tc>
        <w:tc>
          <w:tcPr>
            <w:tcW w:w="1787" w:type="dxa"/>
            <w:gridSpan w:val="2"/>
            <w:tcBorders>
              <w:top w:val="single" w:sz="4" w:space="0" w:color="000000"/>
              <w:left w:val="single" w:sz="4" w:space="0" w:color="000000"/>
              <w:bottom w:val="single" w:sz="4" w:space="0" w:color="000000"/>
              <w:right w:val="single" w:sz="4" w:space="0" w:color="000000"/>
            </w:tcBorders>
          </w:tcPr>
          <w:p w14:paraId="53D373BD" w14:textId="0C3B88BB" w:rsidR="006E4C27" w:rsidRPr="00077960" w:rsidRDefault="006E4C27" w:rsidP="003B094E">
            <w:pPr>
              <w:spacing w:line="270" w:lineRule="exact"/>
              <w:ind w:right="824"/>
              <w:jc w:val="right"/>
              <w:rPr>
                <w:rFonts w:ascii="Times New Roman" w:eastAsia="Times New Roman" w:hAnsi="Times New Roman" w:cs="Times New Roman"/>
                <w:lang w:eastAsia="en-US"/>
              </w:rPr>
            </w:pPr>
          </w:p>
        </w:tc>
        <w:tc>
          <w:tcPr>
            <w:tcW w:w="1557" w:type="dxa"/>
            <w:vMerge/>
            <w:tcBorders>
              <w:left w:val="single" w:sz="4" w:space="0" w:color="000000"/>
              <w:right w:val="single" w:sz="4" w:space="0" w:color="000000"/>
            </w:tcBorders>
            <w:shd w:val="clear" w:color="auto" w:fill="auto"/>
            <w:vAlign w:val="center"/>
            <w:hideMark/>
          </w:tcPr>
          <w:p w14:paraId="720BEA35" w14:textId="77777777" w:rsidR="006E4C27" w:rsidRPr="00077960" w:rsidRDefault="006E4C27" w:rsidP="003B094E">
            <w:pPr>
              <w:rPr>
                <w:rFonts w:ascii="Times New Roman" w:eastAsia="Times New Roman" w:hAnsi="Times New Roman" w:cs="Times New Roman"/>
                <w:lang w:eastAsia="en-US"/>
              </w:rPr>
            </w:pPr>
          </w:p>
        </w:tc>
      </w:tr>
      <w:tr w:rsidR="006E4C27" w:rsidRPr="00010517" w14:paraId="4FBE330C" w14:textId="77777777" w:rsidTr="006215E6">
        <w:trPr>
          <w:trHeight w:val="551"/>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7660F214" w14:textId="77777777" w:rsidR="006E4C27" w:rsidRPr="00077960" w:rsidRDefault="006E4C27" w:rsidP="003B094E">
            <w:pPr>
              <w:rPr>
                <w:rFonts w:ascii="Times New Roman" w:eastAsia="Times New Roman" w:hAnsi="Times New Roman" w:cs="Times New Roman"/>
                <w:lang w:eastAsia="en-US"/>
              </w:rPr>
            </w:pPr>
          </w:p>
        </w:tc>
        <w:tc>
          <w:tcPr>
            <w:tcW w:w="608" w:type="dxa"/>
            <w:tcBorders>
              <w:top w:val="single" w:sz="4" w:space="0" w:color="000000"/>
              <w:left w:val="single" w:sz="4" w:space="0" w:color="000000"/>
              <w:bottom w:val="single" w:sz="4" w:space="0" w:color="000000"/>
              <w:right w:val="single" w:sz="4" w:space="0" w:color="000000"/>
            </w:tcBorders>
            <w:hideMark/>
          </w:tcPr>
          <w:p w14:paraId="0033E3B4" w14:textId="77777777" w:rsidR="006E4C27" w:rsidRPr="00077960" w:rsidRDefault="006E4C27" w:rsidP="003B094E">
            <w:pPr>
              <w:spacing w:line="261"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13</w:t>
            </w:r>
          </w:p>
        </w:tc>
        <w:tc>
          <w:tcPr>
            <w:tcW w:w="9453" w:type="dxa"/>
            <w:gridSpan w:val="5"/>
            <w:tcBorders>
              <w:top w:val="single" w:sz="4" w:space="0" w:color="000000"/>
              <w:left w:val="single" w:sz="4" w:space="0" w:color="000000"/>
              <w:bottom w:val="single" w:sz="4" w:space="0" w:color="000000"/>
              <w:right w:val="single" w:sz="4" w:space="0" w:color="000000"/>
            </w:tcBorders>
            <w:hideMark/>
          </w:tcPr>
          <w:p w14:paraId="61B31C5F" w14:textId="1078C01D" w:rsidR="006E4C27" w:rsidRPr="00077960" w:rsidRDefault="006E4C27" w:rsidP="003B094E">
            <w:pPr>
              <w:spacing w:line="261"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Определение уровня владения невербальными компонентами и выбор приемов</w:t>
            </w:r>
          </w:p>
          <w:p w14:paraId="2F545A41" w14:textId="77777777" w:rsidR="006E4C27" w:rsidRPr="00077960" w:rsidRDefault="006E4C27" w:rsidP="003B094E">
            <w:pPr>
              <w:spacing w:line="270"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саморегуляции поведения. в процессе делового общения.</w:t>
            </w:r>
          </w:p>
        </w:tc>
        <w:tc>
          <w:tcPr>
            <w:tcW w:w="1787" w:type="dxa"/>
            <w:gridSpan w:val="2"/>
            <w:tcBorders>
              <w:top w:val="single" w:sz="4" w:space="0" w:color="000000"/>
              <w:left w:val="single" w:sz="4" w:space="0" w:color="000000"/>
              <w:bottom w:val="single" w:sz="4" w:space="0" w:color="000000"/>
              <w:right w:val="single" w:sz="4" w:space="0" w:color="000000"/>
            </w:tcBorders>
          </w:tcPr>
          <w:p w14:paraId="52174D7F" w14:textId="62F915CB" w:rsidR="006E4C27" w:rsidRPr="00077960" w:rsidRDefault="006E4C27" w:rsidP="003B094E">
            <w:pPr>
              <w:spacing w:line="261" w:lineRule="exact"/>
              <w:ind w:right="824"/>
              <w:jc w:val="right"/>
              <w:rPr>
                <w:rFonts w:ascii="Times New Roman" w:eastAsia="Times New Roman" w:hAnsi="Times New Roman" w:cs="Times New Roman"/>
                <w:lang w:val="ru-RU" w:eastAsia="en-US"/>
              </w:rPr>
            </w:pPr>
          </w:p>
        </w:tc>
        <w:tc>
          <w:tcPr>
            <w:tcW w:w="1557" w:type="dxa"/>
            <w:vMerge/>
            <w:tcBorders>
              <w:left w:val="single" w:sz="4" w:space="0" w:color="000000"/>
              <w:bottom w:val="single" w:sz="4" w:space="0" w:color="000000"/>
              <w:right w:val="single" w:sz="4" w:space="0" w:color="000000"/>
            </w:tcBorders>
            <w:shd w:val="clear" w:color="auto" w:fill="auto"/>
            <w:vAlign w:val="center"/>
            <w:hideMark/>
          </w:tcPr>
          <w:p w14:paraId="6304F1D4" w14:textId="77777777" w:rsidR="006E4C27" w:rsidRPr="00077960" w:rsidRDefault="006E4C27" w:rsidP="003B094E">
            <w:pPr>
              <w:rPr>
                <w:rFonts w:ascii="Times New Roman" w:eastAsia="Times New Roman" w:hAnsi="Times New Roman" w:cs="Times New Roman"/>
                <w:lang w:val="ru-RU" w:eastAsia="en-US"/>
              </w:rPr>
            </w:pPr>
          </w:p>
        </w:tc>
      </w:tr>
      <w:tr w:rsidR="006E4C27" w:rsidRPr="00010517" w14:paraId="6D964F75" w14:textId="77777777" w:rsidTr="006215E6">
        <w:trPr>
          <w:trHeight w:val="275"/>
        </w:trPr>
        <w:tc>
          <w:tcPr>
            <w:tcW w:w="2071" w:type="dxa"/>
            <w:vMerge w:val="restart"/>
            <w:tcBorders>
              <w:top w:val="single" w:sz="4" w:space="0" w:color="000000"/>
              <w:left w:val="single" w:sz="4" w:space="0" w:color="000000"/>
              <w:bottom w:val="single" w:sz="4" w:space="0" w:color="000000"/>
              <w:right w:val="single" w:sz="4" w:space="0" w:color="000000"/>
            </w:tcBorders>
            <w:hideMark/>
          </w:tcPr>
          <w:p w14:paraId="4EB935D1" w14:textId="77777777" w:rsidR="006E4C27" w:rsidRPr="00077960" w:rsidRDefault="006E4C27" w:rsidP="003B094E">
            <w:pPr>
              <w:spacing w:line="261" w:lineRule="exact"/>
              <w:ind w:right="106"/>
              <w:jc w:val="center"/>
              <w:rPr>
                <w:rFonts w:ascii="Times New Roman" w:eastAsia="Times New Roman" w:hAnsi="Times New Roman" w:cs="Times New Roman"/>
                <w:lang w:val="ru-RU" w:eastAsia="en-US"/>
              </w:rPr>
            </w:pPr>
            <w:r w:rsidRPr="00077960">
              <w:rPr>
                <w:rFonts w:ascii="Times New Roman" w:eastAsia="Times New Roman" w:hAnsi="Times New Roman" w:cs="Times New Roman"/>
                <w:b/>
                <w:lang w:val="ru-RU" w:eastAsia="en-US"/>
              </w:rPr>
              <w:t>Тема 2.2</w:t>
            </w:r>
            <w:r w:rsidRPr="00077960">
              <w:rPr>
                <w:rFonts w:ascii="Times New Roman" w:eastAsia="Times New Roman" w:hAnsi="Times New Roman" w:cs="Times New Roman"/>
                <w:lang w:val="ru-RU" w:eastAsia="en-US"/>
              </w:rPr>
              <w:t>.</w:t>
            </w:r>
          </w:p>
          <w:p w14:paraId="32526054" w14:textId="77777777" w:rsidR="006E4C27" w:rsidRPr="00077960" w:rsidRDefault="006E4C27" w:rsidP="003B094E">
            <w:pPr>
              <w:ind w:right="106"/>
              <w:jc w:val="center"/>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lastRenderedPageBreak/>
              <w:t>Конфликты и их разрешение</w:t>
            </w:r>
          </w:p>
        </w:tc>
        <w:tc>
          <w:tcPr>
            <w:tcW w:w="10061" w:type="dxa"/>
            <w:gridSpan w:val="6"/>
            <w:tcBorders>
              <w:top w:val="single" w:sz="4" w:space="0" w:color="000000"/>
              <w:left w:val="single" w:sz="4" w:space="0" w:color="000000"/>
              <w:bottom w:val="single" w:sz="4" w:space="0" w:color="000000"/>
              <w:right w:val="single" w:sz="4" w:space="0" w:color="000000"/>
            </w:tcBorders>
            <w:hideMark/>
          </w:tcPr>
          <w:p w14:paraId="1D464258" w14:textId="168322B7" w:rsidR="006E4C27" w:rsidRPr="00077960" w:rsidRDefault="006E4C27" w:rsidP="003B094E">
            <w:pPr>
              <w:spacing w:line="256" w:lineRule="exact"/>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lastRenderedPageBreak/>
              <w:t>Содержание</w:t>
            </w:r>
            <w:proofErr w:type="spellEnd"/>
          </w:p>
        </w:tc>
        <w:tc>
          <w:tcPr>
            <w:tcW w:w="1787" w:type="dxa"/>
            <w:gridSpan w:val="2"/>
            <w:vMerge w:val="restart"/>
            <w:tcBorders>
              <w:top w:val="single" w:sz="4" w:space="0" w:color="000000"/>
              <w:left w:val="single" w:sz="4" w:space="0" w:color="000000"/>
              <w:right w:val="single" w:sz="4" w:space="0" w:color="000000"/>
            </w:tcBorders>
          </w:tcPr>
          <w:p w14:paraId="2B6BFCEA" w14:textId="08C5FEDE" w:rsidR="006E4C27" w:rsidRPr="00077960" w:rsidRDefault="006E4C27" w:rsidP="003B094E">
            <w:pPr>
              <w:spacing w:line="256" w:lineRule="exact"/>
              <w:ind w:right="764"/>
              <w:jc w:val="right"/>
              <w:rPr>
                <w:rFonts w:ascii="Times New Roman" w:eastAsia="Times New Roman" w:hAnsi="Times New Roman" w:cs="Times New Roman"/>
                <w:b/>
                <w:lang w:eastAsia="en-US"/>
              </w:rPr>
            </w:pPr>
          </w:p>
        </w:tc>
        <w:tc>
          <w:tcPr>
            <w:tcW w:w="1557" w:type="dxa"/>
            <w:vMerge w:val="restart"/>
            <w:tcBorders>
              <w:top w:val="single" w:sz="4" w:space="0" w:color="000000"/>
              <w:left w:val="single" w:sz="4" w:space="0" w:color="000000"/>
              <w:right w:val="single" w:sz="4" w:space="0" w:color="000000"/>
            </w:tcBorders>
            <w:shd w:val="clear" w:color="auto" w:fill="auto"/>
            <w:vAlign w:val="center"/>
            <w:hideMark/>
          </w:tcPr>
          <w:p w14:paraId="68D279C4" w14:textId="77777777" w:rsidR="006E4C27" w:rsidRPr="00077960" w:rsidRDefault="006E4C27" w:rsidP="003B094E">
            <w:pPr>
              <w:rPr>
                <w:rFonts w:ascii="Times New Roman" w:eastAsia="Times New Roman" w:hAnsi="Times New Roman" w:cs="Times New Roman"/>
                <w:lang w:eastAsia="en-US"/>
              </w:rPr>
            </w:pPr>
          </w:p>
        </w:tc>
      </w:tr>
      <w:tr w:rsidR="006E4C27" w:rsidRPr="00010517" w14:paraId="52172F65" w14:textId="77777777" w:rsidTr="006215E6">
        <w:trPr>
          <w:trHeight w:val="1931"/>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3A7333FD" w14:textId="77777777" w:rsidR="006E4C27" w:rsidRPr="00077960" w:rsidRDefault="006E4C27" w:rsidP="003B094E">
            <w:pPr>
              <w:rPr>
                <w:rFonts w:ascii="Times New Roman" w:eastAsia="Times New Roman" w:hAnsi="Times New Roman" w:cs="Times New Roman"/>
                <w:lang w:eastAsia="en-US"/>
              </w:rPr>
            </w:pPr>
          </w:p>
        </w:tc>
        <w:tc>
          <w:tcPr>
            <w:tcW w:w="608" w:type="dxa"/>
            <w:tcBorders>
              <w:top w:val="single" w:sz="4" w:space="0" w:color="000000"/>
              <w:left w:val="single" w:sz="4" w:space="0" w:color="000000"/>
              <w:bottom w:val="single" w:sz="4" w:space="0" w:color="000000"/>
              <w:right w:val="single" w:sz="4" w:space="0" w:color="000000"/>
            </w:tcBorders>
            <w:hideMark/>
          </w:tcPr>
          <w:p w14:paraId="709E4DBE" w14:textId="77777777" w:rsidR="006E4C27" w:rsidRPr="00077960" w:rsidRDefault="006E4C27" w:rsidP="003B094E">
            <w:pPr>
              <w:spacing w:line="261"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5</w:t>
            </w:r>
          </w:p>
        </w:tc>
        <w:tc>
          <w:tcPr>
            <w:tcW w:w="9453" w:type="dxa"/>
            <w:gridSpan w:val="5"/>
            <w:tcBorders>
              <w:top w:val="single" w:sz="4" w:space="0" w:color="000000"/>
              <w:left w:val="single" w:sz="4" w:space="0" w:color="000000"/>
              <w:bottom w:val="single" w:sz="4" w:space="0" w:color="000000"/>
              <w:right w:val="single" w:sz="4" w:space="0" w:color="000000"/>
            </w:tcBorders>
            <w:hideMark/>
          </w:tcPr>
          <w:p w14:paraId="04197441" w14:textId="77777777" w:rsidR="006E4C27" w:rsidRPr="00077960" w:rsidRDefault="006E4C27" w:rsidP="003B094E">
            <w:pPr>
              <w:spacing w:line="264" w:lineRule="exact"/>
              <w:rPr>
                <w:rFonts w:ascii="Times New Roman" w:eastAsia="Times New Roman" w:hAnsi="Times New Roman" w:cs="Times New Roman"/>
                <w:b/>
                <w:i/>
                <w:lang w:val="ru-RU" w:eastAsia="en-US"/>
              </w:rPr>
            </w:pPr>
            <w:r w:rsidRPr="00077960">
              <w:rPr>
                <w:rFonts w:ascii="Times New Roman" w:eastAsia="Times New Roman" w:hAnsi="Times New Roman" w:cs="Times New Roman"/>
                <w:b/>
                <w:lang w:val="ru-RU" w:eastAsia="en-US"/>
              </w:rPr>
              <w:t>Сущность конфликта. Способы разрешения конфликта</w:t>
            </w:r>
            <w:r w:rsidRPr="00077960">
              <w:rPr>
                <w:rFonts w:ascii="Times New Roman" w:eastAsia="Times New Roman" w:hAnsi="Times New Roman" w:cs="Times New Roman"/>
                <w:b/>
                <w:i/>
                <w:lang w:val="ru-RU" w:eastAsia="en-US"/>
              </w:rPr>
              <w:t>.</w:t>
            </w:r>
          </w:p>
          <w:p w14:paraId="5F8D8966" w14:textId="77777777" w:rsidR="006E4C27" w:rsidRPr="00077960" w:rsidRDefault="006E4C27" w:rsidP="003B094E">
            <w:pPr>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 xml:space="preserve">Типы конфликтов. Понятие о </w:t>
            </w:r>
            <w:proofErr w:type="spellStart"/>
            <w:r w:rsidRPr="00077960">
              <w:rPr>
                <w:rFonts w:ascii="Times New Roman" w:eastAsia="Times New Roman" w:hAnsi="Times New Roman" w:cs="Times New Roman"/>
                <w:lang w:val="ru-RU" w:eastAsia="en-US"/>
              </w:rPr>
              <w:t>конфликтогенах</w:t>
            </w:r>
            <w:proofErr w:type="spellEnd"/>
            <w:r w:rsidRPr="00077960">
              <w:rPr>
                <w:rFonts w:ascii="Times New Roman" w:eastAsia="Times New Roman" w:hAnsi="Times New Roman" w:cs="Times New Roman"/>
                <w:lang w:val="ru-RU" w:eastAsia="en-US"/>
              </w:rPr>
              <w:t xml:space="preserve">. Типы </w:t>
            </w:r>
            <w:proofErr w:type="spellStart"/>
            <w:r w:rsidRPr="00077960">
              <w:rPr>
                <w:rFonts w:ascii="Times New Roman" w:eastAsia="Times New Roman" w:hAnsi="Times New Roman" w:cs="Times New Roman"/>
                <w:lang w:val="ru-RU" w:eastAsia="en-US"/>
              </w:rPr>
              <w:t>конфликтогенов</w:t>
            </w:r>
            <w:proofErr w:type="spellEnd"/>
            <w:r w:rsidRPr="00077960">
              <w:rPr>
                <w:rFonts w:ascii="Times New Roman" w:eastAsia="Times New Roman" w:hAnsi="Times New Roman" w:cs="Times New Roman"/>
                <w:lang w:val="ru-RU" w:eastAsia="en-US"/>
              </w:rPr>
              <w:t>. Способы разрешения конфликта.</w:t>
            </w:r>
          </w:p>
          <w:p w14:paraId="53DCF934" w14:textId="77777777" w:rsidR="006E4C27" w:rsidRPr="00077960" w:rsidRDefault="006E4C27" w:rsidP="003B094E">
            <w:pPr>
              <w:spacing w:line="270" w:lineRule="atLeast"/>
              <w:rPr>
                <w:rFonts w:ascii="Times New Roman" w:eastAsia="Times New Roman" w:hAnsi="Times New Roman" w:cs="Times New Roman"/>
                <w:lang w:eastAsia="en-US"/>
              </w:rPr>
            </w:pPr>
            <w:r w:rsidRPr="00077960">
              <w:rPr>
                <w:rFonts w:ascii="Times New Roman" w:eastAsia="Times New Roman" w:hAnsi="Times New Roman" w:cs="Times New Roman"/>
                <w:lang w:val="ru-RU" w:eastAsia="en-US"/>
              </w:rPr>
              <w:t xml:space="preserve">Кодекс поведения в конфликте. Личный контроль над эмоциональным состоянием. Непродуктивные и конструктивные конфликты. Стратегии поведения в конфликте. Особенности общения посредника в конфликте. </w:t>
            </w:r>
            <w:proofErr w:type="spellStart"/>
            <w:r w:rsidRPr="00077960">
              <w:rPr>
                <w:rFonts w:ascii="Times New Roman" w:eastAsia="Times New Roman" w:hAnsi="Times New Roman" w:cs="Times New Roman"/>
                <w:lang w:eastAsia="en-US"/>
              </w:rPr>
              <w:t>Правила</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построения</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коммуникации</w:t>
            </w:r>
            <w:proofErr w:type="spellEnd"/>
            <w:r w:rsidRPr="00077960">
              <w:rPr>
                <w:rFonts w:ascii="Times New Roman" w:eastAsia="Times New Roman" w:hAnsi="Times New Roman" w:cs="Times New Roman"/>
                <w:lang w:eastAsia="en-US"/>
              </w:rPr>
              <w:t xml:space="preserve"> с </w:t>
            </w:r>
            <w:proofErr w:type="spellStart"/>
            <w:r w:rsidRPr="00077960">
              <w:rPr>
                <w:rFonts w:ascii="Times New Roman" w:eastAsia="Times New Roman" w:hAnsi="Times New Roman" w:cs="Times New Roman"/>
                <w:lang w:eastAsia="en-US"/>
              </w:rPr>
              <w:t>посредником</w:t>
            </w:r>
            <w:proofErr w:type="spellEnd"/>
            <w:r w:rsidRPr="00077960">
              <w:rPr>
                <w:rFonts w:ascii="Times New Roman" w:eastAsia="Times New Roman" w:hAnsi="Times New Roman" w:cs="Times New Roman"/>
                <w:lang w:eastAsia="en-US"/>
              </w:rPr>
              <w:t>.</w:t>
            </w:r>
          </w:p>
        </w:tc>
        <w:tc>
          <w:tcPr>
            <w:tcW w:w="1787" w:type="dxa"/>
            <w:gridSpan w:val="2"/>
            <w:vMerge/>
            <w:tcBorders>
              <w:left w:val="single" w:sz="4" w:space="0" w:color="000000"/>
              <w:right w:val="single" w:sz="4" w:space="0" w:color="000000"/>
            </w:tcBorders>
          </w:tcPr>
          <w:p w14:paraId="664409E9" w14:textId="2ECF3044" w:rsidR="006E4C27" w:rsidRPr="00077960" w:rsidRDefault="006E4C27" w:rsidP="003B094E">
            <w:pPr>
              <w:spacing w:before="216"/>
              <w:jc w:val="center"/>
              <w:rPr>
                <w:rFonts w:ascii="Times New Roman" w:eastAsia="Times New Roman" w:hAnsi="Times New Roman" w:cs="Times New Roman"/>
                <w:lang w:eastAsia="en-US"/>
              </w:rPr>
            </w:pPr>
          </w:p>
        </w:tc>
        <w:tc>
          <w:tcPr>
            <w:tcW w:w="1557" w:type="dxa"/>
            <w:vMerge/>
            <w:tcBorders>
              <w:left w:val="single" w:sz="4" w:space="0" w:color="000000"/>
              <w:bottom w:val="single" w:sz="4" w:space="0" w:color="000000"/>
              <w:right w:val="single" w:sz="4" w:space="0" w:color="000000"/>
            </w:tcBorders>
          </w:tcPr>
          <w:p w14:paraId="5B3D19E4" w14:textId="7355032F" w:rsidR="006E4C27" w:rsidRPr="00077960" w:rsidRDefault="006E4C27" w:rsidP="003B094E">
            <w:pPr>
              <w:spacing w:line="261" w:lineRule="exact"/>
              <w:jc w:val="center"/>
              <w:rPr>
                <w:rFonts w:ascii="Times New Roman" w:eastAsia="Times New Roman" w:hAnsi="Times New Roman" w:cs="Times New Roman"/>
                <w:lang w:eastAsia="en-US"/>
              </w:rPr>
            </w:pPr>
          </w:p>
        </w:tc>
      </w:tr>
      <w:tr w:rsidR="006E4C27" w:rsidRPr="00010517" w14:paraId="34B33124" w14:textId="77777777" w:rsidTr="006215E6">
        <w:trPr>
          <w:trHeight w:val="275"/>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7702F121" w14:textId="77777777" w:rsidR="006E4C27" w:rsidRPr="00077960" w:rsidRDefault="006E4C27" w:rsidP="003B094E">
            <w:pPr>
              <w:rPr>
                <w:rFonts w:ascii="Times New Roman" w:eastAsia="Times New Roman" w:hAnsi="Times New Roman" w:cs="Times New Roman"/>
                <w:lang w:eastAsia="en-US"/>
              </w:rPr>
            </w:pPr>
          </w:p>
        </w:tc>
        <w:tc>
          <w:tcPr>
            <w:tcW w:w="608" w:type="dxa"/>
            <w:tcBorders>
              <w:top w:val="single" w:sz="4" w:space="0" w:color="000000"/>
              <w:left w:val="single" w:sz="4" w:space="0" w:color="000000"/>
              <w:bottom w:val="single" w:sz="4" w:space="0" w:color="000000"/>
              <w:right w:val="single" w:sz="4" w:space="0" w:color="000000"/>
            </w:tcBorders>
          </w:tcPr>
          <w:p w14:paraId="46E9827D" w14:textId="77777777" w:rsidR="006E4C27" w:rsidRPr="00077960" w:rsidRDefault="006E4C27" w:rsidP="003B094E">
            <w:pPr>
              <w:rPr>
                <w:rFonts w:ascii="Times New Roman" w:eastAsia="Times New Roman" w:hAnsi="Times New Roman" w:cs="Times New Roman"/>
                <w:lang w:eastAsia="en-US"/>
              </w:rPr>
            </w:pPr>
          </w:p>
        </w:tc>
        <w:tc>
          <w:tcPr>
            <w:tcW w:w="9453" w:type="dxa"/>
            <w:gridSpan w:val="5"/>
            <w:tcBorders>
              <w:top w:val="single" w:sz="4" w:space="0" w:color="000000"/>
              <w:left w:val="single" w:sz="4" w:space="0" w:color="000000"/>
              <w:bottom w:val="single" w:sz="4" w:space="0" w:color="000000"/>
              <w:right w:val="single" w:sz="4" w:space="0" w:color="000000"/>
            </w:tcBorders>
            <w:hideMark/>
          </w:tcPr>
          <w:p w14:paraId="073FC6DC" w14:textId="31C599FD" w:rsidR="006E4C27" w:rsidRPr="00077960" w:rsidRDefault="006E4C27" w:rsidP="003B094E">
            <w:pPr>
              <w:spacing w:line="256" w:lineRule="exact"/>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Самостоятельная</w:t>
            </w:r>
            <w:proofErr w:type="spellEnd"/>
            <w:r w:rsidRPr="00077960">
              <w:rPr>
                <w:rFonts w:ascii="Times New Roman" w:eastAsia="Times New Roman" w:hAnsi="Times New Roman" w:cs="Times New Roman"/>
                <w:b/>
                <w:lang w:eastAsia="en-US"/>
              </w:rPr>
              <w:t xml:space="preserve"> </w:t>
            </w:r>
            <w:proofErr w:type="spellStart"/>
            <w:r w:rsidRPr="00077960">
              <w:rPr>
                <w:rFonts w:ascii="Times New Roman" w:eastAsia="Times New Roman" w:hAnsi="Times New Roman" w:cs="Times New Roman"/>
                <w:b/>
                <w:lang w:eastAsia="en-US"/>
              </w:rPr>
              <w:t>работа</w:t>
            </w:r>
            <w:proofErr w:type="spellEnd"/>
          </w:p>
        </w:tc>
        <w:tc>
          <w:tcPr>
            <w:tcW w:w="1787" w:type="dxa"/>
            <w:gridSpan w:val="2"/>
            <w:vMerge/>
            <w:tcBorders>
              <w:left w:val="single" w:sz="4" w:space="0" w:color="000000"/>
              <w:right w:val="single" w:sz="4" w:space="0" w:color="000000"/>
            </w:tcBorders>
          </w:tcPr>
          <w:p w14:paraId="34BCAA68" w14:textId="77777777" w:rsidR="006E4C27" w:rsidRPr="00077960" w:rsidRDefault="006E4C27" w:rsidP="003B094E">
            <w:pPr>
              <w:rPr>
                <w:rFonts w:ascii="Times New Roman" w:eastAsia="Times New Roman" w:hAnsi="Times New Roman" w:cs="Times New Roman"/>
                <w:lang w:eastAsia="en-US"/>
              </w:rPr>
            </w:pPr>
          </w:p>
        </w:tc>
        <w:tc>
          <w:tcPr>
            <w:tcW w:w="1557" w:type="dxa"/>
            <w:vMerge/>
            <w:tcBorders>
              <w:left w:val="single" w:sz="4" w:space="0" w:color="000000"/>
              <w:right w:val="single" w:sz="4" w:space="0" w:color="000000"/>
            </w:tcBorders>
          </w:tcPr>
          <w:p w14:paraId="44E2325F" w14:textId="77777777" w:rsidR="006E4C27" w:rsidRPr="00077960" w:rsidRDefault="006E4C27" w:rsidP="003B094E">
            <w:pPr>
              <w:rPr>
                <w:rFonts w:ascii="Times New Roman" w:eastAsia="Times New Roman" w:hAnsi="Times New Roman" w:cs="Times New Roman"/>
                <w:lang w:eastAsia="en-US"/>
              </w:rPr>
            </w:pPr>
          </w:p>
        </w:tc>
      </w:tr>
      <w:tr w:rsidR="006E4C27" w:rsidRPr="00010517" w14:paraId="4A909077" w14:textId="77777777" w:rsidTr="006215E6">
        <w:trPr>
          <w:trHeight w:val="278"/>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4F046CF6" w14:textId="77777777" w:rsidR="006E4C27" w:rsidRPr="00077960" w:rsidRDefault="006E4C27" w:rsidP="003B094E">
            <w:pPr>
              <w:rPr>
                <w:rFonts w:ascii="Times New Roman" w:eastAsia="Times New Roman" w:hAnsi="Times New Roman" w:cs="Times New Roman"/>
                <w:lang w:eastAsia="en-US"/>
              </w:rPr>
            </w:pPr>
          </w:p>
        </w:tc>
        <w:tc>
          <w:tcPr>
            <w:tcW w:w="10061" w:type="dxa"/>
            <w:gridSpan w:val="6"/>
            <w:tcBorders>
              <w:top w:val="single" w:sz="4" w:space="0" w:color="000000"/>
              <w:left w:val="single" w:sz="4" w:space="0" w:color="000000"/>
              <w:bottom w:val="single" w:sz="4" w:space="0" w:color="000000"/>
              <w:right w:val="single" w:sz="4" w:space="0" w:color="000000"/>
            </w:tcBorders>
            <w:hideMark/>
          </w:tcPr>
          <w:p w14:paraId="77D4F214" w14:textId="3761E36A" w:rsidR="006E4C27" w:rsidRPr="00077960" w:rsidRDefault="00EA0D69" w:rsidP="003B094E">
            <w:pPr>
              <w:spacing w:line="258" w:lineRule="exact"/>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 xml:space="preserve"> В том числе практических и лабораторных занятий</w:t>
            </w:r>
          </w:p>
        </w:tc>
        <w:tc>
          <w:tcPr>
            <w:tcW w:w="1787" w:type="dxa"/>
            <w:gridSpan w:val="2"/>
            <w:vMerge/>
            <w:tcBorders>
              <w:left w:val="single" w:sz="4" w:space="0" w:color="000000"/>
              <w:right w:val="single" w:sz="4" w:space="0" w:color="000000"/>
            </w:tcBorders>
          </w:tcPr>
          <w:p w14:paraId="3F57EBDE" w14:textId="77777777" w:rsidR="006E4C27" w:rsidRPr="00077960" w:rsidRDefault="006E4C27" w:rsidP="003B094E">
            <w:pPr>
              <w:rPr>
                <w:rFonts w:ascii="Times New Roman" w:eastAsia="Times New Roman" w:hAnsi="Times New Roman" w:cs="Times New Roman"/>
                <w:lang w:val="ru-RU" w:eastAsia="en-US"/>
              </w:rPr>
            </w:pPr>
          </w:p>
        </w:tc>
        <w:tc>
          <w:tcPr>
            <w:tcW w:w="1557" w:type="dxa"/>
            <w:vMerge/>
            <w:tcBorders>
              <w:left w:val="single" w:sz="4" w:space="0" w:color="000000"/>
              <w:right w:val="single" w:sz="4" w:space="0" w:color="000000"/>
            </w:tcBorders>
            <w:shd w:val="clear" w:color="auto" w:fill="auto"/>
            <w:hideMark/>
          </w:tcPr>
          <w:p w14:paraId="2B006E34" w14:textId="798D48D0" w:rsidR="006E4C27" w:rsidRPr="00077960" w:rsidRDefault="006E4C27" w:rsidP="003B094E">
            <w:pPr>
              <w:spacing w:line="264" w:lineRule="exact"/>
              <w:jc w:val="center"/>
              <w:rPr>
                <w:rFonts w:ascii="Times New Roman" w:eastAsia="Times New Roman" w:hAnsi="Times New Roman" w:cs="Times New Roman"/>
                <w:i/>
                <w:lang w:val="ru-RU" w:eastAsia="en-US"/>
              </w:rPr>
            </w:pPr>
          </w:p>
        </w:tc>
      </w:tr>
      <w:tr w:rsidR="006E4C27" w:rsidRPr="00010517" w14:paraId="3CA90948" w14:textId="77777777" w:rsidTr="006215E6">
        <w:trPr>
          <w:trHeight w:val="551"/>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2702FB53" w14:textId="77777777" w:rsidR="006E4C27" w:rsidRPr="00077960" w:rsidRDefault="006E4C27" w:rsidP="003B094E">
            <w:pPr>
              <w:rPr>
                <w:rFonts w:ascii="Times New Roman" w:eastAsia="Times New Roman" w:hAnsi="Times New Roman" w:cs="Times New Roman"/>
                <w:lang w:val="ru-RU" w:eastAsia="en-US"/>
              </w:rPr>
            </w:pPr>
          </w:p>
        </w:tc>
        <w:tc>
          <w:tcPr>
            <w:tcW w:w="608" w:type="dxa"/>
            <w:tcBorders>
              <w:top w:val="single" w:sz="4" w:space="0" w:color="000000"/>
              <w:left w:val="single" w:sz="4" w:space="0" w:color="000000"/>
              <w:bottom w:val="single" w:sz="4" w:space="0" w:color="000000"/>
              <w:right w:val="single" w:sz="4" w:space="0" w:color="000000"/>
            </w:tcBorders>
            <w:hideMark/>
          </w:tcPr>
          <w:p w14:paraId="38706DAE" w14:textId="77777777" w:rsidR="006E4C27" w:rsidRPr="00077960" w:rsidRDefault="006E4C27" w:rsidP="003B094E">
            <w:pPr>
              <w:spacing w:line="261"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9</w:t>
            </w:r>
          </w:p>
        </w:tc>
        <w:tc>
          <w:tcPr>
            <w:tcW w:w="9453" w:type="dxa"/>
            <w:gridSpan w:val="5"/>
            <w:tcBorders>
              <w:top w:val="single" w:sz="4" w:space="0" w:color="000000"/>
              <w:left w:val="single" w:sz="4" w:space="0" w:color="000000"/>
              <w:bottom w:val="single" w:sz="4" w:space="0" w:color="000000"/>
              <w:right w:val="single" w:sz="4" w:space="0" w:color="000000"/>
            </w:tcBorders>
            <w:hideMark/>
          </w:tcPr>
          <w:p w14:paraId="4C2C6D79" w14:textId="77777777" w:rsidR="006E4C27" w:rsidRPr="00077960" w:rsidRDefault="006E4C27" w:rsidP="003B094E">
            <w:pPr>
              <w:spacing w:line="261"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Определение собственной стратегии поведения в конфликтной ситуации и выбор</w:t>
            </w:r>
          </w:p>
          <w:p w14:paraId="5F709CD0" w14:textId="3D36308D" w:rsidR="006E4C27" w:rsidRPr="00077960" w:rsidRDefault="006E4C27" w:rsidP="003B094E">
            <w:pPr>
              <w:spacing w:line="270" w:lineRule="exact"/>
              <w:rPr>
                <w:rFonts w:ascii="Times New Roman" w:eastAsia="Times New Roman" w:hAnsi="Times New Roman" w:cs="Times New Roman"/>
                <w:lang w:eastAsia="en-US"/>
              </w:rPr>
            </w:pPr>
            <w:proofErr w:type="spellStart"/>
            <w:r w:rsidRPr="00077960">
              <w:rPr>
                <w:rFonts w:ascii="Times New Roman" w:eastAsia="Times New Roman" w:hAnsi="Times New Roman" w:cs="Times New Roman"/>
                <w:lang w:eastAsia="en-US"/>
              </w:rPr>
              <w:t>приемов</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саморегуляции</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поведения</w:t>
            </w:r>
            <w:proofErr w:type="spellEnd"/>
            <w:r w:rsidRPr="00077960">
              <w:rPr>
                <w:rFonts w:ascii="Times New Roman" w:eastAsia="Times New Roman" w:hAnsi="Times New Roman" w:cs="Times New Roman"/>
                <w:lang w:eastAsia="en-US"/>
              </w:rPr>
              <w:t>.</w:t>
            </w:r>
          </w:p>
        </w:tc>
        <w:tc>
          <w:tcPr>
            <w:tcW w:w="1787" w:type="dxa"/>
            <w:gridSpan w:val="2"/>
            <w:vMerge/>
            <w:tcBorders>
              <w:left w:val="single" w:sz="4" w:space="0" w:color="000000"/>
              <w:right w:val="single" w:sz="4" w:space="0" w:color="000000"/>
            </w:tcBorders>
          </w:tcPr>
          <w:p w14:paraId="7E3CB9F1" w14:textId="7AFC7CB6" w:rsidR="006E4C27" w:rsidRPr="00077960" w:rsidRDefault="006E4C27" w:rsidP="003B094E">
            <w:pPr>
              <w:spacing w:line="261" w:lineRule="exact"/>
              <w:ind w:right="824"/>
              <w:jc w:val="right"/>
              <w:rPr>
                <w:rFonts w:ascii="Times New Roman" w:eastAsia="Times New Roman" w:hAnsi="Times New Roman" w:cs="Times New Roman"/>
                <w:lang w:eastAsia="en-US"/>
              </w:rPr>
            </w:pPr>
          </w:p>
        </w:tc>
        <w:tc>
          <w:tcPr>
            <w:tcW w:w="1557" w:type="dxa"/>
            <w:vMerge/>
            <w:tcBorders>
              <w:left w:val="single" w:sz="4" w:space="0" w:color="000000"/>
              <w:right w:val="single" w:sz="4" w:space="0" w:color="000000"/>
            </w:tcBorders>
            <w:shd w:val="clear" w:color="auto" w:fill="auto"/>
            <w:vAlign w:val="center"/>
            <w:hideMark/>
          </w:tcPr>
          <w:p w14:paraId="7AB63F58" w14:textId="77777777" w:rsidR="006E4C27" w:rsidRPr="00077960" w:rsidRDefault="006E4C27" w:rsidP="003B094E">
            <w:pPr>
              <w:rPr>
                <w:rFonts w:ascii="Times New Roman" w:eastAsia="Times New Roman" w:hAnsi="Times New Roman" w:cs="Times New Roman"/>
                <w:i/>
                <w:lang w:eastAsia="en-US"/>
              </w:rPr>
            </w:pPr>
          </w:p>
        </w:tc>
      </w:tr>
      <w:tr w:rsidR="006E4C27" w:rsidRPr="00010517" w14:paraId="4F78D60F" w14:textId="77777777" w:rsidTr="006215E6">
        <w:trPr>
          <w:trHeight w:val="275"/>
        </w:trPr>
        <w:tc>
          <w:tcPr>
            <w:tcW w:w="2071" w:type="dxa"/>
            <w:vMerge/>
            <w:tcBorders>
              <w:top w:val="single" w:sz="4" w:space="0" w:color="000000"/>
              <w:left w:val="single" w:sz="4" w:space="0" w:color="000000"/>
              <w:bottom w:val="single" w:sz="4" w:space="0" w:color="000000"/>
              <w:right w:val="single" w:sz="4" w:space="0" w:color="000000"/>
            </w:tcBorders>
            <w:vAlign w:val="center"/>
            <w:hideMark/>
          </w:tcPr>
          <w:p w14:paraId="3BD5E1CE" w14:textId="77777777" w:rsidR="006E4C27" w:rsidRPr="00077960" w:rsidRDefault="006E4C27" w:rsidP="003B094E">
            <w:pPr>
              <w:rPr>
                <w:rFonts w:ascii="Times New Roman" w:eastAsia="Times New Roman" w:hAnsi="Times New Roman" w:cs="Times New Roman"/>
                <w:lang w:eastAsia="en-US"/>
              </w:rPr>
            </w:pPr>
          </w:p>
        </w:tc>
        <w:tc>
          <w:tcPr>
            <w:tcW w:w="608" w:type="dxa"/>
            <w:tcBorders>
              <w:top w:val="single" w:sz="4" w:space="0" w:color="000000"/>
              <w:left w:val="single" w:sz="4" w:space="0" w:color="000000"/>
              <w:bottom w:val="single" w:sz="4" w:space="0" w:color="000000"/>
              <w:right w:val="single" w:sz="4" w:space="0" w:color="000000"/>
            </w:tcBorders>
            <w:hideMark/>
          </w:tcPr>
          <w:p w14:paraId="17445CBA" w14:textId="77777777" w:rsidR="006E4C27" w:rsidRPr="00077960" w:rsidRDefault="006E4C27" w:rsidP="003B094E">
            <w:pPr>
              <w:spacing w:line="256"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10</w:t>
            </w:r>
          </w:p>
        </w:tc>
        <w:tc>
          <w:tcPr>
            <w:tcW w:w="9453" w:type="dxa"/>
            <w:gridSpan w:val="5"/>
            <w:tcBorders>
              <w:top w:val="single" w:sz="4" w:space="0" w:color="000000"/>
              <w:left w:val="single" w:sz="4" w:space="0" w:color="000000"/>
              <w:bottom w:val="single" w:sz="4" w:space="0" w:color="000000"/>
              <w:right w:val="single" w:sz="4" w:space="0" w:color="000000"/>
            </w:tcBorders>
            <w:hideMark/>
          </w:tcPr>
          <w:p w14:paraId="34A60A96" w14:textId="77777777" w:rsidR="006E4C27" w:rsidRPr="00077960" w:rsidRDefault="006E4C27" w:rsidP="003B094E">
            <w:pPr>
              <w:spacing w:line="256"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Тренинг «Уверенность в себе и поведение в конфликте».</w:t>
            </w:r>
          </w:p>
        </w:tc>
        <w:tc>
          <w:tcPr>
            <w:tcW w:w="1787" w:type="dxa"/>
            <w:gridSpan w:val="2"/>
            <w:vMerge/>
            <w:tcBorders>
              <w:left w:val="single" w:sz="4" w:space="0" w:color="000000"/>
              <w:bottom w:val="single" w:sz="4" w:space="0" w:color="000000"/>
              <w:right w:val="single" w:sz="4" w:space="0" w:color="000000"/>
            </w:tcBorders>
          </w:tcPr>
          <w:p w14:paraId="60F0ED1D" w14:textId="4349438F" w:rsidR="006E4C27" w:rsidRPr="00077960" w:rsidRDefault="006E4C27" w:rsidP="003B094E">
            <w:pPr>
              <w:spacing w:line="256" w:lineRule="exact"/>
              <w:ind w:right="824"/>
              <w:jc w:val="right"/>
              <w:rPr>
                <w:rFonts w:ascii="Times New Roman" w:eastAsia="Times New Roman" w:hAnsi="Times New Roman" w:cs="Times New Roman"/>
                <w:lang w:val="ru-RU" w:eastAsia="en-US"/>
              </w:rPr>
            </w:pPr>
          </w:p>
        </w:tc>
        <w:tc>
          <w:tcPr>
            <w:tcW w:w="1557" w:type="dxa"/>
            <w:vMerge/>
            <w:tcBorders>
              <w:left w:val="single" w:sz="4" w:space="0" w:color="000000"/>
              <w:bottom w:val="single" w:sz="4" w:space="0" w:color="000000"/>
              <w:right w:val="single" w:sz="4" w:space="0" w:color="000000"/>
            </w:tcBorders>
            <w:shd w:val="clear" w:color="auto" w:fill="auto"/>
            <w:vAlign w:val="center"/>
            <w:hideMark/>
          </w:tcPr>
          <w:p w14:paraId="15C55C76" w14:textId="77777777" w:rsidR="006E4C27" w:rsidRPr="00077960" w:rsidRDefault="006E4C27" w:rsidP="003B094E">
            <w:pPr>
              <w:rPr>
                <w:rFonts w:ascii="Times New Roman" w:eastAsia="Times New Roman" w:hAnsi="Times New Roman" w:cs="Times New Roman"/>
                <w:i/>
                <w:lang w:val="ru-RU" w:eastAsia="en-US"/>
              </w:rPr>
            </w:pPr>
          </w:p>
        </w:tc>
      </w:tr>
      <w:tr w:rsidR="003B094E" w:rsidRPr="00010517" w14:paraId="64CC6D97" w14:textId="77777777" w:rsidTr="006E4C27">
        <w:trPr>
          <w:trHeight w:val="318"/>
        </w:trPr>
        <w:tc>
          <w:tcPr>
            <w:tcW w:w="12132" w:type="dxa"/>
            <w:gridSpan w:val="7"/>
            <w:tcBorders>
              <w:top w:val="single" w:sz="4" w:space="0" w:color="000000"/>
              <w:left w:val="single" w:sz="4" w:space="0" w:color="000000"/>
              <w:bottom w:val="single" w:sz="4" w:space="0" w:color="000000"/>
              <w:right w:val="single" w:sz="4" w:space="0" w:color="000000"/>
            </w:tcBorders>
            <w:hideMark/>
          </w:tcPr>
          <w:p w14:paraId="2AD57DED" w14:textId="6874C12F" w:rsidR="003B094E" w:rsidRPr="00077960" w:rsidRDefault="00885F40" w:rsidP="003B094E">
            <w:pPr>
              <w:spacing w:line="266" w:lineRule="exact"/>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Промежуточная аттестация</w:t>
            </w:r>
          </w:p>
        </w:tc>
        <w:tc>
          <w:tcPr>
            <w:tcW w:w="1787" w:type="dxa"/>
            <w:gridSpan w:val="2"/>
            <w:tcBorders>
              <w:top w:val="single" w:sz="4" w:space="0" w:color="000000"/>
              <w:left w:val="single" w:sz="4" w:space="0" w:color="000000"/>
              <w:bottom w:val="single" w:sz="4" w:space="0" w:color="000000"/>
              <w:right w:val="single" w:sz="4" w:space="0" w:color="000000"/>
            </w:tcBorders>
          </w:tcPr>
          <w:p w14:paraId="78672991" w14:textId="7530FC89" w:rsidR="003B094E" w:rsidRPr="00077960" w:rsidRDefault="003B094E" w:rsidP="003B094E">
            <w:pPr>
              <w:spacing w:line="266" w:lineRule="exact"/>
              <w:ind w:right="153"/>
              <w:jc w:val="center"/>
              <w:rPr>
                <w:rFonts w:ascii="Times New Roman" w:eastAsia="Times New Roman" w:hAnsi="Times New Roman" w:cs="Times New Roman"/>
                <w:b/>
                <w:lang w:eastAsia="en-US"/>
              </w:rPr>
            </w:pPr>
          </w:p>
        </w:tc>
        <w:tc>
          <w:tcPr>
            <w:tcW w:w="1557" w:type="dxa"/>
            <w:tcBorders>
              <w:top w:val="single" w:sz="4" w:space="0" w:color="000000"/>
              <w:left w:val="single" w:sz="4" w:space="0" w:color="000000"/>
              <w:bottom w:val="single" w:sz="4" w:space="0" w:color="000000"/>
              <w:right w:val="single" w:sz="4" w:space="0" w:color="000000"/>
            </w:tcBorders>
          </w:tcPr>
          <w:p w14:paraId="28B28CB3" w14:textId="77777777" w:rsidR="003B094E" w:rsidRPr="00077960" w:rsidRDefault="003B094E" w:rsidP="003B094E">
            <w:pPr>
              <w:rPr>
                <w:rFonts w:ascii="Times New Roman" w:eastAsia="Times New Roman" w:hAnsi="Times New Roman" w:cs="Times New Roman"/>
                <w:lang w:eastAsia="en-US"/>
              </w:rPr>
            </w:pPr>
          </w:p>
        </w:tc>
      </w:tr>
      <w:tr w:rsidR="00885F40" w:rsidRPr="00010517" w14:paraId="428518C4" w14:textId="77777777" w:rsidTr="006E4C27">
        <w:trPr>
          <w:trHeight w:val="318"/>
        </w:trPr>
        <w:tc>
          <w:tcPr>
            <w:tcW w:w="12132" w:type="dxa"/>
            <w:gridSpan w:val="7"/>
            <w:tcBorders>
              <w:top w:val="single" w:sz="4" w:space="0" w:color="000000"/>
              <w:left w:val="single" w:sz="4" w:space="0" w:color="000000"/>
              <w:bottom w:val="single" w:sz="4" w:space="0" w:color="000000"/>
              <w:right w:val="single" w:sz="4" w:space="0" w:color="000000"/>
            </w:tcBorders>
          </w:tcPr>
          <w:p w14:paraId="41E65FBA" w14:textId="493D460B" w:rsidR="00885F40" w:rsidRPr="00077960" w:rsidRDefault="00885F40" w:rsidP="003B094E">
            <w:pPr>
              <w:spacing w:line="266" w:lineRule="exact"/>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Всего</w:t>
            </w:r>
          </w:p>
        </w:tc>
        <w:tc>
          <w:tcPr>
            <w:tcW w:w="1787" w:type="dxa"/>
            <w:gridSpan w:val="2"/>
            <w:tcBorders>
              <w:top w:val="single" w:sz="4" w:space="0" w:color="000000"/>
              <w:left w:val="single" w:sz="4" w:space="0" w:color="000000"/>
              <w:bottom w:val="single" w:sz="4" w:space="0" w:color="000000"/>
              <w:right w:val="single" w:sz="4" w:space="0" w:color="000000"/>
            </w:tcBorders>
          </w:tcPr>
          <w:p w14:paraId="3DF337FD" w14:textId="6237F305" w:rsidR="00885F40" w:rsidRPr="00077960" w:rsidRDefault="00885F40" w:rsidP="003B094E">
            <w:pPr>
              <w:spacing w:line="266" w:lineRule="exact"/>
              <w:ind w:right="153"/>
              <w:jc w:val="center"/>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32/20</w:t>
            </w:r>
          </w:p>
        </w:tc>
        <w:tc>
          <w:tcPr>
            <w:tcW w:w="1557" w:type="dxa"/>
            <w:tcBorders>
              <w:top w:val="single" w:sz="4" w:space="0" w:color="000000"/>
              <w:left w:val="single" w:sz="4" w:space="0" w:color="000000"/>
              <w:bottom w:val="single" w:sz="4" w:space="0" w:color="000000"/>
              <w:right w:val="single" w:sz="4" w:space="0" w:color="000000"/>
            </w:tcBorders>
          </w:tcPr>
          <w:p w14:paraId="36B7C173" w14:textId="77777777" w:rsidR="00885F40" w:rsidRPr="00077960" w:rsidRDefault="00885F40" w:rsidP="003B094E">
            <w:pPr>
              <w:rPr>
                <w:rFonts w:ascii="Times New Roman" w:eastAsia="Times New Roman" w:hAnsi="Times New Roman" w:cs="Times New Roman"/>
                <w:lang w:eastAsia="en-US"/>
              </w:rPr>
            </w:pPr>
          </w:p>
        </w:tc>
      </w:tr>
    </w:tbl>
    <w:p w14:paraId="782A1822" w14:textId="77777777" w:rsidR="008E7DC4" w:rsidRPr="00010517" w:rsidRDefault="008E7DC4" w:rsidP="008E7DC4">
      <w:pPr>
        <w:rPr>
          <w:rFonts w:ascii="Times New Roman" w:hAnsi="Times New Roman" w:cs="Times New Roman"/>
          <w:i/>
        </w:rPr>
        <w:sectPr w:rsidR="008E7DC4" w:rsidRPr="00010517" w:rsidSect="008E7DC4">
          <w:pgSz w:w="16840" w:h="11907" w:orient="landscape"/>
          <w:pgMar w:top="851" w:right="1134" w:bottom="851" w:left="992" w:header="709" w:footer="709" w:gutter="0"/>
          <w:cols w:space="720"/>
        </w:sectPr>
      </w:pPr>
    </w:p>
    <w:p w14:paraId="01ECD9C6" w14:textId="77777777" w:rsidR="008E7DC4" w:rsidRPr="00010517" w:rsidRDefault="008E7DC4" w:rsidP="008E7DC4">
      <w:pPr>
        <w:spacing w:after="0"/>
        <w:jc w:val="center"/>
        <w:rPr>
          <w:rFonts w:ascii="Times New Roman" w:hAnsi="Times New Roman"/>
          <w:b/>
          <w:bCs/>
          <w:sz w:val="24"/>
          <w:szCs w:val="24"/>
        </w:rPr>
      </w:pPr>
      <w:r w:rsidRPr="00010517">
        <w:rPr>
          <w:rFonts w:ascii="Times New Roman" w:hAnsi="Times New Roman"/>
          <w:b/>
          <w:bCs/>
          <w:sz w:val="24"/>
          <w:szCs w:val="24"/>
        </w:rPr>
        <w:lastRenderedPageBreak/>
        <w:t>3. УСЛОВИЯ РЕАЛИЗАЦИИ УЧЕБНОЙ ДИСЦИПЛИНЫ</w:t>
      </w:r>
    </w:p>
    <w:p w14:paraId="766B397F" w14:textId="77777777" w:rsidR="008E7DC4" w:rsidRPr="00077960" w:rsidRDefault="008E7DC4" w:rsidP="006E4C27">
      <w:pPr>
        <w:spacing w:after="0"/>
        <w:ind w:firstLine="709"/>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 xml:space="preserve">3.1. Для реализации программы </w:t>
      </w:r>
      <w:r w:rsidR="00B950C6" w:rsidRPr="00077960">
        <w:rPr>
          <w:rFonts w:ascii="Times New Roman" w:eastAsia="Times New Roman" w:hAnsi="Times New Roman" w:cs="Times New Roman"/>
          <w:sz w:val="24"/>
          <w:szCs w:val="24"/>
        </w:rPr>
        <w:t xml:space="preserve">учебной дисциплины </w:t>
      </w:r>
      <w:r w:rsidRPr="00077960">
        <w:rPr>
          <w:rFonts w:ascii="Times New Roman" w:eastAsia="Times New Roman" w:hAnsi="Times New Roman" w:cs="Times New Roman"/>
          <w:sz w:val="24"/>
          <w:szCs w:val="24"/>
        </w:rPr>
        <w:t>должны быть предусмотрены следующие специальные помещения:</w:t>
      </w:r>
    </w:p>
    <w:p w14:paraId="7A0F086F" w14:textId="2F38B198" w:rsidR="00885F40" w:rsidRPr="00010517" w:rsidRDefault="008E7DC4" w:rsidP="006E4C27">
      <w:pPr>
        <w:spacing w:after="0"/>
        <w:ind w:firstLine="709"/>
        <w:jc w:val="both"/>
        <w:rPr>
          <w:rFonts w:ascii="Times New Roman" w:hAnsi="Times New Roman"/>
          <w:sz w:val="24"/>
          <w:szCs w:val="24"/>
        </w:rPr>
      </w:pPr>
      <w:r w:rsidRPr="00010517">
        <w:rPr>
          <w:rFonts w:ascii="Times New Roman" w:eastAsia="Times New Roman" w:hAnsi="Times New Roman" w:cs="Times New Roman"/>
          <w:bCs/>
          <w:sz w:val="24"/>
          <w:szCs w:val="24"/>
        </w:rPr>
        <w:t>Кабинет</w:t>
      </w:r>
      <w:r w:rsidRPr="00010517">
        <w:rPr>
          <w:rFonts w:ascii="Times New Roman" w:eastAsia="Times New Roman" w:hAnsi="Times New Roman" w:cs="Times New Roman"/>
          <w:bCs/>
          <w:i/>
          <w:sz w:val="24"/>
          <w:szCs w:val="24"/>
        </w:rPr>
        <w:t xml:space="preserve"> </w:t>
      </w:r>
      <w:r w:rsidRPr="00010517">
        <w:rPr>
          <w:rFonts w:ascii="Times New Roman" w:eastAsia="Times New Roman" w:hAnsi="Times New Roman" w:cs="Times New Roman"/>
          <w:bCs/>
          <w:sz w:val="24"/>
          <w:szCs w:val="24"/>
        </w:rPr>
        <w:t>«</w:t>
      </w:r>
      <w:r w:rsidR="00885F40" w:rsidRPr="00010517">
        <w:rPr>
          <w:rFonts w:ascii="Times New Roman" w:eastAsia="Calibri" w:hAnsi="Times New Roman"/>
          <w:bCs/>
          <w:sz w:val="24"/>
          <w:szCs w:val="24"/>
        </w:rPr>
        <w:t>Деловой культуры</w:t>
      </w:r>
      <w:r w:rsidRPr="00010517">
        <w:rPr>
          <w:rFonts w:ascii="Times New Roman" w:eastAsia="Times New Roman" w:hAnsi="Times New Roman" w:cs="Times New Roman"/>
          <w:bCs/>
          <w:iCs/>
          <w:sz w:val="24"/>
          <w:szCs w:val="24"/>
        </w:rPr>
        <w:t>»</w:t>
      </w:r>
      <w:r w:rsidRPr="00010517">
        <w:rPr>
          <w:rFonts w:ascii="Times New Roman" w:eastAsia="Times New Roman" w:hAnsi="Times New Roman" w:cs="Times New Roman"/>
          <w:b/>
          <w:bCs/>
          <w:iCs/>
          <w:sz w:val="24"/>
          <w:szCs w:val="24"/>
        </w:rPr>
        <w:t>,</w:t>
      </w:r>
      <w:r w:rsidRPr="00010517">
        <w:rPr>
          <w:rFonts w:ascii="Times New Roman" w:eastAsia="Times New Roman" w:hAnsi="Times New Roman" w:cs="Times New Roman"/>
          <w:bCs/>
          <w:iCs/>
          <w:sz w:val="24"/>
          <w:szCs w:val="24"/>
        </w:rPr>
        <w:t xml:space="preserve"> оснащенный в соответствии с п. 6.1.2.1 образовательной программы по </w:t>
      </w:r>
      <w:r w:rsidR="00885F40" w:rsidRPr="00010517">
        <w:rPr>
          <w:rFonts w:ascii="Times New Roman" w:hAnsi="Times New Roman"/>
          <w:sz w:val="24"/>
          <w:szCs w:val="24"/>
        </w:rPr>
        <w:t>38.01.02 Продавец, контролер-кассир.</w:t>
      </w:r>
    </w:p>
    <w:p w14:paraId="61FDB22C" w14:textId="2DC383EF" w:rsidR="008E7DC4" w:rsidRPr="00010517" w:rsidRDefault="008E7DC4" w:rsidP="006E4C27">
      <w:pPr>
        <w:spacing w:after="0"/>
        <w:ind w:firstLine="709"/>
        <w:jc w:val="both"/>
        <w:rPr>
          <w:rFonts w:ascii="Times New Roman" w:eastAsia="Times New Roman" w:hAnsi="Times New Roman" w:cs="Times New Roman"/>
          <w:bCs/>
          <w:i/>
          <w:sz w:val="24"/>
          <w:szCs w:val="24"/>
        </w:rPr>
      </w:pPr>
    </w:p>
    <w:p w14:paraId="5CA92796" w14:textId="77777777" w:rsidR="008E7DC4" w:rsidRPr="00010517" w:rsidRDefault="008E7DC4" w:rsidP="006E4C27">
      <w:pPr>
        <w:spacing w:after="0"/>
        <w:ind w:firstLine="709"/>
        <w:jc w:val="both"/>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3.2. Информационное обеспечение реализации программы</w:t>
      </w:r>
    </w:p>
    <w:p w14:paraId="60608B05" w14:textId="77777777" w:rsidR="008E7DC4" w:rsidRPr="00010517" w:rsidRDefault="008E7DC4" w:rsidP="006E4C27">
      <w:pPr>
        <w:suppressAutoHyphens/>
        <w:spacing w:after="0"/>
        <w:ind w:firstLine="709"/>
        <w:jc w:val="both"/>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010517">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10517">
        <w:rPr>
          <w:rFonts w:ascii="Times New Roman" w:eastAsia="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2C21D60" w14:textId="77777777" w:rsidR="008E7DC4" w:rsidRPr="00010517" w:rsidRDefault="008E7DC4" w:rsidP="006E4C27">
      <w:pPr>
        <w:spacing w:after="0"/>
        <w:ind w:firstLine="709"/>
        <w:contextualSpacing/>
        <w:jc w:val="both"/>
        <w:rPr>
          <w:rFonts w:ascii="Times New Roman" w:eastAsia="Times New Roman" w:hAnsi="Times New Roman" w:cs="Times New Roman"/>
          <w:sz w:val="24"/>
          <w:szCs w:val="24"/>
        </w:rPr>
      </w:pPr>
    </w:p>
    <w:p w14:paraId="1BEDCE8F" w14:textId="1AEA9770" w:rsidR="008E7DC4" w:rsidRPr="00010517" w:rsidRDefault="008E7DC4" w:rsidP="006E4C27">
      <w:pPr>
        <w:spacing w:after="0" w:line="240" w:lineRule="auto"/>
        <w:ind w:firstLine="709"/>
        <w:contextualSpacing/>
        <w:jc w:val="both"/>
        <w:rPr>
          <w:rFonts w:ascii="Times New Roman" w:eastAsia="Times New Roman" w:hAnsi="Times New Roman" w:cs="Times New Roman"/>
          <w:b/>
          <w:sz w:val="24"/>
          <w:szCs w:val="24"/>
          <w:lang w:eastAsia="x-none"/>
        </w:rPr>
      </w:pPr>
      <w:r w:rsidRPr="00010517">
        <w:rPr>
          <w:rFonts w:ascii="Times New Roman" w:eastAsia="Times New Roman" w:hAnsi="Times New Roman" w:cs="Times New Roman"/>
          <w:b/>
          <w:sz w:val="24"/>
          <w:szCs w:val="24"/>
          <w:lang w:val="x-none" w:eastAsia="x-none"/>
        </w:rPr>
        <w:t xml:space="preserve">3.2.1. </w:t>
      </w:r>
      <w:r w:rsidRPr="00010517">
        <w:rPr>
          <w:rFonts w:ascii="Times New Roman" w:eastAsia="Times New Roman" w:hAnsi="Times New Roman" w:cs="Times New Roman"/>
          <w:b/>
          <w:sz w:val="24"/>
          <w:szCs w:val="24"/>
          <w:lang w:eastAsia="x-none"/>
        </w:rPr>
        <w:t>Основные печатные</w:t>
      </w:r>
      <w:r w:rsidRPr="00010517">
        <w:rPr>
          <w:rFonts w:ascii="Times New Roman" w:eastAsia="Times New Roman" w:hAnsi="Times New Roman" w:cs="Times New Roman"/>
          <w:b/>
          <w:sz w:val="24"/>
          <w:szCs w:val="24"/>
          <w:lang w:val="x-none" w:eastAsia="x-none"/>
        </w:rPr>
        <w:t xml:space="preserve"> </w:t>
      </w:r>
      <w:r w:rsidR="006E4C27" w:rsidRPr="00010517">
        <w:rPr>
          <w:rFonts w:ascii="Times New Roman" w:eastAsia="Times New Roman" w:hAnsi="Times New Roman" w:cs="Times New Roman"/>
          <w:b/>
          <w:sz w:val="24"/>
          <w:szCs w:val="24"/>
          <w:lang w:eastAsia="x-none"/>
        </w:rPr>
        <w:t xml:space="preserve">и электронные </w:t>
      </w:r>
      <w:r w:rsidRPr="00010517">
        <w:rPr>
          <w:rFonts w:ascii="Times New Roman" w:eastAsia="Times New Roman" w:hAnsi="Times New Roman" w:cs="Times New Roman"/>
          <w:b/>
          <w:sz w:val="24"/>
          <w:szCs w:val="24"/>
          <w:lang w:val="x-none" w:eastAsia="x-none"/>
        </w:rPr>
        <w:t>издания</w:t>
      </w:r>
    </w:p>
    <w:p w14:paraId="630CBE44" w14:textId="19438A48" w:rsidR="00885F40" w:rsidRPr="00010517" w:rsidRDefault="006E4C27" w:rsidP="00AA76EC">
      <w:pPr>
        <w:pStyle w:val="af2"/>
        <w:numPr>
          <w:ilvl w:val="0"/>
          <w:numId w:val="18"/>
        </w:numPr>
        <w:ind w:left="0" w:right="-36" w:firstLine="360"/>
        <w:jc w:val="both"/>
        <w:rPr>
          <w:rFonts w:ascii="Times New Roman" w:hAnsi="Times New Roman" w:cs="Times New Roman"/>
        </w:rPr>
      </w:pPr>
      <w:r w:rsidRPr="00010517">
        <w:rPr>
          <w:rFonts w:ascii="Times New Roman" w:hAnsi="Times New Roman" w:cs="Times New Roman"/>
        </w:rPr>
        <w:t xml:space="preserve">Аминов, И. И., Психология общения : учебник / И. И. Аминов. — Москва : </w:t>
      </w:r>
      <w:proofErr w:type="spellStart"/>
      <w:r w:rsidRPr="00010517">
        <w:rPr>
          <w:rFonts w:ascii="Times New Roman" w:hAnsi="Times New Roman" w:cs="Times New Roman"/>
        </w:rPr>
        <w:t>КноРус</w:t>
      </w:r>
      <w:proofErr w:type="spellEnd"/>
      <w:r w:rsidRPr="00010517">
        <w:rPr>
          <w:rFonts w:ascii="Times New Roman" w:hAnsi="Times New Roman" w:cs="Times New Roman"/>
        </w:rPr>
        <w:t>, 2024. — 256 с. — ISBN 978-5-406-11894-8. — URL: https://book.ru/book/950293 (дата обращения: 27.06.2023). — Текст : электронный.</w:t>
      </w:r>
    </w:p>
    <w:p w14:paraId="7AEC1808" w14:textId="6EDC8D1E" w:rsidR="00885F40" w:rsidRPr="00010517" w:rsidRDefault="006E4C27" w:rsidP="00AA76EC">
      <w:pPr>
        <w:pStyle w:val="aa"/>
        <w:widowControl w:val="0"/>
        <w:numPr>
          <w:ilvl w:val="0"/>
          <w:numId w:val="18"/>
        </w:numPr>
        <w:tabs>
          <w:tab w:val="left" w:pos="1319"/>
        </w:tabs>
        <w:autoSpaceDE w:val="0"/>
        <w:autoSpaceDN w:val="0"/>
        <w:spacing w:before="2" w:after="0"/>
        <w:ind w:left="0" w:right="-36" w:firstLine="360"/>
        <w:jc w:val="both"/>
        <w:rPr>
          <w:rFonts w:ascii="Times New Roman" w:hAnsi="Times New Roman" w:cs="Times New Roman"/>
        </w:rPr>
      </w:pPr>
      <w:r w:rsidRPr="00010517">
        <w:rPr>
          <w:rFonts w:ascii="Times New Roman" w:hAnsi="Times New Roman" w:cs="Times New Roman"/>
        </w:rPr>
        <w:t xml:space="preserve">Введенская, Л. А., Русский язык. Культура речи. Деловое общение : учебник / Л. А. Введенская, Л. Г. Павлова, Е. Ю. Кашаева. — Москва : </w:t>
      </w:r>
      <w:proofErr w:type="spellStart"/>
      <w:r w:rsidRPr="00010517">
        <w:rPr>
          <w:rFonts w:ascii="Times New Roman" w:hAnsi="Times New Roman" w:cs="Times New Roman"/>
        </w:rPr>
        <w:t>КноРус</w:t>
      </w:r>
      <w:proofErr w:type="spellEnd"/>
      <w:r w:rsidRPr="00010517">
        <w:rPr>
          <w:rFonts w:ascii="Times New Roman" w:hAnsi="Times New Roman" w:cs="Times New Roman"/>
        </w:rPr>
        <w:t>, 2024. — 430 с. — ISBN 978-5-406-12026-2. — URL: https://book.ru/book/950304 (дата обращения: 27.06.2023). — Текст : электронный.</w:t>
      </w:r>
    </w:p>
    <w:p w14:paraId="4E62E93C" w14:textId="2478DFF5" w:rsidR="00885F40" w:rsidRPr="00010517" w:rsidRDefault="006E4C27" w:rsidP="00AA76EC">
      <w:pPr>
        <w:pStyle w:val="aa"/>
        <w:widowControl w:val="0"/>
        <w:numPr>
          <w:ilvl w:val="0"/>
          <w:numId w:val="18"/>
        </w:numPr>
        <w:tabs>
          <w:tab w:val="left" w:pos="1319"/>
        </w:tabs>
        <w:autoSpaceDE w:val="0"/>
        <w:autoSpaceDN w:val="0"/>
        <w:spacing w:before="0" w:after="0"/>
        <w:ind w:left="0" w:right="-36" w:firstLine="360"/>
        <w:jc w:val="both"/>
        <w:rPr>
          <w:rFonts w:ascii="Times New Roman" w:hAnsi="Times New Roman" w:cs="Times New Roman"/>
        </w:rPr>
      </w:pPr>
      <w:r w:rsidRPr="00010517">
        <w:rPr>
          <w:rFonts w:ascii="Times New Roman" w:hAnsi="Times New Roman" w:cs="Times New Roman"/>
        </w:rPr>
        <w:t xml:space="preserve">Руднев, В. Н., Русский язык и культура речи : учебное пособие / В. Н. Руднев. — Москва : </w:t>
      </w:r>
      <w:proofErr w:type="spellStart"/>
      <w:r w:rsidRPr="00010517">
        <w:rPr>
          <w:rFonts w:ascii="Times New Roman" w:hAnsi="Times New Roman" w:cs="Times New Roman"/>
        </w:rPr>
        <w:t>КноРус</w:t>
      </w:r>
      <w:proofErr w:type="spellEnd"/>
      <w:r w:rsidRPr="00010517">
        <w:rPr>
          <w:rFonts w:ascii="Times New Roman" w:hAnsi="Times New Roman" w:cs="Times New Roman"/>
        </w:rPr>
        <w:t>, 2023. — 253 с. — ISBN 978-5-406-10594-8. — URL: https://book.ru/book/945692 (дата обращения: 27.06.2023). — Текст : электронный.</w:t>
      </w:r>
    </w:p>
    <w:p w14:paraId="1A1C3A56" w14:textId="3364E87C" w:rsidR="00885F40" w:rsidRPr="00010517" w:rsidRDefault="006E4C27" w:rsidP="00AA76EC">
      <w:pPr>
        <w:pStyle w:val="aa"/>
        <w:widowControl w:val="0"/>
        <w:numPr>
          <w:ilvl w:val="0"/>
          <w:numId w:val="18"/>
        </w:numPr>
        <w:tabs>
          <w:tab w:val="left" w:pos="1473"/>
          <w:tab w:val="left" w:pos="7605"/>
        </w:tabs>
        <w:autoSpaceDE w:val="0"/>
        <w:autoSpaceDN w:val="0"/>
        <w:spacing w:before="0" w:after="0"/>
        <w:ind w:left="0" w:right="-36" w:firstLine="360"/>
        <w:jc w:val="both"/>
        <w:rPr>
          <w:rFonts w:ascii="Times New Roman" w:hAnsi="Times New Roman" w:cs="Times New Roman"/>
          <w:lang w:val="ru-RU"/>
        </w:rPr>
      </w:pPr>
      <w:proofErr w:type="spellStart"/>
      <w:r w:rsidRPr="00010517">
        <w:rPr>
          <w:rFonts w:ascii="Times New Roman" w:hAnsi="Times New Roman" w:cs="Times New Roman"/>
        </w:rPr>
        <w:t>Сахарчук</w:t>
      </w:r>
      <w:proofErr w:type="spellEnd"/>
      <w:r w:rsidRPr="00010517">
        <w:rPr>
          <w:rFonts w:ascii="Times New Roman" w:hAnsi="Times New Roman" w:cs="Times New Roman"/>
        </w:rPr>
        <w:t xml:space="preserve">, Е. С., Психология делового общения : учебник / Е. С. </w:t>
      </w:r>
      <w:proofErr w:type="spellStart"/>
      <w:r w:rsidRPr="00010517">
        <w:rPr>
          <w:rFonts w:ascii="Times New Roman" w:hAnsi="Times New Roman" w:cs="Times New Roman"/>
        </w:rPr>
        <w:t>Сахарчук</w:t>
      </w:r>
      <w:proofErr w:type="spellEnd"/>
      <w:r w:rsidRPr="00010517">
        <w:rPr>
          <w:rFonts w:ascii="Times New Roman" w:hAnsi="Times New Roman" w:cs="Times New Roman"/>
        </w:rPr>
        <w:t xml:space="preserve">. — Москва : </w:t>
      </w:r>
      <w:proofErr w:type="spellStart"/>
      <w:r w:rsidRPr="00010517">
        <w:rPr>
          <w:rFonts w:ascii="Times New Roman" w:hAnsi="Times New Roman" w:cs="Times New Roman"/>
        </w:rPr>
        <w:t>КноРус</w:t>
      </w:r>
      <w:proofErr w:type="spellEnd"/>
      <w:r w:rsidRPr="00010517">
        <w:rPr>
          <w:rFonts w:ascii="Times New Roman" w:hAnsi="Times New Roman" w:cs="Times New Roman"/>
        </w:rPr>
        <w:t>, 2023. — 196 с. — ISBN 978-5-406-10311-1. — URL: https://book.ru/book/945172 (дата обращения: 27.06.2023). — Текст : электронный.</w:t>
      </w:r>
    </w:p>
    <w:p w14:paraId="0C173642" w14:textId="2D4760C6" w:rsidR="006E4C27" w:rsidRPr="00010517" w:rsidRDefault="006E4C27" w:rsidP="00AA76EC">
      <w:pPr>
        <w:pStyle w:val="aa"/>
        <w:widowControl w:val="0"/>
        <w:numPr>
          <w:ilvl w:val="0"/>
          <w:numId w:val="18"/>
        </w:numPr>
        <w:tabs>
          <w:tab w:val="left" w:pos="1473"/>
          <w:tab w:val="left" w:pos="7605"/>
        </w:tabs>
        <w:autoSpaceDE w:val="0"/>
        <w:autoSpaceDN w:val="0"/>
        <w:spacing w:before="0" w:after="0"/>
        <w:ind w:left="0" w:right="-36" w:firstLine="360"/>
        <w:jc w:val="both"/>
        <w:rPr>
          <w:rFonts w:ascii="Times New Roman" w:hAnsi="Times New Roman" w:cs="Times New Roman"/>
          <w:lang w:val="ru-RU"/>
        </w:rPr>
      </w:pPr>
      <w:r w:rsidRPr="00010517">
        <w:rPr>
          <w:rFonts w:ascii="Times New Roman" w:hAnsi="Times New Roman" w:cs="Times New Roman"/>
          <w:lang w:val="ru-RU"/>
        </w:rPr>
        <w:t xml:space="preserve">Тихонов, А. И., Основы организационной культуры и делового </w:t>
      </w:r>
      <w:proofErr w:type="gramStart"/>
      <w:r w:rsidRPr="00010517">
        <w:rPr>
          <w:rFonts w:ascii="Times New Roman" w:hAnsi="Times New Roman" w:cs="Times New Roman"/>
          <w:lang w:val="ru-RU"/>
        </w:rPr>
        <w:t>общения :</w:t>
      </w:r>
      <w:proofErr w:type="gramEnd"/>
      <w:r w:rsidRPr="00010517">
        <w:rPr>
          <w:rFonts w:ascii="Times New Roman" w:hAnsi="Times New Roman" w:cs="Times New Roman"/>
          <w:lang w:val="ru-RU"/>
        </w:rPr>
        <w:t xml:space="preserve"> учебное пособие / А. И. Тихонов, В. Г. Коновалова, М. А. Федотова. — </w:t>
      </w:r>
      <w:proofErr w:type="gramStart"/>
      <w:r w:rsidRPr="00010517">
        <w:rPr>
          <w:rFonts w:ascii="Times New Roman" w:hAnsi="Times New Roman" w:cs="Times New Roman"/>
          <w:lang w:val="ru-RU"/>
        </w:rPr>
        <w:t>Москва :</w:t>
      </w:r>
      <w:proofErr w:type="gramEnd"/>
      <w:r w:rsidRPr="00010517">
        <w:rPr>
          <w:rFonts w:ascii="Times New Roman" w:hAnsi="Times New Roman" w:cs="Times New Roman"/>
          <w:lang w:val="ru-RU"/>
        </w:rPr>
        <w:t xml:space="preserve"> </w:t>
      </w:r>
      <w:proofErr w:type="spellStart"/>
      <w:r w:rsidRPr="00010517">
        <w:rPr>
          <w:rFonts w:ascii="Times New Roman" w:hAnsi="Times New Roman" w:cs="Times New Roman"/>
          <w:lang w:val="ru-RU"/>
        </w:rPr>
        <w:t>Русайнс</w:t>
      </w:r>
      <w:proofErr w:type="spellEnd"/>
      <w:r w:rsidRPr="00010517">
        <w:rPr>
          <w:rFonts w:ascii="Times New Roman" w:hAnsi="Times New Roman" w:cs="Times New Roman"/>
          <w:lang w:val="ru-RU"/>
        </w:rPr>
        <w:t xml:space="preserve">, 2022. — 137 с. — ISBN 978-5-4365-1182-5. — URL: https://book.ru/book/943330 (дата обращения: 27.06.2023). — </w:t>
      </w:r>
      <w:proofErr w:type="gramStart"/>
      <w:r w:rsidRPr="00010517">
        <w:rPr>
          <w:rFonts w:ascii="Times New Roman" w:hAnsi="Times New Roman" w:cs="Times New Roman"/>
          <w:lang w:val="ru-RU"/>
        </w:rPr>
        <w:t>Текст :</w:t>
      </w:r>
      <w:proofErr w:type="gramEnd"/>
      <w:r w:rsidRPr="00010517">
        <w:rPr>
          <w:rFonts w:ascii="Times New Roman" w:hAnsi="Times New Roman" w:cs="Times New Roman"/>
          <w:lang w:val="ru-RU"/>
        </w:rPr>
        <w:t xml:space="preserve"> электронный.</w:t>
      </w:r>
    </w:p>
    <w:p w14:paraId="16AFEC13" w14:textId="73C9C507" w:rsidR="006E4C27" w:rsidRPr="00010517" w:rsidRDefault="006E4C27" w:rsidP="00AA76EC">
      <w:pPr>
        <w:pStyle w:val="aa"/>
        <w:widowControl w:val="0"/>
        <w:numPr>
          <w:ilvl w:val="0"/>
          <w:numId w:val="18"/>
        </w:numPr>
        <w:tabs>
          <w:tab w:val="left" w:pos="1473"/>
          <w:tab w:val="left" w:pos="7605"/>
        </w:tabs>
        <w:autoSpaceDE w:val="0"/>
        <w:autoSpaceDN w:val="0"/>
        <w:spacing w:before="0" w:after="0"/>
        <w:ind w:left="0" w:right="-36" w:firstLine="360"/>
        <w:jc w:val="both"/>
        <w:rPr>
          <w:rFonts w:ascii="Times New Roman" w:hAnsi="Times New Roman" w:cs="Times New Roman"/>
          <w:lang w:val="ru-RU"/>
        </w:rPr>
      </w:pPr>
      <w:r w:rsidRPr="00010517">
        <w:rPr>
          <w:rFonts w:ascii="Times New Roman" w:hAnsi="Times New Roman" w:cs="Times New Roman"/>
          <w:lang w:val="ru-RU"/>
        </w:rPr>
        <w:t xml:space="preserve">Ульянова, Н. Ю., Психология делового общения и межличностные </w:t>
      </w:r>
      <w:proofErr w:type="gramStart"/>
      <w:r w:rsidRPr="00010517">
        <w:rPr>
          <w:rFonts w:ascii="Times New Roman" w:hAnsi="Times New Roman" w:cs="Times New Roman"/>
          <w:lang w:val="ru-RU"/>
        </w:rPr>
        <w:t>коммуникации :</w:t>
      </w:r>
      <w:proofErr w:type="gramEnd"/>
      <w:r w:rsidRPr="00010517">
        <w:rPr>
          <w:rFonts w:ascii="Times New Roman" w:hAnsi="Times New Roman" w:cs="Times New Roman"/>
          <w:lang w:val="ru-RU"/>
        </w:rPr>
        <w:t xml:space="preserve"> учебник / Н. Ю. Ульянова. — </w:t>
      </w:r>
      <w:proofErr w:type="gramStart"/>
      <w:r w:rsidRPr="00010517">
        <w:rPr>
          <w:rFonts w:ascii="Times New Roman" w:hAnsi="Times New Roman" w:cs="Times New Roman"/>
          <w:lang w:val="ru-RU"/>
        </w:rPr>
        <w:t>Москва :</w:t>
      </w:r>
      <w:proofErr w:type="gramEnd"/>
      <w:r w:rsidRPr="00010517">
        <w:rPr>
          <w:rFonts w:ascii="Times New Roman" w:hAnsi="Times New Roman" w:cs="Times New Roman"/>
          <w:lang w:val="ru-RU"/>
        </w:rPr>
        <w:t xml:space="preserve"> </w:t>
      </w:r>
      <w:proofErr w:type="spellStart"/>
      <w:r w:rsidRPr="00010517">
        <w:rPr>
          <w:rFonts w:ascii="Times New Roman" w:hAnsi="Times New Roman" w:cs="Times New Roman"/>
          <w:lang w:val="ru-RU"/>
        </w:rPr>
        <w:t>КноРус</w:t>
      </w:r>
      <w:proofErr w:type="spellEnd"/>
      <w:r w:rsidRPr="00010517">
        <w:rPr>
          <w:rFonts w:ascii="Times New Roman" w:hAnsi="Times New Roman" w:cs="Times New Roman"/>
          <w:lang w:val="ru-RU"/>
        </w:rPr>
        <w:t xml:space="preserve">, 2024. — 152 с. — ISBN 978-5-406-12002-6. — URL: https://book.ru/book/950241 (дата обращения: 27.06.2023). — </w:t>
      </w:r>
      <w:proofErr w:type="gramStart"/>
      <w:r w:rsidRPr="00010517">
        <w:rPr>
          <w:rFonts w:ascii="Times New Roman" w:hAnsi="Times New Roman" w:cs="Times New Roman"/>
          <w:lang w:val="ru-RU"/>
        </w:rPr>
        <w:t>Текст :</w:t>
      </w:r>
      <w:proofErr w:type="gramEnd"/>
      <w:r w:rsidRPr="00010517">
        <w:rPr>
          <w:rFonts w:ascii="Times New Roman" w:hAnsi="Times New Roman" w:cs="Times New Roman"/>
          <w:lang w:val="ru-RU"/>
        </w:rPr>
        <w:t xml:space="preserve"> электронный.</w:t>
      </w:r>
    </w:p>
    <w:p w14:paraId="3A031A94" w14:textId="77777777" w:rsidR="00077960" w:rsidRPr="00077960" w:rsidRDefault="00077960" w:rsidP="00AA76EC">
      <w:pPr>
        <w:pStyle w:val="aa"/>
        <w:numPr>
          <w:ilvl w:val="0"/>
          <w:numId w:val="18"/>
        </w:numPr>
        <w:shd w:val="clear" w:color="auto" w:fill="FFFFFF"/>
        <w:spacing w:after="0"/>
        <w:ind w:left="0" w:firstLine="360"/>
        <w:jc w:val="both"/>
        <w:rPr>
          <w:rFonts w:ascii="Times New Roman" w:eastAsia="Times New Roman" w:hAnsi="Times New Roman" w:cs="Times New Roman"/>
          <w:bCs/>
        </w:rPr>
      </w:pPr>
      <w:r w:rsidRPr="00077960">
        <w:rPr>
          <w:rFonts w:ascii="Times New Roman" w:eastAsia="Times New Roman" w:hAnsi="Times New Roman" w:cs="Times New Roman"/>
          <w:bCs/>
        </w:rPr>
        <w:t xml:space="preserve">Лавриненко, В. Н.  Деловая культура : учебник и практикум для среднего профессионального образования / В. Н. Лавриненко, Л. И. Чернышова, В. В. Кафтан ; под редакцией В. Н. Лавриненко, Л. И. </w:t>
      </w:r>
      <w:proofErr w:type="spellStart"/>
      <w:r w:rsidRPr="00077960">
        <w:rPr>
          <w:rFonts w:ascii="Times New Roman" w:eastAsia="Times New Roman" w:hAnsi="Times New Roman" w:cs="Times New Roman"/>
          <w:bCs/>
        </w:rPr>
        <w:t>Чернышовой</w:t>
      </w:r>
      <w:proofErr w:type="spellEnd"/>
      <w:r w:rsidRPr="00077960">
        <w:rPr>
          <w:rFonts w:ascii="Times New Roman" w:eastAsia="Times New Roman" w:hAnsi="Times New Roman" w:cs="Times New Roman"/>
          <w:bCs/>
        </w:rPr>
        <w:t xml:space="preserve">. — Москва : Издательство </w:t>
      </w:r>
      <w:proofErr w:type="spellStart"/>
      <w:r w:rsidRPr="00077960">
        <w:rPr>
          <w:rFonts w:ascii="Times New Roman" w:eastAsia="Times New Roman" w:hAnsi="Times New Roman" w:cs="Times New Roman"/>
          <w:bCs/>
        </w:rPr>
        <w:t>Юрайт</w:t>
      </w:r>
      <w:proofErr w:type="spellEnd"/>
      <w:r w:rsidRPr="00077960">
        <w:rPr>
          <w:rFonts w:ascii="Times New Roman" w:eastAsia="Times New Roman" w:hAnsi="Times New Roman" w:cs="Times New Roman"/>
          <w:bCs/>
        </w:rPr>
        <w:t xml:space="preserve">, 2023. — 110 с. — (Профессиональное образование). — ISBN 978-5-534-16814-3. — Текст : электронный // Образовательная платформа </w:t>
      </w:r>
      <w:proofErr w:type="spellStart"/>
      <w:r w:rsidRPr="00077960">
        <w:rPr>
          <w:rFonts w:ascii="Times New Roman" w:eastAsia="Times New Roman" w:hAnsi="Times New Roman" w:cs="Times New Roman"/>
          <w:bCs/>
        </w:rPr>
        <w:t>Юрайт</w:t>
      </w:r>
      <w:proofErr w:type="spellEnd"/>
      <w:r w:rsidRPr="00077960">
        <w:rPr>
          <w:rFonts w:ascii="Times New Roman" w:eastAsia="Times New Roman" w:hAnsi="Times New Roman" w:cs="Times New Roman"/>
          <w:bCs/>
        </w:rPr>
        <w:t xml:space="preserve"> [сайт]. — URL: </w:t>
      </w:r>
      <w:hyperlink r:id="rId7" w:history="1">
        <w:r w:rsidRPr="00077960">
          <w:rPr>
            <w:rStyle w:val="a9"/>
            <w:rFonts w:ascii="Times New Roman" w:eastAsia="Times New Roman" w:hAnsi="Times New Roman" w:cs="Times New Roman"/>
            <w:bCs/>
            <w:lang w:val="ru-RU"/>
          </w:rPr>
          <w:t>https://urait.ru/bcode/531736</w:t>
        </w:r>
      </w:hyperlink>
      <w:r w:rsidRPr="00077960">
        <w:rPr>
          <w:rFonts w:ascii="Times New Roman" w:eastAsia="Times New Roman" w:hAnsi="Times New Roman" w:cs="Times New Roman"/>
          <w:bCs/>
        </w:rPr>
        <w:t>  </w:t>
      </w:r>
    </w:p>
    <w:p w14:paraId="241F733D" w14:textId="77777777" w:rsidR="00077960" w:rsidRPr="00077960" w:rsidRDefault="00077960" w:rsidP="00AA76EC">
      <w:pPr>
        <w:pStyle w:val="aa"/>
        <w:numPr>
          <w:ilvl w:val="0"/>
          <w:numId w:val="18"/>
        </w:numPr>
        <w:shd w:val="clear" w:color="auto" w:fill="FFFFFF"/>
        <w:spacing w:after="0"/>
        <w:ind w:left="0" w:firstLine="360"/>
        <w:jc w:val="both"/>
        <w:rPr>
          <w:rFonts w:ascii="Times New Roman" w:eastAsia="Times New Roman" w:hAnsi="Times New Roman" w:cs="Times New Roman"/>
          <w:bCs/>
        </w:rPr>
      </w:pPr>
      <w:proofErr w:type="spellStart"/>
      <w:r w:rsidRPr="00077960">
        <w:rPr>
          <w:rFonts w:ascii="Times New Roman" w:eastAsia="Times New Roman" w:hAnsi="Times New Roman" w:cs="Times New Roman"/>
          <w:bCs/>
        </w:rPr>
        <w:t>Колышкина</w:t>
      </w:r>
      <w:proofErr w:type="spellEnd"/>
      <w:r w:rsidRPr="00077960">
        <w:rPr>
          <w:rFonts w:ascii="Times New Roman" w:eastAsia="Times New Roman" w:hAnsi="Times New Roman" w:cs="Times New Roman"/>
          <w:bCs/>
        </w:rPr>
        <w:t xml:space="preserve">, Т. Б.  Деловая культура : учебное пособие для среднего профессионального образования / Т. Б. </w:t>
      </w:r>
      <w:proofErr w:type="spellStart"/>
      <w:r w:rsidRPr="00077960">
        <w:rPr>
          <w:rFonts w:ascii="Times New Roman" w:eastAsia="Times New Roman" w:hAnsi="Times New Roman" w:cs="Times New Roman"/>
          <w:bCs/>
        </w:rPr>
        <w:t>Колышкина</w:t>
      </w:r>
      <w:proofErr w:type="spellEnd"/>
      <w:r w:rsidRPr="00077960">
        <w:rPr>
          <w:rFonts w:ascii="Times New Roman" w:eastAsia="Times New Roman" w:hAnsi="Times New Roman" w:cs="Times New Roman"/>
          <w:bCs/>
        </w:rPr>
        <w:t xml:space="preserve">, И. В. </w:t>
      </w:r>
      <w:proofErr w:type="spellStart"/>
      <w:r w:rsidRPr="00077960">
        <w:rPr>
          <w:rFonts w:ascii="Times New Roman" w:eastAsia="Times New Roman" w:hAnsi="Times New Roman" w:cs="Times New Roman"/>
          <w:bCs/>
        </w:rPr>
        <w:t>Шустина</w:t>
      </w:r>
      <w:proofErr w:type="spellEnd"/>
      <w:r w:rsidRPr="00077960">
        <w:rPr>
          <w:rFonts w:ascii="Times New Roman" w:eastAsia="Times New Roman" w:hAnsi="Times New Roman" w:cs="Times New Roman"/>
          <w:bCs/>
        </w:rPr>
        <w:t xml:space="preserve">. — 3-е изд., </w:t>
      </w:r>
      <w:proofErr w:type="spellStart"/>
      <w:r w:rsidRPr="00077960">
        <w:rPr>
          <w:rFonts w:ascii="Times New Roman" w:eastAsia="Times New Roman" w:hAnsi="Times New Roman" w:cs="Times New Roman"/>
          <w:bCs/>
        </w:rPr>
        <w:t>испр</w:t>
      </w:r>
      <w:proofErr w:type="spellEnd"/>
      <w:r w:rsidRPr="00077960">
        <w:rPr>
          <w:rFonts w:ascii="Times New Roman" w:eastAsia="Times New Roman" w:hAnsi="Times New Roman" w:cs="Times New Roman"/>
          <w:bCs/>
        </w:rPr>
        <w:t xml:space="preserve">. и доп. — Москва : Издательство </w:t>
      </w:r>
      <w:proofErr w:type="spellStart"/>
      <w:r w:rsidRPr="00077960">
        <w:rPr>
          <w:rFonts w:ascii="Times New Roman" w:eastAsia="Times New Roman" w:hAnsi="Times New Roman" w:cs="Times New Roman"/>
          <w:bCs/>
        </w:rPr>
        <w:t>Юрайт</w:t>
      </w:r>
      <w:proofErr w:type="spellEnd"/>
      <w:r w:rsidRPr="00077960">
        <w:rPr>
          <w:rFonts w:ascii="Times New Roman" w:eastAsia="Times New Roman" w:hAnsi="Times New Roman" w:cs="Times New Roman"/>
          <w:bCs/>
        </w:rPr>
        <w:t xml:space="preserve">, 2023. — 145 с. — (Профессиональное образование). — ISBN 978-5-534-15388-0. — Текст : электронный // Образовательная платформа </w:t>
      </w:r>
      <w:proofErr w:type="spellStart"/>
      <w:r w:rsidRPr="00077960">
        <w:rPr>
          <w:rFonts w:ascii="Times New Roman" w:eastAsia="Times New Roman" w:hAnsi="Times New Roman" w:cs="Times New Roman"/>
          <w:bCs/>
        </w:rPr>
        <w:t>Юрайт</w:t>
      </w:r>
      <w:proofErr w:type="spellEnd"/>
      <w:r w:rsidRPr="00077960">
        <w:rPr>
          <w:rFonts w:ascii="Times New Roman" w:eastAsia="Times New Roman" w:hAnsi="Times New Roman" w:cs="Times New Roman"/>
          <w:bCs/>
        </w:rPr>
        <w:t xml:space="preserve"> [сайт]. — URL: </w:t>
      </w:r>
      <w:hyperlink r:id="rId8" w:history="1">
        <w:r w:rsidRPr="00077960">
          <w:rPr>
            <w:rStyle w:val="a9"/>
            <w:rFonts w:ascii="Times New Roman" w:eastAsia="Times New Roman" w:hAnsi="Times New Roman" w:cs="Times New Roman"/>
            <w:bCs/>
            <w:lang w:val="ru-RU"/>
          </w:rPr>
          <w:t>https://urait.ru/bcode/513617</w:t>
        </w:r>
      </w:hyperlink>
      <w:r w:rsidRPr="00077960">
        <w:rPr>
          <w:rFonts w:ascii="Times New Roman" w:eastAsia="Times New Roman" w:hAnsi="Times New Roman" w:cs="Times New Roman"/>
          <w:bCs/>
        </w:rPr>
        <w:t>  </w:t>
      </w:r>
    </w:p>
    <w:p w14:paraId="6594ABF9" w14:textId="77777777" w:rsidR="00077960" w:rsidRPr="00077960" w:rsidRDefault="00077960" w:rsidP="00AA76EC">
      <w:pPr>
        <w:pStyle w:val="aa"/>
        <w:numPr>
          <w:ilvl w:val="0"/>
          <w:numId w:val="18"/>
        </w:numPr>
        <w:shd w:val="clear" w:color="auto" w:fill="FFFFFF"/>
        <w:spacing w:after="0"/>
        <w:ind w:left="0" w:firstLine="360"/>
        <w:jc w:val="both"/>
        <w:rPr>
          <w:rFonts w:ascii="Times New Roman" w:eastAsia="Times New Roman" w:hAnsi="Times New Roman" w:cs="Times New Roman"/>
          <w:bCs/>
        </w:rPr>
      </w:pPr>
      <w:proofErr w:type="spellStart"/>
      <w:r w:rsidRPr="00077960">
        <w:rPr>
          <w:rFonts w:ascii="Times New Roman" w:eastAsia="Times New Roman" w:hAnsi="Times New Roman" w:cs="Times New Roman"/>
          <w:bCs/>
        </w:rPr>
        <w:t>Скибицкая</w:t>
      </w:r>
      <w:proofErr w:type="spellEnd"/>
      <w:r w:rsidRPr="00077960">
        <w:rPr>
          <w:rFonts w:ascii="Times New Roman" w:eastAsia="Times New Roman" w:hAnsi="Times New Roman" w:cs="Times New Roman"/>
          <w:bCs/>
        </w:rPr>
        <w:t xml:space="preserve">, И. Ю.  Деловое общение : учебник и практикум для среднего профессионального образования / И. Ю. </w:t>
      </w:r>
      <w:proofErr w:type="spellStart"/>
      <w:r w:rsidRPr="00077960">
        <w:rPr>
          <w:rFonts w:ascii="Times New Roman" w:eastAsia="Times New Roman" w:hAnsi="Times New Roman" w:cs="Times New Roman"/>
          <w:bCs/>
        </w:rPr>
        <w:t>Скибицкая</w:t>
      </w:r>
      <w:proofErr w:type="spellEnd"/>
      <w:r w:rsidRPr="00077960">
        <w:rPr>
          <w:rFonts w:ascii="Times New Roman" w:eastAsia="Times New Roman" w:hAnsi="Times New Roman" w:cs="Times New Roman"/>
          <w:bCs/>
        </w:rPr>
        <w:t xml:space="preserve">, Э. Г. </w:t>
      </w:r>
      <w:proofErr w:type="spellStart"/>
      <w:r w:rsidRPr="00077960">
        <w:rPr>
          <w:rFonts w:ascii="Times New Roman" w:eastAsia="Times New Roman" w:hAnsi="Times New Roman" w:cs="Times New Roman"/>
          <w:bCs/>
        </w:rPr>
        <w:t>Скибицкий</w:t>
      </w:r>
      <w:proofErr w:type="spellEnd"/>
      <w:r w:rsidRPr="00077960">
        <w:rPr>
          <w:rFonts w:ascii="Times New Roman" w:eastAsia="Times New Roman" w:hAnsi="Times New Roman" w:cs="Times New Roman"/>
          <w:bCs/>
        </w:rPr>
        <w:t xml:space="preserve">. — Москва : Издательство </w:t>
      </w:r>
      <w:proofErr w:type="spellStart"/>
      <w:r w:rsidRPr="00077960">
        <w:rPr>
          <w:rFonts w:ascii="Times New Roman" w:eastAsia="Times New Roman" w:hAnsi="Times New Roman" w:cs="Times New Roman"/>
          <w:bCs/>
        </w:rPr>
        <w:t>Юрайт</w:t>
      </w:r>
      <w:proofErr w:type="spellEnd"/>
      <w:r w:rsidRPr="00077960">
        <w:rPr>
          <w:rFonts w:ascii="Times New Roman" w:eastAsia="Times New Roman" w:hAnsi="Times New Roman" w:cs="Times New Roman"/>
          <w:bCs/>
        </w:rPr>
        <w:t xml:space="preserve">, 2023. — 239 с. — (Профессиональное образование). — ISBN 978-5-534-16429-9. — Текст : электронный // Образовательная платформа </w:t>
      </w:r>
      <w:proofErr w:type="spellStart"/>
      <w:r w:rsidRPr="00077960">
        <w:rPr>
          <w:rFonts w:ascii="Times New Roman" w:eastAsia="Times New Roman" w:hAnsi="Times New Roman" w:cs="Times New Roman"/>
          <w:bCs/>
        </w:rPr>
        <w:t>Юрайт</w:t>
      </w:r>
      <w:proofErr w:type="spellEnd"/>
      <w:r w:rsidRPr="00077960">
        <w:rPr>
          <w:rFonts w:ascii="Times New Roman" w:eastAsia="Times New Roman" w:hAnsi="Times New Roman" w:cs="Times New Roman"/>
          <w:bCs/>
        </w:rPr>
        <w:t xml:space="preserve"> [сайт]. — URL: </w:t>
      </w:r>
      <w:hyperlink r:id="rId9" w:history="1">
        <w:r w:rsidRPr="00077960">
          <w:rPr>
            <w:rStyle w:val="a9"/>
            <w:rFonts w:ascii="Times New Roman" w:eastAsia="Times New Roman" w:hAnsi="Times New Roman" w:cs="Times New Roman"/>
            <w:bCs/>
            <w:lang w:val="ru-RU"/>
          </w:rPr>
          <w:t>https://urait.ru/bcode/531023</w:t>
        </w:r>
      </w:hyperlink>
      <w:r w:rsidRPr="00077960">
        <w:rPr>
          <w:rFonts w:ascii="Times New Roman" w:eastAsia="Times New Roman" w:hAnsi="Times New Roman" w:cs="Times New Roman"/>
          <w:bCs/>
        </w:rPr>
        <w:t>   </w:t>
      </w:r>
    </w:p>
    <w:p w14:paraId="13964DDF" w14:textId="77777777" w:rsidR="00077960" w:rsidRPr="00077960" w:rsidRDefault="00077960" w:rsidP="00AA76EC">
      <w:pPr>
        <w:pStyle w:val="aa"/>
        <w:numPr>
          <w:ilvl w:val="0"/>
          <w:numId w:val="18"/>
        </w:numPr>
        <w:shd w:val="clear" w:color="auto" w:fill="FFFFFF"/>
        <w:spacing w:after="0"/>
        <w:ind w:left="0" w:firstLine="360"/>
        <w:jc w:val="both"/>
        <w:rPr>
          <w:rFonts w:ascii="Times New Roman" w:eastAsia="Times New Roman" w:hAnsi="Times New Roman" w:cs="Times New Roman"/>
          <w:bCs/>
        </w:rPr>
      </w:pPr>
      <w:r w:rsidRPr="00077960">
        <w:rPr>
          <w:rFonts w:ascii="Times New Roman" w:eastAsia="Times New Roman" w:hAnsi="Times New Roman" w:cs="Times New Roman"/>
          <w:bCs/>
        </w:rPr>
        <w:lastRenderedPageBreak/>
        <w:t xml:space="preserve">Чернышова, Л. И.  Психология общения: этика, культура и этикет делового общения : учебное пособие для среднего профессионального образования / Л. И. Чернышова. — Москва : Издательство </w:t>
      </w:r>
      <w:proofErr w:type="spellStart"/>
      <w:r w:rsidRPr="00077960">
        <w:rPr>
          <w:rFonts w:ascii="Times New Roman" w:eastAsia="Times New Roman" w:hAnsi="Times New Roman" w:cs="Times New Roman"/>
          <w:bCs/>
        </w:rPr>
        <w:t>Юрайт</w:t>
      </w:r>
      <w:proofErr w:type="spellEnd"/>
      <w:r w:rsidRPr="00077960">
        <w:rPr>
          <w:rFonts w:ascii="Times New Roman" w:eastAsia="Times New Roman" w:hAnsi="Times New Roman" w:cs="Times New Roman"/>
          <w:bCs/>
        </w:rPr>
        <w:t xml:space="preserve">, 2023. — 158 с. — (Профессиональное образование). — ISBN 978-5-534-16622-4. — Текст : электронный // Образовательная платформа </w:t>
      </w:r>
      <w:proofErr w:type="spellStart"/>
      <w:r w:rsidRPr="00077960">
        <w:rPr>
          <w:rFonts w:ascii="Times New Roman" w:eastAsia="Times New Roman" w:hAnsi="Times New Roman" w:cs="Times New Roman"/>
          <w:bCs/>
        </w:rPr>
        <w:t>Юрайт</w:t>
      </w:r>
      <w:proofErr w:type="spellEnd"/>
      <w:r w:rsidRPr="00077960">
        <w:rPr>
          <w:rFonts w:ascii="Times New Roman" w:eastAsia="Times New Roman" w:hAnsi="Times New Roman" w:cs="Times New Roman"/>
          <w:bCs/>
        </w:rPr>
        <w:t xml:space="preserve"> [сайт]. — URL: </w:t>
      </w:r>
      <w:hyperlink r:id="rId10" w:history="1">
        <w:r w:rsidRPr="00077960">
          <w:rPr>
            <w:rStyle w:val="a9"/>
            <w:rFonts w:ascii="Times New Roman" w:eastAsia="Times New Roman" w:hAnsi="Times New Roman" w:cs="Times New Roman"/>
            <w:bCs/>
            <w:lang w:val="ru-RU"/>
          </w:rPr>
          <w:t>https://urait.ru/bcode/531390</w:t>
        </w:r>
      </w:hyperlink>
      <w:r w:rsidRPr="00077960">
        <w:rPr>
          <w:rFonts w:ascii="Times New Roman" w:eastAsia="Times New Roman" w:hAnsi="Times New Roman" w:cs="Times New Roman"/>
          <w:bCs/>
        </w:rPr>
        <w:t> </w:t>
      </w:r>
    </w:p>
    <w:p w14:paraId="4920DD07" w14:textId="77777777" w:rsidR="008E7DC4" w:rsidRPr="00077960" w:rsidRDefault="008E7DC4" w:rsidP="00842FB2">
      <w:pPr>
        <w:shd w:val="clear" w:color="auto" w:fill="FFFFFF"/>
        <w:spacing w:after="0" w:line="240" w:lineRule="auto"/>
        <w:rPr>
          <w:rFonts w:ascii="Times New Roman" w:eastAsia="Times New Roman" w:hAnsi="Times New Roman" w:cs="Times New Roman"/>
          <w:bCs/>
          <w:sz w:val="24"/>
          <w:szCs w:val="24"/>
        </w:rPr>
      </w:pPr>
    </w:p>
    <w:p w14:paraId="0CCC21F9" w14:textId="77777777" w:rsidR="008E7DC4" w:rsidRPr="00077960" w:rsidRDefault="008E7DC4" w:rsidP="00077960">
      <w:pPr>
        <w:shd w:val="clear" w:color="auto" w:fill="FFFFFF"/>
        <w:spacing w:after="0" w:line="240" w:lineRule="auto"/>
        <w:ind w:firstLine="360"/>
        <w:rPr>
          <w:rFonts w:ascii="Times New Roman" w:eastAsia="Times New Roman" w:hAnsi="Times New Roman" w:cs="Times New Roman"/>
          <w:b/>
          <w:bCs/>
          <w:sz w:val="24"/>
          <w:szCs w:val="24"/>
        </w:rPr>
      </w:pPr>
      <w:r w:rsidRPr="00077960">
        <w:rPr>
          <w:rFonts w:ascii="Times New Roman" w:eastAsia="Times New Roman" w:hAnsi="Times New Roman" w:cs="Times New Roman"/>
          <w:b/>
          <w:bCs/>
          <w:sz w:val="24"/>
          <w:szCs w:val="24"/>
        </w:rPr>
        <w:t>3.2.3. Дополнительные источники</w:t>
      </w:r>
    </w:p>
    <w:p w14:paraId="4EBDE93A" w14:textId="77777777" w:rsidR="00885F40" w:rsidRPr="00010517" w:rsidRDefault="00885F40" w:rsidP="00AA76EC">
      <w:pPr>
        <w:pStyle w:val="aa"/>
        <w:widowControl w:val="0"/>
        <w:numPr>
          <w:ilvl w:val="0"/>
          <w:numId w:val="19"/>
        </w:numPr>
        <w:tabs>
          <w:tab w:val="left" w:pos="1473"/>
          <w:tab w:val="left" w:pos="7605"/>
        </w:tabs>
        <w:autoSpaceDE w:val="0"/>
        <w:autoSpaceDN w:val="0"/>
        <w:spacing w:before="0" w:after="0"/>
        <w:ind w:left="0" w:right="-36" w:firstLine="426"/>
        <w:jc w:val="both"/>
        <w:rPr>
          <w:rFonts w:ascii="Times New Roman" w:hAnsi="Times New Roman" w:cs="Times New Roman"/>
          <w:lang w:val="ru-RU"/>
        </w:rPr>
      </w:pPr>
      <w:proofErr w:type="spellStart"/>
      <w:r w:rsidRPr="00010517">
        <w:rPr>
          <w:rFonts w:ascii="Times New Roman" w:hAnsi="Times New Roman" w:cs="Times New Roman"/>
          <w:lang w:val="ru-RU"/>
        </w:rPr>
        <w:t>Шеламова</w:t>
      </w:r>
      <w:proofErr w:type="spellEnd"/>
      <w:r w:rsidRPr="00010517">
        <w:rPr>
          <w:rFonts w:ascii="Times New Roman" w:hAnsi="Times New Roman" w:cs="Times New Roman"/>
          <w:lang w:val="ru-RU"/>
        </w:rPr>
        <w:t xml:space="preserve"> Г.М. Деловая культура и психология общения. Учебник. – М.: Академия, 2017</w:t>
      </w:r>
    </w:p>
    <w:p w14:paraId="34185054" w14:textId="092D6259" w:rsidR="00885F40" w:rsidRPr="00010517" w:rsidRDefault="006E4C27" w:rsidP="00AA76EC">
      <w:pPr>
        <w:pStyle w:val="aa"/>
        <w:widowControl w:val="0"/>
        <w:numPr>
          <w:ilvl w:val="0"/>
          <w:numId w:val="19"/>
        </w:numPr>
        <w:tabs>
          <w:tab w:val="left" w:pos="1473"/>
          <w:tab w:val="left" w:pos="7605"/>
        </w:tabs>
        <w:autoSpaceDE w:val="0"/>
        <w:autoSpaceDN w:val="0"/>
        <w:spacing w:before="0" w:after="0"/>
        <w:ind w:left="0" w:right="-36" w:firstLine="426"/>
        <w:jc w:val="both"/>
        <w:rPr>
          <w:rFonts w:ascii="Times New Roman" w:hAnsi="Times New Roman" w:cs="Times New Roman"/>
          <w:lang w:val="ru-RU"/>
        </w:rPr>
      </w:pPr>
      <w:r w:rsidRPr="00010517">
        <w:rPr>
          <w:rFonts w:ascii="Times New Roman" w:hAnsi="Times New Roman" w:cs="Times New Roman"/>
          <w:lang w:val="ru-RU"/>
        </w:rPr>
        <w:t xml:space="preserve">Кошевая, И. П. Профессиональная этика и психология делового </w:t>
      </w:r>
      <w:proofErr w:type="gramStart"/>
      <w:r w:rsidRPr="00010517">
        <w:rPr>
          <w:rFonts w:ascii="Times New Roman" w:hAnsi="Times New Roman" w:cs="Times New Roman"/>
          <w:lang w:val="ru-RU"/>
        </w:rPr>
        <w:t>общения :</w:t>
      </w:r>
      <w:proofErr w:type="gramEnd"/>
      <w:r w:rsidRPr="00010517">
        <w:rPr>
          <w:rFonts w:ascii="Times New Roman" w:hAnsi="Times New Roman" w:cs="Times New Roman"/>
          <w:lang w:val="ru-RU"/>
        </w:rPr>
        <w:t xml:space="preserve"> учебное пособие / И.П. Кошевая, А.А. Канке. — </w:t>
      </w:r>
      <w:proofErr w:type="gramStart"/>
      <w:r w:rsidRPr="00010517">
        <w:rPr>
          <w:rFonts w:ascii="Times New Roman" w:hAnsi="Times New Roman" w:cs="Times New Roman"/>
          <w:lang w:val="ru-RU"/>
        </w:rPr>
        <w:t>Москва :</w:t>
      </w:r>
      <w:proofErr w:type="gramEnd"/>
      <w:r w:rsidRPr="00010517">
        <w:rPr>
          <w:rFonts w:ascii="Times New Roman" w:hAnsi="Times New Roman" w:cs="Times New Roman"/>
          <w:lang w:val="ru-RU"/>
        </w:rPr>
        <w:t xml:space="preserve"> ФОРУМ : ИНФРА-М, 2022. — 304 с. — (Среднее профессиональное образование). - ISBN 978-5-8199-0739-9. - </w:t>
      </w:r>
      <w:proofErr w:type="gramStart"/>
      <w:r w:rsidRPr="00010517">
        <w:rPr>
          <w:rFonts w:ascii="Times New Roman" w:hAnsi="Times New Roman" w:cs="Times New Roman"/>
          <w:lang w:val="ru-RU"/>
        </w:rPr>
        <w:t>Текст :</w:t>
      </w:r>
      <w:proofErr w:type="gramEnd"/>
      <w:r w:rsidRPr="00010517">
        <w:rPr>
          <w:rFonts w:ascii="Times New Roman" w:hAnsi="Times New Roman" w:cs="Times New Roman"/>
          <w:lang w:val="ru-RU"/>
        </w:rPr>
        <w:t xml:space="preserve"> электронный. - URL: https://znanium.com/catalog/product/1817807 (дата обращения: 27.06.2023). – Режим доступа: по подписке.</w:t>
      </w:r>
    </w:p>
    <w:p w14:paraId="23CE6D8D" w14:textId="6A69A4D4" w:rsidR="00885F40" w:rsidRPr="00010517" w:rsidRDefault="00F13886" w:rsidP="00AA76EC">
      <w:pPr>
        <w:pStyle w:val="aa"/>
        <w:widowControl w:val="0"/>
        <w:numPr>
          <w:ilvl w:val="0"/>
          <w:numId w:val="19"/>
        </w:numPr>
        <w:tabs>
          <w:tab w:val="left" w:pos="1473"/>
          <w:tab w:val="left" w:pos="7605"/>
        </w:tabs>
        <w:autoSpaceDE w:val="0"/>
        <w:autoSpaceDN w:val="0"/>
        <w:spacing w:before="0" w:after="0"/>
        <w:ind w:left="0" w:right="-36" w:firstLine="426"/>
        <w:jc w:val="both"/>
        <w:rPr>
          <w:rFonts w:ascii="Times New Roman" w:hAnsi="Times New Roman" w:cs="Times New Roman"/>
          <w:lang w:val="ru-RU"/>
        </w:rPr>
      </w:pPr>
      <w:r w:rsidRPr="00010517">
        <w:rPr>
          <w:rFonts w:ascii="Times New Roman" w:hAnsi="Times New Roman" w:cs="Times New Roman"/>
          <w:lang w:val="ru-RU"/>
        </w:rPr>
        <w:t xml:space="preserve">Столяренко, Л. Д. Психология </w:t>
      </w:r>
      <w:proofErr w:type="gramStart"/>
      <w:r w:rsidRPr="00010517">
        <w:rPr>
          <w:rFonts w:ascii="Times New Roman" w:hAnsi="Times New Roman" w:cs="Times New Roman"/>
          <w:lang w:val="ru-RU"/>
        </w:rPr>
        <w:t>общения :</w:t>
      </w:r>
      <w:proofErr w:type="gramEnd"/>
      <w:r w:rsidRPr="00010517">
        <w:rPr>
          <w:rFonts w:ascii="Times New Roman" w:hAnsi="Times New Roman" w:cs="Times New Roman"/>
          <w:lang w:val="ru-RU"/>
        </w:rPr>
        <w:t xml:space="preserve"> учебник / Л. Д. Столяренко, С. И. Самыгин. - изд. 5-е. - Ростов-на-Дону : Феникс, 2020. — 317 с. - (Среднее профессиональное образование). - ISBN 978-5-222-32949-8. - </w:t>
      </w:r>
      <w:proofErr w:type="gramStart"/>
      <w:r w:rsidRPr="00010517">
        <w:rPr>
          <w:rFonts w:ascii="Times New Roman" w:hAnsi="Times New Roman" w:cs="Times New Roman"/>
          <w:lang w:val="ru-RU"/>
        </w:rPr>
        <w:t>Текст :</w:t>
      </w:r>
      <w:proofErr w:type="gramEnd"/>
      <w:r w:rsidRPr="00010517">
        <w:rPr>
          <w:rFonts w:ascii="Times New Roman" w:hAnsi="Times New Roman" w:cs="Times New Roman"/>
          <w:lang w:val="ru-RU"/>
        </w:rPr>
        <w:t xml:space="preserve"> электронный. - URL: https://znanium.com/catalog/product/1081477 (дата обращения: 28.06.2023). – Режим доступа: по подписке.</w:t>
      </w:r>
    </w:p>
    <w:p w14:paraId="633AB499" w14:textId="77777777" w:rsidR="00842FB2" w:rsidRPr="00010517" w:rsidRDefault="00842FB2" w:rsidP="00842FB2">
      <w:pPr>
        <w:shd w:val="clear" w:color="auto" w:fill="FFFFFF"/>
        <w:tabs>
          <w:tab w:val="left" w:pos="1134"/>
        </w:tabs>
        <w:spacing w:after="0"/>
        <w:rPr>
          <w:rFonts w:ascii="Times New Roman" w:eastAsia="Times New Roman" w:hAnsi="Times New Roman" w:cs="Times New Roman"/>
          <w:bCs/>
        </w:rPr>
      </w:pPr>
    </w:p>
    <w:p w14:paraId="204B027B" w14:textId="77777777" w:rsidR="008E7DC4" w:rsidRPr="00010517" w:rsidRDefault="008E7DC4" w:rsidP="008E7DC4">
      <w:pPr>
        <w:pStyle w:val="aa"/>
        <w:shd w:val="clear" w:color="auto" w:fill="FFFFFF"/>
        <w:spacing w:before="0" w:after="0"/>
        <w:ind w:left="0"/>
        <w:rPr>
          <w:rFonts w:ascii="Arial" w:hAnsi="Arial" w:cs="Arial"/>
          <w:color w:val="181818"/>
          <w:sz w:val="22"/>
          <w:szCs w:val="22"/>
        </w:rPr>
      </w:pPr>
    </w:p>
    <w:p w14:paraId="78AAED2A" w14:textId="77777777" w:rsidR="008E7DC4" w:rsidRPr="00077960" w:rsidRDefault="008E7DC4" w:rsidP="008E7DC4">
      <w:pPr>
        <w:jc w:val="center"/>
        <w:rPr>
          <w:rFonts w:ascii="Times New Roman" w:eastAsia="Times New Roman" w:hAnsi="Times New Roman" w:cs="Times New Roman"/>
          <w:b/>
          <w:bCs/>
          <w:sz w:val="24"/>
          <w:szCs w:val="24"/>
        </w:rPr>
      </w:pPr>
      <w:r w:rsidRPr="00077960">
        <w:rPr>
          <w:rFonts w:ascii="Times New Roman" w:eastAsia="Times New Roman" w:hAnsi="Times New Roman" w:cs="Times New Roman"/>
          <w:b/>
          <w:bCs/>
          <w:sz w:val="24"/>
          <w:szCs w:val="24"/>
        </w:rPr>
        <w:t xml:space="preserve">4. КОНТРОЛЬ И ОЦЕНКА РЕЗУЛЬТАТОВ ОСВОЕНИЯ </w:t>
      </w:r>
      <w:r w:rsidRPr="00077960">
        <w:rPr>
          <w:rFonts w:ascii="Times New Roman" w:eastAsia="Times New Roman" w:hAnsi="Times New Roman" w:cs="Times New Roman"/>
          <w:b/>
          <w:bCs/>
          <w:sz w:val="24"/>
          <w:szCs w:val="24"/>
        </w:rPr>
        <w:b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2441"/>
        <w:gridCol w:w="3336"/>
      </w:tblGrid>
      <w:tr w:rsidR="008E7DC4" w:rsidRPr="00077960" w14:paraId="22EBEDD3" w14:textId="77777777" w:rsidTr="008D23ED">
        <w:tc>
          <w:tcPr>
            <w:tcW w:w="1982" w:type="pct"/>
          </w:tcPr>
          <w:p w14:paraId="50596535" w14:textId="77777777" w:rsidR="008E7DC4" w:rsidRPr="00077960" w:rsidRDefault="008E7DC4" w:rsidP="008E7DC4">
            <w:pPr>
              <w:spacing w:after="0" w:line="240" w:lineRule="auto"/>
              <w:jc w:val="center"/>
              <w:rPr>
                <w:rFonts w:ascii="Times New Roman" w:hAnsi="Times New Roman" w:cs="Times New Roman"/>
                <w:sz w:val="24"/>
                <w:szCs w:val="24"/>
              </w:rPr>
            </w:pPr>
            <w:r w:rsidRPr="00077960">
              <w:rPr>
                <w:rFonts w:ascii="Times New Roman" w:hAnsi="Times New Roman" w:cs="Times New Roman"/>
                <w:sz w:val="24"/>
                <w:szCs w:val="24"/>
              </w:rPr>
              <w:t xml:space="preserve">Результаты обучения </w:t>
            </w:r>
          </w:p>
        </w:tc>
        <w:tc>
          <w:tcPr>
            <w:tcW w:w="1275" w:type="pct"/>
          </w:tcPr>
          <w:p w14:paraId="108C9353" w14:textId="77777777" w:rsidR="008E7DC4" w:rsidRPr="00077960" w:rsidRDefault="008E7DC4" w:rsidP="008E7DC4">
            <w:pPr>
              <w:spacing w:line="240" w:lineRule="auto"/>
              <w:jc w:val="center"/>
              <w:rPr>
                <w:rFonts w:ascii="Times New Roman" w:hAnsi="Times New Roman" w:cs="Times New Roman"/>
                <w:sz w:val="24"/>
                <w:szCs w:val="24"/>
              </w:rPr>
            </w:pPr>
            <w:r w:rsidRPr="00077960">
              <w:rPr>
                <w:rFonts w:ascii="Times New Roman" w:hAnsi="Times New Roman" w:cs="Times New Roman"/>
                <w:sz w:val="24"/>
                <w:szCs w:val="24"/>
              </w:rPr>
              <w:t>Критерии оценки</w:t>
            </w:r>
          </w:p>
        </w:tc>
        <w:tc>
          <w:tcPr>
            <w:tcW w:w="1743" w:type="pct"/>
          </w:tcPr>
          <w:p w14:paraId="7BFC8E4C" w14:textId="77777777" w:rsidR="008E7DC4" w:rsidRPr="00077960" w:rsidRDefault="008E7DC4" w:rsidP="008E7DC4">
            <w:pPr>
              <w:spacing w:line="240" w:lineRule="auto"/>
              <w:jc w:val="center"/>
              <w:rPr>
                <w:rFonts w:ascii="Times New Roman" w:hAnsi="Times New Roman" w:cs="Times New Roman"/>
                <w:sz w:val="24"/>
                <w:szCs w:val="24"/>
              </w:rPr>
            </w:pPr>
            <w:r w:rsidRPr="00077960">
              <w:rPr>
                <w:rFonts w:ascii="Times New Roman" w:hAnsi="Times New Roman" w:cs="Times New Roman"/>
                <w:sz w:val="24"/>
                <w:szCs w:val="24"/>
              </w:rPr>
              <w:t>Методы оценки</w:t>
            </w:r>
          </w:p>
        </w:tc>
      </w:tr>
      <w:tr w:rsidR="008E7DC4" w:rsidRPr="00077960" w14:paraId="06A581DA" w14:textId="77777777" w:rsidTr="008D23ED">
        <w:tc>
          <w:tcPr>
            <w:tcW w:w="1982" w:type="pct"/>
          </w:tcPr>
          <w:p w14:paraId="1639A27E" w14:textId="77777777" w:rsidR="00885F40" w:rsidRPr="00077960" w:rsidRDefault="00885F40" w:rsidP="00885F40">
            <w:pPr>
              <w:spacing w:after="0" w:line="240" w:lineRule="auto"/>
              <w:rPr>
                <w:rFonts w:ascii="Times New Roman" w:hAnsi="Times New Roman" w:cs="Times New Roman"/>
                <w:sz w:val="24"/>
                <w:szCs w:val="24"/>
              </w:rPr>
            </w:pPr>
            <w:r w:rsidRPr="00077960">
              <w:rPr>
                <w:rFonts w:ascii="Times New Roman" w:hAnsi="Times New Roman" w:cs="Times New Roman"/>
                <w:sz w:val="24"/>
                <w:szCs w:val="24"/>
              </w:rPr>
              <w:t>Умения:</w:t>
            </w:r>
          </w:p>
          <w:p w14:paraId="6298FCF2" w14:textId="77777777" w:rsidR="008D23ED" w:rsidRPr="00077960" w:rsidRDefault="008D23ED" w:rsidP="008D23ED">
            <w:pPr>
              <w:spacing w:after="0" w:line="240" w:lineRule="auto"/>
              <w:rPr>
                <w:rFonts w:ascii="Times New Roman" w:hAnsi="Times New Roman" w:cs="Times New Roman"/>
                <w:sz w:val="24"/>
                <w:szCs w:val="24"/>
              </w:rPr>
            </w:pPr>
            <w:r w:rsidRPr="00077960">
              <w:rPr>
                <w:rFonts w:ascii="Times New Roman" w:hAnsi="Times New Roman" w:cs="Times New Roman"/>
                <w:sz w:val="24"/>
                <w:szCs w:val="24"/>
              </w:rPr>
              <w:t>пользоваться простейшими приемами саморегуляции поведения в процессе межличностного общения;</w:t>
            </w:r>
          </w:p>
          <w:p w14:paraId="222CCDDF" w14:textId="77777777" w:rsidR="008D23ED" w:rsidRPr="00077960" w:rsidRDefault="008D23ED" w:rsidP="008D23ED">
            <w:pPr>
              <w:spacing w:after="0" w:line="240" w:lineRule="auto"/>
              <w:rPr>
                <w:rFonts w:ascii="Times New Roman" w:hAnsi="Times New Roman" w:cs="Times New Roman"/>
                <w:sz w:val="24"/>
                <w:szCs w:val="24"/>
              </w:rPr>
            </w:pPr>
            <w:r w:rsidRPr="00077960">
              <w:rPr>
                <w:rFonts w:ascii="Times New Roman" w:hAnsi="Times New Roman" w:cs="Times New Roman"/>
                <w:sz w:val="24"/>
                <w:szCs w:val="24"/>
              </w:rPr>
              <w:t>пользоваться простейшими приемами саморегуляции поведения в процессе межличностного общения;</w:t>
            </w:r>
          </w:p>
          <w:p w14:paraId="2BE2A474" w14:textId="77777777" w:rsidR="008D23ED" w:rsidRPr="00077960" w:rsidRDefault="008D23ED" w:rsidP="008D23ED">
            <w:pPr>
              <w:spacing w:after="0" w:line="240" w:lineRule="auto"/>
              <w:rPr>
                <w:rFonts w:ascii="Times New Roman" w:hAnsi="Times New Roman" w:cs="Times New Roman"/>
                <w:sz w:val="24"/>
                <w:szCs w:val="24"/>
              </w:rPr>
            </w:pPr>
            <w:r w:rsidRPr="00077960">
              <w:rPr>
                <w:rFonts w:ascii="Times New Roman" w:hAnsi="Times New Roman" w:cs="Times New Roman"/>
                <w:sz w:val="24"/>
                <w:szCs w:val="24"/>
              </w:rPr>
              <w:t>пользоваться простейшими приемами саморегуляции поведения в процессе межличностного общения;</w:t>
            </w:r>
          </w:p>
          <w:p w14:paraId="30CBB1B6" w14:textId="77777777" w:rsidR="008D23ED" w:rsidRPr="00077960" w:rsidRDefault="008D23ED" w:rsidP="008D23ED">
            <w:pPr>
              <w:spacing w:after="0" w:line="240" w:lineRule="auto"/>
              <w:rPr>
                <w:rFonts w:ascii="Times New Roman" w:hAnsi="Times New Roman" w:cs="Times New Roman"/>
                <w:sz w:val="24"/>
                <w:szCs w:val="24"/>
              </w:rPr>
            </w:pPr>
            <w:r w:rsidRPr="00077960">
              <w:rPr>
                <w:rFonts w:ascii="Times New Roman" w:hAnsi="Times New Roman" w:cs="Times New Roman"/>
                <w:sz w:val="24"/>
                <w:szCs w:val="24"/>
              </w:rPr>
              <w:t>пользоваться простейшими приемами саморегуляции поведения в процессе межличностного общения;</w:t>
            </w:r>
          </w:p>
          <w:p w14:paraId="116D561B" w14:textId="77777777" w:rsidR="008D23ED" w:rsidRPr="00077960" w:rsidRDefault="008D23ED" w:rsidP="008D23ED">
            <w:pPr>
              <w:spacing w:after="0" w:line="240" w:lineRule="auto"/>
              <w:rPr>
                <w:rFonts w:ascii="Times New Roman" w:hAnsi="Times New Roman" w:cs="Times New Roman"/>
                <w:sz w:val="24"/>
                <w:szCs w:val="24"/>
              </w:rPr>
            </w:pPr>
            <w:r w:rsidRPr="00077960">
              <w:rPr>
                <w:rFonts w:ascii="Times New Roman" w:hAnsi="Times New Roman" w:cs="Times New Roman"/>
                <w:sz w:val="24"/>
                <w:szCs w:val="24"/>
              </w:rPr>
              <w:t>пользоваться простейшими приемами саморегуляции поведения в процессе межличностного общения;</w:t>
            </w:r>
          </w:p>
          <w:p w14:paraId="2A8D0C1F" w14:textId="77777777" w:rsidR="008D23ED" w:rsidRPr="00077960" w:rsidRDefault="008D23ED" w:rsidP="008D23ED">
            <w:pPr>
              <w:spacing w:after="0" w:line="240" w:lineRule="auto"/>
              <w:rPr>
                <w:rFonts w:ascii="Times New Roman" w:hAnsi="Times New Roman" w:cs="Times New Roman"/>
                <w:sz w:val="24"/>
                <w:szCs w:val="24"/>
              </w:rPr>
            </w:pPr>
            <w:r w:rsidRPr="00077960">
              <w:rPr>
                <w:rFonts w:ascii="Times New Roman" w:hAnsi="Times New Roman" w:cs="Times New Roman"/>
                <w:sz w:val="24"/>
                <w:szCs w:val="24"/>
              </w:rPr>
              <w:t>выполнять нормы и правила поведения и общения в деловой профессиональной обстановке;</w:t>
            </w:r>
          </w:p>
          <w:p w14:paraId="0016D197" w14:textId="77777777" w:rsidR="008D23ED" w:rsidRPr="00077960" w:rsidRDefault="008D23ED" w:rsidP="008D23ED">
            <w:pPr>
              <w:spacing w:after="0" w:line="240" w:lineRule="auto"/>
              <w:rPr>
                <w:rFonts w:ascii="Times New Roman" w:hAnsi="Times New Roman" w:cs="Times New Roman"/>
                <w:sz w:val="24"/>
                <w:szCs w:val="24"/>
              </w:rPr>
            </w:pPr>
            <w:r w:rsidRPr="00077960">
              <w:rPr>
                <w:rFonts w:ascii="Times New Roman" w:hAnsi="Times New Roman" w:cs="Times New Roman"/>
                <w:sz w:val="24"/>
                <w:szCs w:val="24"/>
              </w:rPr>
              <w:t>налаживать контакты с партнерами;</w:t>
            </w:r>
          </w:p>
          <w:p w14:paraId="0673368C" w14:textId="77777777" w:rsidR="008D23ED" w:rsidRPr="00077960" w:rsidRDefault="008D23ED" w:rsidP="008D23ED">
            <w:pPr>
              <w:spacing w:after="0" w:line="240" w:lineRule="auto"/>
              <w:rPr>
                <w:rFonts w:ascii="Times New Roman" w:hAnsi="Times New Roman" w:cs="Times New Roman"/>
                <w:sz w:val="24"/>
                <w:szCs w:val="24"/>
              </w:rPr>
            </w:pPr>
            <w:r w:rsidRPr="00077960">
              <w:rPr>
                <w:rFonts w:ascii="Times New Roman" w:hAnsi="Times New Roman" w:cs="Times New Roman"/>
                <w:sz w:val="24"/>
                <w:szCs w:val="24"/>
              </w:rPr>
              <w:t>организовывать рабочее место;</w:t>
            </w:r>
          </w:p>
          <w:p w14:paraId="0D003E2E" w14:textId="77777777" w:rsidR="008D23ED" w:rsidRPr="00077960" w:rsidRDefault="008D23ED" w:rsidP="008D23ED">
            <w:pPr>
              <w:spacing w:after="0" w:line="240" w:lineRule="auto"/>
              <w:rPr>
                <w:rFonts w:ascii="Times New Roman" w:hAnsi="Times New Roman" w:cs="Times New Roman"/>
                <w:sz w:val="24"/>
                <w:szCs w:val="24"/>
              </w:rPr>
            </w:pPr>
            <w:r w:rsidRPr="00077960">
              <w:rPr>
                <w:rFonts w:ascii="Times New Roman" w:hAnsi="Times New Roman" w:cs="Times New Roman"/>
                <w:sz w:val="24"/>
                <w:szCs w:val="24"/>
              </w:rPr>
              <w:t>определять и выстраивать траектории профессионального развития и самообразования</w:t>
            </w:r>
          </w:p>
          <w:p w14:paraId="5D5E1703" w14:textId="77777777" w:rsidR="008D23ED" w:rsidRPr="00077960" w:rsidRDefault="008D23ED" w:rsidP="008D23ED">
            <w:pPr>
              <w:spacing w:after="0" w:line="240" w:lineRule="auto"/>
              <w:rPr>
                <w:rFonts w:ascii="Times New Roman" w:hAnsi="Times New Roman" w:cs="Times New Roman"/>
                <w:sz w:val="24"/>
                <w:szCs w:val="24"/>
              </w:rPr>
            </w:pPr>
            <w:r w:rsidRPr="00077960">
              <w:rPr>
                <w:rFonts w:ascii="Times New Roman" w:hAnsi="Times New Roman" w:cs="Times New Roman"/>
                <w:sz w:val="24"/>
                <w:szCs w:val="24"/>
              </w:rPr>
              <w:lastRenderedPageBreak/>
              <w:t>-налаживать контакты с партнерами;</w:t>
            </w:r>
          </w:p>
          <w:p w14:paraId="1543A6C0" w14:textId="7DA5AD7D" w:rsidR="008E7DC4" w:rsidRPr="00077960" w:rsidRDefault="008D23ED" w:rsidP="008D23ED">
            <w:pPr>
              <w:spacing w:after="0" w:line="240" w:lineRule="auto"/>
              <w:rPr>
                <w:rFonts w:ascii="Times New Roman" w:hAnsi="Times New Roman" w:cs="Times New Roman"/>
                <w:sz w:val="24"/>
                <w:szCs w:val="24"/>
                <w:highlight w:val="yellow"/>
              </w:rPr>
            </w:pPr>
            <w:r w:rsidRPr="00077960">
              <w:rPr>
                <w:rFonts w:ascii="Times New Roman" w:hAnsi="Times New Roman" w:cs="Times New Roman"/>
                <w:sz w:val="24"/>
                <w:szCs w:val="24"/>
              </w:rPr>
              <w:t>использовать различные цифровые средства для решения профессиональных задач</w:t>
            </w:r>
          </w:p>
        </w:tc>
        <w:tc>
          <w:tcPr>
            <w:tcW w:w="1275" w:type="pct"/>
          </w:tcPr>
          <w:p w14:paraId="5F60E0C6" w14:textId="77777777" w:rsidR="008E7DC4" w:rsidRPr="00077960" w:rsidRDefault="008E7DC4" w:rsidP="008D23ED">
            <w:pPr>
              <w:spacing w:after="0" w:line="240" w:lineRule="auto"/>
              <w:rPr>
                <w:rFonts w:ascii="Times New Roman" w:eastAsia="Calibri" w:hAnsi="Times New Roman" w:cs="Times New Roman"/>
                <w:sz w:val="24"/>
                <w:szCs w:val="24"/>
              </w:rPr>
            </w:pPr>
            <w:r w:rsidRPr="00077960">
              <w:rPr>
                <w:rFonts w:ascii="Times New Roman" w:eastAsia="Calibri" w:hAnsi="Times New Roman" w:cs="Times New Roman"/>
                <w:sz w:val="24"/>
                <w:szCs w:val="24"/>
              </w:rPr>
              <w:lastRenderedPageBreak/>
              <w:t>Полнота ответов, точность формулировок, не менее 75% правильных ответов.</w:t>
            </w:r>
          </w:p>
          <w:p w14:paraId="229C01A5" w14:textId="77777777" w:rsidR="008E7DC4" w:rsidRPr="00077960" w:rsidRDefault="008E7DC4" w:rsidP="008D23ED">
            <w:pPr>
              <w:spacing w:after="0" w:line="240" w:lineRule="auto"/>
              <w:rPr>
                <w:rFonts w:ascii="Times New Roman" w:eastAsia="Calibri" w:hAnsi="Times New Roman" w:cs="Times New Roman"/>
                <w:color w:val="000000"/>
                <w:sz w:val="24"/>
                <w:szCs w:val="24"/>
              </w:rPr>
            </w:pPr>
            <w:r w:rsidRPr="00077960">
              <w:rPr>
                <w:rFonts w:ascii="Times New Roman" w:eastAsia="Calibri" w:hAnsi="Times New Roman" w:cs="Times New Roman"/>
                <w:sz w:val="24"/>
                <w:szCs w:val="24"/>
              </w:rPr>
              <w:t xml:space="preserve">Не менее 75% правильных </w:t>
            </w:r>
            <w:r w:rsidRPr="00077960">
              <w:rPr>
                <w:rFonts w:ascii="Times New Roman" w:eastAsia="Calibri" w:hAnsi="Times New Roman" w:cs="Times New Roman"/>
                <w:color w:val="000000"/>
                <w:sz w:val="24"/>
                <w:szCs w:val="24"/>
              </w:rPr>
              <w:t>ответов.</w:t>
            </w:r>
          </w:p>
          <w:p w14:paraId="55F7D821" w14:textId="77777777" w:rsidR="008E7DC4" w:rsidRPr="00077960" w:rsidRDefault="008E7DC4" w:rsidP="008D23ED">
            <w:pPr>
              <w:spacing w:after="0" w:line="240" w:lineRule="auto"/>
              <w:rPr>
                <w:rFonts w:ascii="Times New Roman" w:eastAsia="Calibri" w:hAnsi="Times New Roman" w:cs="Times New Roman"/>
                <w:sz w:val="24"/>
                <w:szCs w:val="24"/>
              </w:rPr>
            </w:pPr>
            <w:r w:rsidRPr="00077960">
              <w:rPr>
                <w:rFonts w:ascii="Times New Roman" w:eastAsia="Calibri" w:hAnsi="Times New Roman" w:cs="Times New Roman"/>
                <w:color w:val="000000"/>
                <w:sz w:val="24"/>
                <w:szCs w:val="24"/>
              </w:rPr>
              <w:t xml:space="preserve">Адекватность </w:t>
            </w:r>
            <w:r w:rsidRPr="00077960">
              <w:rPr>
                <w:rFonts w:ascii="Times New Roman" w:eastAsia="Calibri" w:hAnsi="Times New Roman" w:cs="Times New Roman"/>
                <w:sz w:val="24"/>
                <w:szCs w:val="24"/>
              </w:rPr>
              <w:t xml:space="preserve">результатов поставленным целям, </w:t>
            </w:r>
          </w:p>
          <w:p w14:paraId="202B44E1" w14:textId="77777777" w:rsidR="008E7DC4" w:rsidRPr="00077960" w:rsidRDefault="008E7DC4" w:rsidP="008D23ED">
            <w:pPr>
              <w:spacing w:after="0" w:line="240" w:lineRule="auto"/>
              <w:rPr>
                <w:rFonts w:ascii="Times New Roman" w:eastAsia="Calibri" w:hAnsi="Times New Roman" w:cs="Times New Roman"/>
                <w:sz w:val="24"/>
                <w:szCs w:val="24"/>
              </w:rPr>
            </w:pPr>
            <w:r w:rsidRPr="00077960">
              <w:rPr>
                <w:rFonts w:ascii="Times New Roman" w:eastAsia="Calibri" w:hAnsi="Times New Roman" w:cs="Times New Roman"/>
                <w:sz w:val="24"/>
                <w:szCs w:val="24"/>
              </w:rPr>
              <w:t>полнота ответов, точность формулировок, адекватность применения профессиональной терминологии</w:t>
            </w:r>
          </w:p>
          <w:p w14:paraId="36FE2BE1" w14:textId="77777777" w:rsidR="008E7DC4" w:rsidRPr="00077960" w:rsidRDefault="008E7DC4" w:rsidP="008E7DC4">
            <w:pPr>
              <w:spacing w:after="0" w:line="240" w:lineRule="auto"/>
              <w:jc w:val="both"/>
              <w:rPr>
                <w:rFonts w:ascii="Times New Roman" w:eastAsia="Calibri" w:hAnsi="Times New Roman" w:cs="Times New Roman"/>
                <w:bCs/>
                <w:sz w:val="24"/>
                <w:szCs w:val="24"/>
              </w:rPr>
            </w:pPr>
          </w:p>
        </w:tc>
        <w:tc>
          <w:tcPr>
            <w:tcW w:w="1743" w:type="pct"/>
          </w:tcPr>
          <w:p w14:paraId="4FE61CCC" w14:textId="77777777" w:rsidR="008E7DC4" w:rsidRPr="00077960" w:rsidRDefault="008E7DC4" w:rsidP="008E7DC4">
            <w:pPr>
              <w:spacing w:after="0" w:line="240" w:lineRule="auto"/>
              <w:jc w:val="both"/>
              <w:rPr>
                <w:rFonts w:ascii="Times New Roman" w:eastAsia="Calibri" w:hAnsi="Times New Roman" w:cs="Times New Roman"/>
                <w:b/>
                <w:sz w:val="24"/>
                <w:szCs w:val="24"/>
              </w:rPr>
            </w:pPr>
            <w:r w:rsidRPr="00077960">
              <w:rPr>
                <w:rFonts w:ascii="Times New Roman" w:eastAsia="Calibri" w:hAnsi="Times New Roman" w:cs="Times New Roman"/>
                <w:b/>
                <w:sz w:val="24"/>
                <w:szCs w:val="24"/>
              </w:rPr>
              <w:t>Текущий контроль:</w:t>
            </w:r>
          </w:p>
          <w:p w14:paraId="49EB9194" w14:textId="77777777" w:rsidR="008E7DC4" w:rsidRPr="00077960" w:rsidRDefault="008E7DC4" w:rsidP="008E7DC4">
            <w:pPr>
              <w:tabs>
                <w:tab w:val="left" w:pos="251"/>
              </w:tabs>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-устный опрос;</w:t>
            </w:r>
          </w:p>
          <w:p w14:paraId="6D3CC1F0" w14:textId="77777777" w:rsidR="008E7DC4" w:rsidRPr="00077960" w:rsidRDefault="008E7DC4" w:rsidP="008E7DC4">
            <w:pPr>
              <w:tabs>
                <w:tab w:val="left" w:pos="251"/>
              </w:tabs>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-тестирование;</w:t>
            </w:r>
          </w:p>
          <w:p w14:paraId="4EE918F6" w14:textId="77777777" w:rsidR="008E7DC4" w:rsidRPr="00077960" w:rsidRDefault="008E7DC4" w:rsidP="008E7DC4">
            <w:pPr>
              <w:tabs>
                <w:tab w:val="left" w:pos="251"/>
                <w:tab w:val="left" w:pos="393"/>
              </w:tabs>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-оценка результатов контрольных работ.</w:t>
            </w:r>
          </w:p>
          <w:p w14:paraId="5F6F6A1C" w14:textId="77777777" w:rsidR="008E7DC4" w:rsidRPr="00077960" w:rsidRDefault="008E7DC4" w:rsidP="008E7DC4">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b/>
                <w:sz w:val="24"/>
                <w:szCs w:val="24"/>
              </w:rPr>
              <w:t>Промежуточная аттестация:</w:t>
            </w:r>
          </w:p>
          <w:p w14:paraId="50469EB8" w14:textId="77777777" w:rsidR="008E7DC4" w:rsidRPr="00077960" w:rsidRDefault="008E7DC4" w:rsidP="008E7DC4">
            <w:pPr>
              <w:spacing w:after="0" w:line="240" w:lineRule="auto"/>
              <w:jc w:val="both"/>
              <w:rPr>
                <w:rFonts w:ascii="Times New Roman" w:eastAsia="Calibri" w:hAnsi="Times New Roman" w:cs="Times New Roman"/>
                <w:b/>
                <w:sz w:val="24"/>
                <w:szCs w:val="24"/>
              </w:rPr>
            </w:pPr>
            <w:r w:rsidRPr="00077960">
              <w:rPr>
                <w:rFonts w:ascii="Times New Roman" w:eastAsia="Calibri" w:hAnsi="Times New Roman" w:cs="Times New Roman"/>
                <w:sz w:val="24"/>
                <w:szCs w:val="24"/>
              </w:rPr>
              <w:t xml:space="preserve">-экспертная оценка устных ответов на дифференцированном зачете </w:t>
            </w:r>
          </w:p>
          <w:p w14:paraId="4043DDEC" w14:textId="77777777" w:rsidR="008E7DC4" w:rsidRPr="00077960" w:rsidRDefault="008E7DC4" w:rsidP="008E7DC4">
            <w:pPr>
              <w:spacing w:after="0" w:line="240" w:lineRule="auto"/>
              <w:jc w:val="both"/>
              <w:rPr>
                <w:rFonts w:ascii="Times New Roman" w:eastAsia="Calibri" w:hAnsi="Times New Roman" w:cs="Times New Roman"/>
                <w:sz w:val="24"/>
                <w:szCs w:val="24"/>
              </w:rPr>
            </w:pPr>
          </w:p>
        </w:tc>
      </w:tr>
      <w:tr w:rsidR="00885F40" w:rsidRPr="00077960" w14:paraId="70AA8695" w14:textId="77777777" w:rsidTr="008D23ED">
        <w:tc>
          <w:tcPr>
            <w:tcW w:w="1982" w:type="pct"/>
          </w:tcPr>
          <w:p w14:paraId="556849B5" w14:textId="77777777" w:rsidR="00885F40" w:rsidRPr="00077960" w:rsidRDefault="00885F40" w:rsidP="00885F40">
            <w:pPr>
              <w:spacing w:after="0" w:line="240" w:lineRule="auto"/>
              <w:rPr>
                <w:rFonts w:ascii="Times New Roman" w:eastAsia="Times New Roman" w:hAnsi="Times New Roman" w:cs="Times New Roman"/>
                <w:sz w:val="24"/>
                <w:szCs w:val="24"/>
                <w:lang w:eastAsia="en-US"/>
              </w:rPr>
            </w:pPr>
            <w:r w:rsidRPr="00077960">
              <w:rPr>
                <w:rFonts w:ascii="Times New Roman" w:eastAsia="Times New Roman" w:hAnsi="Times New Roman" w:cs="Times New Roman"/>
                <w:sz w:val="24"/>
                <w:szCs w:val="24"/>
                <w:lang w:eastAsia="en-US"/>
              </w:rPr>
              <w:t>Знания:</w:t>
            </w:r>
          </w:p>
          <w:p w14:paraId="0202147C" w14:textId="77777777" w:rsidR="008D23ED" w:rsidRPr="00077960" w:rsidRDefault="008D23ED" w:rsidP="008D23ED">
            <w:pPr>
              <w:spacing w:after="0" w:line="240" w:lineRule="auto"/>
              <w:rPr>
                <w:rFonts w:ascii="Times New Roman" w:eastAsia="Times New Roman" w:hAnsi="Times New Roman" w:cs="Times New Roman"/>
                <w:sz w:val="24"/>
                <w:szCs w:val="24"/>
                <w:lang w:eastAsia="en-US"/>
              </w:rPr>
            </w:pPr>
            <w:r w:rsidRPr="00077960">
              <w:rPr>
                <w:rFonts w:ascii="Times New Roman" w:eastAsia="Times New Roman" w:hAnsi="Times New Roman" w:cs="Times New Roman"/>
                <w:sz w:val="24"/>
                <w:szCs w:val="24"/>
                <w:lang w:eastAsia="en-US"/>
              </w:rPr>
              <w:t>основы психологии производственных отношений;</w:t>
            </w:r>
          </w:p>
          <w:p w14:paraId="24D877B2" w14:textId="77777777" w:rsidR="008D23ED" w:rsidRPr="00077960" w:rsidRDefault="008D23ED" w:rsidP="008D23ED">
            <w:pPr>
              <w:spacing w:after="0" w:line="240" w:lineRule="auto"/>
              <w:rPr>
                <w:rFonts w:ascii="Times New Roman" w:eastAsia="Times New Roman" w:hAnsi="Times New Roman" w:cs="Times New Roman"/>
                <w:sz w:val="24"/>
                <w:szCs w:val="24"/>
                <w:lang w:eastAsia="en-US"/>
              </w:rPr>
            </w:pPr>
            <w:r w:rsidRPr="00077960">
              <w:rPr>
                <w:rFonts w:ascii="Times New Roman" w:eastAsia="Times New Roman" w:hAnsi="Times New Roman" w:cs="Times New Roman"/>
                <w:sz w:val="24"/>
                <w:szCs w:val="24"/>
                <w:lang w:eastAsia="en-US"/>
              </w:rPr>
              <w:t>основы управления и конфликтологии.</w:t>
            </w:r>
          </w:p>
          <w:p w14:paraId="45300DF3" w14:textId="77777777" w:rsidR="008D23ED" w:rsidRPr="00077960" w:rsidRDefault="008D23ED" w:rsidP="008D23ED">
            <w:pPr>
              <w:spacing w:after="0" w:line="240" w:lineRule="auto"/>
              <w:rPr>
                <w:rFonts w:ascii="Times New Roman" w:eastAsia="Times New Roman" w:hAnsi="Times New Roman" w:cs="Times New Roman"/>
                <w:sz w:val="24"/>
                <w:szCs w:val="24"/>
                <w:lang w:eastAsia="en-US"/>
              </w:rPr>
            </w:pPr>
            <w:r w:rsidRPr="00077960">
              <w:rPr>
                <w:rFonts w:ascii="Times New Roman" w:eastAsia="Times New Roman" w:hAnsi="Times New Roman" w:cs="Times New Roman"/>
                <w:sz w:val="24"/>
                <w:szCs w:val="24"/>
                <w:lang w:eastAsia="en-US"/>
              </w:rPr>
              <w:t>этику деловых отношений;</w:t>
            </w:r>
          </w:p>
          <w:p w14:paraId="5F93FB51" w14:textId="77777777" w:rsidR="008D23ED" w:rsidRPr="00077960" w:rsidRDefault="008D23ED" w:rsidP="008D23ED">
            <w:pPr>
              <w:spacing w:after="0" w:line="240" w:lineRule="auto"/>
              <w:rPr>
                <w:rFonts w:ascii="Times New Roman" w:eastAsia="Times New Roman" w:hAnsi="Times New Roman" w:cs="Times New Roman"/>
                <w:sz w:val="24"/>
                <w:szCs w:val="24"/>
                <w:lang w:eastAsia="en-US"/>
              </w:rPr>
            </w:pPr>
            <w:r w:rsidRPr="00077960">
              <w:rPr>
                <w:rFonts w:ascii="Times New Roman" w:eastAsia="Times New Roman" w:hAnsi="Times New Roman" w:cs="Times New Roman"/>
                <w:sz w:val="24"/>
                <w:szCs w:val="24"/>
                <w:lang w:eastAsia="en-US"/>
              </w:rPr>
              <w:t>-основы деловой культуры в устной и письменной форме;</w:t>
            </w:r>
          </w:p>
          <w:p w14:paraId="4B1D3CAC" w14:textId="77777777" w:rsidR="008D23ED" w:rsidRPr="00077960" w:rsidRDefault="008D23ED" w:rsidP="008D23ED">
            <w:pPr>
              <w:spacing w:after="0" w:line="240" w:lineRule="auto"/>
              <w:rPr>
                <w:rFonts w:ascii="Times New Roman" w:eastAsia="Times New Roman" w:hAnsi="Times New Roman" w:cs="Times New Roman"/>
                <w:sz w:val="24"/>
                <w:szCs w:val="24"/>
                <w:lang w:eastAsia="en-US"/>
              </w:rPr>
            </w:pPr>
            <w:r w:rsidRPr="00077960">
              <w:rPr>
                <w:rFonts w:ascii="Times New Roman" w:eastAsia="Times New Roman" w:hAnsi="Times New Roman" w:cs="Times New Roman"/>
                <w:sz w:val="24"/>
                <w:szCs w:val="24"/>
                <w:lang w:eastAsia="en-US"/>
              </w:rPr>
              <w:t>-нормы и правила поведения и общения в деловой профессиональной обстановке;</w:t>
            </w:r>
          </w:p>
          <w:p w14:paraId="3BAD820E" w14:textId="77777777" w:rsidR="008D23ED" w:rsidRPr="00077960" w:rsidRDefault="008D23ED" w:rsidP="008D23ED">
            <w:pPr>
              <w:spacing w:after="0" w:line="240" w:lineRule="auto"/>
              <w:rPr>
                <w:rFonts w:ascii="Times New Roman" w:eastAsia="Times New Roman" w:hAnsi="Times New Roman" w:cs="Times New Roman"/>
                <w:sz w:val="24"/>
                <w:szCs w:val="24"/>
                <w:lang w:eastAsia="en-US"/>
              </w:rPr>
            </w:pPr>
            <w:r w:rsidRPr="00077960">
              <w:rPr>
                <w:rFonts w:ascii="Times New Roman" w:eastAsia="Times New Roman" w:hAnsi="Times New Roman" w:cs="Times New Roman"/>
                <w:sz w:val="24"/>
                <w:szCs w:val="24"/>
                <w:lang w:eastAsia="en-US"/>
              </w:rPr>
              <w:t>-основные правила этикета;</w:t>
            </w:r>
          </w:p>
          <w:p w14:paraId="0A631853" w14:textId="77777777" w:rsidR="008D23ED" w:rsidRPr="00077960" w:rsidRDefault="008D23ED" w:rsidP="008D23ED">
            <w:pPr>
              <w:spacing w:after="0" w:line="240" w:lineRule="auto"/>
              <w:rPr>
                <w:rFonts w:ascii="Times New Roman" w:eastAsia="Times New Roman" w:hAnsi="Times New Roman" w:cs="Times New Roman"/>
                <w:sz w:val="24"/>
                <w:szCs w:val="24"/>
                <w:lang w:eastAsia="en-US"/>
              </w:rPr>
            </w:pPr>
            <w:r w:rsidRPr="00077960">
              <w:rPr>
                <w:rFonts w:ascii="Times New Roman" w:eastAsia="Times New Roman" w:hAnsi="Times New Roman" w:cs="Times New Roman"/>
                <w:sz w:val="24"/>
                <w:szCs w:val="24"/>
                <w:lang w:eastAsia="en-US"/>
              </w:rPr>
              <w:t>-основы психологии производственных отношений;</w:t>
            </w:r>
          </w:p>
          <w:p w14:paraId="61CF9C9C" w14:textId="16A8D556" w:rsidR="00885F40" w:rsidRPr="00077960" w:rsidRDefault="008D23ED" w:rsidP="008D23ED">
            <w:pPr>
              <w:spacing w:after="0" w:line="240" w:lineRule="auto"/>
              <w:rPr>
                <w:rFonts w:ascii="Times New Roman" w:eastAsia="Times New Roman" w:hAnsi="Times New Roman" w:cs="Times New Roman"/>
                <w:sz w:val="24"/>
                <w:szCs w:val="24"/>
                <w:lang w:eastAsia="en-US"/>
              </w:rPr>
            </w:pPr>
            <w:r w:rsidRPr="00077960">
              <w:rPr>
                <w:rFonts w:ascii="Times New Roman" w:eastAsia="Times New Roman" w:hAnsi="Times New Roman" w:cs="Times New Roman"/>
                <w:sz w:val="24"/>
                <w:szCs w:val="24"/>
                <w:lang w:eastAsia="en-US"/>
              </w:rPr>
              <w:t>порядок их применения и программное обеспечение в профессиональной деятельности в том числе с использованием цифровых средств</w:t>
            </w:r>
          </w:p>
        </w:tc>
        <w:tc>
          <w:tcPr>
            <w:tcW w:w="1275" w:type="pct"/>
          </w:tcPr>
          <w:p w14:paraId="4E44CAB0" w14:textId="77777777" w:rsidR="00885F40" w:rsidRPr="00077960" w:rsidRDefault="00885F40" w:rsidP="00885F40">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Полнота ответов, точность формулировок, не менее 75% правильных ответов.</w:t>
            </w:r>
          </w:p>
          <w:p w14:paraId="4020A78A" w14:textId="77777777" w:rsidR="00885F40" w:rsidRPr="00077960" w:rsidRDefault="00885F40" w:rsidP="00885F40">
            <w:pPr>
              <w:spacing w:after="0" w:line="240" w:lineRule="auto"/>
              <w:jc w:val="both"/>
              <w:rPr>
                <w:rFonts w:ascii="Times New Roman" w:eastAsia="Calibri" w:hAnsi="Times New Roman" w:cs="Times New Roman"/>
                <w:color w:val="000000"/>
                <w:sz w:val="24"/>
                <w:szCs w:val="24"/>
              </w:rPr>
            </w:pPr>
            <w:r w:rsidRPr="00077960">
              <w:rPr>
                <w:rFonts w:ascii="Times New Roman" w:eastAsia="Calibri" w:hAnsi="Times New Roman" w:cs="Times New Roman"/>
                <w:sz w:val="24"/>
                <w:szCs w:val="24"/>
              </w:rPr>
              <w:t xml:space="preserve">Не менее 75% правильных </w:t>
            </w:r>
            <w:r w:rsidRPr="00077960">
              <w:rPr>
                <w:rFonts w:ascii="Times New Roman" w:eastAsia="Calibri" w:hAnsi="Times New Roman" w:cs="Times New Roman"/>
                <w:color w:val="000000"/>
                <w:sz w:val="24"/>
                <w:szCs w:val="24"/>
              </w:rPr>
              <w:t>ответов.</w:t>
            </w:r>
          </w:p>
          <w:p w14:paraId="3FC83EA9" w14:textId="77777777" w:rsidR="00885F40" w:rsidRPr="00077960" w:rsidRDefault="00885F40" w:rsidP="00885F40">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color w:val="000000"/>
                <w:sz w:val="24"/>
                <w:szCs w:val="24"/>
              </w:rPr>
              <w:t xml:space="preserve">Адекватность </w:t>
            </w:r>
            <w:r w:rsidRPr="00077960">
              <w:rPr>
                <w:rFonts w:ascii="Times New Roman" w:eastAsia="Calibri" w:hAnsi="Times New Roman" w:cs="Times New Roman"/>
                <w:sz w:val="24"/>
                <w:szCs w:val="24"/>
              </w:rPr>
              <w:t xml:space="preserve">результатов поставленным целям, </w:t>
            </w:r>
          </w:p>
          <w:p w14:paraId="0018B7F5" w14:textId="77777777" w:rsidR="00885F40" w:rsidRPr="00077960" w:rsidRDefault="00885F40" w:rsidP="00885F40">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полнота ответов, точность формулировок, адекватность применения профессиональной терминологии</w:t>
            </w:r>
          </w:p>
          <w:p w14:paraId="74B808FA" w14:textId="77777777" w:rsidR="00885F40" w:rsidRPr="00077960" w:rsidRDefault="00885F40" w:rsidP="00885F40">
            <w:pPr>
              <w:spacing w:after="0" w:line="240" w:lineRule="auto"/>
              <w:jc w:val="both"/>
              <w:rPr>
                <w:rFonts w:ascii="Times New Roman" w:eastAsia="Calibri" w:hAnsi="Times New Roman" w:cs="Times New Roman"/>
                <w:sz w:val="24"/>
                <w:szCs w:val="24"/>
              </w:rPr>
            </w:pPr>
          </w:p>
        </w:tc>
        <w:tc>
          <w:tcPr>
            <w:tcW w:w="1743" w:type="pct"/>
          </w:tcPr>
          <w:p w14:paraId="4F55EE52" w14:textId="77777777" w:rsidR="00885F40" w:rsidRPr="00077960" w:rsidRDefault="00885F40" w:rsidP="00885F40">
            <w:pPr>
              <w:spacing w:after="0" w:line="240" w:lineRule="auto"/>
              <w:jc w:val="both"/>
              <w:rPr>
                <w:rFonts w:ascii="Times New Roman" w:eastAsia="Calibri" w:hAnsi="Times New Roman" w:cs="Times New Roman"/>
                <w:b/>
                <w:sz w:val="24"/>
                <w:szCs w:val="24"/>
              </w:rPr>
            </w:pPr>
            <w:r w:rsidRPr="00077960">
              <w:rPr>
                <w:rFonts w:ascii="Times New Roman" w:eastAsia="Calibri" w:hAnsi="Times New Roman" w:cs="Times New Roman"/>
                <w:b/>
                <w:sz w:val="24"/>
                <w:szCs w:val="24"/>
              </w:rPr>
              <w:t>Текущий контроль:</w:t>
            </w:r>
          </w:p>
          <w:p w14:paraId="2EA4A219" w14:textId="77777777" w:rsidR="00885F40" w:rsidRPr="00077960" w:rsidRDefault="00885F40" w:rsidP="00885F40">
            <w:pPr>
              <w:tabs>
                <w:tab w:val="left" w:pos="251"/>
              </w:tabs>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-устный опрос;</w:t>
            </w:r>
          </w:p>
          <w:p w14:paraId="7CEB662E" w14:textId="77777777" w:rsidR="00885F40" w:rsidRPr="00077960" w:rsidRDefault="00885F40" w:rsidP="00885F40">
            <w:pPr>
              <w:tabs>
                <w:tab w:val="left" w:pos="251"/>
              </w:tabs>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-тестирование;</w:t>
            </w:r>
          </w:p>
          <w:p w14:paraId="6DBBEF64" w14:textId="77777777" w:rsidR="00885F40" w:rsidRPr="00077960" w:rsidRDefault="00885F40" w:rsidP="00885F40">
            <w:pPr>
              <w:tabs>
                <w:tab w:val="left" w:pos="251"/>
                <w:tab w:val="left" w:pos="393"/>
              </w:tabs>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-оценка результатов контрольных работ.</w:t>
            </w:r>
          </w:p>
          <w:p w14:paraId="5DDBB2C2" w14:textId="77777777" w:rsidR="00885F40" w:rsidRPr="00077960" w:rsidRDefault="00885F40" w:rsidP="00885F40">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b/>
                <w:sz w:val="24"/>
                <w:szCs w:val="24"/>
              </w:rPr>
              <w:t>Промежуточная аттестация:</w:t>
            </w:r>
          </w:p>
          <w:p w14:paraId="506597D0" w14:textId="77777777" w:rsidR="00885F40" w:rsidRPr="00077960" w:rsidRDefault="00885F40" w:rsidP="00885F40">
            <w:pPr>
              <w:spacing w:after="0" w:line="240" w:lineRule="auto"/>
              <w:jc w:val="both"/>
              <w:rPr>
                <w:rFonts w:ascii="Times New Roman" w:eastAsia="Calibri" w:hAnsi="Times New Roman" w:cs="Times New Roman"/>
                <w:b/>
                <w:sz w:val="24"/>
                <w:szCs w:val="24"/>
              </w:rPr>
            </w:pPr>
            <w:r w:rsidRPr="00077960">
              <w:rPr>
                <w:rFonts w:ascii="Times New Roman" w:eastAsia="Calibri" w:hAnsi="Times New Roman" w:cs="Times New Roman"/>
                <w:sz w:val="24"/>
                <w:szCs w:val="24"/>
              </w:rPr>
              <w:t xml:space="preserve">-экспертная оценка устных ответов на дифференцированном зачете </w:t>
            </w:r>
          </w:p>
          <w:p w14:paraId="533D45C5" w14:textId="77777777" w:rsidR="00885F40" w:rsidRPr="00077960" w:rsidRDefault="00885F40" w:rsidP="00885F40">
            <w:pPr>
              <w:spacing w:after="0" w:line="240" w:lineRule="auto"/>
              <w:jc w:val="both"/>
              <w:rPr>
                <w:rFonts w:ascii="Times New Roman" w:eastAsia="Calibri" w:hAnsi="Times New Roman" w:cs="Times New Roman"/>
                <w:b/>
                <w:sz w:val="24"/>
                <w:szCs w:val="24"/>
              </w:rPr>
            </w:pPr>
          </w:p>
        </w:tc>
      </w:tr>
    </w:tbl>
    <w:p w14:paraId="552A4819" w14:textId="77777777" w:rsidR="006E4C27" w:rsidRPr="00077960" w:rsidRDefault="006E4C27">
      <w:pPr>
        <w:rPr>
          <w:rFonts w:ascii="Times New Roman" w:hAnsi="Times New Roman"/>
          <w:b/>
          <w:sz w:val="24"/>
          <w:szCs w:val="24"/>
        </w:rPr>
      </w:pPr>
      <w:bookmarkStart w:id="6" w:name="_Hlk131672865"/>
      <w:r w:rsidRPr="00077960">
        <w:rPr>
          <w:rFonts w:ascii="Times New Roman" w:hAnsi="Times New Roman"/>
          <w:b/>
          <w:sz w:val="24"/>
          <w:szCs w:val="24"/>
        </w:rPr>
        <w:br w:type="page"/>
      </w:r>
    </w:p>
    <w:p w14:paraId="452B62A0" w14:textId="56FA2355" w:rsidR="00842FB2" w:rsidRPr="00010517" w:rsidRDefault="00842FB2" w:rsidP="00842FB2">
      <w:pPr>
        <w:spacing w:after="0"/>
        <w:jc w:val="right"/>
        <w:rPr>
          <w:rFonts w:ascii="Times New Roman" w:hAnsi="Times New Roman"/>
          <w:b/>
          <w:sz w:val="24"/>
          <w:szCs w:val="24"/>
        </w:rPr>
      </w:pPr>
      <w:r w:rsidRPr="00010517">
        <w:rPr>
          <w:rFonts w:ascii="Times New Roman" w:hAnsi="Times New Roman"/>
          <w:b/>
          <w:sz w:val="24"/>
          <w:szCs w:val="24"/>
        </w:rPr>
        <w:lastRenderedPageBreak/>
        <w:t>Приложение 3.2</w:t>
      </w:r>
    </w:p>
    <w:bookmarkEnd w:id="6"/>
    <w:p w14:paraId="6F98F8B7" w14:textId="2867DAC0" w:rsidR="00DA6D7E" w:rsidRPr="00010517" w:rsidRDefault="00474760" w:rsidP="00DA6D7E">
      <w:pPr>
        <w:spacing w:after="0"/>
        <w:jc w:val="right"/>
        <w:rPr>
          <w:rFonts w:ascii="Times New Roman" w:hAnsi="Times New Roman"/>
          <w:i/>
          <w:color w:val="FF0000"/>
          <w:sz w:val="24"/>
          <w:szCs w:val="24"/>
        </w:rPr>
      </w:pPr>
      <w:r w:rsidRPr="00010517">
        <w:rPr>
          <w:rFonts w:ascii="Times New Roman" w:hAnsi="Times New Roman"/>
          <w:sz w:val="24"/>
          <w:szCs w:val="24"/>
        </w:rPr>
        <w:t>к ПОП-П по профессии</w:t>
      </w:r>
    </w:p>
    <w:p w14:paraId="5A8A7E63" w14:textId="77777777" w:rsidR="00DA6D7E" w:rsidRPr="00010517" w:rsidRDefault="00DA6D7E" w:rsidP="00DA6D7E">
      <w:pPr>
        <w:spacing w:after="0"/>
        <w:jc w:val="right"/>
        <w:rPr>
          <w:rFonts w:ascii="Times New Roman" w:hAnsi="Times New Roman"/>
          <w:sz w:val="24"/>
          <w:szCs w:val="24"/>
        </w:rPr>
      </w:pPr>
      <w:bookmarkStart w:id="7" w:name="_Hlk132120032"/>
      <w:r w:rsidRPr="00010517">
        <w:rPr>
          <w:rFonts w:ascii="Times New Roman" w:hAnsi="Times New Roman"/>
          <w:sz w:val="24"/>
          <w:szCs w:val="24"/>
        </w:rPr>
        <w:t>38.01.02 Продавец, контролер-кассир</w:t>
      </w:r>
    </w:p>
    <w:bookmarkEnd w:id="7"/>
    <w:p w14:paraId="70958820" w14:textId="77777777" w:rsidR="00C053F7" w:rsidRPr="00010517" w:rsidRDefault="00C053F7" w:rsidP="008E7DC4">
      <w:pPr>
        <w:rPr>
          <w:rFonts w:ascii="Times New Roman" w:hAnsi="Times New Roman" w:cs="Times New Roman"/>
          <w:b/>
          <w:sz w:val="20"/>
          <w:szCs w:val="48"/>
        </w:rPr>
      </w:pPr>
    </w:p>
    <w:p w14:paraId="339437A7" w14:textId="77777777" w:rsidR="00C053F7" w:rsidRPr="00010517" w:rsidRDefault="00C053F7" w:rsidP="008E7DC4">
      <w:pPr>
        <w:rPr>
          <w:rFonts w:ascii="Times New Roman" w:hAnsi="Times New Roman" w:cs="Times New Roman"/>
          <w:b/>
          <w:sz w:val="20"/>
          <w:szCs w:val="48"/>
        </w:rPr>
      </w:pPr>
    </w:p>
    <w:p w14:paraId="5827C2A1" w14:textId="77777777" w:rsidR="00C053F7" w:rsidRPr="00010517" w:rsidRDefault="00C053F7" w:rsidP="008E7DC4">
      <w:pPr>
        <w:rPr>
          <w:rFonts w:ascii="Times New Roman" w:hAnsi="Times New Roman" w:cs="Times New Roman"/>
          <w:b/>
          <w:sz w:val="20"/>
          <w:szCs w:val="48"/>
        </w:rPr>
      </w:pPr>
    </w:p>
    <w:p w14:paraId="086286D7" w14:textId="77777777" w:rsidR="00C053F7" w:rsidRPr="00010517" w:rsidRDefault="00C053F7" w:rsidP="008E7DC4">
      <w:pPr>
        <w:rPr>
          <w:rFonts w:ascii="Times New Roman" w:hAnsi="Times New Roman" w:cs="Times New Roman"/>
          <w:b/>
          <w:sz w:val="20"/>
          <w:szCs w:val="48"/>
        </w:rPr>
      </w:pPr>
    </w:p>
    <w:p w14:paraId="46DB8C3E" w14:textId="77777777" w:rsidR="00C053F7" w:rsidRPr="00010517" w:rsidRDefault="00C053F7" w:rsidP="008E7DC4">
      <w:pPr>
        <w:rPr>
          <w:rFonts w:ascii="Times New Roman" w:hAnsi="Times New Roman" w:cs="Times New Roman"/>
          <w:b/>
          <w:sz w:val="20"/>
          <w:szCs w:val="48"/>
        </w:rPr>
      </w:pPr>
    </w:p>
    <w:p w14:paraId="6FA011D1" w14:textId="77777777" w:rsidR="00C053F7" w:rsidRPr="00010517" w:rsidRDefault="00C053F7" w:rsidP="008E7DC4">
      <w:pPr>
        <w:rPr>
          <w:rFonts w:ascii="Times New Roman" w:hAnsi="Times New Roman" w:cs="Times New Roman"/>
          <w:b/>
          <w:sz w:val="20"/>
          <w:szCs w:val="48"/>
        </w:rPr>
      </w:pPr>
    </w:p>
    <w:p w14:paraId="6AD88352" w14:textId="77777777" w:rsidR="00C053F7" w:rsidRPr="00010517" w:rsidRDefault="00C053F7" w:rsidP="008E7DC4">
      <w:pPr>
        <w:rPr>
          <w:rFonts w:ascii="Times New Roman" w:hAnsi="Times New Roman" w:cs="Times New Roman"/>
          <w:b/>
          <w:sz w:val="20"/>
          <w:szCs w:val="48"/>
        </w:rPr>
      </w:pPr>
    </w:p>
    <w:p w14:paraId="0F32DF7F" w14:textId="77777777" w:rsidR="00C053F7" w:rsidRPr="00010517" w:rsidRDefault="00C053F7" w:rsidP="008E7DC4">
      <w:pPr>
        <w:rPr>
          <w:rFonts w:ascii="Times New Roman" w:hAnsi="Times New Roman" w:cs="Times New Roman"/>
          <w:b/>
          <w:sz w:val="20"/>
          <w:szCs w:val="48"/>
        </w:rPr>
      </w:pPr>
    </w:p>
    <w:p w14:paraId="2DB4C49C" w14:textId="77777777" w:rsidR="00C053F7" w:rsidRPr="00010517" w:rsidRDefault="00C053F7" w:rsidP="008E7DC4">
      <w:pPr>
        <w:rPr>
          <w:rFonts w:ascii="Times New Roman" w:hAnsi="Times New Roman" w:cs="Times New Roman"/>
          <w:b/>
          <w:sz w:val="20"/>
          <w:szCs w:val="48"/>
        </w:rPr>
      </w:pPr>
    </w:p>
    <w:p w14:paraId="0AE7545D" w14:textId="77777777" w:rsidR="00C053F7" w:rsidRPr="00010517" w:rsidRDefault="00C053F7" w:rsidP="008E7DC4">
      <w:pPr>
        <w:rPr>
          <w:rFonts w:ascii="Times New Roman" w:hAnsi="Times New Roman" w:cs="Times New Roman"/>
          <w:b/>
          <w:sz w:val="20"/>
          <w:szCs w:val="48"/>
        </w:rPr>
      </w:pPr>
    </w:p>
    <w:p w14:paraId="679C3665" w14:textId="77777777" w:rsidR="00C053F7" w:rsidRPr="00010517" w:rsidRDefault="00C053F7" w:rsidP="008E7DC4">
      <w:pPr>
        <w:rPr>
          <w:rFonts w:ascii="Times New Roman" w:hAnsi="Times New Roman" w:cs="Times New Roman"/>
          <w:b/>
          <w:sz w:val="20"/>
          <w:szCs w:val="48"/>
        </w:rPr>
      </w:pPr>
    </w:p>
    <w:p w14:paraId="6EDFACE3" w14:textId="77777777" w:rsidR="00C053F7" w:rsidRPr="00010517" w:rsidRDefault="00C053F7" w:rsidP="008E7DC4">
      <w:pPr>
        <w:rPr>
          <w:rFonts w:ascii="Times New Roman" w:hAnsi="Times New Roman" w:cs="Times New Roman"/>
          <w:b/>
          <w:sz w:val="20"/>
          <w:szCs w:val="48"/>
        </w:rPr>
      </w:pPr>
    </w:p>
    <w:p w14:paraId="15F86565" w14:textId="47BEA72D" w:rsidR="00C053F7" w:rsidRPr="00010517" w:rsidRDefault="00842FB2" w:rsidP="00C053F7">
      <w:pPr>
        <w:jc w:val="center"/>
        <w:rPr>
          <w:rFonts w:ascii="Times New Roman" w:hAnsi="Times New Roman" w:cs="Times New Roman"/>
          <w:b/>
          <w:sz w:val="24"/>
          <w:szCs w:val="24"/>
        </w:rPr>
      </w:pPr>
      <w:r w:rsidRPr="00010517">
        <w:rPr>
          <w:rFonts w:ascii="Times New Roman" w:hAnsi="Times New Roman" w:cs="Times New Roman"/>
          <w:b/>
          <w:sz w:val="24"/>
          <w:szCs w:val="24"/>
        </w:rPr>
        <w:t xml:space="preserve">ПРИМЕРНАЯ </w:t>
      </w:r>
      <w:r w:rsidR="00C053F7" w:rsidRPr="00010517">
        <w:rPr>
          <w:rFonts w:ascii="Times New Roman" w:hAnsi="Times New Roman" w:cs="Times New Roman"/>
          <w:b/>
          <w:sz w:val="24"/>
          <w:szCs w:val="24"/>
        </w:rPr>
        <w:t>РАБОЧАЯ ПРОГРАММА УЧЕБНОЙ ДИСЦИПЛИНЫ</w:t>
      </w:r>
    </w:p>
    <w:p w14:paraId="7556A0F1" w14:textId="7280B5B3" w:rsidR="00C053F7" w:rsidRPr="00010517" w:rsidRDefault="00C053F7" w:rsidP="00C053F7">
      <w:pPr>
        <w:jc w:val="center"/>
        <w:rPr>
          <w:rFonts w:ascii="Times New Roman" w:hAnsi="Times New Roman" w:cs="Times New Roman"/>
          <w:b/>
          <w:i/>
        </w:rPr>
      </w:pPr>
      <w:r w:rsidRPr="00010517">
        <w:rPr>
          <w:rFonts w:ascii="Times New Roman" w:hAnsi="Times New Roman"/>
          <w:b/>
          <w:iCs/>
          <w:sz w:val="24"/>
          <w:szCs w:val="24"/>
        </w:rPr>
        <w:t>ОП</w:t>
      </w:r>
      <w:r w:rsidR="00842FB2" w:rsidRPr="00010517">
        <w:rPr>
          <w:rFonts w:ascii="Times New Roman" w:hAnsi="Times New Roman"/>
          <w:b/>
          <w:iCs/>
          <w:sz w:val="24"/>
          <w:szCs w:val="24"/>
        </w:rPr>
        <w:t>.</w:t>
      </w:r>
      <w:r w:rsidRPr="00010517">
        <w:rPr>
          <w:rFonts w:ascii="Times New Roman" w:hAnsi="Times New Roman"/>
          <w:b/>
          <w:iCs/>
          <w:sz w:val="24"/>
          <w:szCs w:val="24"/>
        </w:rPr>
        <w:t>02</w:t>
      </w:r>
      <w:r w:rsidR="00842FB2" w:rsidRPr="00010517">
        <w:rPr>
          <w:rFonts w:ascii="Times New Roman" w:hAnsi="Times New Roman"/>
          <w:b/>
          <w:iCs/>
          <w:sz w:val="24"/>
          <w:szCs w:val="24"/>
        </w:rPr>
        <w:t xml:space="preserve"> </w:t>
      </w:r>
      <w:r w:rsidR="00DA6D7E" w:rsidRPr="00010517">
        <w:rPr>
          <w:rFonts w:ascii="Times New Roman" w:hAnsi="Times New Roman"/>
          <w:b/>
          <w:iCs/>
          <w:sz w:val="24"/>
          <w:szCs w:val="24"/>
        </w:rPr>
        <w:t>Основы бухгалтерского учета</w:t>
      </w:r>
    </w:p>
    <w:p w14:paraId="176921CF" w14:textId="77777777" w:rsidR="00C053F7" w:rsidRPr="00010517" w:rsidRDefault="00C053F7" w:rsidP="00C053F7">
      <w:pPr>
        <w:rPr>
          <w:rFonts w:ascii="Times New Roman" w:hAnsi="Times New Roman" w:cs="Times New Roman"/>
          <w:b/>
          <w:i/>
        </w:rPr>
      </w:pPr>
    </w:p>
    <w:p w14:paraId="3742B72D" w14:textId="77777777" w:rsidR="00C053F7" w:rsidRPr="00010517" w:rsidRDefault="00C053F7" w:rsidP="00C053F7">
      <w:pPr>
        <w:rPr>
          <w:rFonts w:ascii="Times New Roman" w:hAnsi="Times New Roman" w:cs="Times New Roman"/>
          <w:b/>
          <w:i/>
        </w:rPr>
      </w:pPr>
    </w:p>
    <w:p w14:paraId="1579FCF0" w14:textId="77777777" w:rsidR="00C053F7" w:rsidRPr="00010517" w:rsidRDefault="00C053F7" w:rsidP="00C053F7">
      <w:pPr>
        <w:rPr>
          <w:rFonts w:ascii="Times New Roman" w:hAnsi="Times New Roman" w:cs="Times New Roman"/>
          <w:b/>
          <w:i/>
        </w:rPr>
      </w:pPr>
    </w:p>
    <w:p w14:paraId="03E93086" w14:textId="77777777" w:rsidR="00C053F7" w:rsidRPr="00010517" w:rsidRDefault="00C053F7" w:rsidP="00C053F7">
      <w:pPr>
        <w:rPr>
          <w:rFonts w:ascii="Times New Roman" w:hAnsi="Times New Roman" w:cs="Times New Roman"/>
          <w:b/>
          <w:i/>
        </w:rPr>
      </w:pPr>
    </w:p>
    <w:p w14:paraId="23F73409" w14:textId="77777777" w:rsidR="00C053F7" w:rsidRPr="00010517" w:rsidRDefault="00C053F7" w:rsidP="00C053F7">
      <w:pPr>
        <w:rPr>
          <w:rFonts w:ascii="Times New Roman" w:hAnsi="Times New Roman" w:cs="Times New Roman"/>
          <w:b/>
          <w:i/>
        </w:rPr>
      </w:pPr>
    </w:p>
    <w:p w14:paraId="5D940F51" w14:textId="77777777" w:rsidR="00C053F7" w:rsidRPr="00010517" w:rsidRDefault="00C053F7" w:rsidP="00C053F7">
      <w:pPr>
        <w:rPr>
          <w:rFonts w:ascii="Times New Roman" w:hAnsi="Times New Roman" w:cs="Times New Roman"/>
          <w:b/>
          <w:i/>
        </w:rPr>
      </w:pPr>
    </w:p>
    <w:p w14:paraId="141C6C4C" w14:textId="77777777" w:rsidR="00C053F7" w:rsidRPr="00010517" w:rsidRDefault="00C053F7" w:rsidP="00C053F7">
      <w:pPr>
        <w:rPr>
          <w:rFonts w:ascii="Times New Roman" w:hAnsi="Times New Roman" w:cs="Times New Roman"/>
          <w:b/>
          <w:i/>
        </w:rPr>
      </w:pPr>
    </w:p>
    <w:p w14:paraId="2173593B" w14:textId="77777777" w:rsidR="00C053F7" w:rsidRPr="00010517" w:rsidRDefault="00C053F7" w:rsidP="00C053F7">
      <w:pPr>
        <w:rPr>
          <w:rFonts w:ascii="Times New Roman" w:hAnsi="Times New Roman" w:cs="Times New Roman"/>
          <w:b/>
          <w:i/>
        </w:rPr>
      </w:pPr>
    </w:p>
    <w:p w14:paraId="6132FA0F" w14:textId="77777777" w:rsidR="00C053F7" w:rsidRPr="00010517" w:rsidRDefault="00C053F7" w:rsidP="00C053F7">
      <w:pPr>
        <w:rPr>
          <w:rFonts w:ascii="Times New Roman" w:hAnsi="Times New Roman" w:cs="Times New Roman"/>
          <w:b/>
          <w:i/>
        </w:rPr>
      </w:pPr>
    </w:p>
    <w:p w14:paraId="7BAFF22E" w14:textId="77777777" w:rsidR="00C053F7" w:rsidRPr="00010517" w:rsidRDefault="00C053F7" w:rsidP="00C053F7">
      <w:pPr>
        <w:rPr>
          <w:rFonts w:ascii="Times New Roman" w:hAnsi="Times New Roman" w:cs="Times New Roman"/>
          <w:b/>
          <w:i/>
        </w:rPr>
      </w:pPr>
    </w:p>
    <w:p w14:paraId="27EABBA9" w14:textId="4EC79235" w:rsidR="00C053F7" w:rsidRPr="00010517" w:rsidRDefault="00C053F7" w:rsidP="00C053F7">
      <w:pPr>
        <w:rPr>
          <w:rFonts w:ascii="Times New Roman" w:hAnsi="Times New Roman" w:cs="Times New Roman"/>
          <w:b/>
          <w:i/>
        </w:rPr>
      </w:pPr>
    </w:p>
    <w:p w14:paraId="5940D099" w14:textId="77777777" w:rsidR="00DA6D7E" w:rsidRPr="00010517" w:rsidRDefault="00DA6D7E" w:rsidP="00C053F7">
      <w:pPr>
        <w:rPr>
          <w:rFonts w:ascii="Times New Roman" w:hAnsi="Times New Roman" w:cs="Times New Roman"/>
          <w:b/>
          <w:i/>
        </w:rPr>
      </w:pPr>
    </w:p>
    <w:p w14:paraId="732DFA10" w14:textId="77777777" w:rsidR="00C053F7" w:rsidRPr="00010517" w:rsidRDefault="00C053F7" w:rsidP="00C053F7">
      <w:pPr>
        <w:rPr>
          <w:rFonts w:ascii="Times New Roman" w:hAnsi="Times New Roman" w:cs="Times New Roman"/>
          <w:b/>
          <w:i/>
        </w:rPr>
      </w:pPr>
    </w:p>
    <w:p w14:paraId="45DF3671" w14:textId="77777777" w:rsidR="00C053F7" w:rsidRPr="00010517" w:rsidRDefault="00C053F7" w:rsidP="00C053F7">
      <w:pPr>
        <w:rPr>
          <w:rFonts w:ascii="Times New Roman" w:hAnsi="Times New Roman" w:cs="Times New Roman"/>
          <w:b/>
          <w:i/>
        </w:rPr>
      </w:pPr>
    </w:p>
    <w:p w14:paraId="1F3865FE" w14:textId="1F110042" w:rsidR="00C053F7" w:rsidRPr="00010517" w:rsidRDefault="00C053F7" w:rsidP="00C053F7">
      <w:pPr>
        <w:jc w:val="center"/>
        <w:rPr>
          <w:rFonts w:ascii="Times New Roman" w:hAnsi="Times New Roman" w:cs="Times New Roman"/>
          <w:b/>
          <w:sz w:val="24"/>
          <w:szCs w:val="24"/>
        </w:rPr>
      </w:pPr>
      <w:r w:rsidRPr="00010517">
        <w:rPr>
          <w:rFonts w:ascii="Times New Roman" w:hAnsi="Times New Roman" w:cs="Times New Roman"/>
          <w:b/>
          <w:sz w:val="24"/>
          <w:szCs w:val="24"/>
        </w:rPr>
        <w:t>2023 г</w:t>
      </w:r>
      <w:r w:rsidR="00077960">
        <w:rPr>
          <w:rFonts w:ascii="Times New Roman" w:hAnsi="Times New Roman" w:cs="Times New Roman"/>
          <w:b/>
          <w:sz w:val="24"/>
          <w:szCs w:val="24"/>
        </w:rPr>
        <w:t>.</w:t>
      </w:r>
    </w:p>
    <w:p w14:paraId="51AD8C0D" w14:textId="77777777" w:rsidR="00C053F7" w:rsidRPr="00010517" w:rsidRDefault="00C053F7" w:rsidP="00C053F7">
      <w:pPr>
        <w:jc w:val="center"/>
        <w:rPr>
          <w:rFonts w:ascii="Times New Roman" w:hAnsi="Times New Roman" w:cs="Times New Roman"/>
          <w:b/>
          <w:sz w:val="24"/>
          <w:szCs w:val="24"/>
        </w:rPr>
      </w:pPr>
    </w:p>
    <w:p w14:paraId="09E2B335" w14:textId="77777777" w:rsidR="00C053F7" w:rsidRPr="00010517" w:rsidRDefault="00C053F7" w:rsidP="00C053F7">
      <w:pPr>
        <w:jc w:val="center"/>
        <w:rPr>
          <w:rFonts w:ascii="Times New Roman" w:hAnsi="Times New Roman" w:cs="Times New Roman"/>
          <w:b/>
          <w:i/>
          <w:sz w:val="24"/>
          <w:szCs w:val="24"/>
        </w:rPr>
      </w:pPr>
      <w:r w:rsidRPr="00010517">
        <w:rPr>
          <w:rFonts w:ascii="Times New Roman" w:hAnsi="Times New Roman" w:cs="Times New Roman"/>
          <w:b/>
          <w:i/>
          <w:sz w:val="24"/>
          <w:szCs w:val="24"/>
        </w:rPr>
        <w:lastRenderedPageBreak/>
        <w:t>СОДЕРЖАНИЕ</w:t>
      </w:r>
      <w:r w:rsidRPr="00010517">
        <w:rPr>
          <w:rFonts w:ascii="Times New Roman" w:hAnsi="Times New Roman" w:cs="Times New Roman"/>
          <w:b/>
          <w:sz w:val="28"/>
          <w:szCs w:val="28"/>
          <w:highlight w:val="red"/>
        </w:rPr>
        <w:t xml:space="preserve"> </w:t>
      </w:r>
    </w:p>
    <w:p w14:paraId="59019B9E" w14:textId="77777777" w:rsidR="00C053F7" w:rsidRPr="00010517" w:rsidRDefault="00C053F7" w:rsidP="00C053F7">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C053F7" w:rsidRPr="00010517" w14:paraId="6B6952A8" w14:textId="77777777" w:rsidTr="00C053F7">
        <w:tc>
          <w:tcPr>
            <w:tcW w:w="7501" w:type="dxa"/>
          </w:tcPr>
          <w:p w14:paraId="2DBBF269" w14:textId="77777777" w:rsidR="00C053F7" w:rsidRPr="00010517" w:rsidRDefault="00C053F7" w:rsidP="00AA76EC">
            <w:pPr>
              <w:pStyle w:val="aa"/>
              <w:numPr>
                <w:ilvl w:val="0"/>
                <w:numId w:val="13"/>
              </w:numPr>
              <w:suppressAutoHyphens/>
              <w:rPr>
                <w:rFonts w:ascii="Times New Roman" w:hAnsi="Times New Roman" w:cs="Times New Roman"/>
                <w:b/>
              </w:rPr>
            </w:pPr>
            <w:r w:rsidRPr="00010517">
              <w:rPr>
                <w:rFonts w:ascii="Times New Roman" w:hAnsi="Times New Roman" w:cs="Times New Roman"/>
                <w:b/>
              </w:rPr>
              <w:t xml:space="preserve">ОБЩАЯ ХАРАКТЕРИСТИКА </w:t>
            </w:r>
            <w:r w:rsidRPr="00010517">
              <w:rPr>
                <w:rFonts w:ascii="Times New Roman" w:hAnsi="Times New Roman" w:cs="Times New Roman"/>
                <w:b/>
                <w:color w:val="000000"/>
              </w:rPr>
              <w:t>РАБОЧЕЙ ПРОГРАММЫ</w:t>
            </w:r>
            <w:r w:rsidRPr="00010517">
              <w:rPr>
                <w:rFonts w:ascii="Times New Roman" w:hAnsi="Times New Roman" w:cs="Times New Roman"/>
                <w:b/>
              </w:rPr>
              <w:t xml:space="preserve"> УЧЕБНОЙ ДИСЦИПЛИНЫ</w:t>
            </w:r>
          </w:p>
        </w:tc>
        <w:tc>
          <w:tcPr>
            <w:tcW w:w="1854" w:type="dxa"/>
          </w:tcPr>
          <w:p w14:paraId="1E4F8335" w14:textId="56570546" w:rsidR="00C053F7" w:rsidRPr="00010517" w:rsidRDefault="00C053F7" w:rsidP="00C053F7">
            <w:pPr>
              <w:jc w:val="center"/>
              <w:rPr>
                <w:rFonts w:ascii="Times New Roman" w:hAnsi="Times New Roman" w:cs="Times New Roman"/>
                <w:b/>
                <w:sz w:val="24"/>
                <w:szCs w:val="24"/>
              </w:rPr>
            </w:pPr>
          </w:p>
        </w:tc>
      </w:tr>
      <w:tr w:rsidR="00C053F7" w:rsidRPr="00010517" w14:paraId="163E5C4D" w14:textId="77777777" w:rsidTr="00C053F7">
        <w:tc>
          <w:tcPr>
            <w:tcW w:w="7501" w:type="dxa"/>
          </w:tcPr>
          <w:p w14:paraId="4294DF08" w14:textId="77777777" w:rsidR="00C053F7" w:rsidRPr="00010517" w:rsidRDefault="00C053F7" w:rsidP="00AA76EC">
            <w:pPr>
              <w:pStyle w:val="aa"/>
              <w:numPr>
                <w:ilvl w:val="0"/>
                <w:numId w:val="13"/>
              </w:numPr>
              <w:suppressAutoHyphens/>
              <w:rPr>
                <w:rFonts w:ascii="Times New Roman" w:hAnsi="Times New Roman" w:cs="Times New Roman"/>
                <w:b/>
              </w:rPr>
            </w:pPr>
            <w:r w:rsidRPr="00010517">
              <w:rPr>
                <w:rFonts w:ascii="Times New Roman" w:hAnsi="Times New Roman" w:cs="Times New Roman"/>
                <w:b/>
              </w:rPr>
              <w:t>СТРУКТУРА И СОДЕРЖАНИЕ УЧЕБНОЙ ДИСЦИПЛИНЫ</w:t>
            </w:r>
          </w:p>
        </w:tc>
        <w:tc>
          <w:tcPr>
            <w:tcW w:w="1854" w:type="dxa"/>
          </w:tcPr>
          <w:p w14:paraId="643D143D" w14:textId="63722711" w:rsidR="00C053F7" w:rsidRPr="00010517" w:rsidRDefault="00C053F7" w:rsidP="00C053F7">
            <w:pPr>
              <w:jc w:val="center"/>
              <w:rPr>
                <w:rFonts w:ascii="Times New Roman" w:hAnsi="Times New Roman" w:cs="Times New Roman"/>
                <w:b/>
                <w:sz w:val="24"/>
                <w:szCs w:val="24"/>
              </w:rPr>
            </w:pPr>
          </w:p>
        </w:tc>
      </w:tr>
      <w:tr w:rsidR="00C053F7" w:rsidRPr="00010517" w14:paraId="54967CC5" w14:textId="77777777" w:rsidTr="00C053F7">
        <w:tc>
          <w:tcPr>
            <w:tcW w:w="7501" w:type="dxa"/>
          </w:tcPr>
          <w:p w14:paraId="7167BE47" w14:textId="77777777" w:rsidR="00C053F7" w:rsidRPr="00010517" w:rsidRDefault="00C053F7" w:rsidP="00AA76EC">
            <w:pPr>
              <w:pStyle w:val="aa"/>
              <w:numPr>
                <w:ilvl w:val="0"/>
                <w:numId w:val="13"/>
              </w:numPr>
              <w:suppressAutoHyphens/>
              <w:rPr>
                <w:rFonts w:ascii="Times New Roman" w:hAnsi="Times New Roman" w:cs="Times New Roman"/>
                <w:b/>
              </w:rPr>
            </w:pPr>
            <w:r w:rsidRPr="00010517">
              <w:rPr>
                <w:rFonts w:ascii="Times New Roman" w:hAnsi="Times New Roman" w:cs="Times New Roman"/>
                <w:b/>
              </w:rPr>
              <w:t>УСЛОВИЯ РЕАЛИЗАЦИИ УЧЕБНОЙ ДИСЦИПЛИНЫ</w:t>
            </w:r>
          </w:p>
        </w:tc>
        <w:tc>
          <w:tcPr>
            <w:tcW w:w="1854" w:type="dxa"/>
          </w:tcPr>
          <w:p w14:paraId="33FB8E7F" w14:textId="2D51B2CF" w:rsidR="00C053F7" w:rsidRPr="00010517" w:rsidRDefault="00C053F7" w:rsidP="00C053F7">
            <w:pPr>
              <w:jc w:val="center"/>
              <w:rPr>
                <w:rFonts w:ascii="Times New Roman" w:hAnsi="Times New Roman" w:cs="Times New Roman"/>
                <w:b/>
                <w:sz w:val="24"/>
                <w:szCs w:val="24"/>
              </w:rPr>
            </w:pPr>
          </w:p>
        </w:tc>
      </w:tr>
      <w:tr w:rsidR="00C053F7" w:rsidRPr="00010517" w14:paraId="4DE7AF6A" w14:textId="77777777" w:rsidTr="00C053F7">
        <w:tc>
          <w:tcPr>
            <w:tcW w:w="7501" w:type="dxa"/>
          </w:tcPr>
          <w:p w14:paraId="2C3D7B38" w14:textId="77777777" w:rsidR="00C053F7" w:rsidRPr="00010517" w:rsidRDefault="00C053F7" w:rsidP="00AA76EC">
            <w:pPr>
              <w:pStyle w:val="aa"/>
              <w:numPr>
                <w:ilvl w:val="0"/>
                <w:numId w:val="13"/>
              </w:numPr>
              <w:suppressAutoHyphens/>
              <w:rPr>
                <w:rFonts w:ascii="Times New Roman" w:hAnsi="Times New Roman" w:cs="Times New Roman"/>
                <w:b/>
              </w:rPr>
            </w:pPr>
            <w:r w:rsidRPr="00010517">
              <w:rPr>
                <w:rFonts w:ascii="Times New Roman" w:hAnsi="Times New Roman" w:cs="Times New Roman"/>
                <w:b/>
              </w:rPr>
              <w:t>КОНТРОЛЬ И ОЦЕНКА РЕЗУЛЬТАТОВ ОСВОЕНИЯ УЧЕБНОЙ ДИСЦИПЛИНЫ</w:t>
            </w:r>
          </w:p>
          <w:p w14:paraId="4DACCB2A" w14:textId="77777777" w:rsidR="00C053F7" w:rsidRPr="00010517" w:rsidRDefault="00C053F7" w:rsidP="00C053F7">
            <w:pPr>
              <w:suppressAutoHyphens/>
              <w:rPr>
                <w:rFonts w:ascii="Times New Roman" w:hAnsi="Times New Roman" w:cs="Times New Roman"/>
                <w:b/>
                <w:sz w:val="24"/>
                <w:szCs w:val="24"/>
              </w:rPr>
            </w:pPr>
          </w:p>
        </w:tc>
        <w:tc>
          <w:tcPr>
            <w:tcW w:w="1854" w:type="dxa"/>
          </w:tcPr>
          <w:p w14:paraId="78FAF075" w14:textId="32457DCD" w:rsidR="00C053F7" w:rsidRPr="00010517" w:rsidRDefault="00C053F7" w:rsidP="00C053F7">
            <w:pPr>
              <w:jc w:val="center"/>
              <w:rPr>
                <w:rFonts w:ascii="Times New Roman" w:hAnsi="Times New Roman" w:cs="Times New Roman"/>
                <w:b/>
                <w:sz w:val="24"/>
                <w:szCs w:val="24"/>
              </w:rPr>
            </w:pPr>
          </w:p>
        </w:tc>
      </w:tr>
    </w:tbl>
    <w:p w14:paraId="4C415989" w14:textId="577A61E9" w:rsidR="00C053F7" w:rsidRPr="00010517" w:rsidRDefault="00C053F7" w:rsidP="00AA76EC">
      <w:pPr>
        <w:pStyle w:val="aa"/>
        <w:numPr>
          <w:ilvl w:val="0"/>
          <w:numId w:val="20"/>
        </w:numPr>
        <w:suppressAutoHyphens/>
        <w:spacing w:after="0"/>
        <w:jc w:val="center"/>
        <w:rPr>
          <w:rFonts w:ascii="Times New Roman" w:hAnsi="Times New Roman" w:cs="Times New Roman"/>
          <w:b/>
        </w:rPr>
      </w:pPr>
      <w:r w:rsidRPr="00010517">
        <w:rPr>
          <w:rFonts w:ascii="Times New Roman" w:hAnsi="Times New Roman" w:cs="Times New Roman"/>
          <w:b/>
          <w:i/>
          <w:u w:val="single"/>
        </w:rPr>
        <w:br w:type="page"/>
      </w:r>
      <w:r w:rsidRPr="00010517">
        <w:rPr>
          <w:rFonts w:ascii="Times New Roman" w:hAnsi="Times New Roman" w:cs="Times New Roman"/>
          <w:b/>
        </w:rPr>
        <w:lastRenderedPageBreak/>
        <w:t xml:space="preserve">ОБЩАЯ ХАРАКТЕРИСТИКА </w:t>
      </w:r>
      <w:r w:rsidRPr="00010517">
        <w:rPr>
          <w:rFonts w:ascii="Times New Roman" w:hAnsi="Times New Roman" w:cs="Times New Roman"/>
          <w:b/>
          <w:color w:val="000000"/>
        </w:rPr>
        <w:t>РАБОЧЕЙ ПРОГРАММЫ</w:t>
      </w:r>
      <w:r w:rsidRPr="00010517">
        <w:rPr>
          <w:rFonts w:ascii="Times New Roman" w:hAnsi="Times New Roman" w:cs="Times New Roman"/>
          <w:b/>
        </w:rPr>
        <w:t xml:space="preserve"> УЧЕБНОЙ ДИСЦИПЛИНЫ</w:t>
      </w:r>
    </w:p>
    <w:p w14:paraId="727FCFE1" w14:textId="65BC21BC" w:rsidR="00C053F7" w:rsidRPr="00010517" w:rsidRDefault="00842FB2" w:rsidP="00C053F7">
      <w:pPr>
        <w:spacing w:after="0"/>
        <w:jc w:val="center"/>
        <w:rPr>
          <w:rFonts w:ascii="Times New Roman" w:hAnsi="Times New Roman"/>
          <w:b/>
          <w:bCs/>
          <w:iCs/>
          <w:sz w:val="24"/>
          <w:szCs w:val="24"/>
        </w:rPr>
      </w:pPr>
      <w:r w:rsidRPr="00010517">
        <w:rPr>
          <w:rFonts w:ascii="Times New Roman" w:hAnsi="Times New Roman"/>
          <w:b/>
          <w:bCs/>
          <w:iCs/>
          <w:sz w:val="24"/>
          <w:szCs w:val="24"/>
        </w:rPr>
        <w:t xml:space="preserve">«ОП.02 </w:t>
      </w:r>
      <w:r w:rsidR="00DA6D7E" w:rsidRPr="00010517">
        <w:rPr>
          <w:rFonts w:ascii="Times New Roman" w:hAnsi="Times New Roman"/>
          <w:b/>
          <w:bCs/>
          <w:iCs/>
          <w:sz w:val="24"/>
          <w:szCs w:val="24"/>
        </w:rPr>
        <w:t>Основы бухгалтерского учета</w:t>
      </w:r>
      <w:r w:rsidRPr="00010517">
        <w:rPr>
          <w:rFonts w:ascii="Times New Roman" w:hAnsi="Times New Roman"/>
          <w:b/>
          <w:bCs/>
          <w:iCs/>
          <w:sz w:val="24"/>
          <w:szCs w:val="24"/>
        </w:rPr>
        <w:t>»</w:t>
      </w:r>
    </w:p>
    <w:p w14:paraId="593E04A9" w14:textId="77777777" w:rsidR="00842FB2" w:rsidRPr="00010517" w:rsidRDefault="00842FB2" w:rsidP="00C053F7">
      <w:pPr>
        <w:spacing w:after="0"/>
        <w:jc w:val="center"/>
        <w:rPr>
          <w:rFonts w:ascii="Times New Roman" w:hAnsi="Times New Roman" w:cs="Times New Roman"/>
          <w:b/>
          <w:bCs/>
          <w:sz w:val="24"/>
          <w:szCs w:val="24"/>
          <w:vertAlign w:val="superscript"/>
        </w:rPr>
      </w:pPr>
    </w:p>
    <w:p w14:paraId="2C56EBEB" w14:textId="77777777" w:rsidR="00C053F7" w:rsidRPr="00010517" w:rsidRDefault="00C053F7" w:rsidP="00DC7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010517">
        <w:rPr>
          <w:rFonts w:ascii="Times New Roman" w:hAnsi="Times New Roman" w:cs="Times New Roman"/>
          <w:b/>
          <w:sz w:val="24"/>
          <w:szCs w:val="24"/>
        </w:rPr>
        <w:t xml:space="preserve">1.1. Место дисциплины в структуре основной образовательной программы: </w:t>
      </w:r>
    </w:p>
    <w:p w14:paraId="7CFD5F33" w14:textId="72338871" w:rsidR="00DA6D7E" w:rsidRPr="00010517" w:rsidRDefault="00C053F7" w:rsidP="00DC7FB6">
      <w:pPr>
        <w:spacing w:after="0"/>
        <w:ind w:firstLine="709"/>
        <w:jc w:val="both"/>
        <w:rPr>
          <w:rFonts w:ascii="Times New Roman" w:hAnsi="Times New Roman"/>
          <w:sz w:val="24"/>
          <w:szCs w:val="24"/>
        </w:rPr>
      </w:pPr>
      <w:r w:rsidRPr="00010517">
        <w:rPr>
          <w:rFonts w:ascii="Times New Roman" w:hAnsi="Times New Roman" w:cs="Times New Roman"/>
          <w:sz w:val="24"/>
          <w:szCs w:val="24"/>
        </w:rPr>
        <w:t xml:space="preserve">Учебная дисциплина </w:t>
      </w:r>
      <w:r w:rsidR="00DA6D7E" w:rsidRPr="00010517">
        <w:rPr>
          <w:rFonts w:ascii="Times New Roman" w:hAnsi="Times New Roman"/>
          <w:iCs/>
          <w:sz w:val="24"/>
          <w:szCs w:val="24"/>
        </w:rPr>
        <w:t xml:space="preserve">«ОП.02 Основы бухгалтерского учета» </w:t>
      </w:r>
      <w:r w:rsidRPr="00010517">
        <w:rPr>
          <w:rFonts w:ascii="Times New Roman" w:hAnsi="Times New Roman" w:cs="Times New Roman"/>
          <w:sz w:val="24"/>
          <w:szCs w:val="24"/>
        </w:rPr>
        <w:t xml:space="preserve">является обязательной частью </w:t>
      </w:r>
      <w:r w:rsidR="00946AD7" w:rsidRPr="00010517">
        <w:rPr>
          <w:rFonts w:ascii="Times New Roman" w:hAnsi="Times New Roman"/>
          <w:iCs/>
          <w:sz w:val="24"/>
          <w:szCs w:val="24"/>
        </w:rPr>
        <w:t>общепрофессионального цикла</w:t>
      </w:r>
      <w:r w:rsidR="00B950C6" w:rsidRPr="00010517">
        <w:rPr>
          <w:rFonts w:ascii="Times New Roman" w:hAnsi="Times New Roman"/>
          <w:b/>
          <w:iCs/>
          <w:sz w:val="24"/>
          <w:szCs w:val="24"/>
        </w:rPr>
        <w:t xml:space="preserve"> </w:t>
      </w:r>
      <w:r w:rsidRPr="00010517">
        <w:rPr>
          <w:rFonts w:ascii="Times New Roman" w:hAnsi="Times New Roman" w:cs="Times New Roman"/>
          <w:sz w:val="24"/>
          <w:szCs w:val="24"/>
        </w:rPr>
        <w:t xml:space="preserve">ПОП-П в соответствии с ФГОС СПО </w:t>
      </w:r>
      <w:r w:rsidR="00F13886" w:rsidRPr="00010517">
        <w:rPr>
          <w:rFonts w:ascii="Times New Roman" w:hAnsi="Times New Roman" w:cs="Times New Roman"/>
          <w:sz w:val="24"/>
          <w:szCs w:val="24"/>
        </w:rPr>
        <w:t xml:space="preserve">по профессии 38.01.02 </w:t>
      </w:r>
      <w:r w:rsidR="00DA6D7E" w:rsidRPr="00010517">
        <w:rPr>
          <w:rFonts w:ascii="Times New Roman" w:hAnsi="Times New Roman"/>
          <w:sz w:val="24"/>
          <w:szCs w:val="24"/>
        </w:rPr>
        <w:t>Продавец, контролер-кассир.</w:t>
      </w:r>
    </w:p>
    <w:p w14:paraId="6D5EA9D7" w14:textId="5386CDE0" w:rsidR="00C053F7" w:rsidRPr="00010517" w:rsidRDefault="00C053F7" w:rsidP="00DC7FB6">
      <w:pPr>
        <w:spacing w:after="0"/>
        <w:ind w:firstLine="709"/>
        <w:jc w:val="both"/>
        <w:rPr>
          <w:rFonts w:ascii="Times New Roman" w:hAnsi="Times New Roman" w:cs="Times New Roman"/>
          <w:sz w:val="24"/>
          <w:szCs w:val="24"/>
        </w:rPr>
      </w:pPr>
      <w:r w:rsidRPr="00010517">
        <w:rPr>
          <w:rFonts w:ascii="Times New Roman" w:hAnsi="Times New Roman" w:cs="Times New Roman"/>
          <w:sz w:val="24"/>
          <w:szCs w:val="24"/>
        </w:rPr>
        <w:t xml:space="preserve">Особое значение дисциплина имеет при формировании и развитии </w:t>
      </w:r>
      <w:r w:rsidR="008D23ED">
        <w:rPr>
          <w:rFonts w:ascii="Times New Roman" w:hAnsi="Times New Roman" w:cs="Times New Roman"/>
          <w:sz w:val="24"/>
          <w:szCs w:val="24"/>
        </w:rPr>
        <w:t>ОК 1</w:t>
      </w:r>
    </w:p>
    <w:p w14:paraId="63A69344" w14:textId="77777777" w:rsidR="00C053F7" w:rsidRPr="00010517" w:rsidRDefault="00C053F7" w:rsidP="00DC7F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4"/>
          <w:szCs w:val="24"/>
        </w:rPr>
      </w:pPr>
    </w:p>
    <w:p w14:paraId="086C82C8" w14:textId="77777777" w:rsidR="00C053F7" w:rsidRPr="00010517" w:rsidRDefault="00C053F7" w:rsidP="00DC7FB6">
      <w:pPr>
        <w:spacing w:after="0"/>
        <w:ind w:firstLine="709"/>
        <w:jc w:val="both"/>
        <w:rPr>
          <w:rFonts w:ascii="Times New Roman" w:hAnsi="Times New Roman" w:cs="Times New Roman"/>
          <w:b/>
          <w:sz w:val="24"/>
          <w:szCs w:val="24"/>
        </w:rPr>
      </w:pPr>
      <w:r w:rsidRPr="00010517">
        <w:rPr>
          <w:rFonts w:ascii="Times New Roman" w:hAnsi="Times New Roman" w:cs="Times New Roman"/>
          <w:b/>
          <w:sz w:val="24"/>
          <w:szCs w:val="24"/>
        </w:rPr>
        <w:t>1.2. Цель и планируемые результаты освоения дисциплины:</w:t>
      </w:r>
    </w:p>
    <w:p w14:paraId="45E1D56C" w14:textId="77777777" w:rsidR="00C053F7" w:rsidRPr="00010517" w:rsidRDefault="00C053F7" w:rsidP="00DC7FB6">
      <w:pPr>
        <w:suppressAutoHyphens/>
        <w:spacing w:after="0"/>
        <w:ind w:firstLine="709"/>
        <w:jc w:val="both"/>
        <w:rPr>
          <w:rFonts w:ascii="Times New Roman" w:hAnsi="Times New Roman" w:cs="Times New Roman"/>
          <w:sz w:val="24"/>
          <w:szCs w:val="24"/>
        </w:rPr>
      </w:pPr>
      <w:r w:rsidRPr="00010517">
        <w:rPr>
          <w:rFonts w:ascii="Times New Roman" w:hAnsi="Times New Roman" w:cs="Times New Roman"/>
          <w:sz w:val="24"/>
          <w:szCs w:val="24"/>
        </w:rPr>
        <w:t xml:space="preserve">В рамках программы учебной дисциплины обучающимися осваиваются умения </w:t>
      </w:r>
      <w:r w:rsidRPr="00010517">
        <w:rPr>
          <w:rFonts w:ascii="Times New Roman" w:hAnsi="Times New Roman" w:cs="Times New Roman"/>
          <w:sz w:val="24"/>
          <w:szCs w:val="24"/>
        </w:rPr>
        <w:br/>
        <w:t>и знания</w:t>
      </w:r>
    </w:p>
    <w:p w14:paraId="03C574DE" w14:textId="77777777" w:rsidR="00B950C6" w:rsidRPr="00010517" w:rsidRDefault="00B950C6" w:rsidP="00C053F7">
      <w:pPr>
        <w:suppressAutoHyphens/>
        <w:spacing w:after="0" w:line="240" w:lineRule="auto"/>
        <w:jc w:val="both"/>
        <w:rPr>
          <w:rFonts w:ascii="Times New Roman" w:hAnsi="Times New Roman" w:cs="Times New Roman"/>
          <w:sz w:val="24"/>
          <w:szCs w:val="24"/>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969"/>
        <w:gridCol w:w="4394"/>
      </w:tblGrid>
      <w:tr w:rsidR="00F13886" w:rsidRPr="00077960" w14:paraId="6234C2B5" w14:textId="77777777" w:rsidTr="00F13886">
        <w:trPr>
          <w:trHeight w:val="649"/>
        </w:trPr>
        <w:tc>
          <w:tcPr>
            <w:tcW w:w="1101" w:type="dxa"/>
            <w:hideMark/>
          </w:tcPr>
          <w:p w14:paraId="492119F3" w14:textId="77777777" w:rsidR="00F13886" w:rsidRPr="00077960" w:rsidRDefault="00F13886" w:rsidP="00B950C6">
            <w:pPr>
              <w:suppressAutoHyphens/>
              <w:spacing w:after="0" w:line="240" w:lineRule="auto"/>
              <w:jc w:val="center"/>
              <w:rPr>
                <w:rFonts w:ascii="Times New Roman" w:hAnsi="Times New Roman" w:cs="Times New Roman"/>
                <w:b/>
                <w:bCs/>
                <w:sz w:val="24"/>
                <w:szCs w:val="24"/>
              </w:rPr>
            </w:pPr>
            <w:r w:rsidRPr="00077960">
              <w:rPr>
                <w:rFonts w:ascii="Times New Roman" w:hAnsi="Times New Roman" w:cs="Times New Roman"/>
                <w:b/>
                <w:bCs/>
                <w:sz w:val="24"/>
                <w:szCs w:val="24"/>
              </w:rPr>
              <w:t>Код</w:t>
            </w:r>
          </w:p>
          <w:p w14:paraId="15ED6D0D" w14:textId="77777777" w:rsidR="00F13886" w:rsidRPr="00077960" w:rsidRDefault="00F13886" w:rsidP="00B950C6">
            <w:pPr>
              <w:suppressAutoHyphens/>
              <w:spacing w:after="0" w:line="240" w:lineRule="auto"/>
              <w:jc w:val="center"/>
              <w:rPr>
                <w:rFonts w:ascii="Times New Roman" w:hAnsi="Times New Roman" w:cs="Times New Roman"/>
                <w:b/>
                <w:bCs/>
                <w:sz w:val="24"/>
                <w:szCs w:val="24"/>
              </w:rPr>
            </w:pPr>
            <w:r w:rsidRPr="00077960">
              <w:rPr>
                <w:rFonts w:ascii="Times New Roman" w:hAnsi="Times New Roman" w:cs="Times New Roman"/>
                <w:b/>
                <w:bCs/>
                <w:sz w:val="24"/>
                <w:szCs w:val="24"/>
              </w:rPr>
              <w:t>ПК, ОК</w:t>
            </w:r>
          </w:p>
        </w:tc>
        <w:tc>
          <w:tcPr>
            <w:tcW w:w="3969" w:type="dxa"/>
            <w:hideMark/>
          </w:tcPr>
          <w:p w14:paraId="7086B258" w14:textId="77777777" w:rsidR="00F13886" w:rsidRPr="00077960" w:rsidRDefault="00F13886" w:rsidP="00B950C6">
            <w:pPr>
              <w:suppressAutoHyphens/>
              <w:spacing w:after="0" w:line="240" w:lineRule="auto"/>
              <w:jc w:val="center"/>
              <w:rPr>
                <w:rFonts w:ascii="Times New Roman" w:hAnsi="Times New Roman" w:cs="Times New Roman"/>
                <w:b/>
                <w:bCs/>
                <w:sz w:val="24"/>
                <w:szCs w:val="24"/>
              </w:rPr>
            </w:pPr>
            <w:r w:rsidRPr="00077960">
              <w:rPr>
                <w:rFonts w:ascii="Times New Roman" w:hAnsi="Times New Roman" w:cs="Times New Roman"/>
                <w:b/>
                <w:bCs/>
                <w:sz w:val="24"/>
                <w:szCs w:val="24"/>
              </w:rPr>
              <w:t>Умения</w:t>
            </w:r>
          </w:p>
        </w:tc>
        <w:tc>
          <w:tcPr>
            <w:tcW w:w="4394" w:type="dxa"/>
            <w:hideMark/>
          </w:tcPr>
          <w:p w14:paraId="6BD4EA7E" w14:textId="77777777" w:rsidR="00F13886" w:rsidRPr="00077960" w:rsidRDefault="00F13886" w:rsidP="00B950C6">
            <w:pPr>
              <w:suppressAutoHyphens/>
              <w:spacing w:after="0" w:line="240" w:lineRule="auto"/>
              <w:jc w:val="center"/>
              <w:rPr>
                <w:rFonts w:ascii="Times New Roman" w:hAnsi="Times New Roman" w:cs="Times New Roman"/>
                <w:b/>
                <w:bCs/>
                <w:sz w:val="24"/>
                <w:szCs w:val="24"/>
              </w:rPr>
            </w:pPr>
            <w:r w:rsidRPr="00077960">
              <w:rPr>
                <w:rFonts w:ascii="Times New Roman" w:hAnsi="Times New Roman" w:cs="Times New Roman"/>
                <w:b/>
                <w:bCs/>
                <w:sz w:val="24"/>
                <w:szCs w:val="24"/>
              </w:rPr>
              <w:t>Знания</w:t>
            </w:r>
          </w:p>
        </w:tc>
      </w:tr>
      <w:tr w:rsidR="00AD0E21" w:rsidRPr="00077960" w14:paraId="13CEA70D" w14:textId="77777777" w:rsidTr="000A7E82">
        <w:trPr>
          <w:trHeight w:val="212"/>
        </w:trPr>
        <w:tc>
          <w:tcPr>
            <w:tcW w:w="1101" w:type="dxa"/>
            <w:vMerge w:val="restart"/>
          </w:tcPr>
          <w:p w14:paraId="6F36ABDD" w14:textId="6B79E9DC" w:rsidR="00AD0E21" w:rsidRPr="00077960" w:rsidRDefault="00AD0E21" w:rsidP="00AD0E21">
            <w:pPr>
              <w:suppressAutoHyphens/>
              <w:spacing w:after="0" w:line="240" w:lineRule="auto"/>
              <w:jc w:val="center"/>
              <w:rPr>
                <w:rFonts w:ascii="Times New Roman" w:hAnsi="Times New Roman" w:cs="Times New Roman"/>
                <w:iCs/>
                <w:sz w:val="24"/>
                <w:szCs w:val="24"/>
                <w:highlight w:val="yellow"/>
              </w:rPr>
            </w:pPr>
            <w:r w:rsidRPr="00077960">
              <w:rPr>
                <w:rFonts w:ascii="Times New Roman" w:hAnsi="Times New Roman" w:cs="Times New Roman"/>
                <w:iCs/>
                <w:sz w:val="24"/>
                <w:szCs w:val="24"/>
              </w:rPr>
              <w:t>ОК 1</w:t>
            </w:r>
          </w:p>
        </w:tc>
        <w:tc>
          <w:tcPr>
            <w:tcW w:w="3969" w:type="dxa"/>
            <w:vAlign w:val="center"/>
          </w:tcPr>
          <w:p w14:paraId="1651B83B" w14:textId="7DF20E41" w:rsidR="00AD0E21" w:rsidRPr="00077960" w:rsidRDefault="00AD0E21" w:rsidP="00AD0E21">
            <w:pPr>
              <w:spacing w:after="0" w:line="240" w:lineRule="auto"/>
              <w:ind w:right="-57"/>
              <w:rPr>
                <w:rFonts w:ascii="Times New Roman" w:eastAsia="Calibri" w:hAnsi="Times New Roman" w:cs="Times New Roman"/>
                <w:sz w:val="24"/>
                <w:szCs w:val="24"/>
              </w:rPr>
            </w:pPr>
            <w:r w:rsidRPr="00077960">
              <w:rPr>
                <w:rFonts w:ascii="Times New Roman" w:eastAsia="Calibri" w:hAnsi="Times New Roman" w:cs="Times New Roman"/>
                <w:bCs/>
                <w:iCs/>
                <w:sz w:val="24"/>
                <w:szCs w:val="24"/>
                <w:lang w:eastAsia="en-US"/>
              </w:rPr>
              <w:t xml:space="preserve">описывать значимость своей </w:t>
            </w:r>
            <w:r w:rsidRPr="00077960">
              <w:rPr>
                <w:rFonts w:ascii="Times New Roman" w:eastAsia="Calibri" w:hAnsi="Times New Roman" w:cs="Times New Roman"/>
                <w:bCs/>
                <w:sz w:val="24"/>
                <w:szCs w:val="24"/>
                <w:lang w:eastAsia="en-US"/>
              </w:rPr>
              <w:t>профессии</w:t>
            </w:r>
          </w:p>
        </w:tc>
        <w:tc>
          <w:tcPr>
            <w:tcW w:w="4394" w:type="dxa"/>
          </w:tcPr>
          <w:p w14:paraId="46DC7DB0" w14:textId="6B68883A" w:rsidR="00AD0E21" w:rsidRPr="00077960" w:rsidRDefault="00AD0E21" w:rsidP="00AD0E21">
            <w:pPr>
              <w:spacing w:after="0" w:line="240" w:lineRule="auto"/>
              <w:ind w:right="-57"/>
              <w:rPr>
                <w:rFonts w:ascii="Times New Roman" w:eastAsia="Calibri" w:hAnsi="Times New Roman" w:cs="Times New Roman"/>
                <w:sz w:val="24"/>
                <w:szCs w:val="24"/>
              </w:rPr>
            </w:pPr>
            <w:r w:rsidRPr="00077960">
              <w:rPr>
                <w:rFonts w:ascii="Times New Roman" w:eastAsia="Calibri" w:hAnsi="Times New Roman" w:cs="Times New Roman"/>
                <w:bCs/>
                <w:iCs/>
                <w:sz w:val="24"/>
                <w:szCs w:val="24"/>
                <w:lang w:eastAsia="en-US"/>
              </w:rPr>
              <w:t>сущность гражданско-патриотической позиции, общечеловеческих ценностей</w:t>
            </w:r>
          </w:p>
        </w:tc>
      </w:tr>
      <w:tr w:rsidR="00AD0E21" w:rsidRPr="00077960" w14:paraId="12DD06E4" w14:textId="77777777" w:rsidTr="00F13886">
        <w:trPr>
          <w:trHeight w:val="212"/>
        </w:trPr>
        <w:tc>
          <w:tcPr>
            <w:tcW w:w="1101" w:type="dxa"/>
            <w:vMerge/>
          </w:tcPr>
          <w:p w14:paraId="79EB5697" w14:textId="77777777" w:rsidR="00AD0E21" w:rsidRPr="00077960" w:rsidRDefault="00AD0E21" w:rsidP="00AD0E21">
            <w:pPr>
              <w:suppressAutoHyphens/>
              <w:spacing w:after="0" w:line="240" w:lineRule="auto"/>
              <w:jc w:val="center"/>
              <w:rPr>
                <w:rFonts w:ascii="Times New Roman" w:hAnsi="Times New Roman" w:cs="Times New Roman"/>
                <w:i/>
                <w:sz w:val="24"/>
                <w:szCs w:val="24"/>
                <w:highlight w:val="yellow"/>
              </w:rPr>
            </w:pPr>
          </w:p>
        </w:tc>
        <w:tc>
          <w:tcPr>
            <w:tcW w:w="3969" w:type="dxa"/>
          </w:tcPr>
          <w:p w14:paraId="6264BD31" w14:textId="5ADFF642" w:rsidR="00AD0E21" w:rsidRPr="00077960" w:rsidRDefault="00AD0E21" w:rsidP="00AD0E21">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применять правила делового этикета;</w:t>
            </w:r>
          </w:p>
        </w:tc>
        <w:tc>
          <w:tcPr>
            <w:tcW w:w="4394" w:type="dxa"/>
          </w:tcPr>
          <w:p w14:paraId="18C684B0" w14:textId="23A26537" w:rsidR="00AD0E21" w:rsidRPr="00077960" w:rsidRDefault="00AD0E21" w:rsidP="00AD0E21">
            <w:pPr>
              <w:spacing w:after="0" w:line="240" w:lineRule="auto"/>
              <w:ind w:right="-57"/>
              <w:rPr>
                <w:rFonts w:ascii="Times New Roman" w:eastAsia="Calibri" w:hAnsi="Times New Roman" w:cs="Times New Roman"/>
                <w:bCs/>
                <w:iCs/>
                <w:sz w:val="24"/>
                <w:szCs w:val="24"/>
              </w:rPr>
            </w:pPr>
            <w:r w:rsidRPr="00077960">
              <w:rPr>
                <w:rFonts w:ascii="Times New Roman" w:eastAsia="Calibri" w:hAnsi="Times New Roman" w:cs="Times New Roman"/>
                <w:bCs/>
                <w:iCs/>
                <w:sz w:val="24"/>
                <w:szCs w:val="24"/>
                <w:lang w:eastAsia="en-US"/>
              </w:rPr>
              <w:t xml:space="preserve">значимость профессиональной деятельности по профессии </w:t>
            </w:r>
          </w:p>
        </w:tc>
      </w:tr>
      <w:tr w:rsidR="00AD0E21" w:rsidRPr="00077960" w14:paraId="0DEFA085" w14:textId="77777777" w:rsidTr="00F13886">
        <w:trPr>
          <w:trHeight w:val="212"/>
        </w:trPr>
        <w:tc>
          <w:tcPr>
            <w:tcW w:w="1101" w:type="dxa"/>
            <w:vMerge/>
          </w:tcPr>
          <w:p w14:paraId="445E2016" w14:textId="0169D0D7" w:rsidR="00AD0E21" w:rsidRPr="00077960" w:rsidRDefault="00AD0E21" w:rsidP="00AD0E21">
            <w:pPr>
              <w:suppressAutoHyphens/>
              <w:spacing w:after="0" w:line="240" w:lineRule="auto"/>
              <w:jc w:val="center"/>
              <w:rPr>
                <w:rFonts w:ascii="Times New Roman" w:hAnsi="Times New Roman" w:cs="Times New Roman"/>
                <w:b/>
                <w:i/>
                <w:sz w:val="24"/>
                <w:szCs w:val="24"/>
                <w:highlight w:val="yellow"/>
              </w:rPr>
            </w:pPr>
          </w:p>
        </w:tc>
        <w:tc>
          <w:tcPr>
            <w:tcW w:w="3969" w:type="dxa"/>
          </w:tcPr>
          <w:p w14:paraId="5F90FF40" w14:textId="0E71986C" w:rsidR="00AD0E21" w:rsidRPr="00077960" w:rsidRDefault="00AD0E21" w:rsidP="00AD0E21">
            <w:pPr>
              <w:spacing w:after="0" w:line="240" w:lineRule="auto"/>
              <w:ind w:right="-57"/>
              <w:rPr>
                <w:rFonts w:ascii="Times New Roman" w:eastAsia="Calibri" w:hAnsi="Times New Roman" w:cs="Times New Roman"/>
                <w:color w:val="000000"/>
                <w:sz w:val="24"/>
                <w:szCs w:val="24"/>
              </w:rPr>
            </w:pPr>
            <w:r w:rsidRPr="00077960">
              <w:rPr>
                <w:rFonts w:ascii="Times New Roman" w:hAnsi="Times New Roman" w:cs="Times New Roman"/>
                <w:sz w:val="24"/>
                <w:szCs w:val="24"/>
              </w:rPr>
              <w:t>поддерживать деловую репутацию;</w:t>
            </w:r>
          </w:p>
        </w:tc>
        <w:tc>
          <w:tcPr>
            <w:tcW w:w="4394" w:type="dxa"/>
          </w:tcPr>
          <w:p w14:paraId="1EADD5CB" w14:textId="47BD523C" w:rsidR="00AD0E21" w:rsidRPr="00077960" w:rsidRDefault="00AD0E21" w:rsidP="00AD0E21">
            <w:pPr>
              <w:spacing w:after="0" w:line="240" w:lineRule="auto"/>
              <w:ind w:right="-57"/>
              <w:rPr>
                <w:rFonts w:ascii="Times New Roman" w:eastAsia="Calibri" w:hAnsi="Times New Roman" w:cs="Times New Roman"/>
                <w:color w:val="000000"/>
                <w:sz w:val="24"/>
                <w:szCs w:val="24"/>
              </w:rPr>
            </w:pPr>
            <w:r w:rsidRPr="00077960">
              <w:rPr>
                <w:rFonts w:ascii="Times New Roman" w:eastAsia="Calibri" w:hAnsi="Times New Roman" w:cs="Times New Roman"/>
                <w:bCs/>
                <w:iCs/>
                <w:sz w:val="24"/>
                <w:szCs w:val="24"/>
                <w:lang w:eastAsia="en-US"/>
              </w:rPr>
              <w:t>стандарты антикоррупционного поведения и последствия его нарушения</w:t>
            </w:r>
          </w:p>
        </w:tc>
      </w:tr>
      <w:tr w:rsidR="00AD0E21" w:rsidRPr="00077960" w14:paraId="61F16062" w14:textId="77777777" w:rsidTr="00F13886">
        <w:trPr>
          <w:trHeight w:val="212"/>
        </w:trPr>
        <w:tc>
          <w:tcPr>
            <w:tcW w:w="1101" w:type="dxa"/>
            <w:vMerge/>
          </w:tcPr>
          <w:p w14:paraId="3CEDC4A4" w14:textId="77777777" w:rsidR="00AD0E21" w:rsidRPr="00077960" w:rsidRDefault="00AD0E21" w:rsidP="00AD0E21">
            <w:pPr>
              <w:suppressAutoHyphens/>
              <w:spacing w:after="0" w:line="240" w:lineRule="auto"/>
              <w:jc w:val="center"/>
              <w:rPr>
                <w:rFonts w:ascii="Times New Roman" w:hAnsi="Times New Roman" w:cs="Times New Roman"/>
                <w:i/>
                <w:sz w:val="24"/>
                <w:szCs w:val="24"/>
                <w:highlight w:val="yellow"/>
              </w:rPr>
            </w:pPr>
          </w:p>
        </w:tc>
        <w:tc>
          <w:tcPr>
            <w:tcW w:w="3969" w:type="dxa"/>
          </w:tcPr>
          <w:p w14:paraId="207D4C1C" w14:textId="5994F58E" w:rsidR="00AD0E21" w:rsidRPr="00077960" w:rsidRDefault="00AD0E21" w:rsidP="00AD0E21">
            <w:pPr>
              <w:spacing w:after="0" w:line="240" w:lineRule="auto"/>
              <w:ind w:right="-57"/>
              <w:rPr>
                <w:rFonts w:ascii="Times New Roman" w:eastAsia="Calibri" w:hAnsi="Times New Roman" w:cs="Times New Roman"/>
                <w:color w:val="000000"/>
                <w:sz w:val="24"/>
                <w:szCs w:val="24"/>
              </w:rPr>
            </w:pPr>
            <w:r w:rsidRPr="00077960">
              <w:rPr>
                <w:rFonts w:ascii="Times New Roman" w:eastAsia="Calibri" w:hAnsi="Times New Roman" w:cs="Times New Roman"/>
                <w:bCs/>
                <w:iCs/>
                <w:sz w:val="24"/>
                <w:szCs w:val="24"/>
                <w:lang w:eastAsia="en-US"/>
              </w:rPr>
              <w:t xml:space="preserve">определять актуальность нормативно-правовой документации </w:t>
            </w:r>
            <w:r w:rsidRPr="00077960">
              <w:rPr>
                <w:rFonts w:ascii="Times New Roman" w:eastAsia="Calibri" w:hAnsi="Times New Roman" w:cs="Times New Roman"/>
                <w:bCs/>
                <w:iCs/>
                <w:sz w:val="24"/>
                <w:szCs w:val="24"/>
                <w:lang w:eastAsia="en-US"/>
              </w:rPr>
              <w:br/>
              <w:t>в профессиональной деятельности</w:t>
            </w:r>
          </w:p>
        </w:tc>
        <w:tc>
          <w:tcPr>
            <w:tcW w:w="4394" w:type="dxa"/>
          </w:tcPr>
          <w:p w14:paraId="2A282A74" w14:textId="795882EC" w:rsidR="00AD0E21" w:rsidRPr="00077960" w:rsidRDefault="00AD0E21" w:rsidP="00AD0E21">
            <w:pPr>
              <w:spacing w:after="0" w:line="240" w:lineRule="auto"/>
              <w:ind w:right="-57"/>
              <w:rPr>
                <w:rFonts w:ascii="Times New Roman" w:eastAsia="Calibri" w:hAnsi="Times New Roman" w:cs="Times New Roman"/>
                <w:color w:val="000000"/>
                <w:sz w:val="24"/>
                <w:szCs w:val="24"/>
              </w:rPr>
            </w:pPr>
            <w:r w:rsidRPr="00077960">
              <w:rPr>
                <w:rFonts w:ascii="Times New Roman" w:hAnsi="Times New Roman" w:cs="Times New Roman"/>
                <w:sz w:val="24"/>
                <w:szCs w:val="24"/>
              </w:rPr>
              <w:t>этику деловых отношений;</w:t>
            </w:r>
          </w:p>
        </w:tc>
      </w:tr>
      <w:tr w:rsidR="00AD0E21" w:rsidRPr="00077960" w14:paraId="53C90506" w14:textId="77777777" w:rsidTr="00F13886">
        <w:trPr>
          <w:trHeight w:val="212"/>
        </w:trPr>
        <w:tc>
          <w:tcPr>
            <w:tcW w:w="1101" w:type="dxa"/>
            <w:vMerge/>
          </w:tcPr>
          <w:p w14:paraId="040B81F2" w14:textId="2CEF8274" w:rsidR="00AD0E21" w:rsidRPr="00077960" w:rsidRDefault="00AD0E21" w:rsidP="00AD0E21">
            <w:pPr>
              <w:suppressAutoHyphens/>
              <w:spacing w:after="0" w:line="240" w:lineRule="auto"/>
              <w:jc w:val="center"/>
              <w:rPr>
                <w:rFonts w:ascii="Times New Roman" w:hAnsi="Times New Roman" w:cs="Times New Roman"/>
                <w:b/>
                <w:i/>
                <w:sz w:val="24"/>
                <w:szCs w:val="24"/>
                <w:highlight w:val="yellow"/>
              </w:rPr>
            </w:pPr>
          </w:p>
        </w:tc>
        <w:tc>
          <w:tcPr>
            <w:tcW w:w="3969" w:type="dxa"/>
          </w:tcPr>
          <w:p w14:paraId="2BE305D8" w14:textId="25A26EB4" w:rsidR="00AD0E21" w:rsidRPr="00077960" w:rsidRDefault="00AD0E21" w:rsidP="00AD0E21">
            <w:pPr>
              <w:spacing w:after="0" w:line="240" w:lineRule="auto"/>
              <w:ind w:right="-57"/>
              <w:rPr>
                <w:rFonts w:ascii="Times New Roman" w:eastAsia="Calibri" w:hAnsi="Times New Roman" w:cs="Times New Roman"/>
                <w:sz w:val="24"/>
                <w:szCs w:val="24"/>
              </w:rPr>
            </w:pPr>
            <w:r w:rsidRPr="00077960">
              <w:rPr>
                <w:rFonts w:ascii="Times New Roman" w:eastAsia="Calibri" w:hAnsi="Times New Roman" w:cs="Times New Roman"/>
                <w:sz w:val="24"/>
                <w:szCs w:val="24"/>
                <w:lang w:eastAsia="en-US"/>
              </w:rPr>
              <w:t>применять современную научную профессиональную терминологию</w:t>
            </w:r>
          </w:p>
        </w:tc>
        <w:tc>
          <w:tcPr>
            <w:tcW w:w="4394" w:type="dxa"/>
          </w:tcPr>
          <w:p w14:paraId="7B24F49C" w14:textId="47813311" w:rsidR="00AD0E21" w:rsidRPr="00077960" w:rsidRDefault="00AD0E21" w:rsidP="00AD0E21">
            <w:pPr>
              <w:spacing w:after="0" w:line="240" w:lineRule="auto"/>
              <w:ind w:right="-57"/>
              <w:rPr>
                <w:rFonts w:ascii="Times New Roman" w:eastAsia="Calibri" w:hAnsi="Times New Roman" w:cs="Times New Roman"/>
                <w:iCs/>
                <w:color w:val="000000"/>
                <w:sz w:val="24"/>
                <w:szCs w:val="24"/>
              </w:rPr>
            </w:pPr>
            <w:r w:rsidRPr="00077960">
              <w:rPr>
                <w:rFonts w:ascii="Times New Roman" w:hAnsi="Times New Roman" w:cs="Times New Roman"/>
                <w:sz w:val="24"/>
                <w:szCs w:val="24"/>
              </w:rPr>
              <w:t>основы деловой культуры в устной и письменной форме;</w:t>
            </w:r>
          </w:p>
        </w:tc>
      </w:tr>
      <w:tr w:rsidR="00AD0E21" w:rsidRPr="00077960" w14:paraId="75600513" w14:textId="77777777" w:rsidTr="00F13886">
        <w:trPr>
          <w:trHeight w:val="212"/>
        </w:trPr>
        <w:tc>
          <w:tcPr>
            <w:tcW w:w="1101" w:type="dxa"/>
            <w:vMerge/>
          </w:tcPr>
          <w:p w14:paraId="61D296DD" w14:textId="3A661B80" w:rsidR="00AD0E21" w:rsidRPr="00077960" w:rsidRDefault="00AD0E21" w:rsidP="00AD0E21">
            <w:pPr>
              <w:suppressAutoHyphens/>
              <w:spacing w:after="0" w:line="240" w:lineRule="auto"/>
              <w:jc w:val="center"/>
              <w:rPr>
                <w:rFonts w:ascii="Times New Roman" w:hAnsi="Times New Roman" w:cs="Times New Roman"/>
                <w:b/>
                <w:i/>
                <w:sz w:val="24"/>
                <w:szCs w:val="24"/>
                <w:highlight w:val="yellow"/>
              </w:rPr>
            </w:pPr>
          </w:p>
        </w:tc>
        <w:tc>
          <w:tcPr>
            <w:tcW w:w="3969" w:type="dxa"/>
          </w:tcPr>
          <w:p w14:paraId="7E685E45" w14:textId="6B898F02" w:rsidR="00AD0E21" w:rsidRPr="00077960" w:rsidRDefault="00AD0E21" w:rsidP="00AD0E21">
            <w:pPr>
              <w:spacing w:after="0" w:line="240" w:lineRule="auto"/>
              <w:ind w:right="-57"/>
              <w:rPr>
                <w:rFonts w:ascii="Times New Roman" w:eastAsia="Calibri" w:hAnsi="Times New Roman" w:cs="Times New Roman"/>
                <w:color w:val="000000"/>
                <w:sz w:val="24"/>
                <w:szCs w:val="24"/>
              </w:rPr>
            </w:pPr>
            <w:r w:rsidRPr="00077960">
              <w:rPr>
                <w:rFonts w:ascii="Times New Roman" w:hAnsi="Times New Roman" w:cs="Times New Roman"/>
                <w:sz w:val="24"/>
                <w:szCs w:val="24"/>
              </w:rPr>
              <w:t>соблюдать требования культуры речи при устном, письменном обращении;</w:t>
            </w:r>
          </w:p>
        </w:tc>
        <w:tc>
          <w:tcPr>
            <w:tcW w:w="4394" w:type="dxa"/>
          </w:tcPr>
          <w:p w14:paraId="55B755B6" w14:textId="4E7C91A1" w:rsidR="00AD0E21" w:rsidRPr="00077960" w:rsidRDefault="00AD0E21" w:rsidP="00AD0E21">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нормы и правила поведения и общения в деловой профессиональной обстановке;</w:t>
            </w:r>
          </w:p>
        </w:tc>
      </w:tr>
      <w:tr w:rsidR="00AD0E21" w:rsidRPr="00077960" w14:paraId="6D364B1D" w14:textId="77777777" w:rsidTr="000A7E82">
        <w:trPr>
          <w:trHeight w:val="212"/>
        </w:trPr>
        <w:tc>
          <w:tcPr>
            <w:tcW w:w="1101" w:type="dxa"/>
            <w:vMerge/>
          </w:tcPr>
          <w:p w14:paraId="191DF3B1" w14:textId="77777777" w:rsidR="00AD0E21" w:rsidRPr="00077960" w:rsidRDefault="00AD0E21" w:rsidP="00AD0E21">
            <w:pPr>
              <w:suppressAutoHyphens/>
              <w:spacing w:after="0" w:line="240" w:lineRule="auto"/>
              <w:jc w:val="center"/>
              <w:rPr>
                <w:rFonts w:ascii="Times New Roman" w:hAnsi="Times New Roman" w:cs="Times New Roman"/>
                <w:b/>
                <w:i/>
                <w:sz w:val="24"/>
                <w:szCs w:val="24"/>
                <w:highlight w:val="yellow"/>
              </w:rPr>
            </w:pPr>
          </w:p>
        </w:tc>
        <w:tc>
          <w:tcPr>
            <w:tcW w:w="3969" w:type="dxa"/>
            <w:vAlign w:val="center"/>
          </w:tcPr>
          <w:p w14:paraId="6FE76024" w14:textId="1563107C" w:rsidR="00AD0E21" w:rsidRPr="00077960" w:rsidRDefault="00AD0E21" w:rsidP="00AD0E21">
            <w:pPr>
              <w:spacing w:after="0" w:line="240" w:lineRule="auto"/>
              <w:ind w:right="-57"/>
              <w:rPr>
                <w:rFonts w:ascii="Times New Roman" w:eastAsia="Calibri" w:hAnsi="Times New Roman" w:cs="Times New Roman"/>
                <w:color w:val="000000"/>
                <w:sz w:val="24"/>
                <w:szCs w:val="24"/>
              </w:rPr>
            </w:pPr>
            <w:r w:rsidRPr="00077960">
              <w:rPr>
                <w:rFonts w:ascii="Times New Roman" w:eastAsia="Calibri" w:hAnsi="Times New Roman" w:cs="Times New Roman"/>
                <w:bCs/>
                <w:iCs/>
                <w:sz w:val="24"/>
                <w:szCs w:val="24"/>
                <w:lang w:eastAsia="en-US"/>
              </w:rPr>
              <w:t>применять стандарты антикоррупционного поведения</w:t>
            </w:r>
          </w:p>
        </w:tc>
        <w:tc>
          <w:tcPr>
            <w:tcW w:w="4394" w:type="dxa"/>
          </w:tcPr>
          <w:p w14:paraId="75E4FFCD" w14:textId="3E19C9AD" w:rsidR="00AD0E21" w:rsidRPr="00077960" w:rsidRDefault="00AD0E21" w:rsidP="00AD0E21">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основные правила этикета;</w:t>
            </w:r>
          </w:p>
        </w:tc>
      </w:tr>
      <w:tr w:rsidR="00AD0E21" w:rsidRPr="00077960" w14:paraId="7BE5BAE1" w14:textId="77777777" w:rsidTr="00F13886">
        <w:trPr>
          <w:trHeight w:val="212"/>
        </w:trPr>
        <w:tc>
          <w:tcPr>
            <w:tcW w:w="1101" w:type="dxa"/>
            <w:vMerge w:val="restart"/>
          </w:tcPr>
          <w:p w14:paraId="46311639" w14:textId="203A6F6F" w:rsidR="00AD0E21" w:rsidRPr="00077960" w:rsidRDefault="00AD0E21" w:rsidP="00AD0E21">
            <w:pPr>
              <w:suppressAutoHyphens/>
              <w:spacing w:after="0" w:line="240" w:lineRule="auto"/>
              <w:jc w:val="center"/>
              <w:rPr>
                <w:rFonts w:ascii="Times New Roman" w:hAnsi="Times New Roman" w:cs="Times New Roman"/>
                <w:bCs/>
                <w:iCs/>
                <w:sz w:val="24"/>
                <w:szCs w:val="24"/>
                <w:highlight w:val="yellow"/>
              </w:rPr>
            </w:pPr>
            <w:r w:rsidRPr="00077960">
              <w:rPr>
                <w:rFonts w:ascii="Times New Roman" w:hAnsi="Times New Roman" w:cs="Times New Roman"/>
                <w:bCs/>
                <w:iCs/>
                <w:sz w:val="24"/>
                <w:szCs w:val="24"/>
              </w:rPr>
              <w:t>ОК 3</w:t>
            </w:r>
          </w:p>
        </w:tc>
        <w:tc>
          <w:tcPr>
            <w:tcW w:w="3969" w:type="dxa"/>
          </w:tcPr>
          <w:p w14:paraId="642E5369" w14:textId="4832CCB2" w:rsidR="00AD0E21" w:rsidRPr="00077960" w:rsidRDefault="00AD0E21" w:rsidP="00AD0E21">
            <w:pPr>
              <w:spacing w:after="0" w:line="240" w:lineRule="auto"/>
              <w:ind w:right="-57"/>
              <w:rPr>
                <w:rFonts w:ascii="Times New Roman" w:hAnsi="Times New Roman"/>
                <w:iCs/>
                <w:sz w:val="24"/>
                <w:szCs w:val="24"/>
              </w:rPr>
            </w:pPr>
            <w:r w:rsidRPr="00077960">
              <w:rPr>
                <w:rFonts w:ascii="Times New Roman" w:hAnsi="Times New Roman" w:cs="Times New Roman"/>
                <w:sz w:val="24"/>
                <w:szCs w:val="24"/>
              </w:rPr>
              <w:t>организовывать рабочее место;</w:t>
            </w:r>
          </w:p>
        </w:tc>
        <w:tc>
          <w:tcPr>
            <w:tcW w:w="4394" w:type="dxa"/>
          </w:tcPr>
          <w:p w14:paraId="6042C0A7" w14:textId="5E024D53" w:rsidR="00AD0E21" w:rsidRPr="00077960" w:rsidRDefault="00AD0E21" w:rsidP="00AD0E21">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сущность и содержание бухгалтерского учета в коммерческих организациях;</w:t>
            </w:r>
          </w:p>
        </w:tc>
      </w:tr>
      <w:tr w:rsidR="00AD0E21" w:rsidRPr="00077960" w14:paraId="1A9A6745" w14:textId="77777777" w:rsidTr="00F13886">
        <w:trPr>
          <w:trHeight w:val="212"/>
        </w:trPr>
        <w:tc>
          <w:tcPr>
            <w:tcW w:w="1101" w:type="dxa"/>
            <w:vMerge/>
          </w:tcPr>
          <w:p w14:paraId="03CD86CF" w14:textId="77777777" w:rsidR="00AD0E21" w:rsidRPr="00077960" w:rsidRDefault="00AD0E21" w:rsidP="00AD0E21">
            <w:pPr>
              <w:suppressAutoHyphens/>
              <w:spacing w:after="0" w:line="240" w:lineRule="auto"/>
              <w:jc w:val="center"/>
              <w:rPr>
                <w:rFonts w:ascii="Times New Roman" w:hAnsi="Times New Roman" w:cs="Times New Roman"/>
                <w:b/>
                <w:i/>
                <w:sz w:val="24"/>
                <w:szCs w:val="24"/>
                <w:highlight w:val="yellow"/>
              </w:rPr>
            </w:pPr>
          </w:p>
        </w:tc>
        <w:tc>
          <w:tcPr>
            <w:tcW w:w="3969" w:type="dxa"/>
          </w:tcPr>
          <w:p w14:paraId="7EB96865" w14:textId="5FE3AA12" w:rsidR="00AD0E21" w:rsidRPr="00077960" w:rsidRDefault="00AD0E21" w:rsidP="00AD0E21">
            <w:pPr>
              <w:spacing w:after="0" w:line="240" w:lineRule="auto"/>
              <w:ind w:right="-57"/>
              <w:rPr>
                <w:rFonts w:ascii="Times New Roman" w:hAnsi="Times New Roman"/>
                <w:iCs/>
                <w:sz w:val="24"/>
                <w:szCs w:val="24"/>
              </w:rPr>
            </w:pPr>
            <w:r w:rsidRPr="00077960">
              <w:rPr>
                <w:rFonts w:ascii="Times New Roman" w:hAnsi="Times New Roman" w:cs="Times New Roman"/>
                <w:sz w:val="24"/>
                <w:szCs w:val="24"/>
              </w:rPr>
              <w:t>ориентироваться в операциях бухгалтерского учета и бухгалтерской отчетности;</w:t>
            </w:r>
          </w:p>
        </w:tc>
        <w:tc>
          <w:tcPr>
            <w:tcW w:w="4394" w:type="dxa"/>
          </w:tcPr>
          <w:p w14:paraId="29E6E98C" w14:textId="195D5101" w:rsidR="00AD0E21" w:rsidRPr="00077960" w:rsidRDefault="00AD0E21" w:rsidP="00AD0E21">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основные правила и методы ведения бухгалтерского учета;</w:t>
            </w:r>
          </w:p>
        </w:tc>
      </w:tr>
      <w:tr w:rsidR="00AD0E21" w:rsidRPr="00077960" w14:paraId="0BE4A26E" w14:textId="77777777" w:rsidTr="00F13886">
        <w:trPr>
          <w:trHeight w:val="212"/>
        </w:trPr>
        <w:tc>
          <w:tcPr>
            <w:tcW w:w="1101" w:type="dxa"/>
            <w:vMerge/>
          </w:tcPr>
          <w:p w14:paraId="5AC7DF2C" w14:textId="77777777" w:rsidR="00AD0E21" w:rsidRPr="00077960" w:rsidRDefault="00AD0E21" w:rsidP="00AD0E21">
            <w:pPr>
              <w:suppressAutoHyphens/>
              <w:spacing w:after="0" w:line="240" w:lineRule="auto"/>
              <w:jc w:val="center"/>
              <w:rPr>
                <w:rFonts w:ascii="Times New Roman" w:hAnsi="Times New Roman" w:cs="Times New Roman"/>
                <w:b/>
                <w:i/>
                <w:sz w:val="24"/>
                <w:szCs w:val="24"/>
                <w:highlight w:val="yellow"/>
              </w:rPr>
            </w:pPr>
          </w:p>
        </w:tc>
        <w:tc>
          <w:tcPr>
            <w:tcW w:w="3969" w:type="dxa"/>
          </w:tcPr>
          <w:p w14:paraId="40C98768" w14:textId="3C005379" w:rsidR="00AD0E21" w:rsidRPr="00077960" w:rsidRDefault="00AD0E21" w:rsidP="00AD0E21">
            <w:pPr>
              <w:spacing w:after="0" w:line="240" w:lineRule="auto"/>
              <w:ind w:right="-57"/>
              <w:rPr>
                <w:rFonts w:ascii="Times New Roman" w:hAnsi="Times New Roman"/>
                <w:iCs/>
                <w:sz w:val="24"/>
                <w:szCs w:val="24"/>
              </w:rPr>
            </w:pPr>
            <w:r w:rsidRPr="00077960">
              <w:rPr>
                <w:rFonts w:ascii="Times New Roman" w:hAnsi="Times New Roman" w:cs="Times New Roman"/>
                <w:sz w:val="24"/>
                <w:szCs w:val="24"/>
              </w:rPr>
              <w:t>устанавливать вид и тип организации торговли по идентифицирующим признакам;</w:t>
            </w:r>
          </w:p>
        </w:tc>
        <w:tc>
          <w:tcPr>
            <w:tcW w:w="4394" w:type="dxa"/>
          </w:tcPr>
          <w:p w14:paraId="0E5C7441" w14:textId="2BF963C3" w:rsidR="00AD0E21" w:rsidRPr="00077960" w:rsidRDefault="00AD0E21" w:rsidP="00AD0E21">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виды бухгалтерских счетов;</w:t>
            </w:r>
          </w:p>
        </w:tc>
      </w:tr>
      <w:tr w:rsidR="00AD0E21" w:rsidRPr="00077960" w14:paraId="179A3B02" w14:textId="77777777" w:rsidTr="00F13886">
        <w:trPr>
          <w:trHeight w:val="212"/>
        </w:trPr>
        <w:tc>
          <w:tcPr>
            <w:tcW w:w="1101" w:type="dxa"/>
            <w:vMerge/>
          </w:tcPr>
          <w:p w14:paraId="78B9BA0F" w14:textId="77777777" w:rsidR="00AD0E21" w:rsidRPr="00077960" w:rsidRDefault="00AD0E21" w:rsidP="00AD0E21">
            <w:pPr>
              <w:suppressAutoHyphens/>
              <w:spacing w:after="0" w:line="240" w:lineRule="auto"/>
              <w:jc w:val="center"/>
              <w:rPr>
                <w:rFonts w:ascii="Times New Roman" w:hAnsi="Times New Roman" w:cs="Times New Roman"/>
                <w:b/>
                <w:i/>
                <w:sz w:val="24"/>
                <w:szCs w:val="24"/>
                <w:highlight w:val="yellow"/>
              </w:rPr>
            </w:pPr>
          </w:p>
        </w:tc>
        <w:tc>
          <w:tcPr>
            <w:tcW w:w="3969" w:type="dxa"/>
          </w:tcPr>
          <w:p w14:paraId="0823C8BD" w14:textId="738F281D" w:rsidR="00AD0E21" w:rsidRPr="00077960" w:rsidRDefault="00AD0E21" w:rsidP="00AD0E21">
            <w:pPr>
              <w:spacing w:after="0" w:line="240" w:lineRule="auto"/>
              <w:ind w:right="-57"/>
              <w:rPr>
                <w:rFonts w:ascii="Times New Roman" w:hAnsi="Times New Roman"/>
                <w:iCs/>
                <w:sz w:val="24"/>
                <w:szCs w:val="24"/>
              </w:rPr>
            </w:pPr>
            <w:r w:rsidRPr="00077960">
              <w:rPr>
                <w:rFonts w:ascii="Times New Roman" w:hAnsi="Times New Roman" w:cs="Times New Roman"/>
                <w:sz w:val="24"/>
                <w:szCs w:val="24"/>
              </w:rPr>
              <w:t>определять критерии конкурентоспособности на основе покупательского спроса;</w:t>
            </w:r>
          </w:p>
        </w:tc>
        <w:tc>
          <w:tcPr>
            <w:tcW w:w="4394" w:type="dxa"/>
          </w:tcPr>
          <w:p w14:paraId="5FD8B4BA" w14:textId="197505DC" w:rsidR="00AD0E21" w:rsidRPr="00077960" w:rsidRDefault="00AD0E21" w:rsidP="00AD0E21">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учет хозяйственных операций.</w:t>
            </w:r>
          </w:p>
        </w:tc>
      </w:tr>
      <w:tr w:rsidR="00077960" w:rsidRPr="00077960" w14:paraId="39A8C0D1" w14:textId="77777777" w:rsidTr="00F13886">
        <w:trPr>
          <w:trHeight w:val="212"/>
        </w:trPr>
        <w:tc>
          <w:tcPr>
            <w:tcW w:w="1101" w:type="dxa"/>
            <w:vMerge/>
          </w:tcPr>
          <w:p w14:paraId="25559C80" w14:textId="77777777" w:rsidR="00077960" w:rsidRPr="00077960" w:rsidRDefault="00077960" w:rsidP="00AD0E21">
            <w:pPr>
              <w:suppressAutoHyphens/>
              <w:spacing w:after="0" w:line="240" w:lineRule="auto"/>
              <w:jc w:val="center"/>
              <w:rPr>
                <w:rFonts w:ascii="Times New Roman" w:hAnsi="Times New Roman" w:cs="Times New Roman"/>
                <w:b/>
                <w:i/>
                <w:sz w:val="24"/>
                <w:szCs w:val="24"/>
                <w:highlight w:val="yellow"/>
              </w:rPr>
            </w:pPr>
          </w:p>
        </w:tc>
        <w:tc>
          <w:tcPr>
            <w:tcW w:w="3969" w:type="dxa"/>
            <w:vMerge w:val="restart"/>
          </w:tcPr>
          <w:p w14:paraId="6061A4D4" w14:textId="5602D499" w:rsidR="00077960" w:rsidRPr="00077960" w:rsidRDefault="00077960" w:rsidP="00AD0E21">
            <w:pPr>
              <w:spacing w:after="0" w:line="240" w:lineRule="auto"/>
              <w:ind w:right="-57"/>
              <w:rPr>
                <w:rFonts w:ascii="Times New Roman" w:hAnsi="Times New Roman"/>
                <w:iCs/>
                <w:sz w:val="24"/>
                <w:szCs w:val="24"/>
              </w:rPr>
            </w:pPr>
            <w:r w:rsidRPr="00077960">
              <w:rPr>
                <w:rFonts w:ascii="Times New Roman" w:hAnsi="Times New Roman" w:cs="Times New Roman"/>
                <w:sz w:val="24"/>
                <w:szCs w:val="24"/>
              </w:rPr>
              <w:t>применять правила торгового обслуживания и правила торговли в профессиональной деятельности:</w:t>
            </w:r>
          </w:p>
        </w:tc>
        <w:tc>
          <w:tcPr>
            <w:tcW w:w="4394" w:type="dxa"/>
          </w:tcPr>
          <w:p w14:paraId="1CFD3A0D" w14:textId="396E907B" w:rsidR="00077960" w:rsidRPr="00077960" w:rsidRDefault="00077960" w:rsidP="00AD0E21">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услуги розничной торговли, их классификацию и качество;</w:t>
            </w:r>
          </w:p>
        </w:tc>
      </w:tr>
      <w:tr w:rsidR="00077960" w:rsidRPr="00077960" w14:paraId="52CDA79E" w14:textId="77777777" w:rsidTr="00F13886">
        <w:trPr>
          <w:trHeight w:val="212"/>
        </w:trPr>
        <w:tc>
          <w:tcPr>
            <w:tcW w:w="1101" w:type="dxa"/>
            <w:vMerge/>
          </w:tcPr>
          <w:p w14:paraId="3217E050" w14:textId="77777777" w:rsidR="00077960" w:rsidRPr="00077960" w:rsidRDefault="00077960" w:rsidP="00AD0E21">
            <w:pPr>
              <w:suppressAutoHyphens/>
              <w:spacing w:after="0" w:line="240" w:lineRule="auto"/>
              <w:jc w:val="center"/>
              <w:rPr>
                <w:rFonts w:ascii="Times New Roman" w:hAnsi="Times New Roman" w:cs="Times New Roman"/>
                <w:b/>
                <w:i/>
                <w:sz w:val="24"/>
                <w:szCs w:val="24"/>
                <w:highlight w:val="yellow"/>
              </w:rPr>
            </w:pPr>
          </w:p>
        </w:tc>
        <w:tc>
          <w:tcPr>
            <w:tcW w:w="3969" w:type="dxa"/>
            <w:vMerge/>
          </w:tcPr>
          <w:p w14:paraId="590533E7" w14:textId="77777777" w:rsidR="00077960" w:rsidRPr="00077960" w:rsidRDefault="00077960" w:rsidP="00AD0E21">
            <w:pPr>
              <w:spacing w:after="0" w:line="240" w:lineRule="auto"/>
              <w:ind w:right="-57"/>
              <w:rPr>
                <w:rFonts w:ascii="Times New Roman" w:hAnsi="Times New Roman" w:cs="Times New Roman"/>
                <w:sz w:val="24"/>
                <w:szCs w:val="24"/>
              </w:rPr>
            </w:pPr>
          </w:p>
        </w:tc>
        <w:tc>
          <w:tcPr>
            <w:tcW w:w="4394" w:type="dxa"/>
          </w:tcPr>
          <w:p w14:paraId="37A512C4" w14:textId="61A98411" w:rsidR="00077960" w:rsidRPr="00077960" w:rsidRDefault="00077960" w:rsidP="00AD0E21">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виды розничной торговой сети и их характеристику;</w:t>
            </w:r>
          </w:p>
        </w:tc>
      </w:tr>
      <w:tr w:rsidR="00077960" w:rsidRPr="00077960" w14:paraId="1C185888" w14:textId="77777777" w:rsidTr="00F13886">
        <w:trPr>
          <w:trHeight w:val="212"/>
        </w:trPr>
        <w:tc>
          <w:tcPr>
            <w:tcW w:w="1101" w:type="dxa"/>
            <w:vMerge/>
          </w:tcPr>
          <w:p w14:paraId="78B60E9F" w14:textId="77777777" w:rsidR="00077960" w:rsidRPr="00077960" w:rsidRDefault="00077960" w:rsidP="00AD0E21">
            <w:pPr>
              <w:suppressAutoHyphens/>
              <w:spacing w:after="0" w:line="240" w:lineRule="auto"/>
              <w:jc w:val="center"/>
              <w:rPr>
                <w:rFonts w:ascii="Times New Roman" w:hAnsi="Times New Roman" w:cs="Times New Roman"/>
                <w:b/>
                <w:i/>
                <w:sz w:val="24"/>
                <w:szCs w:val="24"/>
                <w:highlight w:val="yellow"/>
              </w:rPr>
            </w:pPr>
          </w:p>
        </w:tc>
        <w:tc>
          <w:tcPr>
            <w:tcW w:w="3969" w:type="dxa"/>
            <w:vMerge/>
          </w:tcPr>
          <w:p w14:paraId="7B5BF26D" w14:textId="77777777" w:rsidR="00077960" w:rsidRPr="00077960" w:rsidRDefault="00077960" w:rsidP="00AD0E21">
            <w:pPr>
              <w:spacing w:after="0" w:line="240" w:lineRule="auto"/>
              <w:ind w:right="-57"/>
              <w:rPr>
                <w:rFonts w:ascii="Times New Roman" w:hAnsi="Times New Roman" w:cs="Times New Roman"/>
                <w:sz w:val="24"/>
                <w:szCs w:val="24"/>
              </w:rPr>
            </w:pPr>
          </w:p>
        </w:tc>
        <w:tc>
          <w:tcPr>
            <w:tcW w:w="4394" w:type="dxa"/>
          </w:tcPr>
          <w:p w14:paraId="11704BCB" w14:textId="3F3C61A8" w:rsidR="00077960" w:rsidRPr="00077960" w:rsidRDefault="00077960" w:rsidP="00AD0E21">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типизацию и специализацию розничной торговой сети;</w:t>
            </w:r>
          </w:p>
        </w:tc>
      </w:tr>
      <w:tr w:rsidR="00077960" w:rsidRPr="00077960" w14:paraId="287D004C" w14:textId="77777777" w:rsidTr="00F13886">
        <w:trPr>
          <w:trHeight w:val="212"/>
        </w:trPr>
        <w:tc>
          <w:tcPr>
            <w:tcW w:w="1101" w:type="dxa"/>
            <w:vMerge/>
          </w:tcPr>
          <w:p w14:paraId="22051A10" w14:textId="77777777" w:rsidR="00077960" w:rsidRPr="00077960" w:rsidRDefault="00077960" w:rsidP="00AD0E21">
            <w:pPr>
              <w:suppressAutoHyphens/>
              <w:spacing w:after="0" w:line="240" w:lineRule="auto"/>
              <w:jc w:val="center"/>
              <w:rPr>
                <w:rFonts w:ascii="Times New Roman" w:hAnsi="Times New Roman" w:cs="Times New Roman"/>
                <w:b/>
                <w:i/>
                <w:sz w:val="24"/>
                <w:szCs w:val="24"/>
                <w:highlight w:val="yellow"/>
              </w:rPr>
            </w:pPr>
          </w:p>
        </w:tc>
        <w:tc>
          <w:tcPr>
            <w:tcW w:w="3969" w:type="dxa"/>
            <w:vMerge/>
          </w:tcPr>
          <w:p w14:paraId="38C598C7" w14:textId="77777777" w:rsidR="00077960" w:rsidRPr="00077960" w:rsidRDefault="00077960" w:rsidP="00AD0E21">
            <w:pPr>
              <w:spacing w:after="0" w:line="240" w:lineRule="auto"/>
              <w:ind w:right="-57"/>
              <w:rPr>
                <w:rFonts w:ascii="Times New Roman" w:hAnsi="Times New Roman" w:cs="Times New Roman"/>
                <w:sz w:val="24"/>
                <w:szCs w:val="24"/>
              </w:rPr>
            </w:pPr>
          </w:p>
        </w:tc>
        <w:tc>
          <w:tcPr>
            <w:tcW w:w="4394" w:type="dxa"/>
          </w:tcPr>
          <w:p w14:paraId="0F82D047" w14:textId="0A7B4FF0" w:rsidR="00077960" w:rsidRPr="00077960" w:rsidRDefault="00077960" w:rsidP="00AD0E21">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особенности технологических планировок организаций торговли;</w:t>
            </w:r>
          </w:p>
        </w:tc>
      </w:tr>
      <w:tr w:rsidR="00077960" w:rsidRPr="00077960" w14:paraId="55810D62" w14:textId="77777777" w:rsidTr="00F13886">
        <w:trPr>
          <w:trHeight w:val="212"/>
        </w:trPr>
        <w:tc>
          <w:tcPr>
            <w:tcW w:w="1101" w:type="dxa"/>
            <w:vMerge/>
          </w:tcPr>
          <w:p w14:paraId="1852DE47" w14:textId="77777777" w:rsidR="00077960" w:rsidRPr="00077960" w:rsidRDefault="00077960" w:rsidP="00AD0E21">
            <w:pPr>
              <w:suppressAutoHyphens/>
              <w:spacing w:after="0" w:line="240" w:lineRule="auto"/>
              <w:jc w:val="center"/>
              <w:rPr>
                <w:rFonts w:ascii="Times New Roman" w:hAnsi="Times New Roman" w:cs="Times New Roman"/>
                <w:b/>
                <w:i/>
                <w:sz w:val="24"/>
                <w:szCs w:val="24"/>
                <w:highlight w:val="yellow"/>
              </w:rPr>
            </w:pPr>
          </w:p>
        </w:tc>
        <w:tc>
          <w:tcPr>
            <w:tcW w:w="3969" w:type="dxa"/>
            <w:vMerge/>
          </w:tcPr>
          <w:p w14:paraId="3E2606A3" w14:textId="77777777" w:rsidR="00077960" w:rsidRPr="00077960" w:rsidRDefault="00077960" w:rsidP="00AD0E21">
            <w:pPr>
              <w:spacing w:after="0" w:line="240" w:lineRule="auto"/>
              <w:ind w:right="-57"/>
              <w:rPr>
                <w:rFonts w:ascii="Times New Roman" w:hAnsi="Times New Roman" w:cs="Times New Roman"/>
                <w:sz w:val="24"/>
                <w:szCs w:val="24"/>
              </w:rPr>
            </w:pPr>
          </w:p>
        </w:tc>
        <w:tc>
          <w:tcPr>
            <w:tcW w:w="4394" w:type="dxa"/>
          </w:tcPr>
          <w:p w14:paraId="53D96192" w14:textId="37B65EDD" w:rsidR="00077960" w:rsidRPr="00077960" w:rsidRDefault="00077960" w:rsidP="00AD0E21">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 xml:space="preserve">основы маркетинговой деятельности и </w:t>
            </w:r>
            <w:r w:rsidRPr="00077960">
              <w:rPr>
                <w:rFonts w:ascii="Times New Roman" w:hAnsi="Times New Roman" w:cs="Times New Roman"/>
                <w:sz w:val="24"/>
                <w:szCs w:val="24"/>
              </w:rPr>
              <w:lastRenderedPageBreak/>
              <w:t>менеджмента в торговле;</w:t>
            </w:r>
          </w:p>
        </w:tc>
      </w:tr>
      <w:tr w:rsidR="00077960" w:rsidRPr="00077960" w14:paraId="4A15CECC" w14:textId="77777777" w:rsidTr="00F13886">
        <w:trPr>
          <w:trHeight w:val="212"/>
        </w:trPr>
        <w:tc>
          <w:tcPr>
            <w:tcW w:w="1101" w:type="dxa"/>
            <w:vMerge/>
          </w:tcPr>
          <w:p w14:paraId="454BA74A" w14:textId="77777777" w:rsidR="00077960" w:rsidRPr="00077960" w:rsidRDefault="00077960" w:rsidP="00AD0E21">
            <w:pPr>
              <w:suppressAutoHyphens/>
              <w:spacing w:after="0" w:line="240" w:lineRule="auto"/>
              <w:jc w:val="center"/>
              <w:rPr>
                <w:rFonts w:ascii="Times New Roman" w:hAnsi="Times New Roman" w:cs="Times New Roman"/>
                <w:b/>
                <w:i/>
                <w:sz w:val="24"/>
                <w:szCs w:val="24"/>
                <w:highlight w:val="yellow"/>
              </w:rPr>
            </w:pPr>
          </w:p>
        </w:tc>
        <w:tc>
          <w:tcPr>
            <w:tcW w:w="3969" w:type="dxa"/>
            <w:vMerge/>
          </w:tcPr>
          <w:p w14:paraId="025DAE75" w14:textId="77777777" w:rsidR="00077960" w:rsidRPr="00077960" w:rsidRDefault="00077960" w:rsidP="00AD0E21">
            <w:pPr>
              <w:spacing w:after="0" w:line="240" w:lineRule="auto"/>
              <w:ind w:right="-57"/>
              <w:rPr>
                <w:rFonts w:ascii="Times New Roman" w:hAnsi="Times New Roman" w:cs="Times New Roman"/>
                <w:sz w:val="24"/>
                <w:szCs w:val="24"/>
              </w:rPr>
            </w:pPr>
          </w:p>
        </w:tc>
        <w:tc>
          <w:tcPr>
            <w:tcW w:w="4394" w:type="dxa"/>
          </w:tcPr>
          <w:p w14:paraId="5EFA798C" w14:textId="6A62125C" w:rsidR="00077960" w:rsidRPr="00077960" w:rsidRDefault="00077960" w:rsidP="00AD0E21">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основы товароснабжения в торговле;</w:t>
            </w:r>
          </w:p>
        </w:tc>
      </w:tr>
      <w:tr w:rsidR="00077960" w:rsidRPr="00077960" w14:paraId="35873427" w14:textId="77777777" w:rsidTr="00F13886">
        <w:trPr>
          <w:trHeight w:val="212"/>
        </w:trPr>
        <w:tc>
          <w:tcPr>
            <w:tcW w:w="1101" w:type="dxa"/>
            <w:vMerge/>
          </w:tcPr>
          <w:p w14:paraId="6F62622C" w14:textId="77777777" w:rsidR="00077960" w:rsidRPr="00077960" w:rsidRDefault="00077960" w:rsidP="00AD0E21">
            <w:pPr>
              <w:suppressAutoHyphens/>
              <w:spacing w:after="0" w:line="240" w:lineRule="auto"/>
              <w:jc w:val="center"/>
              <w:rPr>
                <w:rFonts w:ascii="Times New Roman" w:hAnsi="Times New Roman" w:cs="Times New Roman"/>
                <w:b/>
                <w:i/>
                <w:sz w:val="24"/>
                <w:szCs w:val="24"/>
                <w:highlight w:val="yellow"/>
              </w:rPr>
            </w:pPr>
          </w:p>
        </w:tc>
        <w:tc>
          <w:tcPr>
            <w:tcW w:w="3969" w:type="dxa"/>
            <w:vMerge/>
          </w:tcPr>
          <w:p w14:paraId="2C5D2FA4" w14:textId="77777777" w:rsidR="00077960" w:rsidRPr="00077960" w:rsidRDefault="00077960" w:rsidP="00AD0E21">
            <w:pPr>
              <w:spacing w:after="0" w:line="240" w:lineRule="auto"/>
              <w:ind w:right="-57"/>
              <w:rPr>
                <w:rFonts w:ascii="Times New Roman" w:hAnsi="Times New Roman" w:cs="Times New Roman"/>
                <w:sz w:val="24"/>
                <w:szCs w:val="24"/>
              </w:rPr>
            </w:pPr>
          </w:p>
        </w:tc>
        <w:tc>
          <w:tcPr>
            <w:tcW w:w="4394" w:type="dxa"/>
          </w:tcPr>
          <w:p w14:paraId="0DF97196" w14:textId="4F67379A" w:rsidR="00077960" w:rsidRPr="00077960" w:rsidRDefault="00077960" w:rsidP="00AD0E21">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 xml:space="preserve">основные виды тары и </w:t>
            </w:r>
            <w:proofErr w:type="spellStart"/>
            <w:r w:rsidRPr="00077960">
              <w:rPr>
                <w:rFonts w:ascii="Times New Roman" w:hAnsi="Times New Roman" w:cs="Times New Roman"/>
                <w:sz w:val="24"/>
                <w:szCs w:val="24"/>
              </w:rPr>
              <w:t>тароматериалов</w:t>
            </w:r>
            <w:proofErr w:type="spellEnd"/>
            <w:r w:rsidRPr="00077960">
              <w:rPr>
                <w:rFonts w:ascii="Times New Roman" w:hAnsi="Times New Roman" w:cs="Times New Roman"/>
                <w:sz w:val="24"/>
                <w:szCs w:val="24"/>
              </w:rPr>
              <w:t xml:space="preserve">, особенности </w:t>
            </w:r>
            <w:proofErr w:type="spellStart"/>
            <w:r w:rsidRPr="00077960">
              <w:rPr>
                <w:rFonts w:ascii="Times New Roman" w:hAnsi="Times New Roman" w:cs="Times New Roman"/>
                <w:sz w:val="24"/>
                <w:szCs w:val="24"/>
              </w:rPr>
              <w:t>тарооборота</w:t>
            </w:r>
            <w:proofErr w:type="spellEnd"/>
            <w:r w:rsidRPr="00077960">
              <w:rPr>
                <w:rFonts w:ascii="Times New Roman" w:hAnsi="Times New Roman" w:cs="Times New Roman"/>
                <w:sz w:val="24"/>
                <w:szCs w:val="24"/>
              </w:rPr>
              <w:t>;</w:t>
            </w:r>
          </w:p>
        </w:tc>
      </w:tr>
      <w:tr w:rsidR="00077960" w:rsidRPr="00077960" w14:paraId="7EAAF39D" w14:textId="77777777" w:rsidTr="00F13886">
        <w:trPr>
          <w:trHeight w:val="212"/>
        </w:trPr>
        <w:tc>
          <w:tcPr>
            <w:tcW w:w="1101" w:type="dxa"/>
            <w:vMerge/>
          </w:tcPr>
          <w:p w14:paraId="7C48AC96" w14:textId="77777777" w:rsidR="00077960" w:rsidRPr="00077960" w:rsidRDefault="00077960" w:rsidP="00AD0E21">
            <w:pPr>
              <w:suppressAutoHyphens/>
              <w:spacing w:after="0" w:line="240" w:lineRule="auto"/>
              <w:jc w:val="center"/>
              <w:rPr>
                <w:rFonts w:ascii="Times New Roman" w:hAnsi="Times New Roman" w:cs="Times New Roman"/>
                <w:b/>
                <w:i/>
                <w:sz w:val="24"/>
                <w:szCs w:val="24"/>
                <w:highlight w:val="yellow"/>
              </w:rPr>
            </w:pPr>
          </w:p>
        </w:tc>
        <w:tc>
          <w:tcPr>
            <w:tcW w:w="3969" w:type="dxa"/>
            <w:vMerge/>
          </w:tcPr>
          <w:p w14:paraId="0B11E41E" w14:textId="77777777" w:rsidR="00077960" w:rsidRPr="00077960" w:rsidRDefault="00077960" w:rsidP="00AD0E21">
            <w:pPr>
              <w:spacing w:after="0" w:line="240" w:lineRule="auto"/>
              <w:ind w:right="-57"/>
              <w:rPr>
                <w:rFonts w:ascii="Times New Roman" w:hAnsi="Times New Roman" w:cs="Times New Roman"/>
                <w:sz w:val="24"/>
                <w:szCs w:val="24"/>
              </w:rPr>
            </w:pPr>
          </w:p>
        </w:tc>
        <w:tc>
          <w:tcPr>
            <w:tcW w:w="4394" w:type="dxa"/>
          </w:tcPr>
          <w:p w14:paraId="4868FC7C" w14:textId="45CCE32A" w:rsidR="00077960" w:rsidRPr="00077960" w:rsidRDefault="00077960" w:rsidP="00AD0E21">
            <w:pPr>
              <w:spacing w:after="0" w:line="240" w:lineRule="auto"/>
              <w:ind w:right="-57"/>
              <w:rPr>
                <w:rFonts w:ascii="Times New Roman" w:eastAsia="Calibri" w:hAnsi="Times New Roman" w:cs="Times New Roman"/>
                <w:sz w:val="24"/>
                <w:szCs w:val="24"/>
              </w:rPr>
            </w:pPr>
            <w:r w:rsidRPr="00077960">
              <w:rPr>
                <w:rFonts w:ascii="Times New Roman" w:hAnsi="Times New Roman" w:cs="Times New Roman"/>
                <w:sz w:val="24"/>
                <w:szCs w:val="24"/>
              </w:rPr>
              <w:t>технологию приемки, хранения, подготовки товаров к продаже, размещения и выкладки;</w:t>
            </w:r>
          </w:p>
        </w:tc>
      </w:tr>
    </w:tbl>
    <w:p w14:paraId="40EBC00A" w14:textId="2F330CE3" w:rsidR="00073C6B" w:rsidRPr="00010517" w:rsidRDefault="00073C6B" w:rsidP="00C053F7">
      <w:pPr>
        <w:suppressAutoHyphens/>
        <w:spacing w:after="240" w:line="240" w:lineRule="auto"/>
        <w:rPr>
          <w:rFonts w:ascii="Times New Roman" w:hAnsi="Times New Roman" w:cs="Times New Roman"/>
          <w:b/>
        </w:rPr>
      </w:pPr>
    </w:p>
    <w:p w14:paraId="0FD5EE4D" w14:textId="59F9978F" w:rsidR="00C053F7" w:rsidRPr="00010517" w:rsidRDefault="00C053F7" w:rsidP="00C053F7">
      <w:pPr>
        <w:suppressAutoHyphens/>
        <w:spacing w:after="240" w:line="240" w:lineRule="auto"/>
        <w:jc w:val="center"/>
        <w:rPr>
          <w:rFonts w:ascii="Times New Roman" w:hAnsi="Times New Roman" w:cs="Times New Roman"/>
          <w:b/>
          <w:sz w:val="24"/>
          <w:szCs w:val="24"/>
        </w:rPr>
      </w:pPr>
      <w:r w:rsidRPr="00010517">
        <w:rPr>
          <w:rFonts w:ascii="Times New Roman" w:hAnsi="Times New Roman" w:cs="Times New Roman"/>
          <w:b/>
          <w:sz w:val="24"/>
          <w:szCs w:val="24"/>
        </w:rPr>
        <w:t>2. СТРУКТУРА И СОДЕРЖАНИЕ УЧЕБНОЙ ДИСЦИПЛИНЫ</w:t>
      </w:r>
    </w:p>
    <w:p w14:paraId="1D23C37C" w14:textId="77777777" w:rsidR="00C053F7" w:rsidRPr="00010517" w:rsidRDefault="00C053F7" w:rsidP="00C053F7">
      <w:pPr>
        <w:suppressAutoHyphens/>
        <w:spacing w:after="240" w:line="240" w:lineRule="auto"/>
        <w:rPr>
          <w:rFonts w:ascii="Times New Roman" w:hAnsi="Times New Roman" w:cs="Times New Roman"/>
          <w:b/>
          <w:sz w:val="24"/>
          <w:szCs w:val="24"/>
        </w:rPr>
      </w:pPr>
      <w:r w:rsidRPr="00010517">
        <w:rPr>
          <w:rFonts w:ascii="Times New Roman" w:hAnsi="Times New Roman" w:cs="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12"/>
        <w:gridCol w:w="2659"/>
      </w:tblGrid>
      <w:tr w:rsidR="00C053F7" w:rsidRPr="00077960" w14:paraId="59A5A03D" w14:textId="77777777" w:rsidTr="00C053F7">
        <w:trPr>
          <w:trHeight w:val="490"/>
        </w:trPr>
        <w:tc>
          <w:tcPr>
            <w:tcW w:w="3611" w:type="pct"/>
            <w:vAlign w:val="center"/>
          </w:tcPr>
          <w:p w14:paraId="000F38C7" w14:textId="77777777" w:rsidR="00C053F7" w:rsidRPr="00077960" w:rsidRDefault="00C053F7" w:rsidP="00C053F7">
            <w:pPr>
              <w:suppressAutoHyphens/>
              <w:rPr>
                <w:rFonts w:ascii="Times New Roman" w:hAnsi="Times New Roman" w:cs="Times New Roman"/>
                <w:b/>
                <w:sz w:val="24"/>
                <w:szCs w:val="24"/>
              </w:rPr>
            </w:pPr>
            <w:r w:rsidRPr="00077960">
              <w:rPr>
                <w:rFonts w:ascii="Times New Roman" w:hAnsi="Times New Roman" w:cs="Times New Roman"/>
                <w:b/>
                <w:sz w:val="24"/>
                <w:szCs w:val="24"/>
              </w:rPr>
              <w:t>Вид учебной работы</w:t>
            </w:r>
          </w:p>
        </w:tc>
        <w:tc>
          <w:tcPr>
            <w:tcW w:w="1389" w:type="pct"/>
            <w:vAlign w:val="center"/>
          </w:tcPr>
          <w:p w14:paraId="6301DDC4" w14:textId="77777777" w:rsidR="00C053F7" w:rsidRPr="00077960" w:rsidRDefault="00C053F7" w:rsidP="00C053F7">
            <w:pPr>
              <w:suppressAutoHyphens/>
              <w:rPr>
                <w:rFonts w:ascii="Times New Roman" w:hAnsi="Times New Roman" w:cs="Times New Roman"/>
                <w:b/>
                <w:iCs/>
                <w:sz w:val="24"/>
                <w:szCs w:val="24"/>
              </w:rPr>
            </w:pPr>
            <w:r w:rsidRPr="00077960">
              <w:rPr>
                <w:rFonts w:ascii="Times New Roman" w:hAnsi="Times New Roman" w:cs="Times New Roman"/>
                <w:b/>
                <w:iCs/>
                <w:sz w:val="24"/>
                <w:szCs w:val="24"/>
              </w:rPr>
              <w:t>Объем в часах</w:t>
            </w:r>
          </w:p>
        </w:tc>
      </w:tr>
      <w:tr w:rsidR="00C053F7" w:rsidRPr="00077960" w14:paraId="2E43E7A2" w14:textId="77777777" w:rsidTr="00C053F7">
        <w:trPr>
          <w:trHeight w:val="490"/>
        </w:trPr>
        <w:tc>
          <w:tcPr>
            <w:tcW w:w="3611" w:type="pct"/>
            <w:vAlign w:val="center"/>
          </w:tcPr>
          <w:p w14:paraId="42012B30" w14:textId="77777777" w:rsidR="00C053F7" w:rsidRPr="00077960" w:rsidRDefault="00C053F7" w:rsidP="00C053F7">
            <w:pPr>
              <w:suppressAutoHyphens/>
              <w:spacing w:after="0"/>
              <w:rPr>
                <w:rFonts w:ascii="Times New Roman" w:hAnsi="Times New Roman" w:cs="Times New Roman"/>
                <w:b/>
                <w:sz w:val="24"/>
                <w:szCs w:val="24"/>
              </w:rPr>
            </w:pPr>
            <w:r w:rsidRPr="00077960">
              <w:rPr>
                <w:rFonts w:ascii="Times New Roman" w:hAnsi="Times New Roman" w:cs="Times New Roman"/>
                <w:b/>
                <w:sz w:val="24"/>
                <w:szCs w:val="24"/>
              </w:rPr>
              <w:t>Объем образовательной программы учебной дисциплины</w:t>
            </w:r>
          </w:p>
        </w:tc>
        <w:tc>
          <w:tcPr>
            <w:tcW w:w="1389" w:type="pct"/>
            <w:vAlign w:val="center"/>
          </w:tcPr>
          <w:p w14:paraId="41E2A0E9" w14:textId="7141E6B7" w:rsidR="00C053F7" w:rsidRPr="00077960" w:rsidRDefault="00073C6B" w:rsidP="00C053F7">
            <w:pPr>
              <w:suppressAutoHyphens/>
              <w:spacing w:after="0"/>
              <w:rPr>
                <w:rFonts w:ascii="Times New Roman" w:hAnsi="Times New Roman" w:cs="Times New Roman"/>
                <w:iCs/>
                <w:sz w:val="24"/>
                <w:szCs w:val="24"/>
              </w:rPr>
            </w:pPr>
            <w:r w:rsidRPr="00077960">
              <w:rPr>
                <w:rFonts w:ascii="Times New Roman" w:hAnsi="Times New Roman" w:cs="Times New Roman"/>
                <w:iCs/>
                <w:sz w:val="24"/>
                <w:szCs w:val="24"/>
              </w:rPr>
              <w:t>3</w:t>
            </w:r>
            <w:r w:rsidR="0085529F" w:rsidRPr="00077960">
              <w:rPr>
                <w:rFonts w:ascii="Times New Roman" w:hAnsi="Times New Roman" w:cs="Times New Roman"/>
                <w:iCs/>
                <w:sz w:val="24"/>
                <w:szCs w:val="24"/>
              </w:rPr>
              <w:t>2</w:t>
            </w:r>
          </w:p>
        </w:tc>
      </w:tr>
      <w:tr w:rsidR="00C053F7" w:rsidRPr="00077960" w14:paraId="74BABA9C" w14:textId="77777777" w:rsidTr="00C053F7">
        <w:trPr>
          <w:trHeight w:val="490"/>
        </w:trPr>
        <w:tc>
          <w:tcPr>
            <w:tcW w:w="3611" w:type="pct"/>
            <w:shd w:val="clear" w:color="auto" w:fill="auto"/>
            <w:vAlign w:val="center"/>
          </w:tcPr>
          <w:p w14:paraId="7E19F549" w14:textId="77777777" w:rsidR="00C053F7" w:rsidRPr="00077960" w:rsidRDefault="00C053F7" w:rsidP="00C053F7">
            <w:pPr>
              <w:suppressAutoHyphens/>
              <w:spacing w:after="0"/>
              <w:rPr>
                <w:rFonts w:ascii="Times New Roman" w:hAnsi="Times New Roman" w:cs="Times New Roman"/>
                <w:b/>
                <w:sz w:val="24"/>
                <w:szCs w:val="24"/>
              </w:rPr>
            </w:pPr>
            <w:r w:rsidRPr="00077960">
              <w:rPr>
                <w:rFonts w:ascii="Times New Roman" w:hAnsi="Times New Roman" w:cs="Times New Roman"/>
                <w:b/>
                <w:sz w:val="24"/>
                <w:szCs w:val="24"/>
              </w:rPr>
              <w:t>в т.ч. в форме практической подготовки</w:t>
            </w:r>
          </w:p>
        </w:tc>
        <w:tc>
          <w:tcPr>
            <w:tcW w:w="1389" w:type="pct"/>
            <w:shd w:val="clear" w:color="auto" w:fill="auto"/>
            <w:vAlign w:val="center"/>
          </w:tcPr>
          <w:p w14:paraId="44E3DDA4" w14:textId="5D13E3BF" w:rsidR="00C053F7" w:rsidRPr="00077960" w:rsidRDefault="0085529F" w:rsidP="00C053F7">
            <w:pPr>
              <w:suppressAutoHyphens/>
              <w:spacing w:after="0"/>
              <w:rPr>
                <w:rFonts w:ascii="Times New Roman" w:hAnsi="Times New Roman" w:cs="Times New Roman"/>
                <w:iCs/>
                <w:sz w:val="24"/>
                <w:szCs w:val="24"/>
              </w:rPr>
            </w:pPr>
            <w:r w:rsidRPr="00077960">
              <w:rPr>
                <w:rFonts w:ascii="Times New Roman" w:hAnsi="Times New Roman" w:cs="Times New Roman"/>
                <w:iCs/>
                <w:sz w:val="24"/>
                <w:szCs w:val="24"/>
              </w:rPr>
              <w:t>20</w:t>
            </w:r>
          </w:p>
        </w:tc>
      </w:tr>
      <w:tr w:rsidR="00C053F7" w:rsidRPr="00077960" w14:paraId="2556EFEA" w14:textId="77777777" w:rsidTr="00C053F7">
        <w:trPr>
          <w:trHeight w:val="336"/>
        </w:trPr>
        <w:tc>
          <w:tcPr>
            <w:tcW w:w="5000" w:type="pct"/>
            <w:gridSpan w:val="2"/>
            <w:vAlign w:val="center"/>
          </w:tcPr>
          <w:p w14:paraId="3A95F14D" w14:textId="77777777" w:rsidR="00C053F7" w:rsidRPr="00077960" w:rsidRDefault="00C053F7" w:rsidP="00C053F7">
            <w:pPr>
              <w:suppressAutoHyphens/>
              <w:spacing w:after="0"/>
              <w:rPr>
                <w:rFonts w:ascii="Times New Roman" w:hAnsi="Times New Roman" w:cs="Times New Roman"/>
                <w:iCs/>
                <w:sz w:val="24"/>
                <w:szCs w:val="24"/>
              </w:rPr>
            </w:pPr>
            <w:r w:rsidRPr="00077960">
              <w:rPr>
                <w:rFonts w:ascii="Times New Roman" w:hAnsi="Times New Roman" w:cs="Times New Roman"/>
                <w:sz w:val="24"/>
                <w:szCs w:val="24"/>
              </w:rPr>
              <w:t>в т. ч.:</w:t>
            </w:r>
          </w:p>
        </w:tc>
      </w:tr>
      <w:tr w:rsidR="00C053F7" w:rsidRPr="00077960" w14:paraId="10DEAD3C" w14:textId="77777777" w:rsidTr="00C053F7">
        <w:trPr>
          <w:trHeight w:val="490"/>
        </w:trPr>
        <w:tc>
          <w:tcPr>
            <w:tcW w:w="3611" w:type="pct"/>
            <w:vAlign w:val="center"/>
          </w:tcPr>
          <w:p w14:paraId="133EAECA" w14:textId="77777777" w:rsidR="00C053F7" w:rsidRPr="00077960" w:rsidRDefault="00C053F7" w:rsidP="00C053F7">
            <w:pPr>
              <w:suppressAutoHyphens/>
              <w:spacing w:after="0"/>
              <w:rPr>
                <w:rFonts w:ascii="Times New Roman" w:hAnsi="Times New Roman" w:cs="Times New Roman"/>
                <w:sz w:val="24"/>
                <w:szCs w:val="24"/>
              </w:rPr>
            </w:pPr>
            <w:r w:rsidRPr="00077960">
              <w:rPr>
                <w:rFonts w:ascii="Times New Roman" w:hAnsi="Times New Roman" w:cs="Times New Roman"/>
                <w:sz w:val="24"/>
                <w:szCs w:val="24"/>
              </w:rPr>
              <w:t>теоретическое обучение</w:t>
            </w:r>
          </w:p>
        </w:tc>
        <w:tc>
          <w:tcPr>
            <w:tcW w:w="1389" w:type="pct"/>
            <w:vAlign w:val="center"/>
          </w:tcPr>
          <w:p w14:paraId="66C4397F" w14:textId="4199B3DE" w:rsidR="00C053F7" w:rsidRPr="00077960" w:rsidRDefault="0085529F" w:rsidP="00C053F7">
            <w:pPr>
              <w:suppressAutoHyphens/>
              <w:spacing w:after="0"/>
              <w:rPr>
                <w:rFonts w:ascii="Times New Roman" w:hAnsi="Times New Roman" w:cs="Times New Roman"/>
                <w:iCs/>
                <w:sz w:val="24"/>
                <w:szCs w:val="24"/>
              </w:rPr>
            </w:pPr>
            <w:r w:rsidRPr="00077960">
              <w:rPr>
                <w:rFonts w:ascii="Times New Roman" w:hAnsi="Times New Roman" w:cs="Times New Roman"/>
                <w:iCs/>
                <w:sz w:val="24"/>
                <w:szCs w:val="24"/>
              </w:rPr>
              <w:t>12</w:t>
            </w:r>
          </w:p>
        </w:tc>
      </w:tr>
      <w:tr w:rsidR="00C053F7" w:rsidRPr="00077960" w14:paraId="0C108AB5" w14:textId="77777777" w:rsidTr="00C053F7">
        <w:trPr>
          <w:trHeight w:val="490"/>
        </w:trPr>
        <w:tc>
          <w:tcPr>
            <w:tcW w:w="3611" w:type="pct"/>
            <w:vAlign w:val="center"/>
          </w:tcPr>
          <w:p w14:paraId="49A88015" w14:textId="77777777" w:rsidR="00C053F7" w:rsidRPr="00077960" w:rsidRDefault="00C053F7" w:rsidP="00C053F7">
            <w:pPr>
              <w:suppressAutoHyphens/>
              <w:spacing w:after="0"/>
              <w:rPr>
                <w:rFonts w:ascii="Times New Roman" w:hAnsi="Times New Roman" w:cs="Times New Roman"/>
                <w:sz w:val="24"/>
                <w:szCs w:val="24"/>
              </w:rPr>
            </w:pPr>
            <w:r w:rsidRPr="00077960">
              <w:rPr>
                <w:rFonts w:ascii="Times New Roman" w:hAnsi="Times New Roman" w:cs="Times New Roman"/>
                <w:sz w:val="24"/>
                <w:szCs w:val="24"/>
              </w:rPr>
              <w:t>лабораторные работы</w:t>
            </w:r>
          </w:p>
        </w:tc>
        <w:tc>
          <w:tcPr>
            <w:tcW w:w="1389" w:type="pct"/>
            <w:vAlign w:val="center"/>
          </w:tcPr>
          <w:p w14:paraId="604682B0" w14:textId="2CE66CE4" w:rsidR="00C053F7" w:rsidRPr="00077960" w:rsidRDefault="00C053F7" w:rsidP="00C053F7">
            <w:pPr>
              <w:suppressAutoHyphens/>
              <w:spacing w:after="0"/>
              <w:rPr>
                <w:rFonts w:ascii="Times New Roman" w:hAnsi="Times New Roman" w:cs="Times New Roman"/>
                <w:iCs/>
                <w:sz w:val="24"/>
                <w:szCs w:val="24"/>
              </w:rPr>
            </w:pPr>
          </w:p>
        </w:tc>
      </w:tr>
      <w:tr w:rsidR="00C053F7" w:rsidRPr="00077960" w14:paraId="1F2FD49C" w14:textId="77777777" w:rsidTr="00C053F7">
        <w:trPr>
          <w:trHeight w:val="490"/>
        </w:trPr>
        <w:tc>
          <w:tcPr>
            <w:tcW w:w="3611" w:type="pct"/>
            <w:vAlign w:val="center"/>
          </w:tcPr>
          <w:p w14:paraId="71A60363" w14:textId="062FCA10" w:rsidR="00C053F7" w:rsidRPr="00077960" w:rsidRDefault="00C40B57" w:rsidP="00EA0D69">
            <w:pPr>
              <w:suppressAutoHyphens/>
              <w:spacing w:after="0"/>
              <w:rPr>
                <w:rFonts w:ascii="Times New Roman" w:hAnsi="Times New Roman" w:cs="Times New Roman"/>
                <w:sz w:val="24"/>
                <w:szCs w:val="24"/>
              </w:rPr>
            </w:pPr>
            <w:r w:rsidRPr="00077960">
              <w:rPr>
                <w:rFonts w:ascii="Times New Roman" w:hAnsi="Times New Roman" w:cs="Times New Roman"/>
                <w:sz w:val="24"/>
                <w:szCs w:val="24"/>
              </w:rPr>
              <w:t>практически</w:t>
            </w:r>
            <w:r w:rsidR="00EA0D69" w:rsidRPr="00077960">
              <w:rPr>
                <w:rFonts w:ascii="Times New Roman" w:hAnsi="Times New Roman" w:cs="Times New Roman"/>
                <w:sz w:val="24"/>
                <w:szCs w:val="24"/>
              </w:rPr>
              <w:t>е</w:t>
            </w:r>
            <w:r w:rsidRPr="00077960">
              <w:rPr>
                <w:rFonts w:ascii="Times New Roman" w:hAnsi="Times New Roman" w:cs="Times New Roman"/>
                <w:sz w:val="24"/>
                <w:szCs w:val="24"/>
              </w:rPr>
              <w:t xml:space="preserve"> </w:t>
            </w:r>
            <w:r w:rsidR="00EA0D69" w:rsidRPr="00077960">
              <w:rPr>
                <w:rFonts w:ascii="Times New Roman" w:hAnsi="Times New Roman" w:cs="Times New Roman"/>
                <w:sz w:val="24"/>
                <w:szCs w:val="24"/>
              </w:rPr>
              <w:t>занятия</w:t>
            </w:r>
            <w:r w:rsidR="00C053F7" w:rsidRPr="00077960">
              <w:rPr>
                <w:rFonts w:ascii="Times New Roman" w:hAnsi="Times New Roman" w:cs="Times New Roman"/>
                <w:i/>
                <w:sz w:val="24"/>
                <w:szCs w:val="24"/>
              </w:rPr>
              <w:t xml:space="preserve"> </w:t>
            </w:r>
          </w:p>
        </w:tc>
        <w:tc>
          <w:tcPr>
            <w:tcW w:w="1389" w:type="pct"/>
            <w:vAlign w:val="center"/>
          </w:tcPr>
          <w:p w14:paraId="08DCF1AB" w14:textId="1DE77687" w:rsidR="00C053F7" w:rsidRPr="00077960" w:rsidRDefault="0085529F" w:rsidP="00C053F7">
            <w:pPr>
              <w:suppressAutoHyphens/>
              <w:spacing w:after="0"/>
              <w:rPr>
                <w:rFonts w:ascii="Times New Roman" w:hAnsi="Times New Roman" w:cs="Times New Roman"/>
                <w:iCs/>
                <w:sz w:val="24"/>
                <w:szCs w:val="24"/>
              </w:rPr>
            </w:pPr>
            <w:r w:rsidRPr="00077960">
              <w:rPr>
                <w:rFonts w:ascii="Times New Roman" w:hAnsi="Times New Roman" w:cs="Times New Roman"/>
                <w:iCs/>
                <w:sz w:val="24"/>
                <w:szCs w:val="24"/>
              </w:rPr>
              <w:t>20</w:t>
            </w:r>
          </w:p>
        </w:tc>
      </w:tr>
      <w:tr w:rsidR="00C053F7" w:rsidRPr="00077960" w14:paraId="13FD0626" w14:textId="77777777" w:rsidTr="00C053F7">
        <w:trPr>
          <w:trHeight w:val="490"/>
        </w:trPr>
        <w:tc>
          <w:tcPr>
            <w:tcW w:w="3611" w:type="pct"/>
            <w:vAlign w:val="center"/>
          </w:tcPr>
          <w:p w14:paraId="08FC33F3" w14:textId="77777777" w:rsidR="00C053F7" w:rsidRPr="00077960" w:rsidRDefault="00C053F7" w:rsidP="00C053F7">
            <w:pPr>
              <w:suppressAutoHyphens/>
              <w:spacing w:after="0"/>
              <w:rPr>
                <w:rFonts w:ascii="Times New Roman" w:hAnsi="Times New Roman" w:cs="Times New Roman"/>
                <w:i/>
                <w:sz w:val="24"/>
                <w:szCs w:val="24"/>
              </w:rPr>
            </w:pPr>
            <w:r w:rsidRPr="00077960">
              <w:rPr>
                <w:rFonts w:ascii="Times New Roman" w:hAnsi="Times New Roman" w:cs="Times New Roman"/>
                <w:sz w:val="24"/>
                <w:szCs w:val="24"/>
              </w:rPr>
              <w:t xml:space="preserve">курсовая работа (проект) </w:t>
            </w:r>
          </w:p>
        </w:tc>
        <w:tc>
          <w:tcPr>
            <w:tcW w:w="1389" w:type="pct"/>
            <w:vAlign w:val="center"/>
          </w:tcPr>
          <w:p w14:paraId="4E61AB7F" w14:textId="65E48F89" w:rsidR="00C053F7" w:rsidRPr="00077960" w:rsidRDefault="00C053F7" w:rsidP="00C053F7">
            <w:pPr>
              <w:suppressAutoHyphens/>
              <w:spacing w:after="0"/>
              <w:rPr>
                <w:rFonts w:ascii="Times New Roman" w:hAnsi="Times New Roman" w:cs="Times New Roman"/>
                <w:iCs/>
                <w:sz w:val="24"/>
                <w:szCs w:val="24"/>
              </w:rPr>
            </w:pPr>
          </w:p>
        </w:tc>
      </w:tr>
      <w:tr w:rsidR="00C053F7" w:rsidRPr="00077960" w14:paraId="4C812EA0" w14:textId="77777777" w:rsidTr="00C053F7">
        <w:trPr>
          <w:trHeight w:val="267"/>
        </w:trPr>
        <w:tc>
          <w:tcPr>
            <w:tcW w:w="3611" w:type="pct"/>
            <w:vAlign w:val="center"/>
          </w:tcPr>
          <w:p w14:paraId="6CE19F91" w14:textId="77777777" w:rsidR="00C053F7" w:rsidRPr="00077960" w:rsidRDefault="00C053F7" w:rsidP="00B950C6">
            <w:pPr>
              <w:suppressAutoHyphens/>
              <w:spacing w:after="0"/>
              <w:rPr>
                <w:rFonts w:ascii="Times New Roman" w:hAnsi="Times New Roman" w:cs="Times New Roman"/>
                <w:i/>
                <w:sz w:val="24"/>
                <w:szCs w:val="24"/>
              </w:rPr>
            </w:pPr>
            <w:r w:rsidRPr="00077960">
              <w:rPr>
                <w:rFonts w:ascii="Times New Roman" w:hAnsi="Times New Roman" w:cs="Times New Roman"/>
                <w:i/>
                <w:sz w:val="24"/>
                <w:szCs w:val="24"/>
              </w:rPr>
              <w:t xml:space="preserve">Самостоятельная работа </w:t>
            </w:r>
          </w:p>
        </w:tc>
        <w:tc>
          <w:tcPr>
            <w:tcW w:w="1389" w:type="pct"/>
            <w:vAlign w:val="center"/>
          </w:tcPr>
          <w:p w14:paraId="26B36D9F" w14:textId="0C636F49" w:rsidR="00C053F7" w:rsidRPr="00077960" w:rsidRDefault="00C053F7" w:rsidP="00C053F7">
            <w:pPr>
              <w:suppressAutoHyphens/>
              <w:spacing w:after="0"/>
              <w:rPr>
                <w:rFonts w:ascii="Times New Roman" w:hAnsi="Times New Roman" w:cs="Times New Roman"/>
                <w:iCs/>
                <w:sz w:val="24"/>
                <w:szCs w:val="24"/>
              </w:rPr>
            </w:pPr>
          </w:p>
        </w:tc>
      </w:tr>
      <w:tr w:rsidR="00C053F7" w:rsidRPr="00077960" w14:paraId="1D65ABBA" w14:textId="77777777" w:rsidTr="00C053F7">
        <w:trPr>
          <w:trHeight w:val="331"/>
        </w:trPr>
        <w:tc>
          <w:tcPr>
            <w:tcW w:w="3611" w:type="pct"/>
            <w:vAlign w:val="center"/>
          </w:tcPr>
          <w:p w14:paraId="12E67D01" w14:textId="365C03AD" w:rsidR="00C053F7" w:rsidRPr="00077960" w:rsidRDefault="00C053F7" w:rsidP="00C053F7">
            <w:pPr>
              <w:suppressAutoHyphens/>
              <w:spacing w:after="0"/>
              <w:rPr>
                <w:rFonts w:ascii="Times New Roman" w:hAnsi="Times New Roman" w:cs="Times New Roman"/>
                <w:i/>
                <w:sz w:val="24"/>
                <w:szCs w:val="24"/>
              </w:rPr>
            </w:pPr>
            <w:r w:rsidRPr="00077960">
              <w:rPr>
                <w:rFonts w:ascii="Times New Roman" w:hAnsi="Times New Roman" w:cs="Times New Roman"/>
                <w:b/>
                <w:iCs/>
                <w:sz w:val="24"/>
                <w:szCs w:val="24"/>
              </w:rPr>
              <w:t xml:space="preserve">Промежуточная аттестация </w:t>
            </w:r>
          </w:p>
        </w:tc>
        <w:tc>
          <w:tcPr>
            <w:tcW w:w="1389" w:type="pct"/>
            <w:vAlign w:val="center"/>
          </w:tcPr>
          <w:p w14:paraId="2F5650C7" w14:textId="5DB1084D" w:rsidR="00C053F7" w:rsidRPr="00077960" w:rsidRDefault="00C053F7" w:rsidP="00C053F7">
            <w:pPr>
              <w:suppressAutoHyphens/>
              <w:spacing w:after="0"/>
              <w:rPr>
                <w:rFonts w:ascii="Times New Roman" w:hAnsi="Times New Roman" w:cs="Times New Roman"/>
                <w:iCs/>
                <w:sz w:val="24"/>
                <w:szCs w:val="24"/>
              </w:rPr>
            </w:pPr>
          </w:p>
        </w:tc>
      </w:tr>
    </w:tbl>
    <w:p w14:paraId="6079B258" w14:textId="77777777" w:rsidR="00C053F7" w:rsidRPr="00010517" w:rsidRDefault="00C053F7" w:rsidP="00C053F7">
      <w:pPr>
        <w:suppressAutoHyphens/>
        <w:spacing w:after="120"/>
        <w:rPr>
          <w:rFonts w:ascii="Times New Roman" w:hAnsi="Times New Roman" w:cs="Times New Roman"/>
          <w:b/>
          <w:i/>
        </w:rPr>
      </w:pPr>
    </w:p>
    <w:p w14:paraId="37BBC784" w14:textId="77777777" w:rsidR="00C053F7" w:rsidRPr="00010517" w:rsidRDefault="00C053F7" w:rsidP="00C053F7">
      <w:pPr>
        <w:rPr>
          <w:rFonts w:ascii="Times New Roman" w:hAnsi="Times New Roman" w:cs="Times New Roman"/>
          <w:b/>
          <w:i/>
        </w:rPr>
        <w:sectPr w:rsidR="00C053F7" w:rsidRPr="00010517" w:rsidSect="00C053F7">
          <w:pgSz w:w="11906" w:h="16838"/>
          <w:pgMar w:top="1134" w:right="850" w:bottom="284" w:left="1701" w:header="708" w:footer="708" w:gutter="0"/>
          <w:cols w:space="720"/>
          <w:docGrid w:linePitch="299"/>
        </w:sectPr>
      </w:pPr>
    </w:p>
    <w:p w14:paraId="39E1DBDC" w14:textId="77777777" w:rsidR="00C053F7" w:rsidRPr="00077960" w:rsidRDefault="00C053F7" w:rsidP="00077960">
      <w:pPr>
        <w:ind w:firstLine="708"/>
        <w:rPr>
          <w:rFonts w:ascii="Times New Roman" w:hAnsi="Times New Roman" w:cs="Times New Roman"/>
          <w:b/>
          <w:bCs/>
          <w:sz w:val="24"/>
          <w:szCs w:val="24"/>
        </w:rPr>
      </w:pPr>
      <w:r w:rsidRPr="00077960">
        <w:rPr>
          <w:rFonts w:ascii="Times New Roman" w:hAnsi="Times New Roman" w:cs="Times New Roman"/>
          <w:b/>
          <w:sz w:val="24"/>
          <w:szCs w:val="24"/>
        </w:rPr>
        <w:lastRenderedPageBreak/>
        <w:t xml:space="preserve">2.2. Тематический план и содержание учебной дисциплины </w:t>
      </w:r>
    </w:p>
    <w:tbl>
      <w:tblPr>
        <w:tblStyle w:val="TableNormal"/>
        <w:tblW w:w="15057"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0"/>
        <w:gridCol w:w="466"/>
        <w:gridCol w:w="87"/>
        <w:gridCol w:w="6"/>
        <w:gridCol w:w="8696"/>
        <w:gridCol w:w="1842"/>
        <w:gridCol w:w="1560"/>
      </w:tblGrid>
      <w:tr w:rsidR="0085529F" w:rsidRPr="00077960" w14:paraId="095B1C26" w14:textId="77777777" w:rsidTr="00F13886">
        <w:tc>
          <w:tcPr>
            <w:tcW w:w="2400" w:type="dxa"/>
            <w:tcBorders>
              <w:top w:val="single" w:sz="4" w:space="0" w:color="000000"/>
              <w:left w:val="single" w:sz="4" w:space="0" w:color="000000"/>
              <w:bottom w:val="single" w:sz="4" w:space="0" w:color="000000"/>
              <w:right w:val="single" w:sz="4" w:space="0" w:color="000000"/>
            </w:tcBorders>
            <w:vAlign w:val="center"/>
          </w:tcPr>
          <w:p w14:paraId="761B86FB" w14:textId="77777777" w:rsidR="0085529F" w:rsidRPr="00077960" w:rsidRDefault="0085529F" w:rsidP="00F13886">
            <w:pPr>
              <w:ind w:right="369"/>
              <w:jc w:val="center"/>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Наименование</w:t>
            </w:r>
            <w:proofErr w:type="spellEnd"/>
            <w:r w:rsidRPr="00077960">
              <w:rPr>
                <w:rFonts w:ascii="Times New Roman" w:eastAsia="Times New Roman" w:hAnsi="Times New Roman" w:cs="Times New Roman"/>
                <w:b/>
                <w:lang w:eastAsia="en-US"/>
              </w:rPr>
              <w:t xml:space="preserve"> </w:t>
            </w:r>
            <w:proofErr w:type="spellStart"/>
            <w:r w:rsidRPr="00077960">
              <w:rPr>
                <w:rFonts w:ascii="Times New Roman" w:eastAsia="Times New Roman" w:hAnsi="Times New Roman" w:cs="Times New Roman"/>
                <w:b/>
                <w:lang w:eastAsia="en-US"/>
              </w:rPr>
              <w:t>разделов</w:t>
            </w:r>
            <w:proofErr w:type="spellEnd"/>
            <w:r w:rsidRPr="00077960">
              <w:rPr>
                <w:rFonts w:ascii="Times New Roman" w:eastAsia="Times New Roman" w:hAnsi="Times New Roman" w:cs="Times New Roman"/>
                <w:b/>
                <w:lang w:eastAsia="en-US"/>
              </w:rPr>
              <w:t xml:space="preserve"> и </w:t>
            </w:r>
            <w:proofErr w:type="spellStart"/>
            <w:r w:rsidRPr="00077960">
              <w:rPr>
                <w:rFonts w:ascii="Times New Roman" w:eastAsia="Times New Roman" w:hAnsi="Times New Roman" w:cs="Times New Roman"/>
                <w:b/>
                <w:lang w:eastAsia="en-US"/>
              </w:rPr>
              <w:t>тем</w:t>
            </w:r>
            <w:proofErr w:type="spellEnd"/>
          </w:p>
        </w:tc>
        <w:tc>
          <w:tcPr>
            <w:tcW w:w="9255" w:type="dxa"/>
            <w:gridSpan w:val="4"/>
            <w:tcBorders>
              <w:top w:val="single" w:sz="4" w:space="0" w:color="000000"/>
              <w:left w:val="single" w:sz="4" w:space="0" w:color="000000"/>
              <w:bottom w:val="single" w:sz="4" w:space="0" w:color="000000"/>
              <w:right w:val="single" w:sz="4" w:space="0" w:color="000000"/>
            </w:tcBorders>
            <w:vAlign w:val="center"/>
          </w:tcPr>
          <w:p w14:paraId="07A76318" w14:textId="1712DBB5" w:rsidR="0085529F" w:rsidRPr="00077960" w:rsidRDefault="00F13886" w:rsidP="00F13886">
            <w:pPr>
              <w:jc w:val="center"/>
              <w:rPr>
                <w:rFonts w:ascii="Times New Roman" w:eastAsia="Times New Roman" w:hAnsi="Times New Roman" w:cs="Times New Roman"/>
                <w:b/>
                <w:lang w:val="ru-RU" w:eastAsia="en-US"/>
              </w:rPr>
            </w:pPr>
            <w:r w:rsidRPr="00077960">
              <w:rPr>
                <w:rFonts w:ascii="Times New Roman" w:eastAsia="Times New Roman" w:hAnsi="Times New Roman" w:cs="Times New Roman"/>
                <w:b/>
                <w:bCs/>
                <w:lang w:val="ru-RU"/>
              </w:rPr>
              <w:t>Содержание учебного материала и формы организации деятельности обучающихся</w:t>
            </w:r>
          </w:p>
        </w:tc>
        <w:tc>
          <w:tcPr>
            <w:tcW w:w="1842" w:type="dxa"/>
            <w:tcBorders>
              <w:top w:val="single" w:sz="4" w:space="0" w:color="000000"/>
              <w:left w:val="single" w:sz="4" w:space="0" w:color="000000"/>
              <w:bottom w:val="single" w:sz="4" w:space="0" w:color="000000"/>
              <w:right w:val="single" w:sz="4" w:space="0" w:color="000000"/>
            </w:tcBorders>
            <w:vAlign w:val="center"/>
          </w:tcPr>
          <w:p w14:paraId="7BB7ADDF" w14:textId="77777777" w:rsidR="0085529F" w:rsidRPr="00077960" w:rsidRDefault="0085529F" w:rsidP="00F13886">
            <w:pPr>
              <w:jc w:val="center"/>
              <w:rPr>
                <w:rFonts w:ascii="Times New Roman" w:hAnsi="Times New Roman"/>
                <w:b/>
                <w:lang w:val="ru-RU"/>
              </w:rPr>
            </w:pPr>
            <w:r w:rsidRPr="00077960">
              <w:rPr>
                <w:rFonts w:ascii="Times New Roman" w:hAnsi="Times New Roman"/>
                <w:b/>
                <w:lang w:val="ru-RU"/>
              </w:rPr>
              <w:t xml:space="preserve">Объем </w:t>
            </w:r>
            <w:proofErr w:type="spellStart"/>
            <w:proofErr w:type="gramStart"/>
            <w:r w:rsidRPr="00077960">
              <w:rPr>
                <w:rFonts w:ascii="Times New Roman" w:hAnsi="Times New Roman"/>
                <w:b/>
                <w:lang w:val="ru-RU"/>
              </w:rPr>
              <w:t>акад.ч</w:t>
            </w:r>
            <w:proofErr w:type="spellEnd"/>
            <w:proofErr w:type="gramEnd"/>
            <w:r w:rsidRPr="00077960">
              <w:rPr>
                <w:rFonts w:ascii="Times New Roman" w:hAnsi="Times New Roman"/>
                <w:b/>
                <w:lang w:val="ru-RU"/>
              </w:rPr>
              <w:t>/</w:t>
            </w:r>
          </w:p>
          <w:p w14:paraId="4FBA3C1A" w14:textId="1C996384" w:rsidR="0085529F" w:rsidRPr="00077960" w:rsidRDefault="0085529F" w:rsidP="00F13886">
            <w:pPr>
              <w:ind w:right="179"/>
              <w:jc w:val="center"/>
              <w:rPr>
                <w:rFonts w:ascii="Times New Roman" w:eastAsia="Times New Roman" w:hAnsi="Times New Roman" w:cs="Times New Roman"/>
                <w:b/>
                <w:lang w:val="ru-RU" w:eastAsia="en-US"/>
              </w:rPr>
            </w:pPr>
            <w:r w:rsidRPr="00077960">
              <w:rPr>
                <w:rFonts w:ascii="Times New Roman" w:hAnsi="Times New Roman"/>
                <w:b/>
                <w:lang w:val="ru-RU"/>
              </w:rPr>
              <w:t xml:space="preserve">в т.ч. в форме практической подготовки, </w:t>
            </w:r>
            <w:proofErr w:type="spellStart"/>
            <w:proofErr w:type="gramStart"/>
            <w:r w:rsidRPr="00077960">
              <w:rPr>
                <w:rFonts w:ascii="Times New Roman" w:hAnsi="Times New Roman"/>
                <w:b/>
                <w:lang w:val="ru-RU"/>
              </w:rPr>
              <w:t>акад.ч</w:t>
            </w:r>
            <w:proofErr w:type="spellEnd"/>
            <w:proofErr w:type="gramEnd"/>
            <w:r w:rsidR="00604651" w:rsidRPr="00077960">
              <w:rPr>
                <w:rStyle w:val="a8"/>
                <w:rFonts w:ascii="Times New Roman" w:eastAsia="Times New Roman" w:hAnsi="Times New Roman"/>
                <w:b/>
                <w:bCs/>
              </w:rPr>
              <w:footnoteReference w:id="2"/>
            </w:r>
          </w:p>
        </w:tc>
        <w:tc>
          <w:tcPr>
            <w:tcW w:w="1560" w:type="dxa"/>
            <w:tcBorders>
              <w:top w:val="single" w:sz="4" w:space="0" w:color="000000"/>
              <w:left w:val="single" w:sz="4" w:space="0" w:color="000000"/>
              <w:bottom w:val="single" w:sz="4" w:space="0" w:color="000000"/>
              <w:right w:val="single" w:sz="4" w:space="0" w:color="000000"/>
            </w:tcBorders>
            <w:vAlign w:val="center"/>
          </w:tcPr>
          <w:p w14:paraId="48769C68" w14:textId="21AF3922" w:rsidR="0085529F" w:rsidRPr="00077960" w:rsidRDefault="0085529F" w:rsidP="00F13886">
            <w:pPr>
              <w:jc w:val="center"/>
              <w:rPr>
                <w:rFonts w:ascii="Times New Roman" w:eastAsia="Times New Roman" w:hAnsi="Times New Roman" w:cs="Times New Roman"/>
                <w:b/>
                <w:lang w:val="ru-RU" w:eastAsia="en-US"/>
              </w:rPr>
            </w:pPr>
            <w:r w:rsidRPr="00077960">
              <w:rPr>
                <w:rFonts w:ascii="Times New Roman" w:hAnsi="Times New Roman"/>
                <w:b/>
                <w:lang w:val="ru-RU"/>
              </w:rPr>
              <w:t>Коды компетенций, формированию которых способствует компонент программы</w:t>
            </w:r>
          </w:p>
        </w:tc>
      </w:tr>
      <w:tr w:rsidR="0085529F" w:rsidRPr="00077960" w14:paraId="075642DC" w14:textId="77777777" w:rsidTr="00F13886">
        <w:tc>
          <w:tcPr>
            <w:tcW w:w="11655" w:type="dxa"/>
            <w:gridSpan w:val="5"/>
            <w:tcBorders>
              <w:top w:val="single" w:sz="4" w:space="0" w:color="000000"/>
              <w:left w:val="single" w:sz="4" w:space="0" w:color="000000"/>
              <w:bottom w:val="single" w:sz="4" w:space="0" w:color="000000"/>
              <w:right w:val="single" w:sz="4" w:space="0" w:color="000000"/>
            </w:tcBorders>
            <w:hideMark/>
          </w:tcPr>
          <w:p w14:paraId="01AC2F21" w14:textId="36D5EAD7" w:rsidR="0085529F" w:rsidRPr="00077960" w:rsidRDefault="0085529F" w:rsidP="0085529F">
            <w:pPr>
              <w:spacing w:line="235" w:lineRule="auto"/>
              <w:ind w:right="399"/>
              <w:rPr>
                <w:rFonts w:ascii="Times New Roman" w:eastAsia="Times New Roman" w:hAnsi="Times New Roman" w:cs="Times New Roman"/>
                <w:lang w:eastAsia="en-US"/>
              </w:rPr>
            </w:pPr>
            <w:proofErr w:type="spellStart"/>
            <w:r w:rsidRPr="00077960">
              <w:rPr>
                <w:rFonts w:ascii="Times New Roman" w:eastAsia="Times New Roman" w:hAnsi="Times New Roman" w:cs="Times New Roman"/>
                <w:b/>
                <w:lang w:eastAsia="en-US"/>
              </w:rPr>
              <w:t>Раздел</w:t>
            </w:r>
            <w:proofErr w:type="spellEnd"/>
            <w:r w:rsidRPr="00077960">
              <w:rPr>
                <w:rFonts w:ascii="Times New Roman" w:eastAsia="Times New Roman" w:hAnsi="Times New Roman" w:cs="Times New Roman"/>
                <w:b/>
                <w:lang w:eastAsia="en-US"/>
              </w:rPr>
              <w:t xml:space="preserve"> 1. </w:t>
            </w:r>
            <w:proofErr w:type="spellStart"/>
            <w:r w:rsidRPr="00077960">
              <w:rPr>
                <w:rFonts w:ascii="Times New Roman" w:eastAsia="Times New Roman" w:hAnsi="Times New Roman" w:cs="Times New Roman"/>
                <w:lang w:eastAsia="en-US"/>
              </w:rPr>
              <w:t>Сущность</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бухгалтерского</w:t>
            </w:r>
            <w:proofErr w:type="spellEnd"/>
            <w:r w:rsidRPr="00077960">
              <w:rPr>
                <w:rFonts w:ascii="Times New Roman" w:eastAsia="Times New Roman" w:hAnsi="Times New Roman" w:cs="Times New Roman"/>
                <w:lang w:val="ru-RU" w:eastAsia="en-US"/>
              </w:rPr>
              <w:t xml:space="preserve"> </w:t>
            </w:r>
            <w:proofErr w:type="spellStart"/>
            <w:r w:rsidRPr="00077960">
              <w:rPr>
                <w:rFonts w:ascii="Times New Roman" w:eastAsia="Times New Roman" w:hAnsi="Times New Roman" w:cs="Times New Roman"/>
                <w:lang w:eastAsia="en-US"/>
              </w:rPr>
              <w:t>учета</w:t>
            </w:r>
            <w:proofErr w:type="spellEnd"/>
          </w:p>
        </w:tc>
        <w:tc>
          <w:tcPr>
            <w:tcW w:w="1842" w:type="dxa"/>
            <w:tcBorders>
              <w:top w:val="single" w:sz="4" w:space="0" w:color="000000"/>
              <w:left w:val="single" w:sz="4" w:space="0" w:color="000000"/>
              <w:bottom w:val="single" w:sz="4" w:space="0" w:color="000000"/>
              <w:right w:val="single" w:sz="4" w:space="0" w:color="000000"/>
            </w:tcBorders>
            <w:hideMark/>
          </w:tcPr>
          <w:p w14:paraId="4598B817" w14:textId="1D2C22B8" w:rsidR="0085529F" w:rsidRPr="00077960" w:rsidRDefault="0085529F" w:rsidP="0085529F">
            <w:pPr>
              <w:spacing w:line="273" w:lineRule="exact"/>
              <w:ind w:right="177"/>
              <w:jc w:val="center"/>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32/20</w:t>
            </w:r>
          </w:p>
        </w:tc>
        <w:tc>
          <w:tcPr>
            <w:tcW w:w="1560" w:type="dxa"/>
            <w:tcBorders>
              <w:top w:val="single" w:sz="4" w:space="0" w:color="000000"/>
              <w:left w:val="single" w:sz="4" w:space="0" w:color="000000"/>
              <w:bottom w:val="single" w:sz="4" w:space="0" w:color="000000"/>
              <w:right w:val="single" w:sz="4" w:space="0" w:color="000000"/>
            </w:tcBorders>
            <w:hideMark/>
          </w:tcPr>
          <w:p w14:paraId="0EDB1F8E" w14:textId="739448D6" w:rsidR="0085529F" w:rsidRPr="00077960" w:rsidRDefault="0085529F" w:rsidP="0085529F">
            <w:pPr>
              <w:rPr>
                <w:rFonts w:ascii="Times New Roman" w:eastAsia="Times New Roman" w:hAnsi="Times New Roman" w:cs="Times New Roman"/>
                <w:lang w:eastAsia="en-US"/>
              </w:rPr>
            </w:pPr>
          </w:p>
        </w:tc>
      </w:tr>
      <w:tr w:rsidR="0085529F" w:rsidRPr="00077960" w14:paraId="5637E3D4" w14:textId="77777777" w:rsidTr="00F13886">
        <w:tc>
          <w:tcPr>
            <w:tcW w:w="2400" w:type="dxa"/>
            <w:vMerge w:val="restart"/>
            <w:tcBorders>
              <w:top w:val="single" w:sz="4" w:space="0" w:color="000000"/>
              <w:left w:val="single" w:sz="4" w:space="0" w:color="000000"/>
              <w:bottom w:val="single" w:sz="4" w:space="0" w:color="000000"/>
              <w:right w:val="single" w:sz="4" w:space="0" w:color="000000"/>
            </w:tcBorders>
            <w:hideMark/>
          </w:tcPr>
          <w:p w14:paraId="134FB536" w14:textId="77777777" w:rsidR="0085529F" w:rsidRPr="00077960" w:rsidRDefault="0085529F" w:rsidP="0085529F">
            <w:pPr>
              <w:ind w:right="391"/>
              <w:jc w:val="center"/>
              <w:rPr>
                <w:rFonts w:ascii="Times New Roman" w:eastAsia="Times New Roman" w:hAnsi="Times New Roman" w:cs="Times New Roman"/>
                <w:lang w:val="ru-RU" w:eastAsia="en-US"/>
              </w:rPr>
            </w:pPr>
            <w:r w:rsidRPr="00077960">
              <w:rPr>
                <w:rFonts w:ascii="Times New Roman" w:eastAsia="Times New Roman" w:hAnsi="Times New Roman" w:cs="Times New Roman"/>
                <w:b/>
                <w:lang w:val="ru-RU" w:eastAsia="en-US"/>
              </w:rPr>
              <w:t xml:space="preserve">Тема 1.1. </w:t>
            </w:r>
            <w:r w:rsidRPr="00077960">
              <w:rPr>
                <w:rFonts w:ascii="Times New Roman" w:eastAsia="Times New Roman" w:hAnsi="Times New Roman" w:cs="Times New Roman"/>
                <w:lang w:val="ru-RU" w:eastAsia="en-US"/>
              </w:rPr>
              <w:t>Общая характеристика бухгалтерского учета</w:t>
            </w:r>
          </w:p>
        </w:tc>
        <w:tc>
          <w:tcPr>
            <w:tcW w:w="9255" w:type="dxa"/>
            <w:gridSpan w:val="4"/>
            <w:tcBorders>
              <w:top w:val="single" w:sz="4" w:space="0" w:color="000000"/>
              <w:left w:val="single" w:sz="4" w:space="0" w:color="000000"/>
              <w:bottom w:val="single" w:sz="4" w:space="0" w:color="000000"/>
              <w:right w:val="single" w:sz="4" w:space="0" w:color="000000"/>
            </w:tcBorders>
            <w:hideMark/>
          </w:tcPr>
          <w:p w14:paraId="73E79070" w14:textId="02CE8F16" w:rsidR="0085529F" w:rsidRPr="00077960" w:rsidRDefault="00C40B57" w:rsidP="0085529F">
            <w:pPr>
              <w:spacing w:line="256" w:lineRule="exact"/>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Содержание</w:t>
            </w:r>
            <w:proofErr w:type="spellEnd"/>
          </w:p>
        </w:tc>
        <w:tc>
          <w:tcPr>
            <w:tcW w:w="1842" w:type="dxa"/>
            <w:tcBorders>
              <w:top w:val="single" w:sz="4" w:space="0" w:color="000000"/>
              <w:left w:val="single" w:sz="4" w:space="0" w:color="000000"/>
              <w:bottom w:val="single" w:sz="4" w:space="0" w:color="000000"/>
              <w:right w:val="single" w:sz="4" w:space="0" w:color="000000"/>
            </w:tcBorders>
          </w:tcPr>
          <w:p w14:paraId="159CFEE5" w14:textId="77777777" w:rsidR="0085529F" w:rsidRPr="00077960" w:rsidRDefault="0085529F" w:rsidP="0085529F">
            <w:pPr>
              <w:rPr>
                <w:rFonts w:ascii="Times New Roman" w:eastAsia="Times New Roman" w:hAnsi="Times New Roman" w:cs="Times New Roman"/>
                <w:lang w:eastAsia="en-US"/>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42EB4160" w14:textId="77777777" w:rsidR="0085529F" w:rsidRPr="00077960" w:rsidRDefault="0085529F" w:rsidP="0085529F">
            <w:pPr>
              <w:rPr>
                <w:rFonts w:ascii="Times New Roman" w:eastAsia="Times New Roman" w:hAnsi="Times New Roman" w:cs="Times New Roman"/>
                <w:lang w:eastAsia="en-US"/>
              </w:rPr>
            </w:pPr>
          </w:p>
        </w:tc>
      </w:tr>
      <w:tr w:rsidR="00474760" w:rsidRPr="00077960" w14:paraId="05146232" w14:textId="77777777" w:rsidTr="006215E6">
        <w:trPr>
          <w:trHeight w:val="2770"/>
        </w:trPr>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392C21B2" w14:textId="77777777" w:rsidR="00474760" w:rsidRPr="00077960" w:rsidRDefault="00474760" w:rsidP="0085529F">
            <w:pPr>
              <w:rPr>
                <w:rFonts w:ascii="Times New Roman" w:eastAsia="Times New Roman" w:hAnsi="Times New Roman" w:cs="Times New Roman"/>
                <w:lang w:eastAsia="en-US"/>
              </w:rPr>
            </w:pPr>
          </w:p>
        </w:tc>
        <w:tc>
          <w:tcPr>
            <w:tcW w:w="466" w:type="dxa"/>
            <w:tcBorders>
              <w:top w:val="single" w:sz="4" w:space="0" w:color="000000"/>
              <w:left w:val="single" w:sz="4" w:space="0" w:color="000000"/>
              <w:bottom w:val="single" w:sz="4" w:space="0" w:color="000000"/>
              <w:right w:val="single" w:sz="4" w:space="0" w:color="000000"/>
            </w:tcBorders>
            <w:hideMark/>
          </w:tcPr>
          <w:p w14:paraId="6D156FCB" w14:textId="77777777" w:rsidR="00474760" w:rsidRPr="00077960" w:rsidRDefault="00474760" w:rsidP="0085529F">
            <w:pPr>
              <w:spacing w:line="268"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1</w:t>
            </w:r>
          </w:p>
        </w:tc>
        <w:tc>
          <w:tcPr>
            <w:tcW w:w="8789" w:type="dxa"/>
            <w:gridSpan w:val="3"/>
            <w:tcBorders>
              <w:top w:val="single" w:sz="4" w:space="0" w:color="000000"/>
              <w:left w:val="single" w:sz="4" w:space="0" w:color="000000"/>
              <w:bottom w:val="single" w:sz="4" w:space="0" w:color="000000"/>
              <w:right w:val="single" w:sz="4" w:space="0" w:color="000000"/>
            </w:tcBorders>
            <w:hideMark/>
          </w:tcPr>
          <w:p w14:paraId="6A6EBF8C" w14:textId="77777777" w:rsidR="00474760" w:rsidRPr="00077960" w:rsidRDefault="00474760" w:rsidP="0085529F">
            <w:pPr>
              <w:rPr>
                <w:rFonts w:ascii="Times New Roman" w:eastAsia="Times New Roman" w:hAnsi="Times New Roman" w:cs="Times New Roman"/>
                <w:lang w:val="ru-RU" w:eastAsia="en-US"/>
              </w:rPr>
            </w:pPr>
            <w:r w:rsidRPr="00077960">
              <w:rPr>
                <w:rFonts w:ascii="Times New Roman" w:eastAsia="Times New Roman" w:hAnsi="Times New Roman" w:cs="Times New Roman"/>
                <w:b/>
                <w:lang w:val="ru-RU" w:eastAsia="en-US"/>
              </w:rPr>
              <w:t xml:space="preserve">Теоретические основы бухгалтерского учета. </w:t>
            </w:r>
            <w:r w:rsidRPr="00077960">
              <w:rPr>
                <w:rFonts w:ascii="Times New Roman" w:eastAsia="Times New Roman" w:hAnsi="Times New Roman" w:cs="Times New Roman"/>
                <w:lang w:val="ru-RU" w:eastAsia="en-US"/>
              </w:rPr>
              <w:t xml:space="preserve">Бухгалтерский учет: роль, сущность и значение, виды учета, учетные измерители. Объекты бухгалтерского учета. Основные требования к ведению бухгалтерского учета. Система нормативного регулирования бухгалтерского учета в РФ. Федеральный закон </w:t>
            </w:r>
            <w:proofErr w:type="gramStart"/>
            <w:r w:rsidRPr="00077960">
              <w:rPr>
                <w:rFonts w:ascii="Times New Roman" w:eastAsia="Times New Roman" w:hAnsi="Times New Roman" w:cs="Times New Roman"/>
                <w:lang w:val="ru-RU" w:eastAsia="en-US"/>
              </w:rPr>
              <w:t>« О</w:t>
            </w:r>
            <w:proofErr w:type="gramEnd"/>
            <w:r w:rsidRPr="00077960">
              <w:rPr>
                <w:rFonts w:ascii="Times New Roman" w:eastAsia="Times New Roman" w:hAnsi="Times New Roman" w:cs="Times New Roman"/>
                <w:lang w:val="ru-RU" w:eastAsia="en-US"/>
              </w:rPr>
              <w:t xml:space="preserve"> бухгалтерском учете». Нормативные</w:t>
            </w:r>
          </w:p>
          <w:p w14:paraId="35B740FE" w14:textId="77777777" w:rsidR="00474760" w:rsidRPr="00077960" w:rsidRDefault="00474760" w:rsidP="0085529F">
            <w:pPr>
              <w:spacing w:line="270" w:lineRule="atLeas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документы, определяющие порядок организации и ведения учета. Основные нормативные акты, регулирующие бухгалтерский учет. Понятие о документах, основные реквизиты, требования к первичной документации. Порядок составления документов. Бухгалтерская обработка документов</w:t>
            </w:r>
            <w:r w:rsidRPr="00077960">
              <w:rPr>
                <w:rFonts w:ascii="Times New Roman" w:eastAsia="Times New Roman" w:hAnsi="Times New Roman" w:cs="Times New Roman"/>
                <w:i/>
                <w:lang w:val="ru-RU" w:eastAsia="en-US"/>
              </w:rPr>
              <w:t xml:space="preserve">. </w:t>
            </w:r>
            <w:r w:rsidRPr="00077960">
              <w:rPr>
                <w:rFonts w:ascii="Times New Roman" w:eastAsia="Times New Roman" w:hAnsi="Times New Roman" w:cs="Times New Roman"/>
                <w:lang w:val="ru-RU" w:eastAsia="en-US"/>
              </w:rPr>
              <w:t>Сущность и содержание бухгалтерского учета в коммерческих организациях.</w:t>
            </w:r>
          </w:p>
        </w:tc>
        <w:tc>
          <w:tcPr>
            <w:tcW w:w="1842" w:type="dxa"/>
            <w:tcBorders>
              <w:top w:val="single" w:sz="4" w:space="0" w:color="000000"/>
              <w:left w:val="single" w:sz="4" w:space="0" w:color="000000"/>
              <w:bottom w:val="single" w:sz="4" w:space="0" w:color="000000"/>
              <w:right w:val="single" w:sz="4" w:space="0" w:color="000000"/>
            </w:tcBorders>
          </w:tcPr>
          <w:p w14:paraId="6BC5033D" w14:textId="176C3B8C" w:rsidR="00474760" w:rsidRPr="00077960" w:rsidRDefault="00474760" w:rsidP="0085529F">
            <w:pPr>
              <w:spacing w:before="222"/>
              <w:jc w:val="center"/>
              <w:rPr>
                <w:rFonts w:ascii="Times New Roman" w:eastAsia="Times New Roman" w:hAnsi="Times New Roman" w:cs="Times New Roman"/>
                <w:lang w:val="ru-RU" w:eastAsia="en-US"/>
              </w:rPr>
            </w:pPr>
          </w:p>
        </w:tc>
        <w:tc>
          <w:tcPr>
            <w:tcW w:w="1560" w:type="dxa"/>
            <w:vMerge w:val="restart"/>
            <w:tcBorders>
              <w:top w:val="single" w:sz="4" w:space="0" w:color="000000"/>
              <w:left w:val="single" w:sz="4" w:space="0" w:color="000000"/>
              <w:right w:val="single" w:sz="4" w:space="0" w:color="000000"/>
            </w:tcBorders>
            <w:shd w:val="clear" w:color="auto" w:fill="auto"/>
            <w:hideMark/>
          </w:tcPr>
          <w:p w14:paraId="796DB153" w14:textId="77777777" w:rsidR="00474760" w:rsidRPr="00077960" w:rsidRDefault="008D23ED" w:rsidP="0085529F">
            <w:pPr>
              <w:spacing w:line="268" w:lineRule="exact"/>
              <w:jc w:val="center"/>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ОК 1</w:t>
            </w:r>
          </w:p>
          <w:p w14:paraId="001A1E98" w14:textId="0B227019" w:rsidR="00AD0E21" w:rsidRPr="00077960" w:rsidRDefault="00AD0E21" w:rsidP="0085529F">
            <w:pPr>
              <w:spacing w:line="268" w:lineRule="exact"/>
              <w:jc w:val="center"/>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ОК 3</w:t>
            </w:r>
          </w:p>
        </w:tc>
      </w:tr>
      <w:tr w:rsidR="00474760" w:rsidRPr="00077960" w14:paraId="126B06E7"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68B1EC2F" w14:textId="77777777" w:rsidR="00474760" w:rsidRPr="00077960" w:rsidRDefault="00474760" w:rsidP="0085529F">
            <w:pPr>
              <w:rPr>
                <w:rFonts w:ascii="Times New Roman" w:eastAsia="Times New Roman" w:hAnsi="Times New Roman" w:cs="Times New Roman"/>
                <w:lang w:eastAsia="en-US"/>
              </w:rPr>
            </w:pPr>
          </w:p>
        </w:tc>
        <w:tc>
          <w:tcPr>
            <w:tcW w:w="9255" w:type="dxa"/>
            <w:gridSpan w:val="4"/>
            <w:tcBorders>
              <w:top w:val="single" w:sz="4" w:space="0" w:color="000000"/>
              <w:left w:val="single" w:sz="4" w:space="0" w:color="000000"/>
              <w:bottom w:val="single" w:sz="4" w:space="0" w:color="000000"/>
              <w:right w:val="single" w:sz="4" w:space="0" w:color="000000"/>
            </w:tcBorders>
            <w:hideMark/>
          </w:tcPr>
          <w:p w14:paraId="0CBEAF3A" w14:textId="17803F68" w:rsidR="00474760" w:rsidRPr="00077960" w:rsidRDefault="00474760" w:rsidP="0085529F">
            <w:pPr>
              <w:spacing w:line="266" w:lineRule="exact"/>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Самостоятельная</w:t>
            </w:r>
            <w:proofErr w:type="spellEnd"/>
            <w:r w:rsidRPr="00077960">
              <w:rPr>
                <w:rFonts w:ascii="Times New Roman" w:eastAsia="Times New Roman" w:hAnsi="Times New Roman" w:cs="Times New Roman"/>
                <w:b/>
                <w:lang w:eastAsia="en-US"/>
              </w:rPr>
              <w:t xml:space="preserve"> </w:t>
            </w:r>
            <w:proofErr w:type="spellStart"/>
            <w:r w:rsidRPr="00077960">
              <w:rPr>
                <w:rFonts w:ascii="Times New Roman" w:eastAsia="Times New Roman" w:hAnsi="Times New Roman" w:cs="Times New Roman"/>
                <w:b/>
                <w:lang w:eastAsia="en-US"/>
              </w:rPr>
              <w:t>работа</w:t>
            </w:r>
            <w:proofErr w:type="spellEnd"/>
          </w:p>
        </w:tc>
        <w:tc>
          <w:tcPr>
            <w:tcW w:w="1842" w:type="dxa"/>
            <w:tcBorders>
              <w:top w:val="single" w:sz="4" w:space="0" w:color="000000"/>
              <w:left w:val="single" w:sz="4" w:space="0" w:color="000000"/>
              <w:bottom w:val="single" w:sz="4" w:space="0" w:color="000000"/>
              <w:right w:val="single" w:sz="4" w:space="0" w:color="000000"/>
            </w:tcBorders>
          </w:tcPr>
          <w:p w14:paraId="0A5509FB" w14:textId="77777777" w:rsidR="00474760" w:rsidRPr="00077960" w:rsidRDefault="00474760" w:rsidP="0085529F">
            <w:pPr>
              <w:rPr>
                <w:rFonts w:ascii="Times New Roman" w:eastAsia="Times New Roman" w:hAnsi="Times New Roman" w:cs="Times New Roman"/>
                <w:lang w:eastAsia="en-US"/>
              </w:rPr>
            </w:pPr>
          </w:p>
        </w:tc>
        <w:tc>
          <w:tcPr>
            <w:tcW w:w="1560" w:type="dxa"/>
            <w:vMerge/>
            <w:tcBorders>
              <w:left w:val="single" w:sz="4" w:space="0" w:color="000000"/>
              <w:right w:val="single" w:sz="4" w:space="0" w:color="000000"/>
            </w:tcBorders>
            <w:shd w:val="clear" w:color="auto" w:fill="auto"/>
            <w:vAlign w:val="center"/>
            <w:hideMark/>
          </w:tcPr>
          <w:p w14:paraId="7B6CA7B7" w14:textId="77777777" w:rsidR="00474760" w:rsidRPr="00077960" w:rsidRDefault="00474760" w:rsidP="0085529F">
            <w:pPr>
              <w:rPr>
                <w:rFonts w:ascii="Times New Roman" w:eastAsia="Times New Roman" w:hAnsi="Times New Roman" w:cs="Times New Roman"/>
                <w:lang w:eastAsia="en-US"/>
              </w:rPr>
            </w:pPr>
          </w:p>
        </w:tc>
      </w:tr>
      <w:tr w:rsidR="00474760" w:rsidRPr="00077960" w14:paraId="7585119A" w14:textId="77777777" w:rsidTr="006215E6">
        <w:tc>
          <w:tcPr>
            <w:tcW w:w="2400" w:type="dxa"/>
            <w:vMerge w:val="restart"/>
            <w:tcBorders>
              <w:top w:val="single" w:sz="4" w:space="0" w:color="000000"/>
              <w:left w:val="single" w:sz="4" w:space="0" w:color="000000"/>
              <w:bottom w:val="single" w:sz="4" w:space="0" w:color="000000"/>
              <w:right w:val="single" w:sz="4" w:space="0" w:color="000000"/>
            </w:tcBorders>
            <w:hideMark/>
          </w:tcPr>
          <w:p w14:paraId="4C9EC310" w14:textId="77777777" w:rsidR="00474760" w:rsidRPr="00077960" w:rsidRDefault="00474760" w:rsidP="0085529F">
            <w:pPr>
              <w:spacing w:line="270" w:lineRule="exact"/>
              <w:ind w:right="177"/>
              <w:jc w:val="center"/>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Тема 1.2.</w:t>
            </w:r>
          </w:p>
          <w:p w14:paraId="01AE0B57" w14:textId="77777777" w:rsidR="00474760" w:rsidRPr="00077960" w:rsidRDefault="00474760" w:rsidP="0085529F">
            <w:pPr>
              <w:ind w:right="379"/>
              <w:jc w:val="center"/>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Бухгалтерский баланс система счетов бухгалтерского учета</w:t>
            </w:r>
          </w:p>
        </w:tc>
        <w:tc>
          <w:tcPr>
            <w:tcW w:w="9255" w:type="dxa"/>
            <w:gridSpan w:val="4"/>
            <w:tcBorders>
              <w:top w:val="single" w:sz="4" w:space="0" w:color="000000"/>
              <w:left w:val="single" w:sz="4" w:space="0" w:color="000000"/>
              <w:bottom w:val="single" w:sz="4" w:space="0" w:color="000000"/>
              <w:right w:val="single" w:sz="4" w:space="0" w:color="000000"/>
            </w:tcBorders>
            <w:hideMark/>
          </w:tcPr>
          <w:p w14:paraId="0CF5C9DF" w14:textId="32FD091E" w:rsidR="00474760" w:rsidRPr="00077960" w:rsidRDefault="00474760" w:rsidP="0085529F">
            <w:pPr>
              <w:spacing w:line="256" w:lineRule="exact"/>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Содержание</w:t>
            </w:r>
            <w:proofErr w:type="spellEnd"/>
          </w:p>
        </w:tc>
        <w:tc>
          <w:tcPr>
            <w:tcW w:w="1842" w:type="dxa"/>
            <w:tcBorders>
              <w:top w:val="single" w:sz="4" w:space="0" w:color="000000"/>
              <w:left w:val="single" w:sz="4" w:space="0" w:color="000000"/>
              <w:bottom w:val="single" w:sz="4" w:space="0" w:color="000000"/>
              <w:right w:val="single" w:sz="4" w:space="0" w:color="000000"/>
            </w:tcBorders>
          </w:tcPr>
          <w:p w14:paraId="4C4E2B82" w14:textId="77777777" w:rsidR="00474760" w:rsidRPr="00077960" w:rsidRDefault="00474760" w:rsidP="0085529F">
            <w:pPr>
              <w:rPr>
                <w:rFonts w:ascii="Times New Roman" w:eastAsia="Times New Roman" w:hAnsi="Times New Roman" w:cs="Times New Roman"/>
                <w:lang w:eastAsia="en-US"/>
              </w:rPr>
            </w:pPr>
          </w:p>
        </w:tc>
        <w:tc>
          <w:tcPr>
            <w:tcW w:w="1560" w:type="dxa"/>
            <w:tcBorders>
              <w:left w:val="single" w:sz="4" w:space="0" w:color="000000"/>
              <w:bottom w:val="single" w:sz="4" w:space="0" w:color="000000"/>
              <w:right w:val="single" w:sz="4" w:space="0" w:color="000000"/>
            </w:tcBorders>
            <w:shd w:val="clear" w:color="auto" w:fill="auto"/>
            <w:vAlign w:val="center"/>
          </w:tcPr>
          <w:p w14:paraId="6DE7ED3C" w14:textId="77777777" w:rsidR="00474760" w:rsidRPr="00077960" w:rsidRDefault="00474760" w:rsidP="0085529F">
            <w:pPr>
              <w:rPr>
                <w:rFonts w:ascii="Times New Roman" w:eastAsia="Times New Roman" w:hAnsi="Times New Roman" w:cs="Times New Roman"/>
                <w:lang w:eastAsia="en-US"/>
              </w:rPr>
            </w:pPr>
          </w:p>
        </w:tc>
      </w:tr>
      <w:tr w:rsidR="00474760" w:rsidRPr="00077960" w14:paraId="1342C666"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0D013610" w14:textId="77777777" w:rsidR="00474760" w:rsidRPr="00077960" w:rsidRDefault="00474760" w:rsidP="0085529F">
            <w:pPr>
              <w:rPr>
                <w:rFonts w:ascii="Times New Roman" w:eastAsia="Times New Roman" w:hAnsi="Times New Roman" w:cs="Times New Roman"/>
                <w:lang w:eastAsia="en-US"/>
              </w:rPr>
            </w:pPr>
          </w:p>
        </w:tc>
        <w:tc>
          <w:tcPr>
            <w:tcW w:w="466" w:type="dxa"/>
            <w:tcBorders>
              <w:top w:val="single" w:sz="4" w:space="0" w:color="000000"/>
              <w:left w:val="single" w:sz="4" w:space="0" w:color="000000"/>
              <w:bottom w:val="single" w:sz="4" w:space="0" w:color="000000"/>
              <w:right w:val="single" w:sz="4" w:space="0" w:color="000000"/>
            </w:tcBorders>
            <w:hideMark/>
          </w:tcPr>
          <w:p w14:paraId="0283B3B2" w14:textId="77777777" w:rsidR="00474760" w:rsidRPr="00077960" w:rsidRDefault="00474760" w:rsidP="0085529F">
            <w:pPr>
              <w:spacing w:line="270" w:lineRule="exact"/>
              <w:ind w:right="34"/>
              <w:jc w:val="center"/>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2</w:t>
            </w:r>
          </w:p>
        </w:tc>
        <w:tc>
          <w:tcPr>
            <w:tcW w:w="8789" w:type="dxa"/>
            <w:gridSpan w:val="3"/>
            <w:tcBorders>
              <w:top w:val="single" w:sz="4" w:space="0" w:color="000000"/>
              <w:left w:val="single" w:sz="4" w:space="0" w:color="000000"/>
              <w:bottom w:val="single" w:sz="4" w:space="0" w:color="000000"/>
              <w:right w:val="single" w:sz="4" w:space="0" w:color="000000"/>
            </w:tcBorders>
            <w:hideMark/>
          </w:tcPr>
          <w:p w14:paraId="119169C4" w14:textId="77777777" w:rsidR="00474760" w:rsidRPr="00077960" w:rsidRDefault="00474760" w:rsidP="0085529F">
            <w:pPr>
              <w:spacing w:line="273" w:lineRule="exact"/>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Хозяйственные средства организации.</w:t>
            </w:r>
          </w:p>
          <w:p w14:paraId="12933D3B" w14:textId="39102DB8" w:rsidR="00474760" w:rsidRPr="00077960" w:rsidRDefault="00474760" w:rsidP="00F13886">
            <w:pPr>
              <w:spacing w:line="276"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Имущество организации, классификация, источники образования. Предмет и метод бухгалтерского учета</w:t>
            </w:r>
            <w:r w:rsidRPr="00077960">
              <w:rPr>
                <w:rFonts w:ascii="Times New Roman" w:eastAsia="Times New Roman" w:hAnsi="Times New Roman" w:cs="Times New Roman"/>
                <w:b/>
                <w:lang w:val="ru-RU" w:eastAsia="en-US"/>
              </w:rPr>
              <w:t xml:space="preserve">.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7025CEB2" w14:textId="0A57288F" w:rsidR="00474760" w:rsidRPr="00077960" w:rsidRDefault="00474760" w:rsidP="0085529F">
            <w:pPr>
              <w:jc w:val="center"/>
              <w:rPr>
                <w:rFonts w:ascii="Times New Roman" w:eastAsia="Times New Roman" w:hAnsi="Times New Roman" w:cs="Times New Roman"/>
                <w:lang w:val="ru-RU" w:eastAsia="en-US"/>
              </w:rPr>
            </w:pPr>
          </w:p>
        </w:tc>
        <w:tc>
          <w:tcPr>
            <w:tcW w:w="1560" w:type="dxa"/>
            <w:vMerge w:val="restart"/>
            <w:tcBorders>
              <w:top w:val="single" w:sz="4" w:space="0" w:color="000000"/>
              <w:left w:val="single" w:sz="4" w:space="0" w:color="000000"/>
              <w:right w:val="single" w:sz="4" w:space="0" w:color="000000"/>
            </w:tcBorders>
            <w:shd w:val="clear" w:color="auto" w:fill="auto"/>
          </w:tcPr>
          <w:p w14:paraId="385FD725" w14:textId="77777777" w:rsidR="00AD0E21" w:rsidRPr="00077960" w:rsidRDefault="00AD0E21" w:rsidP="00AD0E21">
            <w:pPr>
              <w:spacing w:line="268" w:lineRule="exact"/>
              <w:jc w:val="center"/>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ОК 1</w:t>
            </w:r>
          </w:p>
          <w:p w14:paraId="01AE3563" w14:textId="4FCD7976" w:rsidR="00474760" w:rsidRPr="00077960" w:rsidRDefault="00AD0E21" w:rsidP="00AD0E21">
            <w:pPr>
              <w:jc w:val="center"/>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ОК 3</w:t>
            </w:r>
          </w:p>
        </w:tc>
      </w:tr>
      <w:tr w:rsidR="00474760" w:rsidRPr="00077960" w14:paraId="3DCE6242"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tcPr>
          <w:p w14:paraId="3F61F282" w14:textId="77777777" w:rsidR="00474760" w:rsidRPr="00077960" w:rsidRDefault="00474760" w:rsidP="0085529F">
            <w:pPr>
              <w:rPr>
                <w:rFonts w:ascii="Times New Roman" w:eastAsia="Times New Roman" w:hAnsi="Times New Roman" w:cs="Times New Roman"/>
                <w:lang w:val="ru-RU" w:eastAsia="en-US"/>
              </w:rPr>
            </w:pPr>
          </w:p>
        </w:tc>
        <w:tc>
          <w:tcPr>
            <w:tcW w:w="466" w:type="dxa"/>
            <w:tcBorders>
              <w:top w:val="single" w:sz="4" w:space="0" w:color="000000"/>
              <w:left w:val="single" w:sz="4" w:space="0" w:color="000000"/>
              <w:bottom w:val="single" w:sz="4" w:space="0" w:color="000000"/>
              <w:right w:val="single" w:sz="4" w:space="0" w:color="000000"/>
            </w:tcBorders>
          </w:tcPr>
          <w:p w14:paraId="2BA14C68" w14:textId="6926017A" w:rsidR="00474760" w:rsidRPr="00077960" w:rsidRDefault="00474760" w:rsidP="0085529F">
            <w:pPr>
              <w:spacing w:line="270" w:lineRule="exact"/>
              <w:ind w:right="34"/>
              <w:jc w:val="center"/>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3</w:t>
            </w:r>
          </w:p>
        </w:tc>
        <w:tc>
          <w:tcPr>
            <w:tcW w:w="8789" w:type="dxa"/>
            <w:gridSpan w:val="3"/>
            <w:tcBorders>
              <w:top w:val="single" w:sz="4" w:space="0" w:color="000000"/>
              <w:left w:val="single" w:sz="4" w:space="0" w:color="000000"/>
              <w:bottom w:val="single" w:sz="4" w:space="0" w:color="000000"/>
              <w:right w:val="single" w:sz="4" w:space="0" w:color="000000"/>
            </w:tcBorders>
          </w:tcPr>
          <w:p w14:paraId="65FCE9D3" w14:textId="72138E71" w:rsidR="00474760" w:rsidRPr="00077960" w:rsidRDefault="00474760" w:rsidP="0085529F">
            <w:pPr>
              <w:spacing w:line="273" w:lineRule="exact"/>
              <w:rPr>
                <w:rFonts w:ascii="Times New Roman" w:eastAsia="Times New Roman" w:hAnsi="Times New Roman" w:cs="Times New Roman"/>
                <w:b/>
                <w:lang w:val="ru-RU" w:eastAsia="en-US"/>
              </w:rPr>
            </w:pPr>
            <w:r w:rsidRPr="00077960">
              <w:rPr>
                <w:rFonts w:ascii="Times New Roman" w:eastAsia="Times New Roman" w:hAnsi="Times New Roman" w:cs="Times New Roman"/>
                <w:lang w:val="ru-RU" w:eastAsia="en-US"/>
              </w:rPr>
              <w:t xml:space="preserve">Бухгалтерский баланс, назначение и структура, влияние хозяйственных операций на баланс. виды бухгалтерских счетов, их содержание и строение активные, пассивные и активно- пассивные. Счета синтетического и аналитического учета, их назначение и взаимосвязь. План счетов бухгалтерского учета: понятие, структура. Взаимосвязь между счетами и балансом. Двойная запись, ее сущность и контрольное значение.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32A33EC3" w14:textId="77777777" w:rsidR="00474760" w:rsidRPr="00077960" w:rsidRDefault="00474760" w:rsidP="0085529F">
            <w:pPr>
              <w:jc w:val="center"/>
              <w:rPr>
                <w:rFonts w:ascii="Times New Roman" w:eastAsia="Times New Roman" w:hAnsi="Times New Roman" w:cs="Times New Roman"/>
                <w:lang w:val="ru-RU" w:eastAsia="en-US"/>
              </w:rPr>
            </w:pPr>
          </w:p>
        </w:tc>
        <w:tc>
          <w:tcPr>
            <w:tcW w:w="1560" w:type="dxa"/>
            <w:vMerge/>
            <w:tcBorders>
              <w:left w:val="single" w:sz="4" w:space="0" w:color="000000"/>
              <w:right w:val="single" w:sz="4" w:space="0" w:color="000000"/>
            </w:tcBorders>
            <w:shd w:val="clear" w:color="auto" w:fill="auto"/>
          </w:tcPr>
          <w:p w14:paraId="3BAB8306" w14:textId="77777777" w:rsidR="00474760" w:rsidRPr="00077960" w:rsidRDefault="00474760" w:rsidP="0085529F">
            <w:pPr>
              <w:jc w:val="center"/>
              <w:rPr>
                <w:rFonts w:ascii="Times New Roman" w:eastAsia="Times New Roman" w:hAnsi="Times New Roman" w:cs="Times New Roman"/>
                <w:lang w:val="ru-RU" w:eastAsia="en-US"/>
              </w:rPr>
            </w:pPr>
          </w:p>
        </w:tc>
      </w:tr>
      <w:tr w:rsidR="00474760" w:rsidRPr="00077960" w14:paraId="379C6CEC"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03C1E9B6" w14:textId="77777777" w:rsidR="00474760" w:rsidRPr="00077960" w:rsidRDefault="00474760" w:rsidP="0085529F">
            <w:pPr>
              <w:rPr>
                <w:rFonts w:ascii="Times New Roman" w:eastAsia="Times New Roman" w:hAnsi="Times New Roman" w:cs="Times New Roman"/>
                <w:lang w:val="ru-RU" w:eastAsia="en-US"/>
              </w:rPr>
            </w:pPr>
          </w:p>
        </w:tc>
        <w:tc>
          <w:tcPr>
            <w:tcW w:w="9255" w:type="dxa"/>
            <w:gridSpan w:val="4"/>
            <w:tcBorders>
              <w:top w:val="single" w:sz="4" w:space="0" w:color="000000"/>
              <w:left w:val="single" w:sz="4" w:space="0" w:color="000000"/>
              <w:bottom w:val="single" w:sz="4" w:space="0" w:color="000000"/>
              <w:right w:val="single" w:sz="4" w:space="0" w:color="000000"/>
            </w:tcBorders>
            <w:hideMark/>
          </w:tcPr>
          <w:p w14:paraId="412FAD81" w14:textId="7F52E599" w:rsidR="00474760" w:rsidRPr="00077960" w:rsidRDefault="00474760" w:rsidP="0085529F">
            <w:pPr>
              <w:spacing w:line="256" w:lineRule="exact"/>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В том числе практических и лабораторных занятий</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5D200527" w14:textId="77777777" w:rsidR="00474760" w:rsidRPr="00077960" w:rsidRDefault="00474760" w:rsidP="0085529F">
            <w:pPr>
              <w:rPr>
                <w:rFonts w:ascii="Times New Roman" w:eastAsia="Times New Roman" w:hAnsi="Times New Roman" w:cs="Times New Roman"/>
                <w:lang w:val="ru-RU" w:eastAsia="en-US"/>
              </w:rPr>
            </w:pPr>
          </w:p>
        </w:tc>
        <w:tc>
          <w:tcPr>
            <w:tcW w:w="1560" w:type="dxa"/>
            <w:vMerge/>
            <w:tcBorders>
              <w:left w:val="single" w:sz="4" w:space="0" w:color="000000"/>
              <w:right w:val="single" w:sz="4" w:space="0" w:color="000000"/>
            </w:tcBorders>
            <w:shd w:val="clear" w:color="auto" w:fill="auto"/>
          </w:tcPr>
          <w:p w14:paraId="30729A76" w14:textId="77777777" w:rsidR="00474760" w:rsidRPr="00077960" w:rsidRDefault="00474760" w:rsidP="0085529F">
            <w:pPr>
              <w:rPr>
                <w:rFonts w:ascii="Times New Roman" w:eastAsia="Times New Roman" w:hAnsi="Times New Roman" w:cs="Times New Roman"/>
                <w:lang w:val="ru-RU" w:eastAsia="en-US"/>
              </w:rPr>
            </w:pPr>
          </w:p>
        </w:tc>
      </w:tr>
      <w:tr w:rsidR="00474760" w:rsidRPr="00077960" w14:paraId="0626394C"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070B5B3A" w14:textId="77777777" w:rsidR="00474760" w:rsidRPr="00077960" w:rsidRDefault="00474760" w:rsidP="0085529F">
            <w:pPr>
              <w:rPr>
                <w:rFonts w:ascii="Times New Roman" w:eastAsia="Times New Roman" w:hAnsi="Times New Roman" w:cs="Times New Roman"/>
                <w:lang w:val="ru-RU" w:eastAsia="en-US"/>
              </w:rPr>
            </w:pPr>
          </w:p>
        </w:tc>
        <w:tc>
          <w:tcPr>
            <w:tcW w:w="466" w:type="dxa"/>
            <w:tcBorders>
              <w:top w:val="single" w:sz="4" w:space="0" w:color="000000"/>
              <w:left w:val="single" w:sz="4" w:space="0" w:color="000000"/>
              <w:bottom w:val="single" w:sz="4" w:space="0" w:color="000000"/>
              <w:right w:val="single" w:sz="4" w:space="0" w:color="000000"/>
            </w:tcBorders>
            <w:hideMark/>
          </w:tcPr>
          <w:p w14:paraId="59B76A1B" w14:textId="77777777" w:rsidR="00474760" w:rsidRPr="00077960" w:rsidRDefault="00474760" w:rsidP="0085529F">
            <w:pPr>
              <w:spacing w:line="268" w:lineRule="exact"/>
              <w:ind w:right="34"/>
              <w:jc w:val="center"/>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1</w:t>
            </w:r>
          </w:p>
        </w:tc>
        <w:tc>
          <w:tcPr>
            <w:tcW w:w="8789" w:type="dxa"/>
            <w:gridSpan w:val="3"/>
            <w:tcBorders>
              <w:top w:val="single" w:sz="4" w:space="0" w:color="000000"/>
              <w:left w:val="single" w:sz="4" w:space="0" w:color="000000"/>
              <w:bottom w:val="single" w:sz="4" w:space="0" w:color="000000"/>
              <w:right w:val="single" w:sz="4" w:space="0" w:color="000000"/>
            </w:tcBorders>
            <w:hideMark/>
          </w:tcPr>
          <w:p w14:paraId="61F88392" w14:textId="0140B5B9" w:rsidR="00474760" w:rsidRPr="00077960" w:rsidRDefault="00474760" w:rsidP="00F13886">
            <w:pPr>
              <w:spacing w:line="268"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Группировка хозяйственных средств организации по составу, размещению и источникам его образования</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15DC63DD" w14:textId="5B70DA99" w:rsidR="00474760" w:rsidRPr="00077960" w:rsidRDefault="00474760" w:rsidP="0085529F">
            <w:pPr>
              <w:spacing w:before="128"/>
              <w:jc w:val="center"/>
              <w:rPr>
                <w:rFonts w:ascii="Times New Roman" w:eastAsia="Times New Roman" w:hAnsi="Times New Roman" w:cs="Times New Roman"/>
                <w:lang w:val="ru-RU" w:eastAsia="en-US"/>
              </w:rPr>
            </w:pPr>
          </w:p>
        </w:tc>
        <w:tc>
          <w:tcPr>
            <w:tcW w:w="1560" w:type="dxa"/>
            <w:vMerge/>
            <w:tcBorders>
              <w:left w:val="single" w:sz="4" w:space="0" w:color="000000"/>
              <w:right w:val="single" w:sz="4" w:space="0" w:color="000000"/>
            </w:tcBorders>
            <w:shd w:val="clear" w:color="auto" w:fill="auto"/>
            <w:vAlign w:val="center"/>
          </w:tcPr>
          <w:p w14:paraId="42EFD75F" w14:textId="77777777" w:rsidR="00474760" w:rsidRPr="00077960" w:rsidRDefault="00474760" w:rsidP="0085529F">
            <w:pPr>
              <w:rPr>
                <w:rFonts w:ascii="Times New Roman" w:eastAsia="Times New Roman" w:hAnsi="Times New Roman" w:cs="Times New Roman"/>
                <w:lang w:val="ru-RU" w:eastAsia="en-US"/>
              </w:rPr>
            </w:pPr>
          </w:p>
        </w:tc>
      </w:tr>
      <w:tr w:rsidR="00474760" w:rsidRPr="00077960" w14:paraId="3D15041B"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38CB8C99" w14:textId="77777777" w:rsidR="00474760" w:rsidRPr="00077960" w:rsidRDefault="00474760" w:rsidP="0085529F">
            <w:pPr>
              <w:rPr>
                <w:rFonts w:ascii="Times New Roman" w:eastAsia="Times New Roman" w:hAnsi="Times New Roman" w:cs="Times New Roman"/>
                <w:lang w:val="ru-RU" w:eastAsia="en-US"/>
              </w:rPr>
            </w:pPr>
          </w:p>
        </w:tc>
        <w:tc>
          <w:tcPr>
            <w:tcW w:w="466" w:type="dxa"/>
            <w:tcBorders>
              <w:top w:val="single" w:sz="4" w:space="0" w:color="000000"/>
              <w:left w:val="single" w:sz="4" w:space="0" w:color="000000"/>
              <w:bottom w:val="single" w:sz="4" w:space="0" w:color="000000"/>
              <w:right w:val="single" w:sz="4" w:space="0" w:color="000000"/>
            </w:tcBorders>
            <w:hideMark/>
          </w:tcPr>
          <w:p w14:paraId="73DDA84A" w14:textId="77777777" w:rsidR="00474760" w:rsidRPr="00077960" w:rsidRDefault="00474760" w:rsidP="0085529F">
            <w:pPr>
              <w:spacing w:line="264"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2</w:t>
            </w:r>
          </w:p>
        </w:tc>
        <w:tc>
          <w:tcPr>
            <w:tcW w:w="8789" w:type="dxa"/>
            <w:gridSpan w:val="3"/>
            <w:tcBorders>
              <w:top w:val="single" w:sz="4" w:space="0" w:color="000000"/>
              <w:left w:val="single" w:sz="4" w:space="0" w:color="000000"/>
              <w:bottom w:val="single" w:sz="4" w:space="0" w:color="000000"/>
              <w:right w:val="single" w:sz="4" w:space="0" w:color="000000"/>
            </w:tcBorders>
            <w:hideMark/>
          </w:tcPr>
          <w:p w14:paraId="7BAD47C6" w14:textId="09CF346C" w:rsidR="00474760" w:rsidRPr="00077960" w:rsidRDefault="00474760" w:rsidP="00F13886">
            <w:pPr>
              <w:tabs>
                <w:tab w:val="left" w:pos="4803"/>
              </w:tabs>
              <w:spacing w:line="264"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 xml:space="preserve">Составление бухгалтерских проводок для учета и отчетности материальных ценностей </w:t>
            </w:r>
            <w:r w:rsidRPr="00077960">
              <w:rPr>
                <w:rFonts w:ascii="Times New Roman" w:eastAsia="Times New Roman" w:hAnsi="Times New Roman" w:cs="Times New Roman"/>
                <w:lang w:val="ru-RU" w:eastAsia="en-US"/>
              </w:rPr>
              <w:lastRenderedPageBreak/>
              <w:t>организации.</w:t>
            </w:r>
          </w:p>
        </w:tc>
        <w:tc>
          <w:tcPr>
            <w:tcW w:w="1842" w:type="dxa"/>
            <w:tcBorders>
              <w:top w:val="single" w:sz="4" w:space="0" w:color="000000"/>
              <w:left w:val="single" w:sz="4" w:space="0" w:color="000000"/>
              <w:bottom w:val="single" w:sz="4" w:space="0" w:color="000000"/>
              <w:right w:val="single" w:sz="4" w:space="0" w:color="000000"/>
            </w:tcBorders>
          </w:tcPr>
          <w:p w14:paraId="41A77329" w14:textId="19715544" w:rsidR="00474760" w:rsidRPr="00077960" w:rsidRDefault="00474760" w:rsidP="0085529F">
            <w:pPr>
              <w:spacing w:before="124"/>
              <w:jc w:val="center"/>
              <w:rPr>
                <w:rFonts w:ascii="Times New Roman" w:eastAsia="Times New Roman" w:hAnsi="Times New Roman" w:cs="Times New Roman"/>
                <w:lang w:val="ru-RU" w:eastAsia="en-US"/>
              </w:rPr>
            </w:pPr>
          </w:p>
        </w:tc>
        <w:tc>
          <w:tcPr>
            <w:tcW w:w="1560" w:type="dxa"/>
            <w:vMerge/>
            <w:tcBorders>
              <w:left w:val="single" w:sz="4" w:space="0" w:color="000000"/>
              <w:right w:val="single" w:sz="4" w:space="0" w:color="000000"/>
            </w:tcBorders>
            <w:shd w:val="clear" w:color="auto" w:fill="auto"/>
            <w:vAlign w:val="center"/>
            <w:hideMark/>
          </w:tcPr>
          <w:p w14:paraId="4FF9CC07" w14:textId="77777777" w:rsidR="00474760" w:rsidRPr="00077960" w:rsidRDefault="00474760" w:rsidP="0085529F">
            <w:pPr>
              <w:rPr>
                <w:rFonts w:ascii="Times New Roman" w:eastAsia="Times New Roman" w:hAnsi="Times New Roman" w:cs="Times New Roman"/>
                <w:lang w:val="ru-RU" w:eastAsia="en-US"/>
              </w:rPr>
            </w:pPr>
          </w:p>
        </w:tc>
      </w:tr>
      <w:tr w:rsidR="00474760" w:rsidRPr="00077960" w14:paraId="79CE26AC"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6A4B584C" w14:textId="77777777" w:rsidR="00474760" w:rsidRPr="00077960" w:rsidRDefault="00474760" w:rsidP="0085529F">
            <w:pPr>
              <w:rPr>
                <w:rFonts w:ascii="Times New Roman" w:eastAsia="Times New Roman" w:hAnsi="Times New Roman" w:cs="Times New Roman"/>
                <w:lang w:val="ru-RU" w:eastAsia="en-US"/>
              </w:rPr>
            </w:pPr>
          </w:p>
        </w:tc>
        <w:tc>
          <w:tcPr>
            <w:tcW w:w="466" w:type="dxa"/>
            <w:tcBorders>
              <w:top w:val="single" w:sz="4" w:space="0" w:color="000000"/>
              <w:left w:val="single" w:sz="4" w:space="0" w:color="000000"/>
              <w:bottom w:val="single" w:sz="6" w:space="0" w:color="000000"/>
              <w:right w:val="single" w:sz="4" w:space="0" w:color="000000"/>
            </w:tcBorders>
            <w:hideMark/>
          </w:tcPr>
          <w:p w14:paraId="6787494D" w14:textId="77777777" w:rsidR="00474760" w:rsidRPr="00077960" w:rsidRDefault="00474760" w:rsidP="0085529F">
            <w:pPr>
              <w:spacing w:line="261"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3</w:t>
            </w:r>
          </w:p>
        </w:tc>
        <w:tc>
          <w:tcPr>
            <w:tcW w:w="8789" w:type="dxa"/>
            <w:gridSpan w:val="3"/>
            <w:tcBorders>
              <w:top w:val="single" w:sz="4" w:space="0" w:color="000000"/>
              <w:left w:val="single" w:sz="4" w:space="0" w:color="000000"/>
              <w:bottom w:val="single" w:sz="6" w:space="0" w:color="000000"/>
              <w:right w:val="single" w:sz="4" w:space="0" w:color="000000"/>
            </w:tcBorders>
            <w:hideMark/>
          </w:tcPr>
          <w:p w14:paraId="38240831" w14:textId="33EE0A92" w:rsidR="00474760" w:rsidRPr="00077960" w:rsidRDefault="00474760" w:rsidP="00F13886">
            <w:pPr>
              <w:spacing w:line="261"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Составление простых и сложных проводок на основании журнала хозяйственных операций и отражение хозяйственных операций на счетах.</w:t>
            </w:r>
          </w:p>
        </w:tc>
        <w:tc>
          <w:tcPr>
            <w:tcW w:w="1842" w:type="dxa"/>
            <w:tcBorders>
              <w:top w:val="single" w:sz="4" w:space="0" w:color="000000"/>
              <w:left w:val="single" w:sz="4" w:space="0" w:color="000000"/>
              <w:bottom w:val="single" w:sz="6" w:space="0" w:color="000000"/>
              <w:right w:val="single" w:sz="4" w:space="0" w:color="000000"/>
            </w:tcBorders>
          </w:tcPr>
          <w:p w14:paraId="595B2494" w14:textId="2BE0DB36" w:rsidR="00474760" w:rsidRPr="00077960" w:rsidRDefault="00474760" w:rsidP="0085529F">
            <w:pPr>
              <w:spacing w:before="122"/>
              <w:jc w:val="center"/>
              <w:rPr>
                <w:rFonts w:ascii="Times New Roman" w:eastAsia="Times New Roman" w:hAnsi="Times New Roman" w:cs="Times New Roman"/>
                <w:lang w:val="ru-RU" w:eastAsia="en-US"/>
              </w:rPr>
            </w:pPr>
          </w:p>
        </w:tc>
        <w:tc>
          <w:tcPr>
            <w:tcW w:w="1560" w:type="dxa"/>
            <w:vMerge/>
            <w:tcBorders>
              <w:left w:val="single" w:sz="4" w:space="0" w:color="000000"/>
              <w:right w:val="single" w:sz="4" w:space="0" w:color="000000"/>
            </w:tcBorders>
            <w:shd w:val="clear" w:color="auto" w:fill="auto"/>
            <w:vAlign w:val="center"/>
            <w:hideMark/>
          </w:tcPr>
          <w:p w14:paraId="1897275F" w14:textId="77777777" w:rsidR="00474760" w:rsidRPr="00077960" w:rsidRDefault="00474760" w:rsidP="0085529F">
            <w:pPr>
              <w:rPr>
                <w:rFonts w:ascii="Times New Roman" w:eastAsia="Times New Roman" w:hAnsi="Times New Roman" w:cs="Times New Roman"/>
                <w:lang w:val="ru-RU" w:eastAsia="en-US"/>
              </w:rPr>
            </w:pPr>
          </w:p>
        </w:tc>
      </w:tr>
      <w:tr w:rsidR="00474760" w:rsidRPr="00077960" w14:paraId="79D66B1A"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74AE9967" w14:textId="77777777" w:rsidR="00474760" w:rsidRPr="00077960" w:rsidRDefault="00474760" w:rsidP="0085529F">
            <w:pPr>
              <w:rPr>
                <w:rFonts w:ascii="Times New Roman" w:eastAsia="Times New Roman" w:hAnsi="Times New Roman" w:cs="Times New Roman"/>
                <w:lang w:val="ru-RU" w:eastAsia="en-US"/>
              </w:rPr>
            </w:pPr>
          </w:p>
        </w:tc>
        <w:tc>
          <w:tcPr>
            <w:tcW w:w="466" w:type="dxa"/>
            <w:tcBorders>
              <w:top w:val="single" w:sz="6" w:space="0" w:color="000000"/>
              <w:left w:val="single" w:sz="4" w:space="0" w:color="000000"/>
              <w:bottom w:val="single" w:sz="4" w:space="0" w:color="000000"/>
              <w:right w:val="single" w:sz="4" w:space="0" w:color="000000"/>
            </w:tcBorders>
            <w:hideMark/>
          </w:tcPr>
          <w:p w14:paraId="69400D9C" w14:textId="77777777" w:rsidR="00474760" w:rsidRPr="00077960" w:rsidRDefault="00474760" w:rsidP="0085529F">
            <w:pPr>
              <w:spacing w:line="259"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4</w:t>
            </w:r>
          </w:p>
        </w:tc>
        <w:tc>
          <w:tcPr>
            <w:tcW w:w="8789" w:type="dxa"/>
            <w:gridSpan w:val="3"/>
            <w:tcBorders>
              <w:top w:val="single" w:sz="6" w:space="0" w:color="000000"/>
              <w:left w:val="single" w:sz="4" w:space="0" w:color="000000"/>
              <w:bottom w:val="single" w:sz="4" w:space="0" w:color="000000"/>
              <w:right w:val="single" w:sz="4" w:space="0" w:color="000000"/>
            </w:tcBorders>
            <w:hideMark/>
          </w:tcPr>
          <w:p w14:paraId="7B271376" w14:textId="1898CAF0" w:rsidR="00474760" w:rsidRPr="00077960" w:rsidRDefault="00474760" w:rsidP="00F13886">
            <w:pPr>
              <w:spacing w:line="259"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Решение задач по учету и отчетности материальных ценностей организации. Составление бухгалтерского баланса, отражение хозяйственных операций на счетах бухгалтерского учета</w:t>
            </w:r>
          </w:p>
        </w:tc>
        <w:tc>
          <w:tcPr>
            <w:tcW w:w="1842" w:type="dxa"/>
            <w:tcBorders>
              <w:top w:val="single" w:sz="6" w:space="0" w:color="000000"/>
              <w:left w:val="single" w:sz="4" w:space="0" w:color="000000"/>
              <w:bottom w:val="single" w:sz="4" w:space="0" w:color="000000"/>
              <w:right w:val="single" w:sz="4" w:space="0" w:color="000000"/>
            </w:tcBorders>
          </w:tcPr>
          <w:p w14:paraId="39855210" w14:textId="6C46615C" w:rsidR="00474760" w:rsidRPr="00077960" w:rsidRDefault="00474760" w:rsidP="0085529F">
            <w:pPr>
              <w:jc w:val="center"/>
              <w:rPr>
                <w:rFonts w:ascii="Times New Roman" w:eastAsia="Times New Roman" w:hAnsi="Times New Roman" w:cs="Times New Roman"/>
                <w:lang w:val="ru-RU" w:eastAsia="en-US"/>
              </w:rPr>
            </w:pPr>
          </w:p>
        </w:tc>
        <w:tc>
          <w:tcPr>
            <w:tcW w:w="1560" w:type="dxa"/>
            <w:vMerge/>
            <w:tcBorders>
              <w:left w:val="single" w:sz="4" w:space="0" w:color="000000"/>
              <w:right w:val="single" w:sz="4" w:space="0" w:color="000000"/>
            </w:tcBorders>
            <w:shd w:val="clear" w:color="auto" w:fill="auto"/>
            <w:vAlign w:val="center"/>
            <w:hideMark/>
          </w:tcPr>
          <w:p w14:paraId="4AAA1437" w14:textId="77777777" w:rsidR="00474760" w:rsidRPr="00077960" w:rsidRDefault="00474760" w:rsidP="0085529F">
            <w:pPr>
              <w:rPr>
                <w:rFonts w:ascii="Times New Roman" w:eastAsia="Times New Roman" w:hAnsi="Times New Roman" w:cs="Times New Roman"/>
                <w:lang w:val="ru-RU" w:eastAsia="en-US"/>
              </w:rPr>
            </w:pPr>
          </w:p>
        </w:tc>
      </w:tr>
      <w:tr w:rsidR="00474760" w:rsidRPr="00077960" w14:paraId="070F1FBE"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31D7BE94" w14:textId="77777777" w:rsidR="00474760" w:rsidRPr="00077960" w:rsidRDefault="00474760" w:rsidP="0085529F">
            <w:pPr>
              <w:rPr>
                <w:rFonts w:ascii="Times New Roman" w:eastAsia="Times New Roman" w:hAnsi="Times New Roman" w:cs="Times New Roman"/>
                <w:lang w:val="ru-RU" w:eastAsia="en-US"/>
              </w:rPr>
            </w:pPr>
          </w:p>
        </w:tc>
        <w:tc>
          <w:tcPr>
            <w:tcW w:w="9255" w:type="dxa"/>
            <w:gridSpan w:val="4"/>
            <w:tcBorders>
              <w:top w:val="single" w:sz="4" w:space="0" w:color="000000"/>
              <w:left w:val="single" w:sz="4" w:space="0" w:color="000000"/>
              <w:bottom w:val="single" w:sz="4" w:space="0" w:color="000000"/>
              <w:right w:val="single" w:sz="4" w:space="0" w:color="000000"/>
            </w:tcBorders>
            <w:hideMark/>
          </w:tcPr>
          <w:p w14:paraId="3CB7109A" w14:textId="53CFA34E" w:rsidR="00474760" w:rsidRPr="00077960" w:rsidRDefault="00474760" w:rsidP="0085529F">
            <w:pPr>
              <w:spacing w:line="256" w:lineRule="exact"/>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Самостоятельная</w:t>
            </w:r>
            <w:proofErr w:type="spellEnd"/>
            <w:r w:rsidRPr="00077960">
              <w:rPr>
                <w:rFonts w:ascii="Times New Roman" w:eastAsia="Times New Roman" w:hAnsi="Times New Roman" w:cs="Times New Roman"/>
                <w:b/>
                <w:lang w:eastAsia="en-US"/>
              </w:rPr>
              <w:t xml:space="preserve"> </w:t>
            </w:r>
            <w:proofErr w:type="spellStart"/>
            <w:r w:rsidRPr="00077960">
              <w:rPr>
                <w:rFonts w:ascii="Times New Roman" w:eastAsia="Times New Roman" w:hAnsi="Times New Roman" w:cs="Times New Roman"/>
                <w:b/>
                <w:lang w:eastAsia="en-US"/>
              </w:rPr>
              <w:t>работа</w:t>
            </w:r>
            <w:proofErr w:type="spellEnd"/>
          </w:p>
        </w:tc>
        <w:tc>
          <w:tcPr>
            <w:tcW w:w="1842" w:type="dxa"/>
            <w:tcBorders>
              <w:top w:val="single" w:sz="4" w:space="0" w:color="000000"/>
              <w:left w:val="single" w:sz="4" w:space="0" w:color="000000"/>
              <w:bottom w:val="single" w:sz="4" w:space="0" w:color="000000"/>
              <w:right w:val="single" w:sz="4" w:space="0" w:color="000000"/>
            </w:tcBorders>
          </w:tcPr>
          <w:p w14:paraId="5604BFCE" w14:textId="77777777" w:rsidR="00474760" w:rsidRPr="00077960" w:rsidRDefault="00474760" w:rsidP="0085529F">
            <w:pPr>
              <w:rPr>
                <w:rFonts w:ascii="Times New Roman" w:eastAsia="Times New Roman" w:hAnsi="Times New Roman" w:cs="Times New Roman"/>
                <w:lang w:eastAsia="en-US"/>
              </w:rPr>
            </w:pPr>
          </w:p>
        </w:tc>
        <w:tc>
          <w:tcPr>
            <w:tcW w:w="1560" w:type="dxa"/>
            <w:vMerge/>
            <w:tcBorders>
              <w:left w:val="single" w:sz="4" w:space="0" w:color="000000"/>
              <w:bottom w:val="single" w:sz="4" w:space="0" w:color="000000"/>
              <w:right w:val="single" w:sz="4" w:space="0" w:color="000000"/>
            </w:tcBorders>
            <w:shd w:val="clear" w:color="auto" w:fill="auto"/>
            <w:vAlign w:val="center"/>
            <w:hideMark/>
          </w:tcPr>
          <w:p w14:paraId="0F3F3634" w14:textId="77777777" w:rsidR="00474760" w:rsidRPr="00077960" w:rsidRDefault="00474760" w:rsidP="0085529F">
            <w:pPr>
              <w:rPr>
                <w:rFonts w:ascii="Times New Roman" w:eastAsia="Times New Roman" w:hAnsi="Times New Roman" w:cs="Times New Roman"/>
                <w:lang w:eastAsia="en-US"/>
              </w:rPr>
            </w:pPr>
          </w:p>
        </w:tc>
      </w:tr>
      <w:tr w:rsidR="00474760" w:rsidRPr="00077960" w14:paraId="112AE917" w14:textId="77777777" w:rsidTr="00F13886">
        <w:tc>
          <w:tcPr>
            <w:tcW w:w="11655" w:type="dxa"/>
            <w:gridSpan w:val="5"/>
            <w:tcBorders>
              <w:top w:val="single" w:sz="4" w:space="0" w:color="000000"/>
              <w:left w:val="single" w:sz="4" w:space="0" w:color="000000"/>
              <w:bottom w:val="single" w:sz="4" w:space="0" w:color="000000"/>
              <w:right w:val="single" w:sz="4" w:space="0" w:color="000000"/>
            </w:tcBorders>
            <w:hideMark/>
          </w:tcPr>
          <w:p w14:paraId="236F867F" w14:textId="4FC4FFA5" w:rsidR="00474760" w:rsidRPr="00077960" w:rsidRDefault="00474760" w:rsidP="00F13886">
            <w:pPr>
              <w:spacing w:line="266" w:lineRule="exact"/>
              <w:ind w:right="178"/>
              <w:rPr>
                <w:rFonts w:ascii="Times New Roman" w:eastAsia="Times New Roman" w:hAnsi="Times New Roman" w:cs="Times New Roman"/>
                <w:lang w:val="ru-RU" w:eastAsia="en-US"/>
              </w:rPr>
            </w:pPr>
            <w:r w:rsidRPr="00077960">
              <w:rPr>
                <w:rFonts w:ascii="Times New Roman" w:eastAsia="Times New Roman" w:hAnsi="Times New Roman" w:cs="Times New Roman"/>
                <w:b/>
                <w:lang w:val="ru-RU" w:eastAsia="en-US"/>
              </w:rPr>
              <w:t xml:space="preserve">Раздел </w:t>
            </w:r>
            <w:proofErr w:type="gramStart"/>
            <w:r w:rsidRPr="00077960">
              <w:rPr>
                <w:rFonts w:ascii="Times New Roman" w:eastAsia="Times New Roman" w:hAnsi="Times New Roman" w:cs="Times New Roman"/>
                <w:b/>
                <w:lang w:val="ru-RU" w:eastAsia="en-US"/>
              </w:rPr>
              <w:t>2.</w:t>
            </w:r>
            <w:r w:rsidRPr="00077960">
              <w:rPr>
                <w:rFonts w:ascii="Times New Roman" w:eastAsia="Times New Roman" w:hAnsi="Times New Roman" w:cs="Times New Roman"/>
                <w:lang w:val="ru-RU" w:eastAsia="en-US"/>
              </w:rPr>
              <w:t>Бухгалтерский</w:t>
            </w:r>
            <w:proofErr w:type="gramEnd"/>
            <w:r w:rsidRPr="00077960">
              <w:rPr>
                <w:rFonts w:ascii="Times New Roman" w:eastAsia="Times New Roman" w:hAnsi="Times New Roman" w:cs="Times New Roman"/>
                <w:lang w:val="ru-RU" w:eastAsia="en-US"/>
              </w:rPr>
              <w:t xml:space="preserve"> учет в организациях</w:t>
            </w:r>
          </w:p>
        </w:tc>
        <w:tc>
          <w:tcPr>
            <w:tcW w:w="1842" w:type="dxa"/>
            <w:tcBorders>
              <w:top w:val="single" w:sz="4" w:space="0" w:color="000000"/>
              <w:left w:val="single" w:sz="4" w:space="0" w:color="000000"/>
              <w:bottom w:val="single" w:sz="4" w:space="0" w:color="000000"/>
              <w:right w:val="single" w:sz="4" w:space="0" w:color="000000"/>
            </w:tcBorders>
          </w:tcPr>
          <w:p w14:paraId="0887754E" w14:textId="543B88F9" w:rsidR="00474760" w:rsidRPr="00077960" w:rsidRDefault="00474760" w:rsidP="0085529F">
            <w:pPr>
              <w:spacing w:line="269" w:lineRule="exact"/>
              <w:ind w:right="175"/>
              <w:jc w:val="center"/>
              <w:rPr>
                <w:rFonts w:ascii="Times New Roman" w:eastAsia="Times New Roman" w:hAnsi="Times New Roman" w:cs="Times New Roman"/>
                <w:b/>
                <w:lang w:val="ru-RU" w:eastAsia="en-US"/>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ABE988" w14:textId="77777777" w:rsidR="00474760" w:rsidRPr="00077960" w:rsidRDefault="00474760" w:rsidP="0085529F">
            <w:pPr>
              <w:rPr>
                <w:rFonts w:ascii="Times New Roman" w:eastAsia="Times New Roman" w:hAnsi="Times New Roman" w:cs="Times New Roman"/>
                <w:lang w:val="ru-RU" w:eastAsia="en-US"/>
              </w:rPr>
            </w:pPr>
          </w:p>
        </w:tc>
      </w:tr>
      <w:tr w:rsidR="00474760" w:rsidRPr="00077960" w14:paraId="2D54586D" w14:textId="77777777" w:rsidTr="006215E6">
        <w:tc>
          <w:tcPr>
            <w:tcW w:w="2400" w:type="dxa"/>
            <w:vMerge w:val="restart"/>
            <w:tcBorders>
              <w:top w:val="single" w:sz="4" w:space="0" w:color="000000"/>
              <w:left w:val="single" w:sz="4" w:space="0" w:color="000000"/>
              <w:bottom w:val="single" w:sz="4" w:space="0" w:color="000000"/>
              <w:right w:val="single" w:sz="4" w:space="0" w:color="000000"/>
            </w:tcBorders>
            <w:hideMark/>
          </w:tcPr>
          <w:p w14:paraId="3BA83963" w14:textId="7D10EF3E" w:rsidR="00474760" w:rsidRPr="00077960" w:rsidRDefault="00474760" w:rsidP="0085529F">
            <w:pPr>
              <w:ind w:right="405"/>
              <w:rPr>
                <w:rFonts w:ascii="Times New Roman" w:eastAsia="Times New Roman" w:hAnsi="Times New Roman" w:cs="Times New Roman"/>
                <w:lang w:eastAsia="en-US"/>
              </w:rPr>
            </w:pPr>
            <w:proofErr w:type="spellStart"/>
            <w:r w:rsidRPr="00077960">
              <w:rPr>
                <w:rFonts w:ascii="Times New Roman" w:eastAsia="Times New Roman" w:hAnsi="Times New Roman" w:cs="Times New Roman"/>
                <w:b/>
                <w:lang w:eastAsia="en-US"/>
              </w:rPr>
              <w:t>Тема</w:t>
            </w:r>
            <w:proofErr w:type="spellEnd"/>
            <w:r w:rsidRPr="00077960">
              <w:rPr>
                <w:rFonts w:ascii="Times New Roman" w:eastAsia="Times New Roman" w:hAnsi="Times New Roman" w:cs="Times New Roman"/>
                <w:b/>
                <w:lang w:eastAsia="en-US"/>
              </w:rPr>
              <w:t xml:space="preserve"> 2.1.</w:t>
            </w:r>
            <w:r w:rsidRPr="00077960">
              <w:rPr>
                <w:rFonts w:ascii="Times New Roman" w:eastAsia="Times New Roman" w:hAnsi="Times New Roman" w:cs="Times New Roman"/>
                <w:b/>
                <w:lang w:val="ru-RU" w:eastAsia="en-US"/>
              </w:rPr>
              <w:t xml:space="preserve"> </w:t>
            </w:r>
            <w:proofErr w:type="spellStart"/>
            <w:r w:rsidRPr="00077960">
              <w:rPr>
                <w:rFonts w:ascii="Times New Roman" w:eastAsia="Times New Roman" w:hAnsi="Times New Roman" w:cs="Times New Roman"/>
                <w:lang w:eastAsia="en-US"/>
              </w:rPr>
              <w:t>Учет</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товарных</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операций</w:t>
            </w:r>
            <w:proofErr w:type="spellEnd"/>
          </w:p>
        </w:tc>
        <w:tc>
          <w:tcPr>
            <w:tcW w:w="9255" w:type="dxa"/>
            <w:gridSpan w:val="4"/>
            <w:tcBorders>
              <w:top w:val="single" w:sz="4" w:space="0" w:color="000000"/>
              <w:left w:val="single" w:sz="4" w:space="0" w:color="000000"/>
              <w:bottom w:val="single" w:sz="4" w:space="0" w:color="000000"/>
              <w:right w:val="single" w:sz="4" w:space="0" w:color="000000"/>
            </w:tcBorders>
            <w:hideMark/>
          </w:tcPr>
          <w:p w14:paraId="045EDBA6" w14:textId="4B0C11DF" w:rsidR="00474760" w:rsidRPr="00077960" w:rsidRDefault="00474760" w:rsidP="00F13886">
            <w:pPr>
              <w:spacing w:line="270" w:lineRule="atLeast"/>
              <w:ind w:right="584"/>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 xml:space="preserve"> </w:t>
            </w:r>
            <w:proofErr w:type="spellStart"/>
            <w:r w:rsidRPr="00077960">
              <w:rPr>
                <w:rFonts w:ascii="Times New Roman" w:eastAsia="Times New Roman" w:hAnsi="Times New Roman" w:cs="Times New Roman"/>
                <w:b/>
                <w:lang w:eastAsia="en-US"/>
              </w:rPr>
              <w:t>Содержание</w:t>
            </w:r>
            <w:proofErr w:type="spellEnd"/>
          </w:p>
        </w:tc>
        <w:tc>
          <w:tcPr>
            <w:tcW w:w="1842" w:type="dxa"/>
            <w:tcBorders>
              <w:top w:val="single" w:sz="4" w:space="0" w:color="000000"/>
              <w:left w:val="single" w:sz="4" w:space="0" w:color="000000"/>
              <w:bottom w:val="single" w:sz="4" w:space="0" w:color="000000"/>
              <w:right w:val="single" w:sz="4" w:space="0" w:color="000000"/>
            </w:tcBorders>
          </w:tcPr>
          <w:p w14:paraId="7152E345" w14:textId="5CAC422C" w:rsidR="00474760" w:rsidRPr="00077960" w:rsidRDefault="00474760" w:rsidP="0085529F">
            <w:pPr>
              <w:jc w:val="center"/>
              <w:rPr>
                <w:rFonts w:ascii="Times New Roman" w:eastAsia="Times New Roman" w:hAnsi="Times New Roman" w:cs="Times New Roman"/>
                <w:lang w:val="ru-RU" w:eastAsia="en-US"/>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BB6C299" w14:textId="53902A1B" w:rsidR="00474760" w:rsidRPr="00077960" w:rsidRDefault="00474760" w:rsidP="0085529F">
            <w:pPr>
              <w:spacing w:before="193"/>
              <w:ind w:right="308"/>
              <w:jc w:val="center"/>
              <w:rPr>
                <w:rFonts w:ascii="Times New Roman" w:eastAsia="Times New Roman" w:hAnsi="Times New Roman" w:cs="Times New Roman"/>
                <w:lang w:val="ru-RU" w:eastAsia="en-US"/>
              </w:rPr>
            </w:pPr>
          </w:p>
        </w:tc>
      </w:tr>
      <w:tr w:rsidR="00474760" w:rsidRPr="00077960" w14:paraId="04A93775" w14:textId="77777777" w:rsidTr="006215E6">
        <w:tc>
          <w:tcPr>
            <w:tcW w:w="2400" w:type="dxa"/>
            <w:vMerge/>
            <w:tcBorders>
              <w:top w:val="single" w:sz="4" w:space="0" w:color="000000"/>
              <w:left w:val="single" w:sz="4" w:space="0" w:color="000000"/>
              <w:bottom w:val="single" w:sz="4" w:space="0" w:color="000000"/>
              <w:right w:val="single" w:sz="4" w:space="0" w:color="000000"/>
            </w:tcBorders>
          </w:tcPr>
          <w:p w14:paraId="353A3045" w14:textId="77777777" w:rsidR="00474760" w:rsidRPr="00077960" w:rsidRDefault="00474760" w:rsidP="0085529F">
            <w:pPr>
              <w:ind w:right="405"/>
              <w:rPr>
                <w:rFonts w:ascii="Times New Roman" w:eastAsia="Times New Roman" w:hAnsi="Times New Roman" w:cs="Times New Roman"/>
                <w:lang w:eastAsia="en-US"/>
              </w:rPr>
            </w:pPr>
          </w:p>
        </w:tc>
        <w:tc>
          <w:tcPr>
            <w:tcW w:w="553" w:type="dxa"/>
            <w:gridSpan w:val="2"/>
            <w:tcBorders>
              <w:top w:val="single" w:sz="4" w:space="0" w:color="000000"/>
              <w:left w:val="single" w:sz="4" w:space="0" w:color="000000"/>
              <w:bottom w:val="single" w:sz="4" w:space="0" w:color="000000"/>
              <w:right w:val="single" w:sz="4" w:space="0" w:color="000000"/>
            </w:tcBorders>
          </w:tcPr>
          <w:p w14:paraId="145A884B" w14:textId="6DA1110F" w:rsidR="00474760" w:rsidRPr="00077960" w:rsidRDefault="00474760" w:rsidP="0085529F">
            <w:pPr>
              <w:spacing w:line="261"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4</w:t>
            </w:r>
          </w:p>
        </w:tc>
        <w:tc>
          <w:tcPr>
            <w:tcW w:w="8702" w:type="dxa"/>
            <w:gridSpan w:val="2"/>
            <w:tcBorders>
              <w:top w:val="single" w:sz="4" w:space="0" w:color="000000"/>
              <w:left w:val="single" w:sz="4" w:space="0" w:color="000000"/>
              <w:bottom w:val="single" w:sz="4" w:space="0" w:color="000000"/>
              <w:right w:val="single" w:sz="4" w:space="0" w:color="000000"/>
            </w:tcBorders>
          </w:tcPr>
          <w:p w14:paraId="1F36C480" w14:textId="77777777" w:rsidR="00474760" w:rsidRPr="00077960" w:rsidRDefault="00474760" w:rsidP="00F13886">
            <w:pPr>
              <w:ind w:right="584"/>
              <w:rPr>
                <w:rFonts w:ascii="Times New Roman" w:eastAsia="Times New Roman" w:hAnsi="Times New Roman" w:cs="Times New Roman"/>
                <w:lang w:val="ru-RU" w:eastAsia="en-US"/>
              </w:rPr>
            </w:pPr>
            <w:r w:rsidRPr="00077960">
              <w:rPr>
                <w:rFonts w:ascii="Times New Roman" w:eastAsia="Times New Roman" w:hAnsi="Times New Roman" w:cs="Times New Roman"/>
                <w:b/>
                <w:lang w:val="ru-RU" w:eastAsia="en-US"/>
              </w:rPr>
              <w:t>Ценообразование и механизм формирования свободных отпускных и свободных розничных цен на товары народного потребления</w:t>
            </w:r>
            <w:r w:rsidRPr="00077960">
              <w:rPr>
                <w:rFonts w:ascii="Times New Roman" w:eastAsia="Times New Roman" w:hAnsi="Times New Roman" w:cs="Times New Roman"/>
                <w:lang w:val="ru-RU" w:eastAsia="en-US"/>
              </w:rPr>
              <w:t>.</w:t>
            </w:r>
          </w:p>
          <w:p w14:paraId="131D2BDC" w14:textId="77777777" w:rsidR="00474760" w:rsidRPr="00077960" w:rsidRDefault="00474760" w:rsidP="00F13886">
            <w:pPr>
              <w:ind w:right="139"/>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Понятие материальной ответственности. Формы и виды материальной ответственности. Договор о материальной ответственности. Первичный учет и отчетность материально ответственных лиц. Учет поступления и реализации продукции. Особенности учета товаров в розничной торговле. Документальное оформление поступления и выбытия товаров, учет сдачи торговой выручки Товаросопроводительные документы их характеристика и порядок оформления. Товарные потери, возникающие при хранении, размещении и реализации товаров. Завес тары; переоценка товаров, порядок их списания и документальное оформление.</w:t>
            </w:r>
          </w:p>
          <w:p w14:paraId="612843BA" w14:textId="77777777" w:rsidR="00474760" w:rsidRPr="00077960" w:rsidRDefault="00474760" w:rsidP="00F13886">
            <w:pPr>
              <w:ind w:right="139"/>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Сроки и порядок проведения инвентаризации товаров, тары и денежных средств. Порядок выявления и утверждения результатов инвентаризации.</w:t>
            </w:r>
          </w:p>
          <w:p w14:paraId="702B706F" w14:textId="60BB283C" w:rsidR="00474760" w:rsidRPr="00077960" w:rsidRDefault="00474760" w:rsidP="00F13886">
            <w:pPr>
              <w:ind w:right="584"/>
              <w:rPr>
                <w:rFonts w:ascii="Times New Roman" w:eastAsia="Times New Roman" w:hAnsi="Times New Roman" w:cs="Times New Roman"/>
                <w:b/>
                <w:lang w:eastAsia="en-US"/>
              </w:rPr>
            </w:pPr>
            <w:r w:rsidRPr="00077960">
              <w:rPr>
                <w:rFonts w:ascii="Times New Roman" w:eastAsia="Times New Roman" w:hAnsi="Times New Roman" w:cs="Times New Roman"/>
                <w:lang w:val="ru-RU" w:eastAsia="en-US"/>
              </w:rPr>
              <w:t>Инвентаризация - элемент метода бухгалтерского учета. Задачи, цели и виды инвентаризации. Порядок проведения инвентаризации. Документальное оформление инвентаризации.</w:t>
            </w:r>
          </w:p>
        </w:tc>
        <w:tc>
          <w:tcPr>
            <w:tcW w:w="1842" w:type="dxa"/>
            <w:tcBorders>
              <w:top w:val="single" w:sz="4" w:space="0" w:color="000000"/>
              <w:left w:val="single" w:sz="4" w:space="0" w:color="000000"/>
              <w:bottom w:val="single" w:sz="4" w:space="0" w:color="000000"/>
              <w:right w:val="single" w:sz="4" w:space="0" w:color="000000"/>
            </w:tcBorders>
          </w:tcPr>
          <w:p w14:paraId="4D8549F2" w14:textId="77777777" w:rsidR="00474760" w:rsidRPr="00077960" w:rsidRDefault="00474760" w:rsidP="0085529F">
            <w:pPr>
              <w:jc w:val="center"/>
              <w:rPr>
                <w:rFonts w:ascii="Times New Roman" w:eastAsia="Times New Roman" w:hAnsi="Times New Roman" w:cs="Times New Roman"/>
                <w:lang w:eastAsia="en-US"/>
              </w:rPr>
            </w:pPr>
          </w:p>
        </w:tc>
        <w:tc>
          <w:tcPr>
            <w:tcW w:w="1560" w:type="dxa"/>
            <w:vMerge w:val="restart"/>
            <w:tcBorders>
              <w:top w:val="single" w:sz="4" w:space="0" w:color="000000"/>
              <w:left w:val="single" w:sz="4" w:space="0" w:color="000000"/>
              <w:right w:val="single" w:sz="4" w:space="0" w:color="000000"/>
            </w:tcBorders>
            <w:shd w:val="clear" w:color="auto" w:fill="auto"/>
          </w:tcPr>
          <w:p w14:paraId="68C2062B" w14:textId="77777777" w:rsidR="00AD0E21" w:rsidRPr="00077960" w:rsidRDefault="00AD0E21" w:rsidP="00AD0E21">
            <w:pPr>
              <w:spacing w:line="268" w:lineRule="exact"/>
              <w:jc w:val="center"/>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ОК 1</w:t>
            </w:r>
          </w:p>
          <w:p w14:paraId="0D72B57D" w14:textId="7C8A829F" w:rsidR="00474760" w:rsidRPr="00077960" w:rsidRDefault="00AD0E21" w:rsidP="00AD0E21">
            <w:pPr>
              <w:spacing w:line="268" w:lineRule="exact"/>
              <w:jc w:val="center"/>
              <w:rPr>
                <w:rFonts w:ascii="Times New Roman" w:eastAsia="Times New Roman" w:hAnsi="Times New Roman" w:cs="Times New Roman"/>
                <w:lang w:eastAsia="en-US"/>
              </w:rPr>
            </w:pPr>
            <w:r w:rsidRPr="00077960">
              <w:rPr>
                <w:rFonts w:ascii="Times New Roman" w:eastAsia="Times New Roman" w:hAnsi="Times New Roman" w:cs="Times New Roman"/>
                <w:lang w:val="ru-RU" w:eastAsia="en-US"/>
              </w:rPr>
              <w:t>ОК 3</w:t>
            </w:r>
          </w:p>
        </w:tc>
      </w:tr>
      <w:tr w:rsidR="00474760" w:rsidRPr="00077960" w14:paraId="77B3C100"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17D1165B" w14:textId="77777777" w:rsidR="00474760" w:rsidRPr="00077960" w:rsidRDefault="00474760" w:rsidP="0085529F">
            <w:pPr>
              <w:rPr>
                <w:rFonts w:ascii="Times New Roman" w:eastAsia="Times New Roman" w:hAnsi="Times New Roman" w:cs="Times New Roman"/>
                <w:lang w:val="ru-RU" w:eastAsia="en-US"/>
              </w:rPr>
            </w:pPr>
          </w:p>
        </w:tc>
        <w:tc>
          <w:tcPr>
            <w:tcW w:w="9255" w:type="dxa"/>
            <w:gridSpan w:val="4"/>
            <w:tcBorders>
              <w:top w:val="single" w:sz="4" w:space="0" w:color="000000"/>
              <w:left w:val="single" w:sz="4" w:space="0" w:color="000000"/>
              <w:bottom w:val="single" w:sz="4" w:space="0" w:color="000000"/>
              <w:right w:val="single" w:sz="4" w:space="0" w:color="000000"/>
            </w:tcBorders>
            <w:hideMark/>
          </w:tcPr>
          <w:p w14:paraId="4B5362D8" w14:textId="54C25C11" w:rsidR="00474760" w:rsidRPr="00077960" w:rsidRDefault="00EA0D69" w:rsidP="0085529F">
            <w:pPr>
              <w:spacing w:line="256" w:lineRule="exact"/>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 xml:space="preserve"> В том числе практических и лабораторных занятий</w:t>
            </w:r>
          </w:p>
        </w:tc>
        <w:tc>
          <w:tcPr>
            <w:tcW w:w="1842" w:type="dxa"/>
            <w:tcBorders>
              <w:top w:val="single" w:sz="4" w:space="0" w:color="000000"/>
              <w:left w:val="single" w:sz="4" w:space="0" w:color="000000"/>
              <w:bottom w:val="single" w:sz="4" w:space="0" w:color="000000"/>
              <w:right w:val="single" w:sz="4" w:space="0" w:color="000000"/>
            </w:tcBorders>
          </w:tcPr>
          <w:p w14:paraId="5903E4BD" w14:textId="77777777" w:rsidR="00474760" w:rsidRPr="00077960" w:rsidRDefault="00474760" w:rsidP="0085529F">
            <w:pPr>
              <w:rPr>
                <w:rFonts w:ascii="Times New Roman" w:eastAsia="Times New Roman" w:hAnsi="Times New Roman" w:cs="Times New Roman"/>
                <w:lang w:val="ru-RU" w:eastAsia="en-US"/>
              </w:rPr>
            </w:pPr>
          </w:p>
        </w:tc>
        <w:tc>
          <w:tcPr>
            <w:tcW w:w="1560" w:type="dxa"/>
            <w:vMerge/>
            <w:tcBorders>
              <w:left w:val="single" w:sz="4" w:space="0" w:color="000000"/>
              <w:right w:val="single" w:sz="4" w:space="0" w:color="000000"/>
            </w:tcBorders>
            <w:shd w:val="clear" w:color="auto" w:fill="auto"/>
          </w:tcPr>
          <w:p w14:paraId="056B1290" w14:textId="77777777" w:rsidR="00474760" w:rsidRPr="00077960" w:rsidRDefault="00474760" w:rsidP="0085529F">
            <w:pPr>
              <w:rPr>
                <w:rFonts w:ascii="Times New Roman" w:eastAsia="Times New Roman" w:hAnsi="Times New Roman" w:cs="Times New Roman"/>
                <w:lang w:val="ru-RU" w:eastAsia="en-US"/>
              </w:rPr>
            </w:pPr>
          </w:p>
        </w:tc>
      </w:tr>
      <w:tr w:rsidR="00474760" w:rsidRPr="00077960" w14:paraId="4B82F003"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46002106" w14:textId="77777777" w:rsidR="00474760" w:rsidRPr="00077960" w:rsidRDefault="00474760" w:rsidP="0085529F">
            <w:pPr>
              <w:rPr>
                <w:rFonts w:ascii="Times New Roman" w:eastAsia="Times New Roman" w:hAnsi="Times New Roman" w:cs="Times New Roman"/>
                <w:lang w:val="ru-RU" w:eastAsia="en-US"/>
              </w:rPr>
            </w:pPr>
          </w:p>
        </w:tc>
        <w:tc>
          <w:tcPr>
            <w:tcW w:w="553" w:type="dxa"/>
            <w:gridSpan w:val="2"/>
            <w:tcBorders>
              <w:top w:val="single" w:sz="4" w:space="0" w:color="000000"/>
              <w:left w:val="single" w:sz="4" w:space="0" w:color="000000"/>
              <w:bottom w:val="single" w:sz="4" w:space="0" w:color="000000"/>
              <w:right w:val="single" w:sz="4" w:space="0" w:color="000000"/>
            </w:tcBorders>
            <w:hideMark/>
          </w:tcPr>
          <w:p w14:paraId="0DFFBF1F" w14:textId="77777777" w:rsidR="00474760" w:rsidRPr="00077960" w:rsidRDefault="00474760" w:rsidP="0085529F">
            <w:pPr>
              <w:spacing w:line="261"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5</w:t>
            </w:r>
          </w:p>
        </w:tc>
        <w:tc>
          <w:tcPr>
            <w:tcW w:w="8702" w:type="dxa"/>
            <w:gridSpan w:val="2"/>
            <w:tcBorders>
              <w:top w:val="single" w:sz="4" w:space="0" w:color="000000"/>
              <w:left w:val="single" w:sz="4" w:space="0" w:color="000000"/>
              <w:bottom w:val="single" w:sz="4" w:space="0" w:color="000000"/>
              <w:right w:val="single" w:sz="4" w:space="0" w:color="000000"/>
            </w:tcBorders>
            <w:hideMark/>
          </w:tcPr>
          <w:p w14:paraId="519B3BBD" w14:textId="386858BA" w:rsidR="00474760" w:rsidRPr="00077960" w:rsidRDefault="00474760" w:rsidP="00F13886">
            <w:pPr>
              <w:spacing w:line="261"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Оформление сопроводительных документов. Отражение на счетах бухгалтерского учета поступления товаров от поставщиков.</w:t>
            </w:r>
          </w:p>
        </w:tc>
        <w:tc>
          <w:tcPr>
            <w:tcW w:w="1842" w:type="dxa"/>
            <w:tcBorders>
              <w:top w:val="single" w:sz="4" w:space="0" w:color="000000"/>
              <w:left w:val="single" w:sz="4" w:space="0" w:color="000000"/>
              <w:bottom w:val="single" w:sz="4" w:space="0" w:color="000000"/>
              <w:right w:val="single" w:sz="4" w:space="0" w:color="000000"/>
            </w:tcBorders>
          </w:tcPr>
          <w:p w14:paraId="4B4F9A60" w14:textId="57736F32" w:rsidR="00474760" w:rsidRPr="00077960" w:rsidRDefault="00474760" w:rsidP="0085529F">
            <w:pPr>
              <w:spacing w:before="124"/>
              <w:jc w:val="center"/>
              <w:rPr>
                <w:rFonts w:ascii="Times New Roman" w:eastAsia="Times New Roman" w:hAnsi="Times New Roman" w:cs="Times New Roman"/>
                <w:lang w:val="ru-RU" w:eastAsia="en-US"/>
              </w:rPr>
            </w:pPr>
          </w:p>
        </w:tc>
        <w:tc>
          <w:tcPr>
            <w:tcW w:w="1560" w:type="dxa"/>
            <w:vMerge/>
            <w:tcBorders>
              <w:left w:val="single" w:sz="4" w:space="0" w:color="000000"/>
              <w:right w:val="single" w:sz="4" w:space="0" w:color="000000"/>
            </w:tcBorders>
            <w:shd w:val="clear" w:color="auto" w:fill="auto"/>
            <w:vAlign w:val="center"/>
          </w:tcPr>
          <w:p w14:paraId="47E2311D" w14:textId="77777777" w:rsidR="00474760" w:rsidRPr="00077960" w:rsidRDefault="00474760" w:rsidP="0085529F">
            <w:pPr>
              <w:rPr>
                <w:rFonts w:ascii="Times New Roman" w:eastAsia="Times New Roman" w:hAnsi="Times New Roman" w:cs="Times New Roman"/>
                <w:lang w:val="ru-RU" w:eastAsia="en-US"/>
              </w:rPr>
            </w:pPr>
          </w:p>
        </w:tc>
      </w:tr>
      <w:tr w:rsidR="00474760" w:rsidRPr="00077960" w14:paraId="5E830149"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793E920E" w14:textId="77777777" w:rsidR="00474760" w:rsidRPr="00077960" w:rsidRDefault="00474760" w:rsidP="0085529F">
            <w:pPr>
              <w:rPr>
                <w:rFonts w:ascii="Times New Roman" w:eastAsia="Times New Roman" w:hAnsi="Times New Roman" w:cs="Times New Roman"/>
                <w:lang w:val="ru-RU" w:eastAsia="en-US"/>
              </w:rPr>
            </w:pPr>
          </w:p>
        </w:tc>
        <w:tc>
          <w:tcPr>
            <w:tcW w:w="553" w:type="dxa"/>
            <w:gridSpan w:val="2"/>
            <w:tcBorders>
              <w:top w:val="single" w:sz="4" w:space="0" w:color="000000"/>
              <w:left w:val="single" w:sz="4" w:space="0" w:color="000000"/>
              <w:bottom w:val="single" w:sz="4" w:space="0" w:color="000000"/>
              <w:right w:val="single" w:sz="4" w:space="0" w:color="000000"/>
            </w:tcBorders>
            <w:hideMark/>
          </w:tcPr>
          <w:p w14:paraId="707623A9" w14:textId="77777777" w:rsidR="00474760" w:rsidRPr="00077960" w:rsidRDefault="00474760" w:rsidP="0085529F">
            <w:pPr>
              <w:spacing w:line="261"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6</w:t>
            </w:r>
          </w:p>
        </w:tc>
        <w:tc>
          <w:tcPr>
            <w:tcW w:w="8702" w:type="dxa"/>
            <w:gridSpan w:val="2"/>
            <w:tcBorders>
              <w:top w:val="single" w:sz="4" w:space="0" w:color="000000"/>
              <w:left w:val="single" w:sz="4" w:space="0" w:color="000000"/>
              <w:bottom w:val="single" w:sz="4" w:space="0" w:color="000000"/>
              <w:right w:val="single" w:sz="4" w:space="0" w:color="000000"/>
            </w:tcBorders>
            <w:hideMark/>
          </w:tcPr>
          <w:p w14:paraId="4839F581" w14:textId="4B3BC49E" w:rsidR="00474760" w:rsidRPr="00077960" w:rsidRDefault="00474760" w:rsidP="00474760">
            <w:pPr>
              <w:tabs>
                <w:tab w:val="left" w:pos="5251"/>
              </w:tabs>
              <w:spacing w:line="261"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Составление актов на бой, лом, порчу товаров, завес тары. Отражение товарных потерь на счетах бухгалтерского учета</w:t>
            </w:r>
          </w:p>
        </w:tc>
        <w:tc>
          <w:tcPr>
            <w:tcW w:w="1842" w:type="dxa"/>
            <w:tcBorders>
              <w:top w:val="single" w:sz="4" w:space="0" w:color="000000"/>
              <w:left w:val="single" w:sz="4" w:space="0" w:color="000000"/>
              <w:bottom w:val="single" w:sz="4" w:space="0" w:color="000000"/>
              <w:right w:val="single" w:sz="4" w:space="0" w:color="000000"/>
            </w:tcBorders>
          </w:tcPr>
          <w:p w14:paraId="728C2D01" w14:textId="027DA982" w:rsidR="00474760" w:rsidRPr="00077960" w:rsidRDefault="00474760" w:rsidP="0085529F">
            <w:pPr>
              <w:spacing w:before="124"/>
              <w:jc w:val="center"/>
              <w:rPr>
                <w:rFonts w:ascii="Times New Roman" w:eastAsia="Times New Roman" w:hAnsi="Times New Roman" w:cs="Times New Roman"/>
                <w:lang w:val="ru-RU" w:eastAsia="en-US"/>
              </w:rPr>
            </w:pPr>
          </w:p>
        </w:tc>
        <w:tc>
          <w:tcPr>
            <w:tcW w:w="1560" w:type="dxa"/>
            <w:vMerge/>
            <w:tcBorders>
              <w:left w:val="single" w:sz="4" w:space="0" w:color="000000"/>
              <w:right w:val="single" w:sz="4" w:space="0" w:color="000000"/>
            </w:tcBorders>
            <w:shd w:val="clear" w:color="auto" w:fill="auto"/>
            <w:vAlign w:val="center"/>
          </w:tcPr>
          <w:p w14:paraId="06A762B9" w14:textId="77777777" w:rsidR="00474760" w:rsidRPr="00077960" w:rsidRDefault="00474760" w:rsidP="0085529F">
            <w:pPr>
              <w:rPr>
                <w:rFonts w:ascii="Times New Roman" w:eastAsia="Times New Roman" w:hAnsi="Times New Roman" w:cs="Times New Roman"/>
                <w:lang w:val="ru-RU" w:eastAsia="en-US"/>
              </w:rPr>
            </w:pPr>
          </w:p>
        </w:tc>
      </w:tr>
      <w:tr w:rsidR="00474760" w:rsidRPr="00077960" w14:paraId="4BD7184C"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62D5428E" w14:textId="77777777" w:rsidR="00474760" w:rsidRPr="00077960" w:rsidRDefault="00474760" w:rsidP="0085529F">
            <w:pPr>
              <w:rPr>
                <w:rFonts w:ascii="Times New Roman" w:eastAsia="Times New Roman" w:hAnsi="Times New Roman" w:cs="Times New Roman"/>
                <w:lang w:val="ru-RU" w:eastAsia="en-US"/>
              </w:rPr>
            </w:pPr>
          </w:p>
        </w:tc>
        <w:tc>
          <w:tcPr>
            <w:tcW w:w="553" w:type="dxa"/>
            <w:gridSpan w:val="2"/>
            <w:tcBorders>
              <w:top w:val="single" w:sz="4" w:space="0" w:color="000000"/>
              <w:left w:val="single" w:sz="4" w:space="0" w:color="000000"/>
              <w:bottom w:val="single" w:sz="4" w:space="0" w:color="000000"/>
              <w:right w:val="single" w:sz="4" w:space="0" w:color="000000"/>
            </w:tcBorders>
            <w:hideMark/>
          </w:tcPr>
          <w:p w14:paraId="2A673726" w14:textId="77777777" w:rsidR="00474760" w:rsidRPr="00077960" w:rsidRDefault="00474760" w:rsidP="0085529F">
            <w:pPr>
              <w:spacing w:line="262"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7</w:t>
            </w:r>
          </w:p>
        </w:tc>
        <w:tc>
          <w:tcPr>
            <w:tcW w:w="8702" w:type="dxa"/>
            <w:gridSpan w:val="2"/>
            <w:tcBorders>
              <w:top w:val="single" w:sz="4" w:space="0" w:color="000000"/>
              <w:left w:val="single" w:sz="4" w:space="0" w:color="000000"/>
              <w:bottom w:val="single" w:sz="4" w:space="0" w:color="000000"/>
              <w:right w:val="single" w:sz="4" w:space="0" w:color="000000"/>
            </w:tcBorders>
            <w:hideMark/>
          </w:tcPr>
          <w:p w14:paraId="39209A01" w14:textId="626C4940" w:rsidR="00474760" w:rsidRPr="00077960" w:rsidRDefault="00474760" w:rsidP="00F13886">
            <w:pPr>
              <w:spacing w:line="262"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Составление товарного отчета. Отражение приходных и расходных сопроводительных документов на счетах бухгалтерского учета.</w:t>
            </w:r>
          </w:p>
        </w:tc>
        <w:tc>
          <w:tcPr>
            <w:tcW w:w="1842" w:type="dxa"/>
            <w:tcBorders>
              <w:top w:val="single" w:sz="4" w:space="0" w:color="000000"/>
              <w:left w:val="single" w:sz="4" w:space="0" w:color="000000"/>
              <w:bottom w:val="single" w:sz="4" w:space="0" w:color="000000"/>
              <w:right w:val="single" w:sz="4" w:space="0" w:color="000000"/>
            </w:tcBorders>
          </w:tcPr>
          <w:p w14:paraId="32C0D7C1" w14:textId="29DC99A0" w:rsidR="00474760" w:rsidRPr="00077960" w:rsidRDefault="00474760" w:rsidP="0085529F">
            <w:pPr>
              <w:spacing w:line="262" w:lineRule="exact"/>
              <w:jc w:val="center"/>
              <w:rPr>
                <w:rFonts w:ascii="Times New Roman" w:eastAsia="Times New Roman" w:hAnsi="Times New Roman" w:cs="Times New Roman"/>
                <w:lang w:val="ru-RU" w:eastAsia="en-US"/>
              </w:rPr>
            </w:pPr>
          </w:p>
        </w:tc>
        <w:tc>
          <w:tcPr>
            <w:tcW w:w="1560" w:type="dxa"/>
            <w:vMerge/>
            <w:tcBorders>
              <w:left w:val="single" w:sz="4" w:space="0" w:color="000000"/>
              <w:right w:val="single" w:sz="4" w:space="0" w:color="000000"/>
            </w:tcBorders>
            <w:shd w:val="clear" w:color="auto" w:fill="auto"/>
            <w:vAlign w:val="center"/>
          </w:tcPr>
          <w:p w14:paraId="2B21D437" w14:textId="77777777" w:rsidR="00474760" w:rsidRPr="00077960" w:rsidRDefault="00474760" w:rsidP="0085529F">
            <w:pPr>
              <w:rPr>
                <w:rFonts w:ascii="Times New Roman" w:eastAsia="Times New Roman" w:hAnsi="Times New Roman" w:cs="Times New Roman"/>
                <w:lang w:val="ru-RU" w:eastAsia="en-US"/>
              </w:rPr>
            </w:pPr>
          </w:p>
        </w:tc>
      </w:tr>
      <w:tr w:rsidR="00474760" w:rsidRPr="00077960" w14:paraId="0DBA1892"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15CBFF0B" w14:textId="77777777" w:rsidR="00474760" w:rsidRPr="00077960" w:rsidRDefault="00474760" w:rsidP="0085529F">
            <w:pPr>
              <w:rPr>
                <w:rFonts w:ascii="Times New Roman" w:eastAsia="Times New Roman" w:hAnsi="Times New Roman" w:cs="Times New Roman"/>
                <w:lang w:val="ru-RU" w:eastAsia="en-US"/>
              </w:rPr>
            </w:pPr>
          </w:p>
        </w:tc>
        <w:tc>
          <w:tcPr>
            <w:tcW w:w="553" w:type="dxa"/>
            <w:gridSpan w:val="2"/>
            <w:tcBorders>
              <w:top w:val="single" w:sz="4" w:space="0" w:color="000000"/>
              <w:left w:val="single" w:sz="4" w:space="0" w:color="000000"/>
              <w:bottom w:val="single" w:sz="4" w:space="0" w:color="000000"/>
              <w:right w:val="single" w:sz="4" w:space="0" w:color="000000"/>
            </w:tcBorders>
            <w:hideMark/>
          </w:tcPr>
          <w:p w14:paraId="4E03FDE5" w14:textId="77777777" w:rsidR="00474760" w:rsidRPr="00077960" w:rsidRDefault="00474760" w:rsidP="0085529F">
            <w:pPr>
              <w:spacing w:line="258"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8</w:t>
            </w:r>
          </w:p>
        </w:tc>
        <w:tc>
          <w:tcPr>
            <w:tcW w:w="8702" w:type="dxa"/>
            <w:gridSpan w:val="2"/>
            <w:tcBorders>
              <w:top w:val="single" w:sz="4" w:space="0" w:color="000000"/>
              <w:left w:val="single" w:sz="4" w:space="0" w:color="000000"/>
              <w:bottom w:val="single" w:sz="4" w:space="0" w:color="000000"/>
              <w:right w:val="single" w:sz="4" w:space="0" w:color="000000"/>
            </w:tcBorders>
            <w:hideMark/>
          </w:tcPr>
          <w:p w14:paraId="0A301D2D" w14:textId="77777777" w:rsidR="00474760" w:rsidRPr="00077960" w:rsidRDefault="00474760" w:rsidP="0085529F">
            <w:pPr>
              <w:spacing w:line="258"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Составление документов по инвентаризации товаров.</w:t>
            </w:r>
          </w:p>
        </w:tc>
        <w:tc>
          <w:tcPr>
            <w:tcW w:w="1842" w:type="dxa"/>
            <w:tcBorders>
              <w:top w:val="single" w:sz="4" w:space="0" w:color="000000"/>
              <w:left w:val="single" w:sz="4" w:space="0" w:color="000000"/>
              <w:bottom w:val="single" w:sz="4" w:space="0" w:color="000000"/>
              <w:right w:val="single" w:sz="4" w:space="0" w:color="000000"/>
            </w:tcBorders>
          </w:tcPr>
          <w:p w14:paraId="72DBF8CC" w14:textId="0EFE47DA" w:rsidR="00474760" w:rsidRPr="00077960" w:rsidRDefault="00474760" w:rsidP="0085529F">
            <w:pPr>
              <w:spacing w:line="258" w:lineRule="exact"/>
              <w:jc w:val="center"/>
              <w:rPr>
                <w:rFonts w:ascii="Times New Roman" w:eastAsia="Times New Roman" w:hAnsi="Times New Roman" w:cs="Times New Roman"/>
                <w:lang w:val="ru-RU" w:eastAsia="en-US"/>
              </w:rPr>
            </w:pPr>
          </w:p>
        </w:tc>
        <w:tc>
          <w:tcPr>
            <w:tcW w:w="1560" w:type="dxa"/>
            <w:vMerge/>
            <w:tcBorders>
              <w:left w:val="single" w:sz="4" w:space="0" w:color="000000"/>
              <w:bottom w:val="single" w:sz="4" w:space="0" w:color="000000"/>
              <w:right w:val="single" w:sz="4" w:space="0" w:color="000000"/>
            </w:tcBorders>
            <w:shd w:val="clear" w:color="auto" w:fill="auto"/>
            <w:vAlign w:val="center"/>
          </w:tcPr>
          <w:p w14:paraId="7BE4A5D0" w14:textId="77777777" w:rsidR="00474760" w:rsidRPr="00077960" w:rsidRDefault="00474760" w:rsidP="0085529F">
            <w:pPr>
              <w:rPr>
                <w:rFonts w:ascii="Times New Roman" w:eastAsia="Times New Roman" w:hAnsi="Times New Roman" w:cs="Times New Roman"/>
                <w:lang w:val="ru-RU" w:eastAsia="en-US"/>
              </w:rPr>
            </w:pPr>
          </w:p>
        </w:tc>
      </w:tr>
      <w:tr w:rsidR="00474760" w:rsidRPr="00077960" w14:paraId="4142BB11" w14:textId="77777777" w:rsidTr="00F1388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374D6431" w14:textId="77777777" w:rsidR="00474760" w:rsidRPr="00077960" w:rsidRDefault="00474760" w:rsidP="0085529F">
            <w:pPr>
              <w:rPr>
                <w:rFonts w:ascii="Times New Roman" w:eastAsia="Times New Roman" w:hAnsi="Times New Roman" w:cs="Times New Roman"/>
                <w:lang w:val="ru-RU" w:eastAsia="en-US"/>
              </w:rPr>
            </w:pPr>
          </w:p>
        </w:tc>
        <w:tc>
          <w:tcPr>
            <w:tcW w:w="9255" w:type="dxa"/>
            <w:gridSpan w:val="4"/>
            <w:tcBorders>
              <w:top w:val="single" w:sz="4" w:space="0" w:color="000000"/>
              <w:left w:val="single" w:sz="4" w:space="0" w:color="000000"/>
              <w:bottom w:val="single" w:sz="4" w:space="0" w:color="000000"/>
              <w:right w:val="single" w:sz="4" w:space="0" w:color="000000"/>
            </w:tcBorders>
            <w:hideMark/>
          </w:tcPr>
          <w:p w14:paraId="2F098CC2" w14:textId="4D8450C5" w:rsidR="00474760" w:rsidRPr="00077960" w:rsidRDefault="00474760" w:rsidP="0085529F">
            <w:pPr>
              <w:spacing w:line="266" w:lineRule="exact"/>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Самостоятельная</w:t>
            </w:r>
            <w:proofErr w:type="spellEnd"/>
            <w:r w:rsidRPr="00077960">
              <w:rPr>
                <w:rFonts w:ascii="Times New Roman" w:eastAsia="Times New Roman" w:hAnsi="Times New Roman" w:cs="Times New Roman"/>
                <w:b/>
                <w:lang w:eastAsia="en-US"/>
              </w:rPr>
              <w:t xml:space="preserve"> </w:t>
            </w:r>
            <w:proofErr w:type="spellStart"/>
            <w:r w:rsidRPr="00077960">
              <w:rPr>
                <w:rFonts w:ascii="Times New Roman" w:eastAsia="Times New Roman" w:hAnsi="Times New Roman" w:cs="Times New Roman"/>
                <w:b/>
                <w:lang w:eastAsia="en-US"/>
              </w:rPr>
              <w:t>работа</w:t>
            </w:r>
            <w:proofErr w:type="spellEnd"/>
          </w:p>
        </w:tc>
        <w:tc>
          <w:tcPr>
            <w:tcW w:w="1842" w:type="dxa"/>
            <w:tcBorders>
              <w:top w:val="single" w:sz="4" w:space="0" w:color="000000"/>
              <w:left w:val="single" w:sz="4" w:space="0" w:color="000000"/>
              <w:bottom w:val="single" w:sz="4" w:space="0" w:color="000000"/>
              <w:right w:val="single" w:sz="4" w:space="0" w:color="000000"/>
            </w:tcBorders>
          </w:tcPr>
          <w:p w14:paraId="1C69C9F7" w14:textId="77777777" w:rsidR="00474760" w:rsidRPr="00077960" w:rsidRDefault="00474760" w:rsidP="0085529F">
            <w:pPr>
              <w:rPr>
                <w:rFonts w:ascii="Times New Roman" w:eastAsia="Times New Roman" w:hAnsi="Times New Roman" w:cs="Times New Roman"/>
                <w:lang w:eastAsia="en-US"/>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5DA41" w14:textId="77777777" w:rsidR="00474760" w:rsidRPr="00077960" w:rsidRDefault="00474760" w:rsidP="0085529F">
            <w:pPr>
              <w:rPr>
                <w:rFonts w:ascii="Times New Roman" w:eastAsia="Times New Roman" w:hAnsi="Times New Roman" w:cs="Times New Roman"/>
                <w:lang w:eastAsia="en-US"/>
              </w:rPr>
            </w:pPr>
          </w:p>
        </w:tc>
      </w:tr>
      <w:tr w:rsidR="00474760" w:rsidRPr="00077960" w14:paraId="25515CCD" w14:textId="77777777" w:rsidTr="006215E6">
        <w:tc>
          <w:tcPr>
            <w:tcW w:w="2400" w:type="dxa"/>
            <w:vMerge w:val="restart"/>
            <w:tcBorders>
              <w:top w:val="single" w:sz="4" w:space="0" w:color="000000"/>
              <w:left w:val="single" w:sz="4" w:space="0" w:color="000000"/>
              <w:bottom w:val="single" w:sz="4" w:space="0" w:color="000000"/>
              <w:right w:val="single" w:sz="4" w:space="0" w:color="000000"/>
            </w:tcBorders>
          </w:tcPr>
          <w:p w14:paraId="289E463D" w14:textId="77777777" w:rsidR="00474760" w:rsidRPr="00077960" w:rsidRDefault="00474760" w:rsidP="0085529F">
            <w:pPr>
              <w:ind w:right="178"/>
              <w:jc w:val="center"/>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Тема</w:t>
            </w:r>
            <w:proofErr w:type="spellEnd"/>
            <w:r w:rsidRPr="00077960">
              <w:rPr>
                <w:rFonts w:ascii="Times New Roman" w:eastAsia="Times New Roman" w:hAnsi="Times New Roman" w:cs="Times New Roman"/>
                <w:b/>
                <w:lang w:eastAsia="en-US"/>
              </w:rPr>
              <w:t xml:space="preserve"> 2.2.</w:t>
            </w:r>
          </w:p>
          <w:p w14:paraId="5AF95033" w14:textId="77777777" w:rsidR="00474760" w:rsidRPr="00077960" w:rsidRDefault="00474760" w:rsidP="0085529F">
            <w:pPr>
              <w:spacing w:before="1"/>
              <w:ind w:right="178"/>
              <w:jc w:val="center"/>
              <w:rPr>
                <w:rFonts w:ascii="Times New Roman" w:eastAsia="Times New Roman" w:hAnsi="Times New Roman" w:cs="Times New Roman"/>
                <w:lang w:eastAsia="en-US"/>
              </w:rPr>
            </w:pPr>
            <w:proofErr w:type="spellStart"/>
            <w:r w:rsidRPr="00077960">
              <w:rPr>
                <w:rFonts w:ascii="Times New Roman" w:eastAsia="Times New Roman" w:hAnsi="Times New Roman" w:cs="Times New Roman"/>
                <w:lang w:eastAsia="en-US"/>
              </w:rPr>
              <w:t>Учет</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кассовых</w:t>
            </w:r>
            <w:proofErr w:type="spellEnd"/>
            <w:r w:rsidRPr="00077960">
              <w:rPr>
                <w:rFonts w:ascii="Times New Roman" w:eastAsia="Times New Roman" w:hAnsi="Times New Roman" w:cs="Times New Roman"/>
                <w:lang w:eastAsia="en-US"/>
              </w:rPr>
              <w:t xml:space="preserve"> </w:t>
            </w:r>
            <w:proofErr w:type="spellStart"/>
            <w:r w:rsidRPr="00077960">
              <w:rPr>
                <w:rFonts w:ascii="Times New Roman" w:eastAsia="Times New Roman" w:hAnsi="Times New Roman" w:cs="Times New Roman"/>
                <w:lang w:eastAsia="en-US"/>
              </w:rPr>
              <w:t>операций</w:t>
            </w:r>
            <w:proofErr w:type="spellEnd"/>
          </w:p>
        </w:tc>
        <w:tc>
          <w:tcPr>
            <w:tcW w:w="9255" w:type="dxa"/>
            <w:gridSpan w:val="4"/>
            <w:tcBorders>
              <w:top w:val="single" w:sz="4" w:space="0" w:color="000000"/>
              <w:left w:val="single" w:sz="4" w:space="0" w:color="000000"/>
              <w:bottom w:val="single" w:sz="4" w:space="0" w:color="000000"/>
              <w:right w:val="single" w:sz="4" w:space="0" w:color="000000"/>
            </w:tcBorders>
            <w:hideMark/>
          </w:tcPr>
          <w:p w14:paraId="29869DA7" w14:textId="15D51E24" w:rsidR="00474760" w:rsidRPr="00077960" w:rsidRDefault="00474760" w:rsidP="0085529F">
            <w:pPr>
              <w:spacing w:line="256" w:lineRule="exact"/>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Содержание</w:t>
            </w:r>
            <w:proofErr w:type="spellEnd"/>
          </w:p>
        </w:tc>
        <w:tc>
          <w:tcPr>
            <w:tcW w:w="1842" w:type="dxa"/>
            <w:tcBorders>
              <w:top w:val="single" w:sz="4" w:space="0" w:color="000000"/>
              <w:left w:val="single" w:sz="4" w:space="0" w:color="000000"/>
              <w:bottom w:val="single" w:sz="4" w:space="0" w:color="000000"/>
              <w:right w:val="single" w:sz="4" w:space="0" w:color="000000"/>
            </w:tcBorders>
          </w:tcPr>
          <w:p w14:paraId="2C5AE370" w14:textId="77777777" w:rsidR="00474760" w:rsidRPr="00077960" w:rsidRDefault="00474760" w:rsidP="0085529F">
            <w:pPr>
              <w:rPr>
                <w:rFonts w:ascii="Times New Roman" w:eastAsia="Times New Roman" w:hAnsi="Times New Roman" w:cs="Times New Roman"/>
                <w:lang w:eastAsia="en-US"/>
              </w:rPr>
            </w:pPr>
          </w:p>
        </w:tc>
        <w:tc>
          <w:tcPr>
            <w:tcW w:w="1560" w:type="dxa"/>
            <w:vMerge w:val="restart"/>
            <w:tcBorders>
              <w:top w:val="single" w:sz="4" w:space="0" w:color="000000"/>
              <w:left w:val="single" w:sz="4" w:space="0" w:color="000000"/>
              <w:right w:val="single" w:sz="4" w:space="0" w:color="000000"/>
            </w:tcBorders>
            <w:shd w:val="clear" w:color="auto" w:fill="auto"/>
            <w:vAlign w:val="center"/>
          </w:tcPr>
          <w:p w14:paraId="0B7C5793" w14:textId="77777777" w:rsidR="00AD0E21" w:rsidRPr="00077960" w:rsidRDefault="00AD0E21" w:rsidP="00AD0E21">
            <w:pPr>
              <w:spacing w:line="268" w:lineRule="exact"/>
              <w:jc w:val="center"/>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ОК 1</w:t>
            </w:r>
          </w:p>
          <w:p w14:paraId="35D41C60" w14:textId="11913A75" w:rsidR="00474760" w:rsidRPr="00077960" w:rsidRDefault="00AD0E21" w:rsidP="00AD0E21">
            <w:pPr>
              <w:spacing w:line="268" w:lineRule="exact"/>
              <w:jc w:val="center"/>
              <w:rPr>
                <w:rFonts w:ascii="Times New Roman" w:eastAsia="Times New Roman" w:hAnsi="Times New Roman" w:cs="Times New Roman"/>
                <w:lang w:eastAsia="en-US"/>
              </w:rPr>
            </w:pPr>
            <w:r w:rsidRPr="00077960">
              <w:rPr>
                <w:rFonts w:ascii="Times New Roman" w:eastAsia="Times New Roman" w:hAnsi="Times New Roman" w:cs="Times New Roman"/>
                <w:lang w:val="ru-RU" w:eastAsia="en-US"/>
              </w:rPr>
              <w:t>ОК 3</w:t>
            </w:r>
          </w:p>
        </w:tc>
      </w:tr>
      <w:tr w:rsidR="00474760" w:rsidRPr="00077960" w14:paraId="0766229C"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3D61FAB7" w14:textId="77777777" w:rsidR="00474760" w:rsidRPr="00077960" w:rsidRDefault="00474760" w:rsidP="0085529F">
            <w:pPr>
              <w:rPr>
                <w:rFonts w:ascii="Times New Roman" w:eastAsia="Times New Roman" w:hAnsi="Times New Roman" w:cs="Times New Roman"/>
                <w:lang w:eastAsia="en-US"/>
              </w:rPr>
            </w:pPr>
          </w:p>
        </w:tc>
        <w:tc>
          <w:tcPr>
            <w:tcW w:w="553" w:type="dxa"/>
            <w:gridSpan w:val="2"/>
            <w:tcBorders>
              <w:top w:val="single" w:sz="4" w:space="0" w:color="000000"/>
              <w:left w:val="single" w:sz="4" w:space="0" w:color="000000"/>
              <w:bottom w:val="single" w:sz="4" w:space="0" w:color="000000"/>
              <w:right w:val="single" w:sz="4" w:space="0" w:color="000000"/>
            </w:tcBorders>
          </w:tcPr>
          <w:p w14:paraId="01026EF0" w14:textId="77777777" w:rsidR="00474760" w:rsidRPr="00077960" w:rsidRDefault="00474760" w:rsidP="0085529F">
            <w:pPr>
              <w:spacing w:before="1"/>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5</w:t>
            </w:r>
          </w:p>
        </w:tc>
        <w:tc>
          <w:tcPr>
            <w:tcW w:w="8702" w:type="dxa"/>
            <w:gridSpan w:val="2"/>
            <w:tcBorders>
              <w:top w:val="single" w:sz="4" w:space="0" w:color="000000"/>
              <w:left w:val="single" w:sz="4" w:space="0" w:color="000000"/>
              <w:bottom w:val="single" w:sz="4" w:space="0" w:color="000000"/>
              <w:right w:val="single" w:sz="4" w:space="0" w:color="000000"/>
            </w:tcBorders>
            <w:hideMark/>
          </w:tcPr>
          <w:p w14:paraId="5566A981" w14:textId="791548EF" w:rsidR="00474760" w:rsidRPr="00077960" w:rsidRDefault="00474760" w:rsidP="0085529F">
            <w:pPr>
              <w:ind w:right="148"/>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Понятие об операциях главной и операционной касс торгового предприятия. Оформление договора о материальной ответственности кассира-операциониста.</w:t>
            </w:r>
          </w:p>
          <w:p w14:paraId="5E819C2B" w14:textId="77777777" w:rsidR="00474760" w:rsidRPr="00077960" w:rsidRDefault="00474760" w:rsidP="0085529F">
            <w:pPr>
              <w:spacing w:line="270" w:lineRule="atLeast"/>
              <w:ind w:right="139"/>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Документальное оформление первичных кассовых документов по приему и выдаче наличных денег. Порядок сдачи выручки в банк. Порядок ведения кассовых операций. Отчетность о движении в главной кассе денежных средств.</w:t>
            </w:r>
          </w:p>
        </w:tc>
        <w:tc>
          <w:tcPr>
            <w:tcW w:w="1842" w:type="dxa"/>
            <w:tcBorders>
              <w:top w:val="single" w:sz="4" w:space="0" w:color="000000"/>
              <w:left w:val="single" w:sz="4" w:space="0" w:color="000000"/>
              <w:bottom w:val="single" w:sz="4" w:space="0" w:color="000000"/>
              <w:right w:val="single" w:sz="4" w:space="0" w:color="000000"/>
            </w:tcBorders>
          </w:tcPr>
          <w:p w14:paraId="19B5F310" w14:textId="0769C33D" w:rsidR="00474760" w:rsidRPr="00077960" w:rsidRDefault="00474760" w:rsidP="0085529F">
            <w:pPr>
              <w:jc w:val="center"/>
              <w:rPr>
                <w:rFonts w:ascii="Times New Roman" w:eastAsia="Times New Roman" w:hAnsi="Times New Roman" w:cs="Times New Roman"/>
                <w:lang w:val="ru-RU" w:eastAsia="en-US"/>
              </w:rPr>
            </w:pPr>
          </w:p>
        </w:tc>
        <w:tc>
          <w:tcPr>
            <w:tcW w:w="1560" w:type="dxa"/>
            <w:vMerge/>
            <w:tcBorders>
              <w:left w:val="single" w:sz="4" w:space="0" w:color="000000"/>
              <w:right w:val="single" w:sz="4" w:space="0" w:color="000000"/>
            </w:tcBorders>
          </w:tcPr>
          <w:p w14:paraId="00A65060" w14:textId="303BF66F" w:rsidR="00474760" w:rsidRPr="00077960" w:rsidRDefault="00474760" w:rsidP="0085529F">
            <w:pPr>
              <w:spacing w:before="1"/>
              <w:jc w:val="center"/>
              <w:rPr>
                <w:rFonts w:ascii="Times New Roman" w:eastAsia="Times New Roman" w:hAnsi="Times New Roman" w:cs="Times New Roman"/>
                <w:i/>
                <w:lang w:val="ru-RU" w:eastAsia="en-US"/>
              </w:rPr>
            </w:pPr>
          </w:p>
        </w:tc>
      </w:tr>
      <w:tr w:rsidR="00474760" w:rsidRPr="00077960" w14:paraId="3D13BA80"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744A62D5" w14:textId="77777777" w:rsidR="00474760" w:rsidRPr="00077960" w:rsidRDefault="00474760" w:rsidP="0085529F">
            <w:pPr>
              <w:rPr>
                <w:rFonts w:ascii="Times New Roman" w:eastAsia="Times New Roman" w:hAnsi="Times New Roman" w:cs="Times New Roman"/>
                <w:lang w:val="ru-RU" w:eastAsia="en-US"/>
              </w:rPr>
            </w:pPr>
          </w:p>
        </w:tc>
        <w:tc>
          <w:tcPr>
            <w:tcW w:w="553" w:type="dxa"/>
            <w:gridSpan w:val="2"/>
            <w:tcBorders>
              <w:top w:val="single" w:sz="4" w:space="0" w:color="000000"/>
              <w:left w:val="single" w:sz="4" w:space="0" w:color="000000"/>
              <w:bottom w:val="single" w:sz="4" w:space="0" w:color="000000"/>
              <w:right w:val="single" w:sz="4" w:space="0" w:color="000000"/>
            </w:tcBorders>
            <w:hideMark/>
          </w:tcPr>
          <w:p w14:paraId="64BE7881" w14:textId="77777777" w:rsidR="00474760" w:rsidRPr="00077960" w:rsidRDefault="00474760" w:rsidP="0085529F">
            <w:pPr>
              <w:spacing w:line="261"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6</w:t>
            </w:r>
          </w:p>
        </w:tc>
        <w:tc>
          <w:tcPr>
            <w:tcW w:w="8702" w:type="dxa"/>
            <w:gridSpan w:val="2"/>
            <w:tcBorders>
              <w:top w:val="single" w:sz="4" w:space="0" w:color="000000"/>
              <w:left w:val="single" w:sz="4" w:space="0" w:color="000000"/>
              <w:bottom w:val="single" w:sz="4" w:space="0" w:color="000000"/>
              <w:right w:val="single" w:sz="4" w:space="0" w:color="000000"/>
            </w:tcBorders>
            <w:hideMark/>
          </w:tcPr>
          <w:p w14:paraId="7A21DD7A" w14:textId="149393BD" w:rsidR="00474760" w:rsidRPr="00077960" w:rsidRDefault="00474760" w:rsidP="00F13886">
            <w:pPr>
              <w:ind w:right="188"/>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 xml:space="preserve">Кассовый отчет и порядок его составления. Отчетность материально - ответственных лиц по товарам и таре. </w:t>
            </w:r>
          </w:p>
        </w:tc>
        <w:tc>
          <w:tcPr>
            <w:tcW w:w="1842" w:type="dxa"/>
            <w:tcBorders>
              <w:top w:val="single" w:sz="4" w:space="0" w:color="000000"/>
              <w:left w:val="single" w:sz="4" w:space="0" w:color="000000"/>
              <w:bottom w:val="single" w:sz="4" w:space="0" w:color="000000"/>
              <w:right w:val="single" w:sz="4" w:space="0" w:color="000000"/>
            </w:tcBorders>
          </w:tcPr>
          <w:p w14:paraId="003A91C0" w14:textId="7F73B680" w:rsidR="00474760" w:rsidRPr="00077960" w:rsidRDefault="00474760" w:rsidP="0085529F">
            <w:pPr>
              <w:spacing w:before="127"/>
              <w:jc w:val="center"/>
              <w:rPr>
                <w:rFonts w:ascii="Times New Roman" w:eastAsia="Times New Roman" w:hAnsi="Times New Roman" w:cs="Times New Roman"/>
                <w:lang w:val="ru-RU" w:eastAsia="en-US"/>
              </w:rPr>
            </w:pPr>
          </w:p>
        </w:tc>
        <w:tc>
          <w:tcPr>
            <w:tcW w:w="1560" w:type="dxa"/>
            <w:vMerge/>
            <w:tcBorders>
              <w:left w:val="single" w:sz="4" w:space="0" w:color="000000"/>
              <w:right w:val="single" w:sz="4" w:space="0" w:color="000000"/>
            </w:tcBorders>
          </w:tcPr>
          <w:p w14:paraId="61F6331D" w14:textId="77777777" w:rsidR="00474760" w:rsidRPr="00077960" w:rsidRDefault="00474760" w:rsidP="0085529F">
            <w:pPr>
              <w:rPr>
                <w:rFonts w:ascii="Times New Roman" w:eastAsia="Times New Roman" w:hAnsi="Times New Roman" w:cs="Times New Roman"/>
                <w:lang w:val="ru-RU" w:eastAsia="en-US"/>
              </w:rPr>
            </w:pPr>
          </w:p>
        </w:tc>
      </w:tr>
      <w:tr w:rsidR="00474760" w:rsidRPr="00077960" w14:paraId="7AA090D2"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38E695FE" w14:textId="77777777" w:rsidR="00474760" w:rsidRPr="00077960" w:rsidRDefault="00474760" w:rsidP="0085529F">
            <w:pPr>
              <w:rPr>
                <w:rFonts w:ascii="Times New Roman" w:eastAsia="Times New Roman" w:hAnsi="Times New Roman" w:cs="Times New Roman"/>
                <w:lang w:val="ru-RU" w:eastAsia="en-US"/>
              </w:rPr>
            </w:pPr>
          </w:p>
        </w:tc>
        <w:tc>
          <w:tcPr>
            <w:tcW w:w="9255" w:type="dxa"/>
            <w:gridSpan w:val="4"/>
            <w:tcBorders>
              <w:top w:val="single" w:sz="4" w:space="0" w:color="000000"/>
              <w:left w:val="single" w:sz="4" w:space="0" w:color="000000"/>
              <w:bottom w:val="single" w:sz="4" w:space="0" w:color="000000"/>
              <w:right w:val="single" w:sz="4" w:space="0" w:color="000000"/>
            </w:tcBorders>
            <w:hideMark/>
          </w:tcPr>
          <w:p w14:paraId="011514C8" w14:textId="66611FDB" w:rsidR="00474760" w:rsidRPr="00077960" w:rsidRDefault="00EA0D69" w:rsidP="0085529F">
            <w:pPr>
              <w:spacing w:line="256" w:lineRule="exact"/>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 xml:space="preserve"> В том числе практических и лабораторных занятий</w:t>
            </w:r>
          </w:p>
        </w:tc>
        <w:tc>
          <w:tcPr>
            <w:tcW w:w="1842" w:type="dxa"/>
            <w:tcBorders>
              <w:top w:val="single" w:sz="4" w:space="0" w:color="000000"/>
              <w:left w:val="single" w:sz="4" w:space="0" w:color="000000"/>
              <w:bottom w:val="single" w:sz="4" w:space="0" w:color="000000"/>
              <w:right w:val="single" w:sz="4" w:space="0" w:color="000000"/>
            </w:tcBorders>
          </w:tcPr>
          <w:p w14:paraId="20CAF887" w14:textId="77777777" w:rsidR="00474760" w:rsidRPr="00077960" w:rsidRDefault="00474760" w:rsidP="0085529F">
            <w:pPr>
              <w:rPr>
                <w:rFonts w:ascii="Times New Roman" w:eastAsia="Times New Roman" w:hAnsi="Times New Roman" w:cs="Times New Roman"/>
                <w:lang w:val="ru-RU" w:eastAsia="en-US"/>
              </w:rPr>
            </w:pPr>
          </w:p>
        </w:tc>
        <w:tc>
          <w:tcPr>
            <w:tcW w:w="1560" w:type="dxa"/>
            <w:vMerge/>
            <w:tcBorders>
              <w:left w:val="single" w:sz="4" w:space="0" w:color="000000"/>
              <w:right w:val="single" w:sz="4" w:space="0" w:color="000000"/>
            </w:tcBorders>
            <w:shd w:val="clear" w:color="auto" w:fill="auto"/>
          </w:tcPr>
          <w:p w14:paraId="25AD0B8B" w14:textId="77777777" w:rsidR="00474760" w:rsidRPr="00077960" w:rsidRDefault="00474760" w:rsidP="0085529F">
            <w:pPr>
              <w:rPr>
                <w:rFonts w:ascii="Times New Roman" w:eastAsia="Times New Roman" w:hAnsi="Times New Roman" w:cs="Times New Roman"/>
                <w:lang w:val="ru-RU" w:eastAsia="en-US"/>
              </w:rPr>
            </w:pPr>
          </w:p>
        </w:tc>
      </w:tr>
      <w:tr w:rsidR="00474760" w:rsidRPr="00077960" w14:paraId="5A8C68DA" w14:textId="77777777" w:rsidTr="006215E6">
        <w:tc>
          <w:tcPr>
            <w:tcW w:w="2400" w:type="dxa"/>
            <w:vMerge w:val="restart"/>
            <w:tcBorders>
              <w:top w:val="single" w:sz="4" w:space="0" w:color="000000"/>
              <w:left w:val="single" w:sz="4" w:space="0" w:color="000000"/>
              <w:bottom w:val="single" w:sz="4" w:space="0" w:color="000000"/>
              <w:right w:val="single" w:sz="4" w:space="0" w:color="000000"/>
            </w:tcBorders>
          </w:tcPr>
          <w:p w14:paraId="5776C009" w14:textId="77777777" w:rsidR="00474760" w:rsidRPr="00077960" w:rsidRDefault="00474760" w:rsidP="0085529F">
            <w:pPr>
              <w:rPr>
                <w:rFonts w:ascii="Times New Roman" w:eastAsia="Times New Roman" w:hAnsi="Times New Roman" w:cs="Times New Roman"/>
                <w:lang w:val="ru-RU" w:eastAsia="en-US"/>
              </w:rPr>
            </w:pPr>
          </w:p>
        </w:tc>
        <w:tc>
          <w:tcPr>
            <w:tcW w:w="559" w:type="dxa"/>
            <w:gridSpan w:val="3"/>
            <w:tcBorders>
              <w:top w:val="single" w:sz="4" w:space="0" w:color="000000"/>
              <w:left w:val="single" w:sz="4" w:space="0" w:color="000000"/>
              <w:bottom w:val="single" w:sz="4" w:space="0" w:color="000000"/>
              <w:right w:val="single" w:sz="4" w:space="0" w:color="000000"/>
            </w:tcBorders>
            <w:hideMark/>
          </w:tcPr>
          <w:p w14:paraId="01B20924" w14:textId="77777777" w:rsidR="00474760" w:rsidRPr="00077960" w:rsidRDefault="00474760" w:rsidP="0085529F">
            <w:pPr>
              <w:spacing w:line="261"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9</w:t>
            </w:r>
          </w:p>
        </w:tc>
        <w:tc>
          <w:tcPr>
            <w:tcW w:w="8696" w:type="dxa"/>
            <w:tcBorders>
              <w:top w:val="single" w:sz="4" w:space="0" w:color="000000"/>
              <w:left w:val="single" w:sz="4" w:space="0" w:color="000000"/>
              <w:bottom w:val="single" w:sz="4" w:space="0" w:color="000000"/>
              <w:right w:val="single" w:sz="4" w:space="0" w:color="000000"/>
            </w:tcBorders>
            <w:hideMark/>
          </w:tcPr>
          <w:p w14:paraId="1DC9B5B8" w14:textId="3B87C976" w:rsidR="00474760" w:rsidRPr="00077960" w:rsidRDefault="00474760" w:rsidP="00F13886">
            <w:pPr>
              <w:spacing w:line="261"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Оформление приходных и расходных кассовых документов и отражение на счетах бухгалтерского учета</w:t>
            </w:r>
          </w:p>
        </w:tc>
        <w:tc>
          <w:tcPr>
            <w:tcW w:w="1842" w:type="dxa"/>
            <w:tcBorders>
              <w:top w:val="single" w:sz="4" w:space="0" w:color="000000"/>
              <w:left w:val="single" w:sz="4" w:space="0" w:color="000000"/>
              <w:bottom w:val="single" w:sz="4" w:space="0" w:color="000000"/>
              <w:right w:val="single" w:sz="4" w:space="0" w:color="000000"/>
            </w:tcBorders>
          </w:tcPr>
          <w:p w14:paraId="5E4D0DC3" w14:textId="152D474F" w:rsidR="00474760" w:rsidRPr="00077960" w:rsidRDefault="00474760" w:rsidP="0085529F">
            <w:pPr>
              <w:spacing w:before="122"/>
              <w:jc w:val="center"/>
              <w:rPr>
                <w:rFonts w:ascii="Times New Roman" w:eastAsia="Times New Roman" w:hAnsi="Times New Roman" w:cs="Times New Roman"/>
                <w:lang w:val="ru-RU" w:eastAsia="en-US"/>
              </w:rPr>
            </w:pPr>
          </w:p>
        </w:tc>
        <w:tc>
          <w:tcPr>
            <w:tcW w:w="1560" w:type="dxa"/>
            <w:vMerge/>
            <w:tcBorders>
              <w:left w:val="single" w:sz="4" w:space="0" w:color="000000"/>
              <w:right w:val="single" w:sz="4" w:space="0" w:color="000000"/>
            </w:tcBorders>
            <w:shd w:val="clear" w:color="auto" w:fill="auto"/>
          </w:tcPr>
          <w:p w14:paraId="4D15DB57" w14:textId="77777777" w:rsidR="00474760" w:rsidRPr="00077960" w:rsidRDefault="00474760" w:rsidP="0085529F">
            <w:pPr>
              <w:rPr>
                <w:rFonts w:ascii="Times New Roman" w:eastAsia="Times New Roman" w:hAnsi="Times New Roman" w:cs="Times New Roman"/>
                <w:lang w:val="ru-RU" w:eastAsia="en-US"/>
              </w:rPr>
            </w:pPr>
          </w:p>
        </w:tc>
      </w:tr>
      <w:tr w:rsidR="00474760" w:rsidRPr="00077960" w14:paraId="6360C1C2"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579F61A3" w14:textId="77777777" w:rsidR="00474760" w:rsidRPr="00077960" w:rsidRDefault="00474760" w:rsidP="0085529F">
            <w:pPr>
              <w:rPr>
                <w:rFonts w:ascii="Times New Roman" w:eastAsia="Times New Roman" w:hAnsi="Times New Roman" w:cs="Times New Roman"/>
                <w:lang w:val="ru-RU" w:eastAsia="en-US"/>
              </w:rPr>
            </w:pPr>
          </w:p>
        </w:tc>
        <w:tc>
          <w:tcPr>
            <w:tcW w:w="559" w:type="dxa"/>
            <w:gridSpan w:val="3"/>
            <w:tcBorders>
              <w:top w:val="single" w:sz="4" w:space="0" w:color="000000"/>
              <w:left w:val="single" w:sz="4" w:space="0" w:color="000000"/>
              <w:bottom w:val="single" w:sz="4" w:space="0" w:color="000000"/>
              <w:right w:val="single" w:sz="4" w:space="0" w:color="000000"/>
            </w:tcBorders>
            <w:hideMark/>
          </w:tcPr>
          <w:p w14:paraId="1871A061" w14:textId="77777777" w:rsidR="00474760" w:rsidRPr="00077960" w:rsidRDefault="00474760" w:rsidP="0085529F">
            <w:pPr>
              <w:spacing w:line="256" w:lineRule="exact"/>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10</w:t>
            </w:r>
          </w:p>
        </w:tc>
        <w:tc>
          <w:tcPr>
            <w:tcW w:w="8696" w:type="dxa"/>
            <w:tcBorders>
              <w:top w:val="single" w:sz="4" w:space="0" w:color="000000"/>
              <w:left w:val="single" w:sz="4" w:space="0" w:color="000000"/>
              <w:bottom w:val="single" w:sz="4" w:space="0" w:color="000000"/>
              <w:right w:val="single" w:sz="4" w:space="0" w:color="000000"/>
            </w:tcBorders>
            <w:hideMark/>
          </w:tcPr>
          <w:p w14:paraId="5A226DDF" w14:textId="77777777" w:rsidR="00474760" w:rsidRPr="00077960" w:rsidRDefault="00474760" w:rsidP="0085529F">
            <w:pPr>
              <w:spacing w:line="256" w:lineRule="exact"/>
              <w:rPr>
                <w:rFonts w:ascii="Times New Roman" w:eastAsia="Times New Roman" w:hAnsi="Times New Roman" w:cs="Times New Roman"/>
                <w:lang w:val="ru-RU" w:eastAsia="en-US"/>
              </w:rPr>
            </w:pPr>
            <w:r w:rsidRPr="00077960">
              <w:rPr>
                <w:rFonts w:ascii="Times New Roman" w:eastAsia="Times New Roman" w:hAnsi="Times New Roman" w:cs="Times New Roman"/>
                <w:lang w:val="ru-RU" w:eastAsia="en-US"/>
              </w:rPr>
              <w:t>Составление кассового отчета и отражение операций на счетах бухгалтерского учета</w:t>
            </w:r>
          </w:p>
        </w:tc>
        <w:tc>
          <w:tcPr>
            <w:tcW w:w="1842" w:type="dxa"/>
            <w:tcBorders>
              <w:top w:val="single" w:sz="4" w:space="0" w:color="000000"/>
              <w:left w:val="single" w:sz="4" w:space="0" w:color="000000"/>
              <w:bottom w:val="single" w:sz="4" w:space="0" w:color="000000"/>
              <w:right w:val="single" w:sz="4" w:space="0" w:color="000000"/>
            </w:tcBorders>
          </w:tcPr>
          <w:p w14:paraId="75DDEC89" w14:textId="05157074" w:rsidR="00474760" w:rsidRPr="00077960" w:rsidRDefault="00474760" w:rsidP="0085529F">
            <w:pPr>
              <w:spacing w:line="256" w:lineRule="exact"/>
              <w:jc w:val="center"/>
              <w:rPr>
                <w:rFonts w:ascii="Times New Roman" w:eastAsia="Times New Roman" w:hAnsi="Times New Roman" w:cs="Times New Roman"/>
                <w:lang w:val="ru-RU" w:eastAsia="en-US"/>
              </w:rPr>
            </w:pPr>
          </w:p>
        </w:tc>
        <w:tc>
          <w:tcPr>
            <w:tcW w:w="1560" w:type="dxa"/>
            <w:vMerge/>
            <w:tcBorders>
              <w:left w:val="single" w:sz="4" w:space="0" w:color="000000"/>
              <w:right w:val="single" w:sz="4" w:space="0" w:color="000000"/>
            </w:tcBorders>
            <w:shd w:val="clear" w:color="auto" w:fill="auto"/>
          </w:tcPr>
          <w:p w14:paraId="5DC82C85" w14:textId="77777777" w:rsidR="00474760" w:rsidRPr="00077960" w:rsidRDefault="00474760" w:rsidP="0085529F">
            <w:pPr>
              <w:rPr>
                <w:rFonts w:ascii="Times New Roman" w:eastAsia="Times New Roman" w:hAnsi="Times New Roman" w:cs="Times New Roman"/>
                <w:lang w:val="ru-RU" w:eastAsia="en-US"/>
              </w:rPr>
            </w:pPr>
          </w:p>
        </w:tc>
      </w:tr>
      <w:tr w:rsidR="00474760" w:rsidRPr="00077960" w14:paraId="5C669107" w14:textId="77777777" w:rsidTr="006215E6">
        <w:tc>
          <w:tcPr>
            <w:tcW w:w="2400" w:type="dxa"/>
            <w:vMerge/>
            <w:tcBorders>
              <w:top w:val="single" w:sz="4" w:space="0" w:color="000000"/>
              <w:left w:val="single" w:sz="4" w:space="0" w:color="000000"/>
              <w:bottom w:val="single" w:sz="4" w:space="0" w:color="000000"/>
              <w:right w:val="single" w:sz="4" w:space="0" w:color="000000"/>
            </w:tcBorders>
            <w:vAlign w:val="center"/>
            <w:hideMark/>
          </w:tcPr>
          <w:p w14:paraId="11F60858" w14:textId="77777777" w:rsidR="00474760" w:rsidRPr="00077960" w:rsidRDefault="00474760" w:rsidP="0085529F">
            <w:pPr>
              <w:rPr>
                <w:rFonts w:ascii="Times New Roman" w:eastAsia="Times New Roman" w:hAnsi="Times New Roman" w:cs="Times New Roman"/>
                <w:lang w:val="ru-RU" w:eastAsia="en-US"/>
              </w:rPr>
            </w:pPr>
          </w:p>
        </w:tc>
        <w:tc>
          <w:tcPr>
            <w:tcW w:w="9255" w:type="dxa"/>
            <w:gridSpan w:val="4"/>
            <w:tcBorders>
              <w:top w:val="single" w:sz="4" w:space="0" w:color="000000"/>
              <w:left w:val="single" w:sz="4" w:space="0" w:color="000000"/>
              <w:bottom w:val="single" w:sz="4" w:space="0" w:color="000000"/>
              <w:right w:val="single" w:sz="4" w:space="0" w:color="000000"/>
            </w:tcBorders>
            <w:hideMark/>
          </w:tcPr>
          <w:p w14:paraId="26AADBC8" w14:textId="0026139A" w:rsidR="00474760" w:rsidRPr="00077960" w:rsidRDefault="00474760" w:rsidP="0085529F">
            <w:pPr>
              <w:spacing w:line="256" w:lineRule="exact"/>
              <w:rPr>
                <w:rFonts w:ascii="Times New Roman" w:eastAsia="Times New Roman" w:hAnsi="Times New Roman" w:cs="Times New Roman"/>
                <w:b/>
                <w:lang w:eastAsia="en-US"/>
              </w:rPr>
            </w:pPr>
            <w:proofErr w:type="spellStart"/>
            <w:r w:rsidRPr="00077960">
              <w:rPr>
                <w:rFonts w:ascii="Times New Roman" w:eastAsia="Times New Roman" w:hAnsi="Times New Roman" w:cs="Times New Roman"/>
                <w:b/>
                <w:lang w:eastAsia="en-US"/>
              </w:rPr>
              <w:t>Самостоятельная</w:t>
            </w:r>
            <w:proofErr w:type="spellEnd"/>
            <w:r w:rsidRPr="00077960">
              <w:rPr>
                <w:rFonts w:ascii="Times New Roman" w:eastAsia="Times New Roman" w:hAnsi="Times New Roman" w:cs="Times New Roman"/>
                <w:b/>
                <w:lang w:eastAsia="en-US"/>
              </w:rPr>
              <w:t xml:space="preserve"> </w:t>
            </w:r>
            <w:proofErr w:type="spellStart"/>
            <w:r w:rsidRPr="00077960">
              <w:rPr>
                <w:rFonts w:ascii="Times New Roman" w:eastAsia="Times New Roman" w:hAnsi="Times New Roman" w:cs="Times New Roman"/>
                <w:b/>
                <w:lang w:eastAsia="en-US"/>
              </w:rPr>
              <w:t>работа</w:t>
            </w:r>
            <w:proofErr w:type="spellEnd"/>
          </w:p>
        </w:tc>
        <w:tc>
          <w:tcPr>
            <w:tcW w:w="1842" w:type="dxa"/>
            <w:tcBorders>
              <w:top w:val="single" w:sz="4" w:space="0" w:color="000000"/>
              <w:left w:val="single" w:sz="4" w:space="0" w:color="000000"/>
              <w:bottom w:val="single" w:sz="4" w:space="0" w:color="000000"/>
              <w:right w:val="single" w:sz="4" w:space="0" w:color="000000"/>
            </w:tcBorders>
          </w:tcPr>
          <w:p w14:paraId="03BE49E6" w14:textId="2287C1F2" w:rsidR="00474760" w:rsidRPr="00077960" w:rsidRDefault="00474760" w:rsidP="0085529F">
            <w:pPr>
              <w:spacing w:line="261" w:lineRule="exact"/>
              <w:jc w:val="center"/>
              <w:rPr>
                <w:rFonts w:ascii="Times New Roman" w:eastAsia="Times New Roman" w:hAnsi="Times New Roman" w:cs="Times New Roman"/>
                <w:lang w:eastAsia="en-US"/>
              </w:rPr>
            </w:pPr>
          </w:p>
        </w:tc>
        <w:tc>
          <w:tcPr>
            <w:tcW w:w="1560" w:type="dxa"/>
            <w:vMerge/>
            <w:tcBorders>
              <w:left w:val="single" w:sz="4" w:space="0" w:color="000000"/>
              <w:bottom w:val="single" w:sz="4" w:space="0" w:color="000000"/>
              <w:right w:val="single" w:sz="4" w:space="0" w:color="000000"/>
            </w:tcBorders>
            <w:shd w:val="clear" w:color="auto" w:fill="auto"/>
          </w:tcPr>
          <w:p w14:paraId="36259F8C" w14:textId="77777777" w:rsidR="00474760" w:rsidRPr="00077960" w:rsidRDefault="00474760" w:rsidP="0085529F">
            <w:pPr>
              <w:rPr>
                <w:rFonts w:ascii="Times New Roman" w:eastAsia="Times New Roman" w:hAnsi="Times New Roman" w:cs="Times New Roman"/>
                <w:lang w:eastAsia="en-US"/>
              </w:rPr>
            </w:pPr>
          </w:p>
        </w:tc>
      </w:tr>
      <w:tr w:rsidR="00474760" w:rsidRPr="00077960" w14:paraId="5C9400E8" w14:textId="77777777" w:rsidTr="00F13886">
        <w:tc>
          <w:tcPr>
            <w:tcW w:w="11655" w:type="dxa"/>
            <w:gridSpan w:val="5"/>
            <w:tcBorders>
              <w:top w:val="single" w:sz="4" w:space="0" w:color="000000"/>
              <w:left w:val="single" w:sz="4" w:space="0" w:color="000000"/>
              <w:bottom w:val="single" w:sz="4" w:space="0" w:color="000000"/>
              <w:right w:val="single" w:sz="4" w:space="0" w:color="000000"/>
            </w:tcBorders>
          </w:tcPr>
          <w:p w14:paraId="131F275D" w14:textId="3BF07217" w:rsidR="00474760" w:rsidRPr="00077960" w:rsidRDefault="00474760" w:rsidP="0085529F">
            <w:pPr>
              <w:spacing w:line="256" w:lineRule="exact"/>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Промежуточная аттестация</w:t>
            </w:r>
          </w:p>
        </w:tc>
        <w:tc>
          <w:tcPr>
            <w:tcW w:w="1842" w:type="dxa"/>
            <w:tcBorders>
              <w:top w:val="single" w:sz="4" w:space="0" w:color="000000"/>
              <w:left w:val="single" w:sz="4" w:space="0" w:color="000000"/>
              <w:bottom w:val="single" w:sz="4" w:space="0" w:color="000000"/>
              <w:right w:val="single" w:sz="4" w:space="0" w:color="000000"/>
            </w:tcBorders>
          </w:tcPr>
          <w:p w14:paraId="2D35DBAD" w14:textId="4D283668" w:rsidR="00474760" w:rsidRPr="00077960" w:rsidRDefault="00474760" w:rsidP="0085529F">
            <w:pPr>
              <w:spacing w:line="256" w:lineRule="exact"/>
              <w:ind w:right="175"/>
              <w:jc w:val="center"/>
              <w:rPr>
                <w:rFonts w:ascii="Times New Roman" w:eastAsia="Times New Roman" w:hAnsi="Times New Roman" w:cs="Times New Roman"/>
                <w:b/>
                <w:lang w:eastAsia="en-US"/>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6393ADE" w14:textId="77777777" w:rsidR="00474760" w:rsidRPr="00077960" w:rsidRDefault="00474760" w:rsidP="0085529F">
            <w:pPr>
              <w:rPr>
                <w:rFonts w:ascii="Times New Roman" w:eastAsia="Times New Roman" w:hAnsi="Times New Roman" w:cs="Times New Roman"/>
                <w:lang w:eastAsia="en-US"/>
              </w:rPr>
            </w:pPr>
          </w:p>
        </w:tc>
      </w:tr>
      <w:tr w:rsidR="00474760" w:rsidRPr="00077960" w14:paraId="69FBF86F" w14:textId="77777777" w:rsidTr="00F13886">
        <w:tc>
          <w:tcPr>
            <w:tcW w:w="11655" w:type="dxa"/>
            <w:gridSpan w:val="5"/>
            <w:tcBorders>
              <w:top w:val="single" w:sz="4" w:space="0" w:color="000000"/>
              <w:left w:val="single" w:sz="4" w:space="0" w:color="000000"/>
              <w:bottom w:val="single" w:sz="4" w:space="0" w:color="000000"/>
              <w:right w:val="single" w:sz="4" w:space="0" w:color="000000"/>
            </w:tcBorders>
          </w:tcPr>
          <w:p w14:paraId="34F3AF34" w14:textId="4602F85A" w:rsidR="00474760" w:rsidRPr="00077960" w:rsidRDefault="00474760" w:rsidP="0085529F">
            <w:pPr>
              <w:spacing w:line="258" w:lineRule="exact"/>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Всего</w:t>
            </w:r>
          </w:p>
        </w:tc>
        <w:tc>
          <w:tcPr>
            <w:tcW w:w="1842" w:type="dxa"/>
            <w:tcBorders>
              <w:top w:val="single" w:sz="4" w:space="0" w:color="000000"/>
              <w:left w:val="single" w:sz="4" w:space="0" w:color="000000"/>
              <w:bottom w:val="single" w:sz="4" w:space="0" w:color="000000"/>
              <w:right w:val="single" w:sz="4" w:space="0" w:color="000000"/>
            </w:tcBorders>
          </w:tcPr>
          <w:p w14:paraId="03953F74" w14:textId="5A11C926" w:rsidR="00474760" w:rsidRPr="00077960" w:rsidRDefault="00474760" w:rsidP="0085529F">
            <w:pPr>
              <w:spacing w:line="258" w:lineRule="exact"/>
              <w:ind w:right="175"/>
              <w:jc w:val="center"/>
              <w:rPr>
                <w:rFonts w:ascii="Times New Roman" w:eastAsia="Times New Roman" w:hAnsi="Times New Roman" w:cs="Times New Roman"/>
                <w:b/>
                <w:lang w:val="ru-RU" w:eastAsia="en-US"/>
              </w:rPr>
            </w:pPr>
            <w:r w:rsidRPr="00077960">
              <w:rPr>
                <w:rFonts w:ascii="Times New Roman" w:eastAsia="Times New Roman" w:hAnsi="Times New Roman" w:cs="Times New Roman"/>
                <w:b/>
                <w:lang w:val="ru-RU" w:eastAsia="en-US"/>
              </w:rPr>
              <w:t>32/20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FAFE54A" w14:textId="77777777" w:rsidR="00474760" w:rsidRPr="00077960" w:rsidRDefault="00474760" w:rsidP="0085529F">
            <w:pPr>
              <w:rPr>
                <w:rFonts w:ascii="Times New Roman" w:eastAsia="Times New Roman" w:hAnsi="Times New Roman" w:cs="Times New Roman"/>
                <w:lang w:eastAsia="en-US"/>
              </w:rPr>
            </w:pPr>
          </w:p>
        </w:tc>
      </w:tr>
    </w:tbl>
    <w:p w14:paraId="37D9B1BF" w14:textId="77777777" w:rsidR="00C053F7" w:rsidRPr="00010517" w:rsidRDefault="00C053F7" w:rsidP="00C053F7">
      <w:pPr>
        <w:rPr>
          <w:rFonts w:ascii="Times New Roman" w:hAnsi="Times New Roman" w:cs="Times New Roman"/>
          <w:i/>
        </w:rPr>
        <w:sectPr w:rsidR="00C053F7" w:rsidRPr="00010517" w:rsidSect="00C053F7">
          <w:pgSz w:w="16840" w:h="11907" w:orient="landscape"/>
          <w:pgMar w:top="851" w:right="1134" w:bottom="851" w:left="992" w:header="709" w:footer="709" w:gutter="0"/>
          <w:cols w:space="720"/>
        </w:sectPr>
      </w:pPr>
    </w:p>
    <w:p w14:paraId="3584AE79" w14:textId="31ADBC0B" w:rsidR="00C053F7" w:rsidRPr="00010517" w:rsidRDefault="00077960" w:rsidP="00B950C6">
      <w:pPr>
        <w:pStyle w:val="aa"/>
        <w:spacing w:after="0"/>
        <w:ind w:left="0"/>
        <w:jc w:val="center"/>
        <w:rPr>
          <w:rFonts w:ascii="Times New Roman" w:hAnsi="Times New Roman"/>
          <w:b/>
          <w:bCs/>
        </w:rPr>
      </w:pPr>
      <w:r>
        <w:rPr>
          <w:rFonts w:ascii="Times New Roman" w:hAnsi="Times New Roman"/>
          <w:b/>
          <w:bCs/>
          <w:lang w:val="ru-RU"/>
        </w:rPr>
        <w:lastRenderedPageBreak/>
        <w:t xml:space="preserve">3. </w:t>
      </w:r>
      <w:r w:rsidR="00C053F7" w:rsidRPr="00010517">
        <w:rPr>
          <w:rFonts w:ascii="Times New Roman" w:hAnsi="Times New Roman"/>
          <w:b/>
          <w:bCs/>
        </w:rPr>
        <w:t>УСЛОВИЯ РЕАЛИЗАЦИИ УЧЕБНОЙ ДИСЦИПЛИНЫ</w:t>
      </w:r>
    </w:p>
    <w:p w14:paraId="5B81E312" w14:textId="6E0E431A" w:rsidR="00C053F7" w:rsidRPr="00010517" w:rsidRDefault="00C053F7" w:rsidP="00474760">
      <w:pPr>
        <w:pStyle w:val="aa"/>
        <w:numPr>
          <w:ilvl w:val="1"/>
          <w:numId w:val="0"/>
        </w:numPr>
        <w:spacing w:after="0" w:line="276" w:lineRule="auto"/>
        <w:ind w:firstLine="709"/>
        <w:jc w:val="both"/>
        <w:rPr>
          <w:rFonts w:ascii="Times New Roman" w:eastAsia="Times New Roman" w:hAnsi="Times New Roman" w:cs="Times New Roman"/>
          <w:b/>
          <w:bCs/>
        </w:rPr>
      </w:pPr>
      <w:r w:rsidRPr="00010517">
        <w:rPr>
          <w:rFonts w:ascii="Times New Roman" w:eastAsia="Times New Roman" w:hAnsi="Times New Roman" w:cs="Times New Roman"/>
          <w:b/>
          <w:bCs/>
        </w:rPr>
        <w:t>Для реализации программы профессиональн</w:t>
      </w:r>
      <w:r w:rsidR="00B950C6" w:rsidRPr="00010517">
        <w:rPr>
          <w:rFonts w:ascii="Times New Roman" w:eastAsia="Times New Roman" w:hAnsi="Times New Roman" w:cs="Times New Roman"/>
          <w:b/>
          <w:bCs/>
        </w:rPr>
        <w:t xml:space="preserve">ой дисциплины </w:t>
      </w:r>
      <w:r w:rsidRPr="00010517">
        <w:rPr>
          <w:rFonts w:ascii="Times New Roman" w:eastAsia="Times New Roman" w:hAnsi="Times New Roman" w:cs="Times New Roman"/>
          <w:b/>
          <w:bCs/>
        </w:rPr>
        <w:t>должны быть предусмотрены следующие специальные помещения:</w:t>
      </w:r>
    </w:p>
    <w:p w14:paraId="7A212591" w14:textId="14673E1A" w:rsidR="001C19A8" w:rsidRPr="00010517" w:rsidRDefault="00F40422" w:rsidP="00474760">
      <w:pPr>
        <w:spacing w:after="0"/>
        <w:ind w:firstLine="709"/>
        <w:jc w:val="both"/>
        <w:rPr>
          <w:rFonts w:ascii="Times New Roman" w:hAnsi="Times New Roman"/>
          <w:sz w:val="24"/>
          <w:szCs w:val="24"/>
        </w:rPr>
      </w:pPr>
      <w:r w:rsidRPr="00010517">
        <w:rPr>
          <w:rFonts w:ascii="Times New Roman" w:eastAsia="Times New Roman" w:hAnsi="Times New Roman" w:cs="Times New Roman"/>
        </w:rPr>
        <w:t>Кабинет</w:t>
      </w:r>
      <w:r w:rsidRPr="00010517">
        <w:rPr>
          <w:rFonts w:ascii="Times New Roman" w:eastAsia="Times New Roman" w:hAnsi="Times New Roman" w:cs="Times New Roman"/>
          <w:b/>
          <w:bCs/>
        </w:rPr>
        <w:t xml:space="preserve"> «</w:t>
      </w:r>
      <w:r w:rsidR="001C19A8" w:rsidRPr="00010517">
        <w:rPr>
          <w:rFonts w:ascii="Times New Roman" w:eastAsia="Times New Roman" w:hAnsi="Times New Roman" w:cs="Times New Roman"/>
          <w:sz w:val="24"/>
          <w:szCs w:val="24"/>
        </w:rPr>
        <w:t>Бухгалтерский учет</w:t>
      </w:r>
      <w:r w:rsidRPr="00010517">
        <w:rPr>
          <w:rFonts w:ascii="Times New Roman" w:eastAsia="Times New Roman" w:hAnsi="Times New Roman" w:cs="Times New Roman"/>
          <w:sz w:val="24"/>
          <w:szCs w:val="24"/>
        </w:rPr>
        <w:t>»</w:t>
      </w:r>
      <w:r w:rsidRPr="00010517">
        <w:rPr>
          <w:rFonts w:ascii="Times New Roman" w:eastAsia="Times New Roman" w:hAnsi="Times New Roman" w:cs="Times New Roman"/>
          <w:bCs/>
          <w:iCs/>
          <w:sz w:val="24"/>
          <w:szCs w:val="24"/>
        </w:rPr>
        <w:t xml:space="preserve"> оснащенный </w:t>
      </w:r>
      <w:r w:rsidRPr="00010517">
        <w:rPr>
          <w:rFonts w:ascii="Times New Roman" w:eastAsia="Times New Roman" w:hAnsi="Times New Roman" w:cs="Times New Roman"/>
          <w:bCs/>
          <w:sz w:val="24"/>
          <w:szCs w:val="24"/>
        </w:rPr>
        <w:t xml:space="preserve">в соответствии с п. 6.1.2.1 образовательной программы </w:t>
      </w:r>
      <w:r w:rsidR="00F13886" w:rsidRPr="00010517">
        <w:rPr>
          <w:rFonts w:ascii="Times New Roman" w:eastAsia="Times New Roman" w:hAnsi="Times New Roman" w:cs="Times New Roman"/>
          <w:bCs/>
          <w:sz w:val="24"/>
          <w:szCs w:val="24"/>
        </w:rPr>
        <w:t xml:space="preserve">по </w:t>
      </w:r>
      <w:r w:rsidR="00474760" w:rsidRPr="00010517">
        <w:rPr>
          <w:rFonts w:ascii="Times New Roman" w:eastAsia="Times New Roman" w:hAnsi="Times New Roman" w:cs="Times New Roman"/>
          <w:bCs/>
          <w:sz w:val="24"/>
          <w:szCs w:val="24"/>
        </w:rPr>
        <w:t>профессии.</w:t>
      </w:r>
    </w:p>
    <w:p w14:paraId="5C90CA14" w14:textId="77777777" w:rsidR="00B950C6" w:rsidRPr="00010517" w:rsidRDefault="00B950C6" w:rsidP="00474760">
      <w:pPr>
        <w:suppressAutoHyphens/>
        <w:spacing w:after="0"/>
        <w:ind w:firstLine="709"/>
        <w:jc w:val="both"/>
        <w:rPr>
          <w:rFonts w:ascii="Times New Roman" w:eastAsia="Times New Roman" w:hAnsi="Times New Roman" w:cs="Times New Roman"/>
          <w:b/>
          <w:bCs/>
          <w:iCs/>
          <w:sz w:val="24"/>
          <w:szCs w:val="24"/>
          <w:highlight w:val="yellow"/>
          <w:u w:val="single"/>
        </w:rPr>
      </w:pPr>
    </w:p>
    <w:p w14:paraId="39A5375C" w14:textId="77777777" w:rsidR="00C053F7" w:rsidRPr="00010517" w:rsidRDefault="00C053F7" w:rsidP="00474760">
      <w:pPr>
        <w:spacing w:after="0"/>
        <w:ind w:firstLine="709"/>
        <w:jc w:val="both"/>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3.2. Информационное обеспечение реализации программы</w:t>
      </w:r>
    </w:p>
    <w:p w14:paraId="124992F3" w14:textId="77777777" w:rsidR="00C053F7" w:rsidRPr="00010517" w:rsidRDefault="00C053F7" w:rsidP="00474760">
      <w:pPr>
        <w:suppressAutoHyphens/>
        <w:spacing w:after="0"/>
        <w:ind w:firstLine="709"/>
        <w:jc w:val="both"/>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010517">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10517">
        <w:rPr>
          <w:rFonts w:ascii="Times New Roman" w:eastAsia="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B97358B" w14:textId="77777777" w:rsidR="00C053F7" w:rsidRPr="00010517" w:rsidRDefault="00C053F7" w:rsidP="00B950C6">
      <w:pPr>
        <w:spacing w:after="0"/>
        <w:contextualSpacing/>
        <w:rPr>
          <w:rFonts w:ascii="Times New Roman" w:eastAsia="Times New Roman" w:hAnsi="Times New Roman" w:cs="Times New Roman"/>
          <w:b/>
          <w:sz w:val="24"/>
          <w:szCs w:val="24"/>
        </w:rPr>
      </w:pPr>
    </w:p>
    <w:p w14:paraId="62EDD0FD" w14:textId="289ED778" w:rsidR="00C053F7" w:rsidRPr="00010517" w:rsidRDefault="00C053F7" w:rsidP="00474760">
      <w:pPr>
        <w:spacing w:after="0"/>
        <w:ind w:firstLine="709"/>
        <w:contextualSpacing/>
        <w:jc w:val="both"/>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 xml:space="preserve">3.2.1. Основные печатные </w:t>
      </w:r>
      <w:r w:rsidR="00474760" w:rsidRPr="00010517">
        <w:rPr>
          <w:rFonts w:ascii="Times New Roman" w:eastAsia="Times New Roman" w:hAnsi="Times New Roman" w:cs="Times New Roman"/>
          <w:b/>
          <w:bCs/>
          <w:sz w:val="24"/>
          <w:szCs w:val="24"/>
        </w:rPr>
        <w:t xml:space="preserve">и </w:t>
      </w:r>
      <w:r w:rsidR="00474760" w:rsidRPr="00010517">
        <w:rPr>
          <w:rFonts w:ascii="Times New Roman" w:eastAsia="Times New Roman" w:hAnsi="Times New Roman" w:cs="Times New Roman"/>
          <w:b/>
          <w:sz w:val="24"/>
          <w:szCs w:val="24"/>
        </w:rPr>
        <w:t xml:space="preserve">электронные </w:t>
      </w:r>
      <w:r w:rsidRPr="00010517">
        <w:rPr>
          <w:rFonts w:ascii="Times New Roman" w:eastAsia="Times New Roman" w:hAnsi="Times New Roman" w:cs="Times New Roman"/>
          <w:b/>
          <w:bCs/>
          <w:sz w:val="24"/>
          <w:szCs w:val="24"/>
        </w:rPr>
        <w:t>издания</w:t>
      </w:r>
    </w:p>
    <w:p w14:paraId="7CC385DF" w14:textId="1AC2D14B" w:rsidR="00474760" w:rsidRPr="00077960" w:rsidRDefault="00474760" w:rsidP="00AA76EC">
      <w:pPr>
        <w:pStyle w:val="aa"/>
        <w:widowControl w:val="0"/>
        <w:numPr>
          <w:ilvl w:val="0"/>
          <w:numId w:val="21"/>
        </w:numPr>
        <w:tabs>
          <w:tab w:val="left" w:pos="1139"/>
        </w:tabs>
        <w:autoSpaceDE w:val="0"/>
        <w:autoSpaceDN w:val="0"/>
        <w:spacing w:after="0"/>
        <w:ind w:left="142" w:right="131" w:firstLine="709"/>
        <w:jc w:val="both"/>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Акатьева, М. Д. Документирование хозяйственных операций и ведение бухгалтерского учета имущества организации : учебник / М.Д. Акатьева. — Москва : ИНФРА-М, 2022. — 242 с. — (Среднее профессиональное образование). — DOI 10.12737/1070199. - ISBN 978-5-16-015928-7. - Текст : электронный. - URL: https://znanium.com/catalog/product/1855470 (дата обращения: 28.06.2023). – Режим доступа: по подписке.</w:t>
      </w:r>
    </w:p>
    <w:p w14:paraId="21A5000C" w14:textId="0549452A" w:rsidR="001C19A8" w:rsidRPr="00077960" w:rsidRDefault="00474760" w:rsidP="00AA76EC">
      <w:pPr>
        <w:pStyle w:val="aa"/>
        <w:widowControl w:val="0"/>
        <w:numPr>
          <w:ilvl w:val="0"/>
          <w:numId w:val="21"/>
        </w:numPr>
        <w:tabs>
          <w:tab w:val="left" w:pos="1139"/>
        </w:tabs>
        <w:autoSpaceDE w:val="0"/>
        <w:autoSpaceDN w:val="0"/>
        <w:spacing w:after="0"/>
        <w:ind w:left="142" w:right="131" w:firstLine="709"/>
        <w:jc w:val="both"/>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 xml:space="preserve">Документирование хозяйственных операций и ведение бухгалтерского учета имущества организации. : учебное пособие / И. А. </w:t>
      </w:r>
      <w:proofErr w:type="spellStart"/>
      <w:r w:rsidRPr="00077960">
        <w:rPr>
          <w:rFonts w:ascii="Times New Roman" w:eastAsia="Times New Roman" w:hAnsi="Times New Roman" w:cs="Times New Roman"/>
          <w:lang w:eastAsia="en-US"/>
        </w:rPr>
        <w:t>Варпаева</w:t>
      </w:r>
      <w:proofErr w:type="spellEnd"/>
      <w:r w:rsidRPr="00077960">
        <w:rPr>
          <w:rFonts w:ascii="Times New Roman" w:eastAsia="Times New Roman" w:hAnsi="Times New Roman" w:cs="Times New Roman"/>
          <w:lang w:eastAsia="en-US"/>
        </w:rPr>
        <w:t xml:space="preserve">, В. В. Жаринов, Л. Г. Ивашечкина [и др.] ; под ред. Н. П. Любушина. — Москва : </w:t>
      </w:r>
      <w:proofErr w:type="spellStart"/>
      <w:r w:rsidRPr="00077960">
        <w:rPr>
          <w:rFonts w:ascii="Times New Roman" w:eastAsia="Times New Roman" w:hAnsi="Times New Roman" w:cs="Times New Roman"/>
          <w:lang w:eastAsia="en-US"/>
        </w:rPr>
        <w:t>КноРус</w:t>
      </w:r>
      <w:proofErr w:type="spellEnd"/>
      <w:r w:rsidRPr="00077960">
        <w:rPr>
          <w:rFonts w:ascii="Times New Roman" w:eastAsia="Times New Roman" w:hAnsi="Times New Roman" w:cs="Times New Roman"/>
          <w:lang w:eastAsia="en-US"/>
        </w:rPr>
        <w:t>, 2021. — 345 с. — ISBN 978-5-406-02118-7. — URL: https://book.ru/book/935760 (дата обращения: 27.06.2023). — Текст : электронный.</w:t>
      </w:r>
    </w:p>
    <w:p w14:paraId="400E217A" w14:textId="39765892" w:rsidR="00474760" w:rsidRPr="00077960" w:rsidRDefault="00474760" w:rsidP="00AA76EC">
      <w:pPr>
        <w:pStyle w:val="aa"/>
        <w:numPr>
          <w:ilvl w:val="0"/>
          <w:numId w:val="21"/>
        </w:numPr>
        <w:spacing w:after="0"/>
        <w:ind w:left="142" w:firstLine="709"/>
        <w:jc w:val="both"/>
        <w:rPr>
          <w:rFonts w:ascii="Times New Roman" w:eastAsia="Times New Roman" w:hAnsi="Times New Roman" w:cs="Times New Roman"/>
        </w:rPr>
      </w:pPr>
      <w:r w:rsidRPr="00077960">
        <w:rPr>
          <w:rFonts w:ascii="Times New Roman" w:eastAsia="Times New Roman" w:hAnsi="Times New Roman" w:cs="Times New Roman"/>
        </w:rPr>
        <w:t xml:space="preserve">Мельникова, Л. А., Практические основы бухгалтерского учета источников формирования имущества организации. : учебник / Л. А. Мельникова, Е. Н. Домбровская, Т. В. Лесина, ; под ред. Ж. А. </w:t>
      </w:r>
      <w:proofErr w:type="spellStart"/>
      <w:r w:rsidRPr="00077960">
        <w:rPr>
          <w:rFonts w:ascii="Times New Roman" w:eastAsia="Times New Roman" w:hAnsi="Times New Roman" w:cs="Times New Roman"/>
        </w:rPr>
        <w:t>Кеворковой</w:t>
      </w:r>
      <w:proofErr w:type="spellEnd"/>
      <w:r w:rsidRPr="00077960">
        <w:rPr>
          <w:rFonts w:ascii="Times New Roman" w:eastAsia="Times New Roman" w:hAnsi="Times New Roman" w:cs="Times New Roman"/>
        </w:rPr>
        <w:t xml:space="preserve">. — Москва : </w:t>
      </w:r>
      <w:proofErr w:type="spellStart"/>
      <w:r w:rsidRPr="00077960">
        <w:rPr>
          <w:rFonts w:ascii="Times New Roman" w:eastAsia="Times New Roman" w:hAnsi="Times New Roman" w:cs="Times New Roman"/>
        </w:rPr>
        <w:t>КноРус</w:t>
      </w:r>
      <w:proofErr w:type="spellEnd"/>
      <w:r w:rsidRPr="00077960">
        <w:rPr>
          <w:rFonts w:ascii="Times New Roman" w:eastAsia="Times New Roman" w:hAnsi="Times New Roman" w:cs="Times New Roman"/>
        </w:rPr>
        <w:t>, 2019. — 127 с. — ISBN 978-5-406-06874-8. — URL: https://book.ru/book/931357 (дата обращения: 27.06.2023). — Текст : электронный.</w:t>
      </w:r>
    </w:p>
    <w:p w14:paraId="40151866" w14:textId="77777777" w:rsidR="00077960" w:rsidRPr="00077960" w:rsidRDefault="00077960" w:rsidP="00AA76EC">
      <w:pPr>
        <w:pStyle w:val="aa"/>
        <w:numPr>
          <w:ilvl w:val="0"/>
          <w:numId w:val="21"/>
        </w:numPr>
        <w:spacing w:after="0"/>
        <w:ind w:left="142" w:firstLine="709"/>
        <w:jc w:val="both"/>
        <w:rPr>
          <w:rFonts w:ascii="Times New Roman" w:eastAsia="Times New Roman" w:hAnsi="Times New Roman" w:cs="Times New Roman"/>
        </w:rPr>
      </w:pPr>
      <w:proofErr w:type="spellStart"/>
      <w:r w:rsidRPr="00077960">
        <w:rPr>
          <w:rFonts w:ascii="Times New Roman" w:eastAsia="Times New Roman" w:hAnsi="Times New Roman" w:cs="Times New Roman"/>
        </w:rPr>
        <w:t>Воронченко</w:t>
      </w:r>
      <w:proofErr w:type="spellEnd"/>
      <w:r w:rsidRPr="00077960">
        <w:rPr>
          <w:rFonts w:ascii="Times New Roman" w:eastAsia="Times New Roman" w:hAnsi="Times New Roman" w:cs="Times New Roman"/>
        </w:rPr>
        <w:t xml:space="preserve">, Т. В.  Основы бухгалтерского учета : учебник и практикум для среднего профессионального образования / Т. В. </w:t>
      </w:r>
      <w:proofErr w:type="spellStart"/>
      <w:r w:rsidRPr="00077960">
        <w:rPr>
          <w:rFonts w:ascii="Times New Roman" w:eastAsia="Times New Roman" w:hAnsi="Times New Roman" w:cs="Times New Roman"/>
        </w:rPr>
        <w:t>Воронченко</w:t>
      </w:r>
      <w:proofErr w:type="spellEnd"/>
      <w:r w:rsidRPr="00077960">
        <w:rPr>
          <w:rFonts w:ascii="Times New Roman" w:eastAsia="Times New Roman" w:hAnsi="Times New Roman" w:cs="Times New Roman"/>
        </w:rPr>
        <w:t xml:space="preserve">. — 4-е изд., </w:t>
      </w:r>
      <w:proofErr w:type="spellStart"/>
      <w:r w:rsidRPr="00077960">
        <w:rPr>
          <w:rFonts w:ascii="Times New Roman" w:eastAsia="Times New Roman" w:hAnsi="Times New Roman" w:cs="Times New Roman"/>
        </w:rPr>
        <w:t>перераб</w:t>
      </w:r>
      <w:proofErr w:type="spellEnd"/>
      <w:r w:rsidRPr="00077960">
        <w:rPr>
          <w:rFonts w:ascii="Times New Roman" w:eastAsia="Times New Roman" w:hAnsi="Times New Roman" w:cs="Times New Roman"/>
        </w:rPr>
        <w:t xml:space="preserve">. и доп. — Москва : Издательство </w:t>
      </w:r>
      <w:proofErr w:type="spellStart"/>
      <w:r w:rsidRPr="00077960">
        <w:rPr>
          <w:rFonts w:ascii="Times New Roman" w:eastAsia="Times New Roman" w:hAnsi="Times New Roman" w:cs="Times New Roman"/>
        </w:rPr>
        <w:t>Юрайт</w:t>
      </w:r>
      <w:proofErr w:type="spellEnd"/>
      <w:r w:rsidRPr="00077960">
        <w:rPr>
          <w:rFonts w:ascii="Times New Roman" w:eastAsia="Times New Roman" w:hAnsi="Times New Roman" w:cs="Times New Roman"/>
        </w:rPr>
        <w:t xml:space="preserve">, 2023. — 289 с. — (Профессиональное образование). — ISBN 978-5-534-15832-8. — Текст : электронный // Образовательная платформа </w:t>
      </w:r>
      <w:proofErr w:type="spellStart"/>
      <w:r w:rsidRPr="00077960">
        <w:rPr>
          <w:rFonts w:ascii="Times New Roman" w:eastAsia="Times New Roman" w:hAnsi="Times New Roman" w:cs="Times New Roman"/>
        </w:rPr>
        <w:t>Юрайт</w:t>
      </w:r>
      <w:proofErr w:type="spellEnd"/>
      <w:r w:rsidRPr="00077960">
        <w:rPr>
          <w:rFonts w:ascii="Times New Roman" w:eastAsia="Times New Roman" w:hAnsi="Times New Roman" w:cs="Times New Roman"/>
        </w:rPr>
        <w:t xml:space="preserve"> [сайт]. — URL: </w:t>
      </w:r>
      <w:hyperlink r:id="rId11" w:history="1">
        <w:r w:rsidRPr="00077960">
          <w:rPr>
            <w:rStyle w:val="a9"/>
            <w:rFonts w:ascii="Times New Roman" w:eastAsia="Times New Roman" w:hAnsi="Times New Roman" w:cs="Times New Roman"/>
          </w:rPr>
          <w:t>https://urait.ru/bcode/509846</w:t>
        </w:r>
      </w:hyperlink>
      <w:r w:rsidRPr="00077960">
        <w:rPr>
          <w:rFonts w:ascii="Times New Roman" w:eastAsia="Times New Roman" w:hAnsi="Times New Roman" w:cs="Times New Roman"/>
        </w:rPr>
        <w:t>    </w:t>
      </w:r>
    </w:p>
    <w:p w14:paraId="0455CFCF" w14:textId="77777777" w:rsidR="00077960" w:rsidRPr="00077960" w:rsidRDefault="00077960" w:rsidP="00AA76EC">
      <w:pPr>
        <w:pStyle w:val="aa"/>
        <w:numPr>
          <w:ilvl w:val="0"/>
          <w:numId w:val="21"/>
        </w:numPr>
        <w:spacing w:after="0"/>
        <w:ind w:left="142" w:firstLine="709"/>
        <w:jc w:val="both"/>
        <w:rPr>
          <w:rFonts w:ascii="Times New Roman" w:eastAsia="Times New Roman" w:hAnsi="Times New Roman" w:cs="Times New Roman"/>
        </w:rPr>
      </w:pPr>
      <w:proofErr w:type="spellStart"/>
      <w:r w:rsidRPr="00077960">
        <w:rPr>
          <w:rFonts w:ascii="Times New Roman" w:eastAsia="Times New Roman" w:hAnsi="Times New Roman" w:cs="Times New Roman"/>
        </w:rPr>
        <w:t>Проданова</w:t>
      </w:r>
      <w:proofErr w:type="spellEnd"/>
      <w:r w:rsidRPr="00077960">
        <w:rPr>
          <w:rFonts w:ascii="Times New Roman" w:eastAsia="Times New Roman" w:hAnsi="Times New Roman" w:cs="Times New Roman"/>
        </w:rPr>
        <w:t xml:space="preserve">, Н. А.  Основы бухгалтерского учета для малого бизнеса : учебное пособие для среднего профессионального образования / Н. А. </w:t>
      </w:r>
      <w:proofErr w:type="spellStart"/>
      <w:r w:rsidRPr="00077960">
        <w:rPr>
          <w:rFonts w:ascii="Times New Roman" w:eastAsia="Times New Roman" w:hAnsi="Times New Roman" w:cs="Times New Roman"/>
        </w:rPr>
        <w:t>Проданова</w:t>
      </w:r>
      <w:proofErr w:type="spellEnd"/>
      <w:r w:rsidRPr="00077960">
        <w:rPr>
          <w:rFonts w:ascii="Times New Roman" w:eastAsia="Times New Roman" w:hAnsi="Times New Roman" w:cs="Times New Roman"/>
        </w:rPr>
        <w:t xml:space="preserve">, Е. И. </w:t>
      </w:r>
      <w:proofErr w:type="spellStart"/>
      <w:r w:rsidRPr="00077960">
        <w:rPr>
          <w:rFonts w:ascii="Times New Roman" w:eastAsia="Times New Roman" w:hAnsi="Times New Roman" w:cs="Times New Roman"/>
        </w:rPr>
        <w:t>Зацаринная</w:t>
      </w:r>
      <w:proofErr w:type="spellEnd"/>
      <w:r w:rsidRPr="00077960">
        <w:rPr>
          <w:rFonts w:ascii="Times New Roman" w:eastAsia="Times New Roman" w:hAnsi="Times New Roman" w:cs="Times New Roman"/>
        </w:rPr>
        <w:t xml:space="preserve"> ; ответственный редактор Е. И. </w:t>
      </w:r>
      <w:proofErr w:type="spellStart"/>
      <w:r w:rsidRPr="00077960">
        <w:rPr>
          <w:rFonts w:ascii="Times New Roman" w:eastAsia="Times New Roman" w:hAnsi="Times New Roman" w:cs="Times New Roman"/>
        </w:rPr>
        <w:t>Зацаринная</w:t>
      </w:r>
      <w:proofErr w:type="spellEnd"/>
      <w:r w:rsidRPr="00077960">
        <w:rPr>
          <w:rFonts w:ascii="Times New Roman" w:eastAsia="Times New Roman" w:hAnsi="Times New Roman" w:cs="Times New Roman"/>
        </w:rPr>
        <w:t xml:space="preserve">. — 3-е изд., </w:t>
      </w:r>
      <w:proofErr w:type="spellStart"/>
      <w:r w:rsidRPr="00077960">
        <w:rPr>
          <w:rFonts w:ascii="Times New Roman" w:eastAsia="Times New Roman" w:hAnsi="Times New Roman" w:cs="Times New Roman"/>
        </w:rPr>
        <w:t>перераб</w:t>
      </w:r>
      <w:proofErr w:type="spellEnd"/>
      <w:r w:rsidRPr="00077960">
        <w:rPr>
          <w:rFonts w:ascii="Times New Roman" w:eastAsia="Times New Roman" w:hAnsi="Times New Roman" w:cs="Times New Roman"/>
        </w:rPr>
        <w:t xml:space="preserve">. и доп. — Москва : Издательство </w:t>
      </w:r>
      <w:proofErr w:type="spellStart"/>
      <w:r w:rsidRPr="00077960">
        <w:rPr>
          <w:rFonts w:ascii="Times New Roman" w:eastAsia="Times New Roman" w:hAnsi="Times New Roman" w:cs="Times New Roman"/>
        </w:rPr>
        <w:t>Юрайт</w:t>
      </w:r>
      <w:proofErr w:type="spellEnd"/>
      <w:r w:rsidRPr="00077960">
        <w:rPr>
          <w:rFonts w:ascii="Times New Roman" w:eastAsia="Times New Roman" w:hAnsi="Times New Roman" w:cs="Times New Roman"/>
        </w:rPr>
        <w:t xml:space="preserve">, 2023. — 220 с. — (Профессиональное образование). — ISBN 978-5-534-15783-3. — Текст : электронный // Образовательная платформа </w:t>
      </w:r>
      <w:proofErr w:type="spellStart"/>
      <w:r w:rsidRPr="00077960">
        <w:rPr>
          <w:rFonts w:ascii="Times New Roman" w:eastAsia="Times New Roman" w:hAnsi="Times New Roman" w:cs="Times New Roman"/>
        </w:rPr>
        <w:t>Юрайт</w:t>
      </w:r>
      <w:proofErr w:type="spellEnd"/>
      <w:r w:rsidRPr="00077960">
        <w:rPr>
          <w:rFonts w:ascii="Times New Roman" w:eastAsia="Times New Roman" w:hAnsi="Times New Roman" w:cs="Times New Roman"/>
        </w:rPr>
        <w:t xml:space="preserve"> [сайт]. — URL: </w:t>
      </w:r>
      <w:hyperlink r:id="rId12" w:history="1">
        <w:r w:rsidRPr="00077960">
          <w:rPr>
            <w:rStyle w:val="a9"/>
            <w:rFonts w:ascii="Times New Roman" w:eastAsia="Times New Roman" w:hAnsi="Times New Roman" w:cs="Times New Roman"/>
          </w:rPr>
          <w:t>https://urait.ru/bcode/509695</w:t>
        </w:r>
      </w:hyperlink>
      <w:r w:rsidRPr="00077960">
        <w:rPr>
          <w:rFonts w:ascii="Times New Roman" w:eastAsia="Times New Roman" w:hAnsi="Times New Roman" w:cs="Times New Roman"/>
        </w:rPr>
        <w:t>    </w:t>
      </w:r>
    </w:p>
    <w:p w14:paraId="6B11E800" w14:textId="77777777" w:rsidR="00077960" w:rsidRPr="00077960" w:rsidRDefault="00077960" w:rsidP="00AA76EC">
      <w:pPr>
        <w:pStyle w:val="aa"/>
        <w:numPr>
          <w:ilvl w:val="0"/>
          <w:numId w:val="21"/>
        </w:numPr>
        <w:spacing w:after="0"/>
        <w:ind w:left="142" w:firstLine="709"/>
        <w:jc w:val="both"/>
        <w:rPr>
          <w:rFonts w:ascii="Times New Roman" w:eastAsia="Times New Roman" w:hAnsi="Times New Roman" w:cs="Times New Roman"/>
        </w:rPr>
      </w:pPr>
      <w:r w:rsidRPr="00077960">
        <w:rPr>
          <w:rFonts w:ascii="Times New Roman" w:eastAsia="Times New Roman" w:hAnsi="Times New Roman" w:cs="Times New Roman"/>
        </w:rPr>
        <w:t xml:space="preserve">Дмитриева, И. М.  Бухгалтерский учет : учебник и практикум для среднего профессионального образования / И. М. Дмитриева. — 7-е изд., </w:t>
      </w:r>
      <w:proofErr w:type="spellStart"/>
      <w:r w:rsidRPr="00077960">
        <w:rPr>
          <w:rFonts w:ascii="Times New Roman" w:eastAsia="Times New Roman" w:hAnsi="Times New Roman" w:cs="Times New Roman"/>
        </w:rPr>
        <w:t>перераб</w:t>
      </w:r>
      <w:proofErr w:type="spellEnd"/>
      <w:r w:rsidRPr="00077960">
        <w:rPr>
          <w:rFonts w:ascii="Times New Roman" w:eastAsia="Times New Roman" w:hAnsi="Times New Roman" w:cs="Times New Roman"/>
        </w:rPr>
        <w:t xml:space="preserve">. и доп. — Москва : Издательство </w:t>
      </w:r>
      <w:proofErr w:type="spellStart"/>
      <w:r w:rsidRPr="00077960">
        <w:rPr>
          <w:rFonts w:ascii="Times New Roman" w:eastAsia="Times New Roman" w:hAnsi="Times New Roman" w:cs="Times New Roman"/>
        </w:rPr>
        <w:t>Юрайт</w:t>
      </w:r>
      <w:proofErr w:type="spellEnd"/>
      <w:r w:rsidRPr="00077960">
        <w:rPr>
          <w:rFonts w:ascii="Times New Roman" w:eastAsia="Times New Roman" w:hAnsi="Times New Roman" w:cs="Times New Roman"/>
        </w:rPr>
        <w:t>, 2023. — 304 с. — (Профессиональное образование). — ISBN 978-5-</w:t>
      </w:r>
      <w:r w:rsidRPr="00077960">
        <w:rPr>
          <w:rFonts w:ascii="Times New Roman" w:eastAsia="Times New Roman" w:hAnsi="Times New Roman" w:cs="Times New Roman"/>
        </w:rPr>
        <w:lastRenderedPageBreak/>
        <w:t xml:space="preserve">534-16324-7. — Текст : электронный // Образовательная платформа </w:t>
      </w:r>
      <w:proofErr w:type="spellStart"/>
      <w:r w:rsidRPr="00077960">
        <w:rPr>
          <w:rFonts w:ascii="Times New Roman" w:eastAsia="Times New Roman" w:hAnsi="Times New Roman" w:cs="Times New Roman"/>
        </w:rPr>
        <w:t>Юрайт</w:t>
      </w:r>
      <w:proofErr w:type="spellEnd"/>
      <w:r w:rsidRPr="00077960">
        <w:rPr>
          <w:rFonts w:ascii="Times New Roman" w:eastAsia="Times New Roman" w:hAnsi="Times New Roman" w:cs="Times New Roman"/>
        </w:rPr>
        <w:t xml:space="preserve"> [сайт]. — URL: </w:t>
      </w:r>
      <w:hyperlink r:id="rId13" w:history="1">
        <w:r w:rsidRPr="00077960">
          <w:rPr>
            <w:rStyle w:val="a9"/>
            <w:rFonts w:ascii="Times New Roman" w:eastAsia="Times New Roman" w:hAnsi="Times New Roman" w:cs="Times New Roman"/>
          </w:rPr>
          <w:t>https://urait.ru/bcode/530810</w:t>
        </w:r>
      </w:hyperlink>
      <w:r w:rsidRPr="00077960">
        <w:rPr>
          <w:rFonts w:ascii="Times New Roman" w:eastAsia="Times New Roman" w:hAnsi="Times New Roman" w:cs="Times New Roman"/>
        </w:rPr>
        <w:t>    </w:t>
      </w:r>
    </w:p>
    <w:p w14:paraId="28FE43DC" w14:textId="77777777" w:rsidR="00077960" w:rsidRPr="00077960" w:rsidRDefault="00077960" w:rsidP="00AA76EC">
      <w:pPr>
        <w:pStyle w:val="aa"/>
        <w:numPr>
          <w:ilvl w:val="0"/>
          <w:numId w:val="21"/>
        </w:numPr>
        <w:spacing w:after="0"/>
        <w:ind w:left="142" w:firstLine="709"/>
        <w:jc w:val="both"/>
        <w:rPr>
          <w:rFonts w:ascii="Times New Roman" w:eastAsia="Times New Roman" w:hAnsi="Times New Roman" w:cs="Times New Roman"/>
        </w:rPr>
      </w:pPr>
      <w:r w:rsidRPr="00077960">
        <w:rPr>
          <w:rFonts w:ascii="Times New Roman" w:eastAsia="Times New Roman" w:hAnsi="Times New Roman" w:cs="Times New Roman"/>
        </w:rPr>
        <w:t xml:space="preserve">Богатырева, С. Н.  Практические основы бухгалтерского учета и анализа : учебник для среднего профессионального образования / С. Н. Богатырева. — Москва : Издательство </w:t>
      </w:r>
      <w:proofErr w:type="spellStart"/>
      <w:r w:rsidRPr="00077960">
        <w:rPr>
          <w:rFonts w:ascii="Times New Roman" w:eastAsia="Times New Roman" w:hAnsi="Times New Roman" w:cs="Times New Roman"/>
        </w:rPr>
        <w:t>Юрайт</w:t>
      </w:r>
      <w:proofErr w:type="spellEnd"/>
      <w:r w:rsidRPr="00077960">
        <w:rPr>
          <w:rFonts w:ascii="Times New Roman" w:eastAsia="Times New Roman" w:hAnsi="Times New Roman" w:cs="Times New Roman"/>
        </w:rPr>
        <w:t xml:space="preserve">, 2023. — 176 с. — (Профессиональное образование). — ISBN 978-5-534-17184-6. — Текст : электронный // Образовательная платформа </w:t>
      </w:r>
      <w:proofErr w:type="spellStart"/>
      <w:r w:rsidRPr="00077960">
        <w:rPr>
          <w:rFonts w:ascii="Times New Roman" w:eastAsia="Times New Roman" w:hAnsi="Times New Roman" w:cs="Times New Roman"/>
        </w:rPr>
        <w:t>Юрайт</w:t>
      </w:r>
      <w:proofErr w:type="spellEnd"/>
      <w:r w:rsidRPr="00077960">
        <w:rPr>
          <w:rFonts w:ascii="Times New Roman" w:eastAsia="Times New Roman" w:hAnsi="Times New Roman" w:cs="Times New Roman"/>
        </w:rPr>
        <w:t xml:space="preserve"> [сайт]. — URL: </w:t>
      </w:r>
      <w:hyperlink r:id="rId14" w:history="1">
        <w:r w:rsidRPr="00077960">
          <w:rPr>
            <w:rStyle w:val="a9"/>
            <w:rFonts w:ascii="Times New Roman" w:eastAsia="Times New Roman" w:hAnsi="Times New Roman" w:cs="Times New Roman"/>
          </w:rPr>
          <w:t>https://urait.ru/bcode/532563</w:t>
        </w:r>
      </w:hyperlink>
      <w:r w:rsidRPr="00077960">
        <w:rPr>
          <w:rFonts w:ascii="Times New Roman" w:eastAsia="Times New Roman" w:hAnsi="Times New Roman" w:cs="Times New Roman"/>
        </w:rPr>
        <w:t> </w:t>
      </w:r>
    </w:p>
    <w:p w14:paraId="0C309D74" w14:textId="77777777" w:rsidR="00077960" w:rsidRPr="00010517" w:rsidRDefault="00077960" w:rsidP="00474760">
      <w:pPr>
        <w:spacing w:after="0"/>
        <w:ind w:firstLine="709"/>
        <w:jc w:val="both"/>
        <w:rPr>
          <w:rFonts w:ascii="Times New Roman" w:eastAsia="Times New Roman" w:hAnsi="Times New Roman" w:cs="Times New Roman"/>
          <w:sz w:val="24"/>
          <w:szCs w:val="24"/>
        </w:rPr>
      </w:pPr>
    </w:p>
    <w:p w14:paraId="565207C7" w14:textId="504594C1" w:rsidR="00C053F7" w:rsidRPr="00010517" w:rsidRDefault="00C053F7" w:rsidP="00474760">
      <w:pPr>
        <w:suppressAutoHyphens/>
        <w:spacing w:after="0"/>
        <w:ind w:firstLine="709"/>
        <w:contextualSpacing/>
        <w:jc w:val="both"/>
        <w:rPr>
          <w:rFonts w:ascii="Times New Roman" w:eastAsia="Times New Roman" w:hAnsi="Times New Roman" w:cs="Times New Roman"/>
          <w:bCs/>
          <w:i/>
          <w:sz w:val="24"/>
          <w:szCs w:val="24"/>
        </w:rPr>
      </w:pPr>
      <w:r w:rsidRPr="00010517">
        <w:rPr>
          <w:rFonts w:ascii="Times New Roman" w:eastAsia="Times New Roman" w:hAnsi="Times New Roman" w:cs="Times New Roman"/>
          <w:b/>
          <w:bCs/>
          <w:sz w:val="24"/>
          <w:szCs w:val="24"/>
        </w:rPr>
        <w:t>3.2.</w:t>
      </w:r>
      <w:r w:rsidR="00474760" w:rsidRPr="00010517">
        <w:rPr>
          <w:rFonts w:ascii="Times New Roman" w:eastAsia="Times New Roman" w:hAnsi="Times New Roman" w:cs="Times New Roman"/>
          <w:b/>
          <w:bCs/>
          <w:sz w:val="24"/>
          <w:szCs w:val="24"/>
        </w:rPr>
        <w:t>2</w:t>
      </w:r>
      <w:r w:rsidRPr="00010517">
        <w:rPr>
          <w:rFonts w:ascii="Times New Roman" w:eastAsia="Times New Roman" w:hAnsi="Times New Roman" w:cs="Times New Roman"/>
          <w:b/>
          <w:bCs/>
          <w:sz w:val="24"/>
          <w:szCs w:val="24"/>
        </w:rPr>
        <w:t xml:space="preserve">. Дополнительные источники </w:t>
      </w:r>
    </w:p>
    <w:p w14:paraId="27D9782B" w14:textId="77777777" w:rsidR="00474760" w:rsidRPr="00077960" w:rsidRDefault="00474760" w:rsidP="00AA76EC">
      <w:pPr>
        <w:pStyle w:val="aa"/>
        <w:widowControl w:val="0"/>
        <w:numPr>
          <w:ilvl w:val="0"/>
          <w:numId w:val="22"/>
        </w:numPr>
        <w:tabs>
          <w:tab w:val="left" w:pos="789"/>
        </w:tabs>
        <w:autoSpaceDE w:val="0"/>
        <w:autoSpaceDN w:val="0"/>
        <w:spacing w:after="0"/>
        <w:ind w:left="284" w:right="123" w:firstLine="567"/>
        <w:jc w:val="both"/>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 xml:space="preserve">Федеральный закон «О бухгалтерском учете» от 06.12.2011 N 402-ФЗ План счетов бухгалтерского учета финансово-хозяйственной деятельности организации. Приказ Министерства Финансов РФ от 31.10.2000 г. №94-Н; </w:t>
      </w:r>
    </w:p>
    <w:p w14:paraId="17FE9732" w14:textId="5CE3D991" w:rsidR="00474760" w:rsidRPr="00077960" w:rsidRDefault="00474760" w:rsidP="00AA76EC">
      <w:pPr>
        <w:pStyle w:val="aa"/>
        <w:widowControl w:val="0"/>
        <w:numPr>
          <w:ilvl w:val="0"/>
          <w:numId w:val="22"/>
        </w:numPr>
        <w:tabs>
          <w:tab w:val="left" w:pos="789"/>
        </w:tabs>
        <w:autoSpaceDE w:val="0"/>
        <w:autoSpaceDN w:val="0"/>
        <w:spacing w:after="0"/>
        <w:ind w:left="284" w:right="123" w:firstLine="567"/>
        <w:jc w:val="both"/>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Инструкция по применению плана счетов бухгалтерского учета финансово- хозяйственной деятельности организаций. Приказ Министерства Финансов РФ от 31.10.2000 г. №94-Н;</w:t>
      </w:r>
    </w:p>
    <w:p w14:paraId="1CFB08E5" w14:textId="2C1E889D" w:rsidR="00474760" w:rsidRPr="00077960" w:rsidRDefault="00474760" w:rsidP="00AA76EC">
      <w:pPr>
        <w:pStyle w:val="aa"/>
        <w:widowControl w:val="0"/>
        <w:numPr>
          <w:ilvl w:val="0"/>
          <w:numId w:val="22"/>
        </w:numPr>
        <w:tabs>
          <w:tab w:val="left" w:pos="1139"/>
        </w:tabs>
        <w:autoSpaceDE w:val="0"/>
        <w:autoSpaceDN w:val="0"/>
        <w:spacing w:after="0"/>
        <w:ind w:left="284" w:right="124" w:firstLine="567"/>
        <w:jc w:val="both"/>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План счетов бухгалтерского учета финансово-хозяйственной деятельности организации. Приказ Министерства Финансов РФ от 31.10.2000 г. №94-Н;</w:t>
      </w:r>
    </w:p>
    <w:p w14:paraId="659107B7" w14:textId="2A6BA8F5" w:rsidR="00474760" w:rsidRPr="00077960" w:rsidRDefault="00474760" w:rsidP="00AA76EC">
      <w:pPr>
        <w:pStyle w:val="aa"/>
        <w:widowControl w:val="0"/>
        <w:numPr>
          <w:ilvl w:val="0"/>
          <w:numId w:val="22"/>
        </w:numPr>
        <w:tabs>
          <w:tab w:val="left" w:pos="1139"/>
        </w:tabs>
        <w:autoSpaceDE w:val="0"/>
        <w:autoSpaceDN w:val="0"/>
        <w:spacing w:after="0"/>
        <w:ind w:left="284" w:right="129" w:firstLine="567"/>
        <w:jc w:val="both"/>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Инструкция по применению плана счетов бухгалтерского учета финансово-хозяйственной деятельности организаций. Приказ Министерства Финансов РФ от 31.10.2000 г. №94-Н;</w:t>
      </w:r>
    </w:p>
    <w:p w14:paraId="07E1DF1C" w14:textId="7F3D8223" w:rsidR="00474760" w:rsidRPr="00077960" w:rsidRDefault="00474760" w:rsidP="00AA76EC">
      <w:pPr>
        <w:pStyle w:val="aa"/>
        <w:widowControl w:val="0"/>
        <w:numPr>
          <w:ilvl w:val="0"/>
          <w:numId w:val="22"/>
        </w:numPr>
        <w:tabs>
          <w:tab w:val="left" w:pos="1139"/>
        </w:tabs>
        <w:autoSpaceDE w:val="0"/>
        <w:autoSpaceDN w:val="0"/>
        <w:spacing w:after="0"/>
        <w:ind w:left="284" w:right="125" w:firstLine="567"/>
        <w:jc w:val="both"/>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Стандарты по бухгалтерскому учету: - ПБУ 1/2008 Учетная политика организации;</w:t>
      </w:r>
    </w:p>
    <w:p w14:paraId="37F3DD67" w14:textId="77777777" w:rsidR="001C19A8" w:rsidRPr="00010517" w:rsidRDefault="001C19A8" w:rsidP="00AA76EC">
      <w:pPr>
        <w:pStyle w:val="aa"/>
        <w:widowControl w:val="0"/>
        <w:numPr>
          <w:ilvl w:val="0"/>
          <w:numId w:val="22"/>
        </w:numPr>
        <w:tabs>
          <w:tab w:val="left" w:pos="762"/>
        </w:tabs>
        <w:autoSpaceDE w:val="0"/>
        <w:autoSpaceDN w:val="0"/>
        <w:spacing w:before="2" w:after="0" w:line="276" w:lineRule="auto"/>
        <w:ind w:left="284" w:right="814" w:firstLine="567"/>
        <w:jc w:val="both"/>
        <w:rPr>
          <w:rFonts w:ascii="Times New Roman" w:eastAsia="Times New Roman" w:hAnsi="Times New Roman" w:cs="Times New Roman"/>
        </w:rPr>
      </w:pPr>
      <w:r w:rsidRPr="00010517">
        <w:rPr>
          <w:rFonts w:ascii="Times New Roman" w:hAnsi="Times New Roman" w:cs="Times New Roman"/>
        </w:rPr>
        <w:t>Лебедева Е.М. Основы бухгалтерского учета (1-е изд.) Учебник для СПО. – М.: ИЦ Академия, 2015</w:t>
      </w:r>
    </w:p>
    <w:p w14:paraId="21819BB3" w14:textId="77777777" w:rsidR="001C19A8" w:rsidRPr="00010517" w:rsidRDefault="001C19A8" w:rsidP="00AA76EC">
      <w:pPr>
        <w:pStyle w:val="aa"/>
        <w:widowControl w:val="0"/>
        <w:numPr>
          <w:ilvl w:val="0"/>
          <w:numId w:val="22"/>
        </w:numPr>
        <w:tabs>
          <w:tab w:val="left" w:pos="942"/>
        </w:tabs>
        <w:autoSpaceDE w:val="0"/>
        <w:autoSpaceDN w:val="0"/>
        <w:spacing w:before="0" w:after="0" w:line="276" w:lineRule="auto"/>
        <w:ind w:left="284" w:right="430" w:firstLine="567"/>
        <w:jc w:val="both"/>
        <w:rPr>
          <w:rFonts w:ascii="Times New Roman" w:hAnsi="Times New Roman" w:cs="Times New Roman"/>
        </w:rPr>
      </w:pPr>
      <w:r w:rsidRPr="00010517">
        <w:rPr>
          <w:rFonts w:ascii="Times New Roman" w:hAnsi="Times New Roman" w:cs="Times New Roman"/>
        </w:rPr>
        <w:t>Богаченко В.М. Основы бухгалтерского учета, налогообложения. - Р- на-Д.: Феникс, 2015</w:t>
      </w:r>
    </w:p>
    <w:p w14:paraId="043EEF5B" w14:textId="77777777" w:rsidR="001C19A8" w:rsidRPr="00010517" w:rsidRDefault="001C19A8" w:rsidP="00AA76EC">
      <w:pPr>
        <w:pStyle w:val="aa"/>
        <w:widowControl w:val="0"/>
        <w:numPr>
          <w:ilvl w:val="0"/>
          <w:numId w:val="22"/>
        </w:numPr>
        <w:tabs>
          <w:tab w:val="left" w:pos="942"/>
        </w:tabs>
        <w:autoSpaceDE w:val="0"/>
        <w:autoSpaceDN w:val="0"/>
        <w:spacing w:before="0" w:after="0" w:line="276" w:lineRule="auto"/>
        <w:ind w:left="284" w:right="411" w:firstLine="567"/>
        <w:jc w:val="both"/>
        <w:rPr>
          <w:rFonts w:ascii="Times New Roman" w:hAnsi="Times New Roman" w:cs="Times New Roman"/>
        </w:rPr>
      </w:pPr>
      <w:r w:rsidRPr="00010517">
        <w:rPr>
          <w:rFonts w:ascii="Times New Roman" w:hAnsi="Times New Roman" w:cs="Times New Roman"/>
        </w:rPr>
        <w:t>Лебедева Е.М. Бухгалтерский учет: практикум: Учебное пособие для студентов СПО - М.: ИЦ Академия, 2014</w:t>
      </w:r>
    </w:p>
    <w:p w14:paraId="7D713AEA" w14:textId="60FD7E49" w:rsidR="001C19A8" w:rsidRPr="00010517" w:rsidRDefault="001C19A8" w:rsidP="00AA76EC">
      <w:pPr>
        <w:pStyle w:val="aa"/>
        <w:widowControl w:val="0"/>
        <w:numPr>
          <w:ilvl w:val="0"/>
          <w:numId w:val="22"/>
        </w:numPr>
        <w:tabs>
          <w:tab w:val="left" w:pos="942"/>
        </w:tabs>
        <w:autoSpaceDE w:val="0"/>
        <w:autoSpaceDN w:val="0"/>
        <w:spacing w:before="1" w:after="0" w:line="276" w:lineRule="auto"/>
        <w:ind w:left="284" w:right="868" w:firstLine="567"/>
        <w:jc w:val="both"/>
        <w:rPr>
          <w:rFonts w:ascii="Times New Roman" w:hAnsi="Times New Roman" w:cs="Times New Roman"/>
        </w:rPr>
      </w:pPr>
      <w:proofErr w:type="spellStart"/>
      <w:r w:rsidRPr="00010517">
        <w:rPr>
          <w:rFonts w:ascii="Times New Roman" w:hAnsi="Times New Roman" w:cs="Times New Roman"/>
        </w:rPr>
        <w:t>Брыкова</w:t>
      </w:r>
      <w:proofErr w:type="spellEnd"/>
      <w:r w:rsidRPr="00010517">
        <w:rPr>
          <w:rFonts w:ascii="Times New Roman" w:hAnsi="Times New Roman" w:cs="Times New Roman"/>
        </w:rPr>
        <w:t xml:space="preserve"> Н.В. Основы бухгалтерского учета. Рабочая тетрадь - М: Академия, 20</w:t>
      </w:r>
      <w:r w:rsidR="00474760" w:rsidRPr="00010517">
        <w:rPr>
          <w:rFonts w:ascii="Times New Roman" w:hAnsi="Times New Roman" w:cs="Times New Roman"/>
          <w:lang w:val="ru-RU"/>
        </w:rPr>
        <w:t>11</w:t>
      </w:r>
      <w:r w:rsidRPr="00010517">
        <w:rPr>
          <w:rFonts w:ascii="Times New Roman" w:hAnsi="Times New Roman" w:cs="Times New Roman"/>
        </w:rPr>
        <w:t>.</w:t>
      </w:r>
    </w:p>
    <w:p w14:paraId="18227659" w14:textId="77777777" w:rsidR="00C053F7" w:rsidRPr="00010517" w:rsidRDefault="00C053F7" w:rsidP="00B950C6">
      <w:pPr>
        <w:spacing w:after="0"/>
        <w:contextualSpacing/>
        <w:rPr>
          <w:rFonts w:ascii="Times New Roman" w:eastAsia="Times New Roman" w:hAnsi="Times New Roman" w:cs="Times New Roman"/>
          <w:b/>
          <w:sz w:val="24"/>
          <w:szCs w:val="24"/>
          <w:lang w:val="x-none"/>
        </w:rPr>
      </w:pPr>
    </w:p>
    <w:p w14:paraId="7D23027B" w14:textId="77777777" w:rsidR="00C053F7" w:rsidRPr="00077960" w:rsidRDefault="00C053F7" w:rsidP="00C053F7">
      <w:pPr>
        <w:jc w:val="center"/>
        <w:rPr>
          <w:rFonts w:ascii="Times New Roman" w:eastAsia="Times New Roman" w:hAnsi="Times New Roman" w:cs="Times New Roman"/>
          <w:b/>
          <w:bCs/>
          <w:sz w:val="24"/>
          <w:szCs w:val="24"/>
        </w:rPr>
      </w:pPr>
      <w:r w:rsidRPr="00077960">
        <w:rPr>
          <w:rFonts w:ascii="Times New Roman" w:eastAsia="Times New Roman" w:hAnsi="Times New Roman" w:cs="Times New Roman"/>
          <w:b/>
          <w:bCs/>
          <w:sz w:val="24"/>
          <w:szCs w:val="24"/>
        </w:rPr>
        <w:t xml:space="preserve">4. КОНТРОЛЬ И ОЦЕНКА РЕЗУЛЬТАТОВ ОСВОЕНИЯ </w:t>
      </w:r>
      <w:r w:rsidRPr="00077960">
        <w:rPr>
          <w:rFonts w:ascii="Times New Roman" w:eastAsia="Times New Roman" w:hAnsi="Times New Roman" w:cs="Times New Roman"/>
          <w:b/>
          <w:bCs/>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2834"/>
        <w:gridCol w:w="2659"/>
      </w:tblGrid>
      <w:tr w:rsidR="00C053F7" w:rsidRPr="00077960" w14:paraId="32B02AD7" w14:textId="77777777" w:rsidTr="00E6132B">
        <w:tc>
          <w:tcPr>
            <w:tcW w:w="2213" w:type="pct"/>
          </w:tcPr>
          <w:p w14:paraId="432313D5" w14:textId="77777777" w:rsidR="00C053F7" w:rsidRPr="00077960" w:rsidRDefault="00C053F7" w:rsidP="00B950C6">
            <w:pPr>
              <w:spacing w:after="0" w:line="240" w:lineRule="auto"/>
              <w:jc w:val="center"/>
              <w:rPr>
                <w:rFonts w:ascii="Times New Roman" w:hAnsi="Times New Roman" w:cs="Times New Roman"/>
                <w:iCs/>
                <w:sz w:val="24"/>
                <w:szCs w:val="24"/>
              </w:rPr>
            </w:pPr>
            <w:r w:rsidRPr="00077960">
              <w:rPr>
                <w:rFonts w:ascii="Times New Roman" w:hAnsi="Times New Roman" w:cs="Times New Roman"/>
                <w:iCs/>
                <w:sz w:val="24"/>
                <w:szCs w:val="24"/>
              </w:rPr>
              <w:t xml:space="preserve">Результаты обучения </w:t>
            </w:r>
          </w:p>
        </w:tc>
        <w:tc>
          <w:tcPr>
            <w:tcW w:w="1438" w:type="pct"/>
          </w:tcPr>
          <w:p w14:paraId="33BCA2A1" w14:textId="77777777" w:rsidR="00C053F7" w:rsidRPr="00077960" w:rsidRDefault="00C053F7" w:rsidP="00C053F7">
            <w:pPr>
              <w:spacing w:line="240" w:lineRule="auto"/>
              <w:jc w:val="center"/>
              <w:rPr>
                <w:rFonts w:ascii="Times New Roman" w:hAnsi="Times New Roman" w:cs="Times New Roman"/>
                <w:iCs/>
                <w:sz w:val="24"/>
                <w:szCs w:val="24"/>
              </w:rPr>
            </w:pPr>
            <w:r w:rsidRPr="00077960">
              <w:rPr>
                <w:rFonts w:ascii="Times New Roman" w:hAnsi="Times New Roman" w:cs="Times New Roman"/>
                <w:iCs/>
                <w:sz w:val="24"/>
                <w:szCs w:val="24"/>
              </w:rPr>
              <w:t>Критерии оценки</w:t>
            </w:r>
          </w:p>
        </w:tc>
        <w:tc>
          <w:tcPr>
            <w:tcW w:w="1349" w:type="pct"/>
          </w:tcPr>
          <w:p w14:paraId="66B7C291" w14:textId="77777777" w:rsidR="00C053F7" w:rsidRPr="00077960" w:rsidRDefault="00C053F7" w:rsidP="00C053F7">
            <w:pPr>
              <w:spacing w:line="240" w:lineRule="auto"/>
              <w:jc w:val="center"/>
              <w:rPr>
                <w:rFonts w:ascii="Times New Roman" w:hAnsi="Times New Roman" w:cs="Times New Roman"/>
                <w:iCs/>
                <w:sz w:val="24"/>
                <w:szCs w:val="24"/>
              </w:rPr>
            </w:pPr>
            <w:r w:rsidRPr="00077960">
              <w:rPr>
                <w:rFonts w:ascii="Times New Roman" w:hAnsi="Times New Roman" w:cs="Times New Roman"/>
                <w:iCs/>
                <w:sz w:val="24"/>
                <w:szCs w:val="24"/>
              </w:rPr>
              <w:t>Методы оценки</w:t>
            </w:r>
          </w:p>
        </w:tc>
      </w:tr>
      <w:tr w:rsidR="00C053F7" w:rsidRPr="00077960" w14:paraId="78AF2063" w14:textId="77777777" w:rsidTr="00E6132B">
        <w:tc>
          <w:tcPr>
            <w:tcW w:w="2213" w:type="pct"/>
          </w:tcPr>
          <w:p w14:paraId="1E68B513" w14:textId="77777777" w:rsidR="00E6132B" w:rsidRPr="00077960" w:rsidRDefault="00E6132B" w:rsidP="00E6132B">
            <w:pPr>
              <w:pStyle w:val="TableParagraph"/>
              <w:spacing w:line="319" w:lineRule="exact"/>
              <w:rPr>
                <w:rFonts w:ascii="Times New Roman" w:hAnsi="Times New Roman" w:cs="Times New Roman"/>
                <w:b/>
                <w:bCs/>
                <w:sz w:val="24"/>
                <w:szCs w:val="24"/>
              </w:rPr>
            </w:pPr>
            <w:r w:rsidRPr="00077960">
              <w:rPr>
                <w:rFonts w:ascii="Times New Roman" w:hAnsi="Times New Roman" w:cs="Times New Roman"/>
                <w:b/>
                <w:bCs/>
                <w:sz w:val="24"/>
                <w:szCs w:val="24"/>
              </w:rPr>
              <w:t xml:space="preserve">Умения: </w:t>
            </w:r>
          </w:p>
          <w:p w14:paraId="31F7570C" w14:textId="77777777" w:rsidR="00E6132B" w:rsidRPr="00077960" w:rsidRDefault="00E6132B" w:rsidP="00E6132B">
            <w:pPr>
              <w:pStyle w:val="TableParagraph"/>
              <w:spacing w:line="276" w:lineRule="auto"/>
              <w:rPr>
                <w:rFonts w:ascii="Times New Roman" w:hAnsi="Times New Roman" w:cs="Times New Roman"/>
                <w:sz w:val="24"/>
                <w:szCs w:val="24"/>
              </w:rPr>
            </w:pPr>
            <w:r w:rsidRPr="00077960">
              <w:rPr>
                <w:rFonts w:ascii="Times New Roman" w:hAnsi="Times New Roman" w:cs="Times New Roman"/>
                <w:sz w:val="24"/>
                <w:szCs w:val="24"/>
              </w:rPr>
              <w:t>описывать значимость своей профессии</w:t>
            </w:r>
          </w:p>
          <w:p w14:paraId="78D32339" w14:textId="77777777" w:rsidR="00E6132B" w:rsidRPr="00077960" w:rsidRDefault="00E6132B" w:rsidP="00E6132B">
            <w:pPr>
              <w:pStyle w:val="TableParagraph"/>
              <w:spacing w:line="276" w:lineRule="auto"/>
              <w:rPr>
                <w:rFonts w:ascii="Times New Roman" w:hAnsi="Times New Roman" w:cs="Times New Roman"/>
                <w:sz w:val="24"/>
                <w:szCs w:val="24"/>
              </w:rPr>
            </w:pPr>
            <w:r w:rsidRPr="00077960">
              <w:rPr>
                <w:rFonts w:ascii="Times New Roman" w:hAnsi="Times New Roman" w:cs="Times New Roman"/>
                <w:sz w:val="24"/>
                <w:szCs w:val="24"/>
              </w:rPr>
              <w:t>применять правила делового этикета;</w:t>
            </w:r>
          </w:p>
          <w:p w14:paraId="56FB46EE" w14:textId="77777777" w:rsidR="00E6132B" w:rsidRPr="00077960" w:rsidRDefault="00E6132B" w:rsidP="00E6132B">
            <w:pPr>
              <w:pStyle w:val="TableParagraph"/>
              <w:spacing w:line="276" w:lineRule="auto"/>
              <w:rPr>
                <w:rFonts w:ascii="Times New Roman" w:hAnsi="Times New Roman" w:cs="Times New Roman"/>
                <w:sz w:val="24"/>
                <w:szCs w:val="24"/>
              </w:rPr>
            </w:pPr>
            <w:r w:rsidRPr="00077960">
              <w:rPr>
                <w:rFonts w:ascii="Times New Roman" w:hAnsi="Times New Roman" w:cs="Times New Roman"/>
                <w:sz w:val="24"/>
                <w:szCs w:val="24"/>
              </w:rPr>
              <w:t>поддерживать деловую репутацию;</w:t>
            </w:r>
          </w:p>
          <w:p w14:paraId="00DCF0CE" w14:textId="77777777" w:rsidR="00E6132B" w:rsidRPr="00077960" w:rsidRDefault="00E6132B" w:rsidP="00E6132B">
            <w:pPr>
              <w:pStyle w:val="TableParagraph"/>
              <w:spacing w:line="276" w:lineRule="auto"/>
              <w:rPr>
                <w:rFonts w:ascii="Times New Roman" w:hAnsi="Times New Roman" w:cs="Times New Roman"/>
                <w:sz w:val="24"/>
                <w:szCs w:val="24"/>
              </w:rPr>
            </w:pPr>
            <w:r w:rsidRPr="00077960">
              <w:rPr>
                <w:rFonts w:ascii="Times New Roman" w:hAnsi="Times New Roman" w:cs="Times New Roman"/>
                <w:sz w:val="24"/>
                <w:szCs w:val="24"/>
              </w:rPr>
              <w:t xml:space="preserve">определять актуальность нормативно-правовой документации </w:t>
            </w:r>
          </w:p>
          <w:p w14:paraId="370EC83B" w14:textId="77777777" w:rsidR="00E6132B" w:rsidRPr="00077960" w:rsidRDefault="00E6132B" w:rsidP="00E6132B">
            <w:pPr>
              <w:pStyle w:val="TableParagraph"/>
              <w:spacing w:line="276" w:lineRule="auto"/>
              <w:rPr>
                <w:rFonts w:ascii="Times New Roman" w:hAnsi="Times New Roman" w:cs="Times New Roman"/>
                <w:sz w:val="24"/>
                <w:szCs w:val="24"/>
              </w:rPr>
            </w:pPr>
            <w:r w:rsidRPr="00077960">
              <w:rPr>
                <w:rFonts w:ascii="Times New Roman" w:hAnsi="Times New Roman" w:cs="Times New Roman"/>
                <w:sz w:val="24"/>
                <w:szCs w:val="24"/>
              </w:rPr>
              <w:t>в профессиональной деятельности</w:t>
            </w:r>
          </w:p>
          <w:p w14:paraId="4D245E85" w14:textId="77777777" w:rsidR="00E6132B" w:rsidRPr="00077960" w:rsidRDefault="00E6132B" w:rsidP="00E6132B">
            <w:pPr>
              <w:pStyle w:val="TableParagraph"/>
              <w:spacing w:line="276" w:lineRule="auto"/>
              <w:rPr>
                <w:rFonts w:ascii="Times New Roman" w:hAnsi="Times New Roman" w:cs="Times New Roman"/>
                <w:sz w:val="24"/>
                <w:szCs w:val="24"/>
              </w:rPr>
            </w:pPr>
            <w:r w:rsidRPr="00077960">
              <w:rPr>
                <w:rFonts w:ascii="Times New Roman" w:hAnsi="Times New Roman" w:cs="Times New Roman"/>
                <w:sz w:val="24"/>
                <w:szCs w:val="24"/>
              </w:rPr>
              <w:t>применять современную научную профессиональную терминологию</w:t>
            </w:r>
          </w:p>
          <w:p w14:paraId="074AE684" w14:textId="77777777" w:rsidR="00E6132B" w:rsidRPr="00077960" w:rsidRDefault="00E6132B" w:rsidP="00E6132B">
            <w:pPr>
              <w:pStyle w:val="TableParagraph"/>
              <w:spacing w:line="276" w:lineRule="auto"/>
              <w:rPr>
                <w:rFonts w:ascii="Times New Roman" w:hAnsi="Times New Roman" w:cs="Times New Roman"/>
                <w:sz w:val="24"/>
                <w:szCs w:val="24"/>
              </w:rPr>
            </w:pPr>
            <w:r w:rsidRPr="00077960">
              <w:rPr>
                <w:rFonts w:ascii="Times New Roman" w:hAnsi="Times New Roman" w:cs="Times New Roman"/>
                <w:sz w:val="24"/>
                <w:szCs w:val="24"/>
              </w:rPr>
              <w:lastRenderedPageBreak/>
              <w:t>соблюдать требования культуры речи при устном, письменном обращении;</w:t>
            </w:r>
          </w:p>
          <w:p w14:paraId="5F7A1365" w14:textId="77777777" w:rsidR="00E6132B" w:rsidRPr="00077960" w:rsidRDefault="00E6132B" w:rsidP="00E6132B">
            <w:pPr>
              <w:pStyle w:val="TableParagraph"/>
              <w:spacing w:line="276" w:lineRule="auto"/>
              <w:rPr>
                <w:rFonts w:ascii="Times New Roman" w:hAnsi="Times New Roman" w:cs="Times New Roman"/>
                <w:sz w:val="24"/>
                <w:szCs w:val="24"/>
              </w:rPr>
            </w:pPr>
            <w:r w:rsidRPr="00077960">
              <w:rPr>
                <w:rFonts w:ascii="Times New Roman" w:hAnsi="Times New Roman" w:cs="Times New Roman"/>
                <w:sz w:val="24"/>
                <w:szCs w:val="24"/>
              </w:rPr>
              <w:t>применять стандарты антикоррупционного поведения</w:t>
            </w:r>
          </w:p>
          <w:p w14:paraId="3E7FAEFB" w14:textId="77777777" w:rsidR="00E6132B" w:rsidRPr="00077960" w:rsidRDefault="00E6132B" w:rsidP="00E6132B">
            <w:pPr>
              <w:spacing w:after="0"/>
              <w:rPr>
                <w:rFonts w:ascii="Times New Roman" w:hAnsi="Times New Roman" w:cs="Times New Roman"/>
                <w:bCs/>
                <w:sz w:val="24"/>
                <w:szCs w:val="24"/>
              </w:rPr>
            </w:pPr>
            <w:r w:rsidRPr="00077960">
              <w:rPr>
                <w:rFonts w:ascii="Times New Roman" w:hAnsi="Times New Roman" w:cs="Times New Roman"/>
                <w:bCs/>
                <w:sz w:val="24"/>
                <w:szCs w:val="24"/>
              </w:rPr>
              <w:t>организовывать рабочее место;</w:t>
            </w:r>
          </w:p>
          <w:p w14:paraId="43689E90" w14:textId="77777777" w:rsidR="00E6132B" w:rsidRPr="00077960" w:rsidRDefault="00E6132B" w:rsidP="00E6132B">
            <w:pPr>
              <w:spacing w:after="0"/>
              <w:rPr>
                <w:rFonts w:ascii="Times New Roman" w:hAnsi="Times New Roman" w:cs="Times New Roman"/>
                <w:bCs/>
                <w:sz w:val="24"/>
                <w:szCs w:val="24"/>
              </w:rPr>
            </w:pPr>
            <w:r w:rsidRPr="00077960">
              <w:rPr>
                <w:rFonts w:ascii="Times New Roman" w:hAnsi="Times New Roman" w:cs="Times New Roman"/>
                <w:bCs/>
                <w:sz w:val="24"/>
                <w:szCs w:val="24"/>
              </w:rPr>
              <w:t>ориентироваться в операциях бухгалтерского учета и бухгалтерской отчетности;</w:t>
            </w:r>
          </w:p>
          <w:p w14:paraId="1F97C9D0" w14:textId="77777777" w:rsidR="00E6132B" w:rsidRPr="00077960" w:rsidRDefault="00E6132B" w:rsidP="00E6132B">
            <w:pPr>
              <w:spacing w:after="0"/>
              <w:rPr>
                <w:rFonts w:ascii="Times New Roman" w:hAnsi="Times New Roman" w:cs="Times New Roman"/>
                <w:bCs/>
                <w:sz w:val="24"/>
                <w:szCs w:val="24"/>
              </w:rPr>
            </w:pPr>
            <w:r w:rsidRPr="00077960">
              <w:rPr>
                <w:rFonts w:ascii="Times New Roman" w:hAnsi="Times New Roman" w:cs="Times New Roman"/>
                <w:bCs/>
                <w:sz w:val="24"/>
                <w:szCs w:val="24"/>
              </w:rPr>
              <w:t>устанавливать вид и тип организации торговли по идентифицирующим признакам;</w:t>
            </w:r>
          </w:p>
          <w:p w14:paraId="1D25FFB0" w14:textId="77777777" w:rsidR="00E6132B" w:rsidRPr="00077960" w:rsidRDefault="00E6132B" w:rsidP="00E6132B">
            <w:pPr>
              <w:spacing w:after="0"/>
              <w:rPr>
                <w:rFonts w:ascii="Times New Roman" w:hAnsi="Times New Roman" w:cs="Times New Roman"/>
                <w:bCs/>
                <w:sz w:val="24"/>
                <w:szCs w:val="24"/>
              </w:rPr>
            </w:pPr>
            <w:r w:rsidRPr="00077960">
              <w:rPr>
                <w:rFonts w:ascii="Times New Roman" w:hAnsi="Times New Roman" w:cs="Times New Roman"/>
                <w:bCs/>
                <w:sz w:val="24"/>
                <w:szCs w:val="24"/>
              </w:rPr>
              <w:t>определять критерии конкурентоспособности на основе покупательского спроса;</w:t>
            </w:r>
          </w:p>
          <w:p w14:paraId="13E545F2" w14:textId="162FD01C" w:rsidR="00C053F7" w:rsidRPr="00077960" w:rsidRDefault="00E6132B" w:rsidP="00E6132B">
            <w:pPr>
              <w:spacing w:after="0"/>
              <w:rPr>
                <w:rFonts w:ascii="Times New Roman" w:hAnsi="Times New Roman" w:cs="Times New Roman"/>
                <w:b/>
                <w:sz w:val="24"/>
                <w:szCs w:val="24"/>
                <w:highlight w:val="yellow"/>
              </w:rPr>
            </w:pPr>
            <w:r w:rsidRPr="00077960">
              <w:rPr>
                <w:rFonts w:ascii="Times New Roman" w:hAnsi="Times New Roman" w:cs="Times New Roman"/>
                <w:bCs/>
                <w:sz w:val="24"/>
                <w:szCs w:val="24"/>
              </w:rPr>
              <w:t>применять правила торгового обслуживания и правила торговли в профессиональной деятельности</w:t>
            </w:r>
          </w:p>
        </w:tc>
        <w:tc>
          <w:tcPr>
            <w:tcW w:w="1438" w:type="pct"/>
          </w:tcPr>
          <w:p w14:paraId="5DB91FD7" w14:textId="77777777" w:rsidR="00C053F7" w:rsidRPr="00077960" w:rsidRDefault="00C053F7" w:rsidP="00C053F7">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lastRenderedPageBreak/>
              <w:t>Полнота ответов, точность формулировок, не менее 75% правильных ответов.</w:t>
            </w:r>
          </w:p>
          <w:p w14:paraId="22076D86" w14:textId="77777777" w:rsidR="00C053F7" w:rsidRPr="00077960" w:rsidRDefault="00C053F7" w:rsidP="00C053F7">
            <w:pPr>
              <w:spacing w:after="0" w:line="240" w:lineRule="auto"/>
              <w:jc w:val="both"/>
              <w:rPr>
                <w:rFonts w:ascii="Times New Roman" w:eastAsia="Calibri" w:hAnsi="Times New Roman" w:cs="Times New Roman"/>
                <w:color w:val="000000"/>
                <w:sz w:val="24"/>
                <w:szCs w:val="24"/>
              </w:rPr>
            </w:pPr>
            <w:r w:rsidRPr="00077960">
              <w:rPr>
                <w:rFonts w:ascii="Times New Roman" w:eastAsia="Calibri" w:hAnsi="Times New Roman" w:cs="Times New Roman"/>
                <w:sz w:val="24"/>
                <w:szCs w:val="24"/>
              </w:rPr>
              <w:t xml:space="preserve">Не менее 75% правильных </w:t>
            </w:r>
            <w:r w:rsidRPr="00077960">
              <w:rPr>
                <w:rFonts w:ascii="Times New Roman" w:eastAsia="Calibri" w:hAnsi="Times New Roman" w:cs="Times New Roman"/>
                <w:color w:val="000000"/>
                <w:sz w:val="24"/>
                <w:szCs w:val="24"/>
              </w:rPr>
              <w:t>ответов.</w:t>
            </w:r>
          </w:p>
          <w:p w14:paraId="12016F2C" w14:textId="77777777" w:rsidR="00C053F7" w:rsidRPr="00077960" w:rsidRDefault="00C053F7" w:rsidP="00C053F7">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color w:val="000000"/>
                <w:sz w:val="24"/>
                <w:szCs w:val="24"/>
              </w:rPr>
              <w:t xml:space="preserve">Адекватность </w:t>
            </w:r>
            <w:r w:rsidRPr="00077960">
              <w:rPr>
                <w:rFonts w:ascii="Times New Roman" w:eastAsia="Calibri" w:hAnsi="Times New Roman" w:cs="Times New Roman"/>
                <w:sz w:val="24"/>
                <w:szCs w:val="24"/>
              </w:rPr>
              <w:t xml:space="preserve">результатов поставленным целям, </w:t>
            </w:r>
          </w:p>
          <w:p w14:paraId="5C129505" w14:textId="77777777" w:rsidR="00C053F7" w:rsidRPr="00077960" w:rsidRDefault="00C053F7" w:rsidP="00C053F7">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 xml:space="preserve">полнота ответов, </w:t>
            </w:r>
            <w:r w:rsidRPr="00077960">
              <w:rPr>
                <w:rFonts w:ascii="Times New Roman" w:eastAsia="Calibri" w:hAnsi="Times New Roman" w:cs="Times New Roman"/>
                <w:sz w:val="24"/>
                <w:szCs w:val="24"/>
              </w:rPr>
              <w:lastRenderedPageBreak/>
              <w:t>точность формулировок, адекватность применения профессиональной терминологии</w:t>
            </w:r>
          </w:p>
          <w:p w14:paraId="4FEBB6D5" w14:textId="77777777" w:rsidR="00C053F7" w:rsidRPr="00077960" w:rsidRDefault="00C053F7" w:rsidP="00C053F7">
            <w:pPr>
              <w:spacing w:after="0" w:line="240" w:lineRule="auto"/>
              <w:jc w:val="both"/>
              <w:rPr>
                <w:rFonts w:ascii="Times New Roman" w:eastAsia="Calibri" w:hAnsi="Times New Roman" w:cs="Times New Roman"/>
                <w:bCs/>
                <w:sz w:val="24"/>
                <w:szCs w:val="24"/>
              </w:rPr>
            </w:pPr>
          </w:p>
        </w:tc>
        <w:tc>
          <w:tcPr>
            <w:tcW w:w="1349" w:type="pct"/>
          </w:tcPr>
          <w:p w14:paraId="20D1F74D" w14:textId="77777777" w:rsidR="00C053F7" w:rsidRPr="00077960" w:rsidRDefault="00C053F7" w:rsidP="00C053F7">
            <w:pPr>
              <w:spacing w:after="0" w:line="240" w:lineRule="auto"/>
              <w:jc w:val="both"/>
              <w:rPr>
                <w:rFonts w:ascii="Times New Roman" w:eastAsia="Calibri" w:hAnsi="Times New Roman" w:cs="Times New Roman"/>
                <w:b/>
                <w:sz w:val="24"/>
                <w:szCs w:val="24"/>
              </w:rPr>
            </w:pPr>
            <w:r w:rsidRPr="00077960">
              <w:rPr>
                <w:rFonts w:ascii="Times New Roman" w:eastAsia="Calibri" w:hAnsi="Times New Roman" w:cs="Times New Roman"/>
                <w:b/>
                <w:sz w:val="24"/>
                <w:szCs w:val="24"/>
              </w:rPr>
              <w:lastRenderedPageBreak/>
              <w:t>Текущий контроль:</w:t>
            </w:r>
          </w:p>
          <w:p w14:paraId="32090A5C" w14:textId="77777777" w:rsidR="00C053F7" w:rsidRPr="00077960" w:rsidRDefault="00C053F7" w:rsidP="00C053F7">
            <w:pPr>
              <w:tabs>
                <w:tab w:val="left" w:pos="251"/>
              </w:tabs>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-устный опрос;</w:t>
            </w:r>
          </w:p>
          <w:p w14:paraId="1FDF268B" w14:textId="77777777" w:rsidR="00C053F7" w:rsidRPr="00077960" w:rsidRDefault="00C053F7" w:rsidP="00C053F7">
            <w:pPr>
              <w:tabs>
                <w:tab w:val="left" w:pos="251"/>
              </w:tabs>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-тестирование;</w:t>
            </w:r>
          </w:p>
          <w:p w14:paraId="4ED66209" w14:textId="77777777" w:rsidR="00C053F7" w:rsidRPr="00077960" w:rsidRDefault="00C053F7" w:rsidP="00C053F7">
            <w:pPr>
              <w:tabs>
                <w:tab w:val="left" w:pos="251"/>
                <w:tab w:val="left" w:pos="393"/>
              </w:tabs>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-оценка результатов контрольных работ.</w:t>
            </w:r>
          </w:p>
          <w:p w14:paraId="117BCE50" w14:textId="77777777" w:rsidR="00C053F7" w:rsidRPr="00077960" w:rsidRDefault="00C053F7" w:rsidP="00C053F7">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b/>
                <w:sz w:val="24"/>
                <w:szCs w:val="24"/>
              </w:rPr>
              <w:t>Промежуточная аттестация:</w:t>
            </w:r>
          </w:p>
          <w:p w14:paraId="55A67AC6" w14:textId="77777777" w:rsidR="00C053F7" w:rsidRPr="00077960" w:rsidRDefault="00C053F7" w:rsidP="00C053F7">
            <w:pPr>
              <w:spacing w:after="0" w:line="240" w:lineRule="auto"/>
              <w:jc w:val="both"/>
              <w:rPr>
                <w:rFonts w:ascii="Times New Roman" w:eastAsia="Calibri" w:hAnsi="Times New Roman" w:cs="Times New Roman"/>
                <w:b/>
                <w:sz w:val="24"/>
                <w:szCs w:val="24"/>
              </w:rPr>
            </w:pPr>
            <w:r w:rsidRPr="00077960">
              <w:rPr>
                <w:rFonts w:ascii="Times New Roman" w:eastAsia="Calibri" w:hAnsi="Times New Roman" w:cs="Times New Roman"/>
                <w:sz w:val="24"/>
                <w:szCs w:val="24"/>
              </w:rPr>
              <w:t xml:space="preserve">-экспертная оценка устных ответов на дифференцированном </w:t>
            </w:r>
            <w:r w:rsidRPr="00077960">
              <w:rPr>
                <w:rFonts w:ascii="Times New Roman" w:eastAsia="Calibri" w:hAnsi="Times New Roman" w:cs="Times New Roman"/>
                <w:sz w:val="24"/>
                <w:szCs w:val="24"/>
              </w:rPr>
              <w:lastRenderedPageBreak/>
              <w:t xml:space="preserve">зачете </w:t>
            </w:r>
          </w:p>
          <w:p w14:paraId="6EC0E21B" w14:textId="77777777" w:rsidR="00C053F7" w:rsidRPr="00077960" w:rsidRDefault="00C053F7" w:rsidP="00C053F7">
            <w:pPr>
              <w:spacing w:after="0" w:line="240" w:lineRule="auto"/>
              <w:jc w:val="both"/>
              <w:rPr>
                <w:rFonts w:ascii="Times New Roman" w:eastAsia="Calibri" w:hAnsi="Times New Roman" w:cs="Times New Roman"/>
                <w:sz w:val="24"/>
                <w:szCs w:val="24"/>
              </w:rPr>
            </w:pPr>
          </w:p>
        </w:tc>
      </w:tr>
      <w:tr w:rsidR="00E6132B" w:rsidRPr="00077960" w14:paraId="5718A497" w14:textId="77777777" w:rsidTr="00E6132B">
        <w:tc>
          <w:tcPr>
            <w:tcW w:w="2213" w:type="pct"/>
          </w:tcPr>
          <w:p w14:paraId="07DB9851" w14:textId="77777777" w:rsidR="00E6132B" w:rsidRPr="00077960" w:rsidRDefault="00E6132B" w:rsidP="00E6132B">
            <w:pPr>
              <w:pStyle w:val="TableParagraph"/>
              <w:spacing w:line="319" w:lineRule="exact"/>
              <w:rPr>
                <w:rFonts w:ascii="Times New Roman" w:hAnsi="Times New Roman" w:cs="Times New Roman"/>
                <w:b/>
                <w:bCs/>
                <w:sz w:val="24"/>
                <w:szCs w:val="24"/>
              </w:rPr>
            </w:pPr>
            <w:r w:rsidRPr="00077960">
              <w:rPr>
                <w:rFonts w:ascii="Times New Roman" w:hAnsi="Times New Roman" w:cs="Times New Roman"/>
                <w:b/>
                <w:bCs/>
                <w:sz w:val="24"/>
                <w:szCs w:val="24"/>
              </w:rPr>
              <w:lastRenderedPageBreak/>
              <w:t>Знания:</w:t>
            </w:r>
          </w:p>
          <w:p w14:paraId="0E6F199F"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сущность гражданско-патриотической позиции, общечеловеческих ценностей</w:t>
            </w:r>
          </w:p>
          <w:p w14:paraId="57369318"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 xml:space="preserve">значимость профессиональной деятельности по профессии </w:t>
            </w:r>
          </w:p>
          <w:p w14:paraId="63B5F19C"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стандарты антикоррупционного поведения и последствия его нарушения</w:t>
            </w:r>
          </w:p>
          <w:p w14:paraId="5602CB1B"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этику деловых отношений;</w:t>
            </w:r>
          </w:p>
          <w:p w14:paraId="4436B80E"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основы деловой культуры в устной и письменной форме;</w:t>
            </w:r>
          </w:p>
          <w:p w14:paraId="023FC47C"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нормы и правила поведения и общения в деловой профессиональной обстановке;</w:t>
            </w:r>
          </w:p>
          <w:p w14:paraId="3ABE3367"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основные правила этикета;</w:t>
            </w:r>
          </w:p>
          <w:p w14:paraId="24CC216A"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сущность и содержание бухгалтерского учета в коммерческих организациях;</w:t>
            </w:r>
          </w:p>
          <w:p w14:paraId="462AA14B"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основные правила и методы ведения бухгалтерского учета;</w:t>
            </w:r>
          </w:p>
          <w:p w14:paraId="6C7AA684"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виды бухгалтерских счетов;</w:t>
            </w:r>
          </w:p>
          <w:p w14:paraId="385301DA"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учет хозяйственных операций.</w:t>
            </w:r>
          </w:p>
          <w:p w14:paraId="637AD140"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услуги розничной торговли, их классификацию и качество;</w:t>
            </w:r>
          </w:p>
          <w:p w14:paraId="79BA61E8"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виды розничной торговой сети и их характеристику;</w:t>
            </w:r>
          </w:p>
          <w:p w14:paraId="7E4B036E"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 xml:space="preserve">типизацию и специализацию розничной </w:t>
            </w:r>
            <w:r w:rsidRPr="00077960">
              <w:rPr>
                <w:rFonts w:ascii="Times New Roman" w:hAnsi="Times New Roman" w:cs="Times New Roman"/>
                <w:sz w:val="24"/>
                <w:szCs w:val="24"/>
              </w:rPr>
              <w:lastRenderedPageBreak/>
              <w:t>торговой сети;</w:t>
            </w:r>
          </w:p>
          <w:p w14:paraId="1ECF806F"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особенности технологических планировок организаций торговли;</w:t>
            </w:r>
          </w:p>
          <w:p w14:paraId="197EE457"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основы маркетинговой деятельности и менеджмента в торговле;</w:t>
            </w:r>
          </w:p>
          <w:p w14:paraId="340A920E"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основы товароснабжения в торговле;</w:t>
            </w:r>
          </w:p>
          <w:p w14:paraId="1492029F" w14:textId="77777777" w:rsidR="00E6132B" w:rsidRPr="00077960" w:rsidRDefault="00E6132B" w:rsidP="00E6132B">
            <w:pPr>
              <w:pStyle w:val="TableParagraph"/>
              <w:spacing w:line="319" w:lineRule="exact"/>
              <w:rPr>
                <w:rFonts w:ascii="Times New Roman" w:hAnsi="Times New Roman" w:cs="Times New Roman"/>
                <w:sz w:val="24"/>
                <w:szCs w:val="24"/>
              </w:rPr>
            </w:pPr>
            <w:r w:rsidRPr="00077960">
              <w:rPr>
                <w:rFonts w:ascii="Times New Roman" w:hAnsi="Times New Roman" w:cs="Times New Roman"/>
                <w:sz w:val="24"/>
                <w:szCs w:val="24"/>
              </w:rPr>
              <w:t xml:space="preserve">основные виды тары и </w:t>
            </w:r>
            <w:proofErr w:type="spellStart"/>
            <w:r w:rsidRPr="00077960">
              <w:rPr>
                <w:rFonts w:ascii="Times New Roman" w:hAnsi="Times New Roman" w:cs="Times New Roman"/>
                <w:sz w:val="24"/>
                <w:szCs w:val="24"/>
              </w:rPr>
              <w:t>тароматериалов</w:t>
            </w:r>
            <w:proofErr w:type="spellEnd"/>
            <w:r w:rsidRPr="00077960">
              <w:rPr>
                <w:rFonts w:ascii="Times New Roman" w:hAnsi="Times New Roman" w:cs="Times New Roman"/>
                <w:sz w:val="24"/>
                <w:szCs w:val="24"/>
              </w:rPr>
              <w:t xml:space="preserve">, особенности </w:t>
            </w:r>
            <w:proofErr w:type="spellStart"/>
            <w:r w:rsidRPr="00077960">
              <w:rPr>
                <w:rFonts w:ascii="Times New Roman" w:hAnsi="Times New Roman" w:cs="Times New Roman"/>
                <w:sz w:val="24"/>
                <w:szCs w:val="24"/>
              </w:rPr>
              <w:t>тарооборота</w:t>
            </w:r>
            <w:proofErr w:type="spellEnd"/>
            <w:r w:rsidRPr="00077960">
              <w:rPr>
                <w:rFonts w:ascii="Times New Roman" w:hAnsi="Times New Roman" w:cs="Times New Roman"/>
                <w:sz w:val="24"/>
                <w:szCs w:val="24"/>
              </w:rPr>
              <w:t>;</w:t>
            </w:r>
          </w:p>
          <w:p w14:paraId="54972C23" w14:textId="56E98BA5" w:rsidR="00E6132B" w:rsidRPr="00077960" w:rsidRDefault="00E6132B" w:rsidP="00E6132B">
            <w:pPr>
              <w:pStyle w:val="TableParagraph"/>
              <w:spacing w:line="319" w:lineRule="exact"/>
              <w:rPr>
                <w:rFonts w:ascii="Times New Roman" w:hAnsi="Times New Roman" w:cs="Times New Roman"/>
                <w:b/>
                <w:bCs/>
                <w:sz w:val="24"/>
                <w:szCs w:val="24"/>
              </w:rPr>
            </w:pPr>
            <w:r w:rsidRPr="00077960">
              <w:rPr>
                <w:rFonts w:ascii="Times New Roman" w:hAnsi="Times New Roman" w:cs="Times New Roman"/>
                <w:sz w:val="24"/>
                <w:szCs w:val="24"/>
              </w:rPr>
              <w:t>технологию приемки, хранения, подготовки товаров к продаже, размещения и выкладки</w:t>
            </w:r>
          </w:p>
        </w:tc>
        <w:tc>
          <w:tcPr>
            <w:tcW w:w="1438" w:type="pct"/>
          </w:tcPr>
          <w:p w14:paraId="57F8957C" w14:textId="77777777" w:rsidR="00E6132B" w:rsidRPr="00077960" w:rsidRDefault="00E6132B" w:rsidP="00E6132B">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lastRenderedPageBreak/>
              <w:t>Полнота ответов, точность формулировок, не менее 75% правильных ответов.</w:t>
            </w:r>
          </w:p>
          <w:p w14:paraId="768B91D5" w14:textId="77777777" w:rsidR="00E6132B" w:rsidRPr="00077960" w:rsidRDefault="00E6132B" w:rsidP="00E6132B">
            <w:pPr>
              <w:spacing w:after="0" w:line="240" w:lineRule="auto"/>
              <w:jc w:val="both"/>
              <w:rPr>
                <w:rFonts w:ascii="Times New Roman" w:eastAsia="Calibri" w:hAnsi="Times New Roman" w:cs="Times New Roman"/>
                <w:color w:val="000000"/>
                <w:sz w:val="24"/>
                <w:szCs w:val="24"/>
              </w:rPr>
            </w:pPr>
            <w:r w:rsidRPr="00077960">
              <w:rPr>
                <w:rFonts w:ascii="Times New Roman" w:eastAsia="Calibri" w:hAnsi="Times New Roman" w:cs="Times New Roman"/>
                <w:sz w:val="24"/>
                <w:szCs w:val="24"/>
              </w:rPr>
              <w:t xml:space="preserve">Не менее 75% правильных </w:t>
            </w:r>
            <w:r w:rsidRPr="00077960">
              <w:rPr>
                <w:rFonts w:ascii="Times New Roman" w:eastAsia="Calibri" w:hAnsi="Times New Roman" w:cs="Times New Roman"/>
                <w:color w:val="000000"/>
                <w:sz w:val="24"/>
                <w:szCs w:val="24"/>
              </w:rPr>
              <w:t>ответов.</w:t>
            </w:r>
          </w:p>
          <w:p w14:paraId="636685C6" w14:textId="77777777" w:rsidR="00E6132B" w:rsidRPr="00077960" w:rsidRDefault="00E6132B" w:rsidP="00E6132B">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color w:val="000000"/>
                <w:sz w:val="24"/>
                <w:szCs w:val="24"/>
              </w:rPr>
              <w:t xml:space="preserve">Адекватность </w:t>
            </w:r>
            <w:r w:rsidRPr="00077960">
              <w:rPr>
                <w:rFonts w:ascii="Times New Roman" w:eastAsia="Calibri" w:hAnsi="Times New Roman" w:cs="Times New Roman"/>
                <w:sz w:val="24"/>
                <w:szCs w:val="24"/>
              </w:rPr>
              <w:t xml:space="preserve">результатов поставленным целям, </w:t>
            </w:r>
          </w:p>
          <w:p w14:paraId="6F26DE42" w14:textId="77777777" w:rsidR="00E6132B" w:rsidRPr="00077960" w:rsidRDefault="00E6132B" w:rsidP="00E6132B">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полнота ответов, точность формулировок, адекватность применения профессиональной терминологии</w:t>
            </w:r>
          </w:p>
          <w:p w14:paraId="46851DFF" w14:textId="77777777" w:rsidR="00E6132B" w:rsidRPr="00077960" w:rsidRDefault="00E6132B" w:rsidP="00E6132B">
            <w:pPr>
              <w:spacing w:after="0" w:line="240" w:lineRule="auto"/>
              <w:jc w:val="both"/>
              <w:rPr>
                <w:rFonts w:ascii="Times New Roman" w:eastAsia="Calibri" w:hAnsi="Times New Roman" w:cs="Times New Roman"/>
                <w:sz w:val="24"/>
                <w:szCs w:val="24"/>
              </w:rPr>
            </w:pPr>
          </w:p>
        </w:tc>
        <w:tc>
          <w:tcPr>
            <w:tcW w:w="1349" w:type="pct"/>
          </w:tcPr>
          <w:p w14:paraId="4129884E" w14:textId="77777777" w:rsidR="00E6132B" w:rsidRPr="00077960" w:rsidRDefault="00E6132B" w:rsidP="00E6132B">
            <w:pPr>
              <w:spacing w:after="0" w:line="240" w:lineRule="auto"/>
              <w:jc w:val="both"/>
              <w:rPr>
                <w:rFonts w:ascii="Times New Roman" w:eastAsia="Calibri" w:hAnsi="Times New Roman" w:cs="Times New Roman"/>
                <w:b/>
                <w:sz w:val="24"/>
                <w:szCs w:val="24"/>
              </w:rPr>
            </w:pPr>
            <w:r w:rsidRPr="00077960">
              <w:rPr>
                <w:rFonts w:ascii="Times New Roman" w:eastAsia="Calibri" w:hAnsi="Times New Roman" w:cs="Times New Roman"/>
                <w:b/>
                <w:sz w:val="24"/>
                <w:szCs w:val="24"/>
              </w:rPr>
              <w:t>Текущий контроль:</w:t>
            </w:r>
          </w:p>
          <w:p w14:paraId="715EFBC3" w14:textId="77777777" w:rsidR="00E6132B" w:rsidRPr="00077960" w:rsidRDefault="00E6132B" w:rsidP="00E6132B">
            <w:pPr>
              <w:tabs>
                <w:tab w:val="left" w:pos="251"/>
              </w:tabs>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-устный опрос;</w:t>
            </w:r>
          </w:p>
          <w:p w14:paraId="63ED6977" w14:textId="77777777" w:rsidR="00E6132B" w:rsidRPr="00077960" w:rsidRDefault="00E6132B" w:rsidP="00E6132B">
            <w:pPr>
              <w:tabs>
                <w:tab w:val="left" w:pos="251"/>
              </w:tabs>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-тестирование;</w:t>
            </w:r>
          </w:p>
          <w:p w14:paraId="25F3DD5D" w14:textId="77777777" w:rsidR="00E6132B" w:rsidRPr="00077960" w:rsidRDefault="00E6132B" w:rsidP="00E6132B">
            <w:pPr>
              <w:tabs>
                <w:tab w:val="left" w:pos="251"/>
                <w:tab w:val="left" w:pos="393"/>
              </w:tabs>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-оценка результатов контрольных работ.</w:t>
            </w:r>
          </w:p>
          <w:p w14:paraId="177FF82D" w14:textId="77777777" w:rsidR="00E6132B" w:rsidRPr="00077960" w:rsidRDefault="00E6132B" w:rsidP="00E6132B">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b/>
                <w:sz w:val="24"/>
                <w:szCs w:val="24"/>
              </w:rPr>
              <w:t>Промежуточная аттестация:</w:t>
            </w:r>
          </w:p>
          <w:p w14:paraId="2360A373" w14:textId="77777777" w:rsidR="00E6132B" w:rsidRPr="00077960" w:rsidRDefault="00E6132B" w:rsidP="00E6132B">
            <w:pPr>
              <w:spacing w:after="0" w:line="240" w:lineRule="auto"/>
              <w:jc w:val="both"/>
              <w:rPr>
                <w:rFonts w:ascii="Times New Roman" w:eastAsia="Calibri" w:hAnsi="Times New Roman" w:cs="Times New Roman"/>
                <w:b/>
                <w:sz w:val="24"/>
                <w:szCs w:val="24"/>
              </w:rPr>
            </w:pPr>
            <w:r w:rsidRPr="00077960">
              <w:rPr>
                <w:rFonts w:ascii="Times New Roman" w:eastAsia="Calibri" w:hAnsi="Times New Roman" w:cs="Times New Roman"/>
                <w:sz w:val="24"/>
                <w:szCs w:val="24"/>
              </w:rPr>
              <w:t xml:space="preserve">-экспертная оценка устных ответов на дифференцированном зачете </w:t>
            </w:r>
          </w:p>
          <w:p w14:paraId="7BDC8CF6" w14:textId="77777777" w:rsidR="00E6132B" w:rsidRPr="00077960" w:rsidRDefault="00E6132B" w:rsidP="00E6132B">
            <w:pPr>
              <w:spacing w:after="0" w:line="240" w:lineRule="auto"/>
              <w:jc w:val="both"/>
              <w:rPr>
                <w:rFonts w:ascii="Times New Roman" w:eastAsia="Calibri" w:hAnsi="Times New Roman" w:cs="Times New Roman"/>
                <w:b/>
                <w:sz w:val="24"/>
                <w:szCs w:val="24"/>
              </w:rPr>
            </w:pPr>
          </w:p>
        </w:tc>
      </w:tr>
    </w:tbl>
    <w:p w14:paraId="717A7C75" w14:textId="77777777" w:rsidR="00C053F7" w:rsidRPr="00010517" w:rsidRDefault="00C053F7" w:rsidP="00C053F7">
      <w:pPr>
        <w:rPr>
          <w:rFonts w:ascii="Times New Roman" w:hAnsi="Times New Roman" w:cs="Times New Roman"/>
          <w:b/>
          <w:sz w:val="20"/>
          <w:szCs w:val="48"/>
        </w:rPr>
      </w:pPr>
    </w:p>
    <w:p w14:paraId="02765609" w14:textId="77777777" w:rsidR="00B950C6" w:rsidRPr="00010517" w:rsidRDefault="00B950C6"/>
    <w:p w14:paraId="10CF56E3" w14:textId="77777777" w:rsidR="00B950C6" w:rsidRPr="00010517" w:rsidRDefault="00B950C6"/>
    <w:p w14:paraId="717114E6" w14:textId="77777777" w:rsidR="00474760" w:rsidRPr="00010517" w:rsidRDefault="00474760">
      <w:pPr>
        <w:rPr>
          <w:rFonts w:ascii="Times New Roman" w:hAnsi="Times New Roman"/>
          <w:b/>
          <w:sz w:val="24"/>
          <w:szCs w:val="24"/>
        </w:rPr>
      </w:pPr>
      <w:r w:rsidRPr="00010517">
        <w:rPr>
          <w:rFonts w:ascii="Times New Roman" w:hAnsi="Times New Roman"/>
          <w:b/>
          <w:sz w:val="24"/>
          <w:szCs w:val="24"/>
        </w:rPr>
        <w:br w:type="page"/>
      </w:r>
    </w:p>
    <w:p w14:paraId="6AF1C6B4" w14:textId="30B02B12" w:rsidR="00F40422" w:rsidRPr="00010517" w:rsidRDefault="00F40422" w:rsidP="00F40422">
      <w:pPr>
        <w:spacing w:after="0"/>
        <w:jc w:val="right"/>
        <w:rPr>
          <w:rFonts w:ascii="Times New Roman" w:hAnsi="Times New Roman"/>
          <w:b/>
          <w:sz w:val="24"/>
          <w:szCs w:val="24"/>
        </w:rPr>
      </w:pPr>
      <w:r w:rsidRPr="00010517">
        <w:rPr>
          <w:rFonts w:ascii="Times New Roman" w:hAnsi="Times New Roman"/>
          <w:b/>
          <w:sz w:val="24"/>
          <w:szCs w:val="24"/>
        </w:rPr>
        <w:lastRenderedPageBreak/>
        <w:t>Приложение 3.3</w:t>
      </w:r>
    </w:p>
    <w:p w14:paraId="05704860" w14:textId="30D1711E" w:rsidR="001C19A8" w:rsidRPr="00010517" w:rsidRDefault="00474760" w:rsidP="001C19A8">
      <w:pPr>
        <w:spacing w:after="0"/>
        <w:jc w:val="right"/>
        <w:rPr>
          <w:rFonts w:ascii="Times New Roman" w:hAnsi="Times New Roman"/>
          <w:i/>
          <w:color w:val="FF0000"/>
          <w:sz w:val="24"/>
          <w:szCs w:val="24"/>
        </w:rPr>
      </w:pPr>
      <w:r w:rsidRPr="00010517">
        <w:rPr>
          <w:rFonts w:ascii="Times New Roman" w:hAnsi="Times New Roman"/>
          <w:sz w:val="24"/>
          <w:szCs w:val="24"/>
        </w:rPr>
        <w:t>к ПОП-П по профессии</w:t>
      </w:r>
    </w:p>
    <w:p w14:paraId="3F953AC1" w14:textId="77777777" w:rsidR="001C19A8" w:rsidRPr="00010517" w:rsidRDefault="001C19A8" w:rsidP="001C19A8">
      <w:pPr>
        <w:spacing w:after="0"/>
        <w:jc w:val="right"/>
        <w:rPr>
          <w:rFonts w:ascii="Times New Roman" w:hAnsi="Times New Roman"/>
          <w:sz w:val="24"/>
          <w:szCs w:val="24"/>
        </w:rPr>
      </w:pPr>
      <w:r w:rsidRPr="00010517">
        <w:rPr>
          <w:rFonts w:ascii="Times New Roman" w:hAnsi="Times New Roman"/>
          <w:sz w:val="24"/>
          <w:szCs w:val="24"/>
        </w:rPr>
        <w:t>38.01.02 Продавец, контролер-кассир</w:t>
      </w:r>
    </w:p>
    <w:p w14:paraId="095198A3" w14:textId="77777777" w:rsidR="00863505" w:rsidRPr="00010517" w:rsidRDefault="00863505" w:rsidP="00863505">
      <w:pPr>
        <w:jc w:val="center"/>
        <w:rPr>
          <w:rFonts w:ascii="Times New Roman" w:hAnsi="Times New Roman" w:cs="Times New Roman"/>
          <w:b/>
          <w:i/>
        </w:rPr>
      </w:pPr>
    </w:p>
    <w:p w14:paraId="1A594F07" w14:textId="77777777" w:rsidR="00863505" w:rsidRPr="00010517" w:rsidRDefault="00863505" w:rsidP="00863505">
      <w:pPr>
        <w:jc w:val="center"/>
        <w:rPr>
          <w:rFonts w:ascii="Times New Roman" w:hAnsi="Times New Roman" w:cs="Times New Roman"/>
          <w:b/>
          <w:i/>
        </w:rPr>
      </w:pPr>
    </w:p>
    <w:p w14:paraId="6F3980A7" w14:textId="77777777" w:rsidR="00863505" w:rsidRPr="00010517" w:rsidRDefault="00863505" w:rsidP="00863505">
      <w:pPr>
        <w:jc w:val="center"/>
        <w:rPr>
          <w:rFonts w:ascii="Times New Roman" w:hAnsi="Times New Roman" w:cs="Times New Roman"/>
          <w:b/>
          <w:i/>
        </w:rPr>
      </w:pPr>
    </w:p>
    <w:p w14:paraId="0C0980F4" w14:textId="77777777" w:rsidR="00863505" w:rsidRPr="00010517" w:rsidRDefault="00863505" w:rsidP="00863505">
      <w:pPr>
        <w:jc w:val="center"/>
        <w:rPr>
          <w:rFonts w:ascii="Times New Roman" w:hAnsi="Times New Roman" w:cs="Times New Roman"/>
          <w:b/>
          <w:i/>
        </w:rPr>
      </w:pPr>
    </w:p>
    <w:p w14:paraId="63A4D4E6" w14:textId="575FA0B7" w:rsidR="00863505" w:rsidRPr="00010517" w:rsidRDefault="00863505" w:rsidP="00863505">
      <w:pPr>
        <w:jc w:val="center"/>
        <w:rPr>
          <w:rFonts w:ascii="Times New Roman" w:hAnsi="Times New Roman" w:cs="Times New Roman"/>
          <w:b/>
          <w:i/>
        </w:rPr>
      </w:pPr>
    </w:p>
    <w:p w14:paraId="0AA564AD" w14:textId="0613EC4F" w:rsidR="001C19A8" w:rsidRPr="00010517" w:rsidRDefault="001C19A8" w:rsidP="00863505">
      <w:pPr>
        <w:jc w:val="center"/>
        <w:rPr>
          <w:rFonts w:ascii="Times New Roman" w:hAnsi="Times New Roman" w:cs="Times New Roman"/>
          <w:b/>
          <w:i/>
        </w:rPr>
      </w:pPr>
    </w:p>
    <w:p w14:paraId="455D53A9" w14:textId="77777777" w:rsidR="001C19A8" w:rsidRPr="00010517" w:rsidRDefault="001C19A8" w:rsidP="00863505">
      <w:pPr>
        <w:jc w:val="center"/>
        <w:rPr>
          <w:rFonts w:ascii="Times New Roman" w:hAnsi="Times New Roman" w:cs="Times New Roman"/>
          <w:b/>
          <w:i/>
        </w:rPr>
      </w:pPr>
    </w:p>
    <w:p w14:paraId="4588679A" w14:textId="77777777" w:rsidR="00863505" w:rsidRPr="00010517" w:rsidRDefault="00863505" w:rsidP="00863505">
      <w:pPr>
        <w:jc w:val="center"/>
        <w:rPr>
          <w:rFonts w:ascii="Times New Roman" w:hAnsi="Times New Roman" w:cs="Times New Roman"/>
          <w:b/>
          <w:i/>
        </w:rPr>
      </w:pPr>
    </w:p>
    <w:p w14:paraId="1CFB55F1" w14:textId="77777777" w:rsidR="00863505" w:rsidRPr="00010517" w:rsidRDefault="00863505" w:rsidP="00863505">
      <w:pPr>
        <w:jc w:val="center"/>
        <w:rPr>
          <w:rFonts w:ascii="Times New Roman" w:hAnsi="Times New Roman" w:cs="Times New Roman"/>
          <w:b/>
          <w:i/>
        </w:rPr>
      </w:pPr>
    </w:p>
    <w:p w14:paraId="711CAD9A" w14:textId="77777777" w:rsidR="00863505" w:rsidRPr="00010517" w:rsidRDefault="00863505" w:rsidP="00863505">
      <w:pPr>
        <w:jc w:val="center"/>
        <w:rPr>
          <w:rFonts w:ascii="Times New Roman" w:hAnsi="Times New Roman" w:cs="Times New Roman"/>
          <w:b/>
          <w:i/>
        </w:rPr>
      </w:pPr>
    </w:p>
    <w:p w14:paraId="743CEFD8" w14:textId="255465C6" w:rsidR="00863505" w:rsidRPr="00010517" w:rsidRDefault="00F40422" w:rsidP="00863505">
      <w:pPr>
        <w:jc w:val="center"/>
        <w:rPr>
          <w:rFonts w:ascii="Times New Roman" w:hAnsi="Times New Roman" w:cs="Times New Roman"/>
          <w:b/>
          <w:sz w:val="24"/>
          <w:szCs w:val="24"/>
        </w:rPr>
      </w:pPr>
      <w:r w:rsidRPr="00010517">
        <w:rPr>
          <w:rFonts w:ascii="Times New Roman" w:hAnsi="Times New Roman" w:cs="Times New Roman"/>
          <w:b/>
          <w:sz w:val="24"/>
          <w:szCs w:val="24"/>
        </w:rPr>
        <w:t xml:space="preserve">ПРИМЕРНАЯ </w:t>
      </w:r>
      <w:r w:rsidR="00863505" w:rsidRPr="00010517">
        <w:rPr>
          <w:rFonts w:ascii="Times New Roman" w:hAnsi="Times New Roman" w:cs="Times New Roman"/>
          <w:b/>
          <w:sz w:val="24"/>
          <w:szCs w:val="24"/>
        </w:rPr>
        <w:t>РАБОЧАЯ ПРОГРАММА УЧЕБНОЙ ДИСЦИПЛИНЫ</w:t>
      </w:r>
    </w:p>
    <w:p w14:paraId="440391B8" w14:textId="285F66BE" w:rsidR="00863505" w:rsidRPr="00010517" w:rsidRDefault="00946AD7" w:rsidP="001C19A8">
      <w:pPr>
        <w:spacing w:after="0"/>
        <w:jc w:val="center"/>
        <w:rPr>
          <w:rFonts w:ascii="Times New Roman" w:hAnsi="Times New Roman" w:cs="Times New Roman"/>
          <w:b/>
          <w:i/>
          <w:sz w:val="28"/>
          <w:szCs w:val="28"/>
        </w:rPr>
      </w:pPr>
      <w:bookmarkStart w:id="8" w:name="_Hlk107851694"/>
      <w:r w:rsidRPr="00010517">
        <w:rPr>
          <w:rFonts w:ascii="Times New Roman" w:hAnsi="Times New Roman" w:cs="Times New Roman"/>
          <w:b/>
          <w:iCs/>
          <w:sz w:val="24"/>
          <w:szCs w:val="24"/>
        </w:rPr>
        <w:t>ОП.</w:t>
      </w:r>
      <w:r w:rsidR="00863505" w:rsidRPr="00010517">
        <w:rPr>
          <w:rFonts w:ascii="Times New Roman" w:hAnsi="Times New Roman" w:cs="Times New Roman"/>
          <w:b/>
          <w:iCs/>
          <w:sz w:val="24"/>
          <w:szCs w:val="24"/>
        </w:rPr>
        <w:t xml:space="preserve">03 </w:t>
      </w:r>
      <w:bookmarkEnd w:id="8"/>
      <w:r w:rsidR="001C19A8" w:rsidRPr="00010517">
        <w:rPr>
          <w:rFonts w:ascii="Times New Roman" w:hAnsi="Times New Roman" w:cs="Times New Roman"/>
          <w:b/>
          <w:iCs/>
          <w:sz w:val="24"/>
          <w:szCs w:val="24"/>
        </w:rPr>
        <w:t>Организация и технологии розничной торговли</w:t>
      </w:r>
    </w:p>
    <w:p w14:paraId="57FA1E67" w14:textId="77777777" w:rsidR="00863505" w:rsidRPr="00010517" w:rsidRDefault="00863505" w:rsidP="00863505">
      <w:pPr>
        <w:rPr>
          <w:rFonts w:ascii="Times New Roman" w:hAnsi="Times New Roman" w:cs="Times New Roman"/>
          <w:b/>
          <w:i/>
        </w:rPr>
      </w:pPr>
    </w:p>
    <w:p w14:paraId="316D381A" w14:textId="77777777" w:rsidR="00863505" w:rsidRPr="00010517" w:rsidRDefault="00863505" w:rsidP="00863505">
      <w:pPr>
        <w:rPr>
          <w:rFonts w:ascii="Times New Roman" w:hAnsi="Times New Roman" w:cs="Times New Roman"/>
          <w:b/>
          <w:i/>
        </w:rPr>
      </w:pPr>
    </w:p>
    <w:p w14:paraId="460DF963" w14:textId="77777777" w:rsidR="00863505" w:rsidRPr="00010517" w:rsidRDefault="00863505" w:rsidP="00863505">
      <w:pPr>
        <w:rPr>
          <w:rFonts w:ascii="Times New Roman" w:hAnsi="Times New Roman" w:cs="Times New Roman"/>
          <w:b/>
          <w:i/>
        </w:rPr>
      </w:pPr>
    </w:p>
    <w:p w14:paraId="212530CB" w14:textId="77777777" w:rsidR="00863505" w:rsidRPr="00010517" w:rsidRDefault="00863505" w:rsidP="00863505">
      <w:pPr>
        <w:rPr>
          <w:rFonts w:ascii="Times New Roman" w:hAnsi="Times New Roman" w:cs="Times New Roman"/>
          <w:b/>
          <w:i/>
        </w:rPr>
      </w:pPr>
    </w:p>
    <w:p w14:paraId="2ACDAFD1" w14:textId="77777777" w:rsidR="00863505" w:rsidRPr="00010517" w:rsidRDefault="00863505" w:rsidP="00863505">
      <w:pPr>
        <w:rPr>
          <w:rFonts w:ascii="Times New Roman" w:hAnsi="Times New Roman" w:cs="Times New Roman"/>
          <w:b/>
          <w:i/>
        </w:rPr>
      </w:pPr>
    </w:p>
    <w:p w14:paraId="2FDEB720" w14:textId="77777777" w:rsidR="00863505" w:rsidRPr="00010517" w:rsidRDefault="00863505" w:rsidP="00863505">
      <w:pPr>
        <w:rPr>
          <w:rFonts w:ascii="Times New Roman" w:hAnsi="Times New Roman" w:cs="Times New Roman"/>
          <w:b/>
          <w:i/>
        </w:rPr>
      </w:pPr>
    </w:p>
    <w:p w14:paraId="0E240412" w14:textId="77777777" w:rsidR="00863505" w:rsidRPr="00010517" w:rsidRDefault="00863505" w:rsidP="00863505">
      <w:pPr>
        <w:rPr>
          <w:rFonts w:ascii="Times New Roman" w:hAnsi="Times New Roman" w:cs="Times New Roman"/>
          <w:b/>
          <w:i/>
        </w:rPr>
      </w:pPr>
    </w:p>
    <w:p w14:paraId="16BCD7EB" w14:textId="77777777" w:rsidR="00863505" w:rsidRPr="00010517" w:rsidRDefault="00863505" w:rsidP="00863505">
      <w:pPr>
        <w:rPr>
          <w:rFonts w:ascii="Times New Roman" w:hAnsi="Times New Roman" w:cs="Times New Roman"/>
          <w:b/>
          <w:i/>
        </w:rPr>
      </w:pPr>
    </w:p>
    <w:p w14:paraId="65B420BE" w14:textId="77777777" w:rsidR="00863505" w:rsidRPr="00010517" w:rsidRDefault="00863505" w:rsidP="00863505">
      <w:pPr>
        <w:rPr>
          <w:rFonts w:ascii="Times New Roman" w:hAnsi="Times New Roman" w:cs="Times New Roman"/>
          <w:b/>
          <w:i/>
        </w:rPr>
      </w:pPr>
    </w:p>
    <w:p w14:paraId="4A591913" w14:textId="77777777" w:rsidR="00863505" w:rsidRPr="00010517" w:rsidRDefault="00863505" w:rsidP="00863505">
      <w:pPr>
        <w:rPr>
          <w:rFonts w:ascii="Times New Roman" w:hAnsi="Times New Roman" w:cs="Times New Roman"/>
          <w:b/>
          <w:i/>
        </w:rPr>
      </w:pPr>
    </w:p>
    <w:p w14:paraId="5723D800" w14:textId="77777777" w:rsidR="00863505" w:rsidRPr="00010517" w:rsidRDefault="00863505" w:rsidP="00863505">
      <w:pPr>
        <w:rPr>
          <w:rFonts w:ascii="Times New Roman" w:hAnsi="Times New Roman" w:cs="Times New Roman"/>
          <w:b/>
          <w:i/>
        </w:rPr>
      </w:pPr>
    </w:p>
    <w:p w14:paraId="152259A2" w14:textId="1FB9C13E" w:rsidR="00863505" w:rsidRPr="00010517" w:rsidRDefault="00863505" w:rsidP="00863505">
      <w:pPr>
        <w:jc w:val="center"/>
        <w:rPr>
          <w:rFonts w:ascii="Times New Roman" w:hAnsi="Times New Roman" w:cs="Times New Roman"/>
          <w:b/>
          <w:iCs/>
          <w:sz w:val="24"/>
          <w:szCs w:val="24"/>
        </w:rPr>
      </w:pPr>
      <w:r w:rsidRPr="00010517">
        <w:rPr>
          <w:rFonts w:ascii="Times New Roman" w:hAnsi="Times New Roman" w:cs="Times New Roman"/>
          <w:b/>
          <w:sz w:val="24"/>
          <w:szCs w:val="24"/>
        </w:rPr>
        <w:t>2023 г</w:t>
      </w:r>
      <w:r w:rsidR="00077960">
        <w:rPr>
          <w:rFonts w:ascii="Times New Roman" w:hAnsi="Times New Roman" w:cs="Times New Roman"/>
          <w:b/>
          <w:sz w:val="24"/>
          <w:szCs w:val="24"/>
        </w:rPr>
        <w:t>.</w:t>
      </w:r>
    </w:p>
    <w:p w14:paraId="61D56953" w14:textId="77777777" w:rsidR="00863505" w:rsidRPr="00010517" w:rsidRDefault="00863505" w:rsidP="00863505">
      <w:pPr>
        <w:spacing w:after="0"/>
        <w:rPr>
          <w:rFonts w:ascii="Times New Roman" w:hAnsi="Times New Roman" w:cs="Times New Roman"/>
          <w:b/>
          <w:i/>
          <w:sz w:val="24"/>
          <w:szCs w:val="24"/>
        </w:rPr>
        <w:sectPr w:rsidR="00863505" w:rsidRPr="00010517">
          <w:footerReference w:type="default" r:id="rId15"/>
          <w:pgSz w:w="11907" w:h="16840"/>
          <w:pgMar w:top="1134" w:right="851" w:bottom="992" w:left="1418" w:header="709" w:footer="709" w:gutter="0"/>
          <w:cols w:space="720"/>
        </w:sectPr>
      </w:pPr>
    </w:p>
    <w:p w14:paraId="53368E4F" w14:textId="77777777" w:rsidR="00863505" w:rsidRPr="00010517" w:rsidRDefault="00863505" w:rsidP="00863505">
      <w:pPr>
        <w:jc w:val="center"/>
        <w:rPr>
          <w:rFonts w:ascii="Times New Roman" w:hAnsi="Times New Roman" w:cs="Times New Roman"/>
          <w:b/>
          <w:i/>
          <w:sz w:val="24"/>
          <w:szCs w:val="24"/>
        </w:rPr>
      </w:pPr>
      <w:r w:rsidRPr="00010517">
        <w:rPr>
          <w:rFonts w:ascii="Times New Roman" w:hAnsi="Times New Roman" w:cs="Times New Roman"/>
          <w:b/>
          <w:i/>
          <w:sz w:val="24"/>
          <w:szCs w:val="24"/>
        </w:rPr>
        <w:lastRenderedPageBreak/>
        <w:t>СОДЕРЖАНИЕ</w:t>
      </w:r>
      <w:r w:rsidRPr="00010517">
        <w:rPr>
          <w:rFonts w:ascii="Times New Roman" w:hAnsi="Times New Roman" w:cs="Times New Roman"/>
          <w:b/>
          <w:sz w:val="28"/>
          <w:szCs w:val="28"/>
          <w:highlight w:val="red"/>
        </w:rPr>
        <w:t xml:space="preserve"> </w:t>
      </w:r>
    </w:p>
    <w:p w14:paraId="6EFE61E2" w14:textId="77777777" w:rsidR="00863505" w:rsidRPr="00010517" w:rsidRDefault="00863505" w:rsidP="00863505">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863505" w:rsidRPr="00010517" w14:paraId="77CFA62C" w14:textId="77777777" w:rsidTr="00863505">
        <w:tc>
          <w:tcPr>
            <w:tcW w:w="7501" w:type="dxa"/>
          </w:tcPr>
          <w:p w14:paraId="2FFE1E9A" w14:textId="77777777" w:rsidR="00863505" w:rsidRPr="00010517" w:rsidRDefault="00863505" w:rsidP="00AA76EC">
            <w:pPr>
              <w:pStyle w:val="aa"/>
              <w:numPr>
                <w:ilvl w:val="0"/>
                <w:numId w:val="14"/>
              </w:numPr>
              <w:suppressAutoHyphens/>
              <w:rPr>
                <w:rFonts w:ascii="Times New Roman" w:hAnsi="Times New Roman" w:cs="Times New Roman"/>
                <w:b/>
              </w:rPr>
            </w:pPr>
            <w:r w:rsidRPr="00010517">
              <w:rPr>
                <w:rFonts w:ascii="Times New Roman" w:hAnsi="Times New Roman" w:cs="Times New Roman"/>
                <w:b/>
              </w:rPr>
              <w:t xml:space="preserve">ОБЩАЯ ХАРАКТЕРИСТИКА </w:t>
            </w:r>
            <w:r w:rsidRPr="00010517">
              <w:rPr>
                <w:rFonts w:ascii="Times New Roman" w:hAnsi="Times New Roman" w:cs="Times New Roman"/>
                <w:b/>
                <w:color w:val="000000"/>
              </w:rPr>
              <w:t>РАБОЧЕЙ ПРОГРАММЫ</w:t>
            </w:r>
            <w:r w:rsidRPr="00010517">
              <w:rPr>
                <w:rFonts w:ascii="Times New Roman" w:hAnsi="Times New Roman" w:cs="Times New Roman"/>
                <w:b/>
              </w:rPr>
              <w:t xml:space="preserve"> УЧЕБНОЙ ДИСЦИПЛИНЫ</w:t>
            </w:r>
          </w:p>
        </w:tc>
        <w:tc>
          <w:tcPr>
            <w:tcW w:w="1854" w:type="dxa"/>
          </w:tcPr>
          <w:p w14:paraId="42E8CB64" w14:textId="31D12DC7" w:rsidR="00863505" w:rsidRPr="00010517" w:rsidRDefault="00863505" w:rsidP="00863505">
            <w:pPr>
              <w:jc w:val="center"/>
              <w:rPr>
                <w:rFonts w:ascii="Times New Roman" w:hAnsi="Times New Roman" w:cs="Times New Roman"/>
                <w:b/>
                <w:sz w:val="24"/>
                <w:szCs w:val="24"/>
              </w:rPr>
            </w:pPr>
          </w:p>
        </w:tc>
      </w:tr>
      <w:tr w:rsidR="00863505" w:rsidRPr="00010517" w14:paraId="3CE3BB6A" w14:textId="77777777" w:rsidTr="00863505">
        <w:tc>
          <w:tcPr>
            <w:tcW w:w="7501" w:type="dxa"/>
          </w:tcPr>
          <w:p w14:paraId="7426E6EF" w14:textId="77777777" w:rsidR="00863505" w:rsidRPr="00010517" w:rsidRDefault="00863505" w:rsidP="00AA76EC">
            <w:pPr>
              <w:pStyle w:val="aa"/>
              <w:numPr>
                <w:ilvl w:val="0"/>
                <w:numId w:val="14"/>
              </w:numPr>
              <w:suppressAutoHyphens/>
              <w:rPr>
                <w:rFonts w:ascii="Times New Roman" w:hAnsi="Times New Roman" w:cs="Times New Roman"/>
                <w:b/>
              </w:rPr>
            </w:pPr>
            <w:r w:rsidRPr="00010517">
              <w:rPr>
                <w:rFonts w:ascii="Times New Roman" w:hAnsi="Times New Roman" w:cs="Times New Roman"/>
                <w:b/>
              </w:rPr>
              <w:t>СТРУКТУРА И СОДЕРЖАНИЕ УЧЕБНОЙ ДИСЦИПЛИНЫ</w:t>
            </w:r>
          </w:p>
        </w:tc>
        <w:tc>
          <w:tcPr>
            <w:tcW w:w="1854" w:type="dxa"/>
          </w:tcPr>
          <w:p w14:paraId="13764FE5" w14:textId="40D604C2" w:rsidR="00863505" w:rsidRPr="00010517" w:rsidRDefault="00863505" w:rsidP="00863505">
            <w:pPr>
              <w:jc w:val="center"/>
              <w:rPr>
                <w:rFonts w:ascii="Times New Roman" w:hAnsi="Times New Roman" w:cs="Times New Roman"/>
                <w:b/>
                <w:sz w:val="24"/>
                <w:szCs w:val="24"/>
              </w:rPr>
            </w:pPr>
          </w:p>
        </w:tc>
      </w:tr>
      <w:tr w:rsidR="00863505" w:rsidRPr="00010517" w14:paraId="78F61413" w14:textId="77777777" w:rsidTr="00863505">
        <w:tc>
          <w:tcPr>
            <w:tcW w:w="7501" w:type="dxa"/>
          </w:tcPr>
          <w:p w14:paraId="0799A655" w14:textId="77777777" w:rsidR="00863505" w:rsidRPr="00010517" w:rsidRDefault="00863505" w:rsidP="00AA76EC">
            <w:pPr>
              <w:pStyle w:val="aa"/>
              <w:numPr>
                <w:ilvl w:val="0"/>
                <w:numId w:val="14"/>
              </w:numPr>
              <w:suppressAutoHyphens/>
              <w:rPr>
                <w:rFonts w:ascii="Times New Roman" w:hAnsi="Times New Roman" w:cs="Times New Roman"/>
                <w:b/>
              </w:rPr>
            </w:pPr>
            <w:r w:rsidRPr="00010517">
              <w:rPr>
                <w:rFonts w:ascii="Times New Roman" w:hAnsi="Times New Roman" w:cs="Times New Roman"/>
                <w:b/>
              </w:rPr>
              <w:t>УСЛОВИЯ РЕАЛИЗАЦИИ УЧЕБНОЙ ДИСЦИПЛИНЫ</w:t>
            </w:r>
          </w:p>
        </w:tc>
        <w:tc>
          <w:tcPr>
            <w:tcW w:w="1854" w:type="dxa"/>
          </w:tcPr>
          <w:p w14:paraId="2C8EAFAC" w14:textId="6D815BAB" w:rsidR="00863505" w:rsidRPr="00010517" w:rsidRDefault="00863505" w:rsidP="00863505">
            <w:pPr>
              <w:jc w:val="center"/>
              <w:rPr>
                <w:rFonts w:ascii="Times New Roman" w:hAnsi="Times New Roman" w:cs="Times New Roman"/>
                <w:b/>
                <w:sz w:val="24"/>
                <w:szCs w:val="24"/>
              </w:rPr>
            </w:pPr>
          </w:p>
        </w:tc>
      </w:tr>
      <w:tr w:rsidR="00863505" w:rsidRPr="00010517" w14:paraId="6E22337A" w14:textId="77777777" w:rsidTr="00863505">
        <w:tc>
          <w:tcPr>
            <w:tcW w:w="7501" w:type="dxa"/>
          </w:tcPr>
          <w:p w14:paraId="136D1EC2" w14:textId="77777777" w:rsidR="00863505" w:rsidRPr="00010517" w:rsidRDefault="00863505" w:rsidP="00AA76EC">
            <w:pPr>
              <w:pStyle w:val="aa"/>
              <w:numPr>
                <w:ilvl w:val="0"/>
                <w:numId w:val="14"/>
              </w:numPr>
              <w:suppressAutoHyphens/>
              <w:rPr>
                <w:rFonts w:ascii="Times New Roman" w:hAnsi="Times New Roman" w:cs="Times New Roman"/>
                <w:b/>
              </w:rPr>
            </w:pPr>
            <w:r w:rsidRPr="00010517">
              <w:rPr>
                <w:rFonts w:ascii="Times New Roman" w:hAnsi="Times New Roman" w:cs="Times New Roman"/>
                <w:b/>
              </w:rPr>
              <w:t>КОНТРОЛЬ И ОЦЕНКА РЕЗУЛЬТАТОВ ОСВОЕНИЯ УЧЕБНОЙ ДИСЦИПЛИНЫ</w:t>
            </w:r>
          </w:p>
          <w:p w14:paraId="5C41A3B5" w14:textId="77777777" w:rsidR="00863505" w:rsidRPr="00010517" w:rsidRDefault="00863505" w:rsidP="00863505">
            <w:pPr>
              <w:suppressAutoHyphens/>
              <w:rPr>
                <w:rFonts w:ascii="Times New Roman" w:hAnsi="Times New Roman" w:cs="Times New Roman"/>
                <w:b/>
                <w:sz w:val="24"/>
                <w:szCs w:val="24"/>
              </w:rPr>
            </w:pPr>
          </w:p>
        </w:tc>
        <w:tc>
          <w:tcPr>
            <w:tcW w:w="1854" w:type="dxa"/>
          </w:tcPr>
          <w:p w14:paraId="5D324F89" w14:textId="16A69D1E" w:rsidR="00863505" w:rsidRPr="00010517" w:rsidRDefault="00863505" w:rsidP="00863505">
            <w:pPr>
              <w:jc w:val="center"/>
              <w:rPr>
                <w:rFonts w:ascii="Times New Roman" w:hAnsi="Times New Roman" w:cs="Times New Roman"/>
                <w:b/>
                <w:sz w:val="24"/>
                <w:szCs w:val="24"/>
              </w:rPr>
            </w:pPr>
          </w:p>
        </w:tc>
      </w:tr>
    </w:tbl>
    <w:p w14:paraId="311DC110" w14:textId="114BE7F3" w:rsidR="00863505" w:rsidRPr="00077960" w:rsidRDefault="00863505" w:rsidP="00AA76EC">
      <w:pPr>
        <w:pStyle w:val="aa"/>
        <w:numPr>
          <w:ilvl w:val="0"/>
          <w:numId w:val="23"/>
        </w:numPr>
        <w:suppressAutoHyphens/>
        <w:spacing w:after="0"/>
        <w:jc w:val="center"/>
        <w:rPr>
          <w:rFonts w:ascii="Times New Roman" w:hAnsi="Times New Roman" w:cs="Times New Roman"/>
          <w:b/>
        </w:rPr>
      </w:pPr>
      <w:r w:rsidRPr="00077960">
        <w:rPr>
          <w:rFonts w:ascii="Times New Roman" w:hAnsi="Times New Roman" w:cs="Times New Roman"/>
          <w:b/>
          <w:i/>
          <w:u w:val="single"/>
        </w:rPr>
        <w:br w:type="page"/>
      </w:r>
      <w:r w:rsidRPr="00077960">
        <w:rPr>
          <w:rFonts w:ascii="Times New Roman" w:hAnsi="Times New Roman" w:cs="Times New Roman"/>
          <w:b/>
        </w:rPr>
        <w:lastRenderedPageBreak/>
        <w:t xml:space="preserve">ОБЩАЯ ХАРАКТЕРИСТИКА </w:t>
      </w:r>
      <w:r w:rsidRPr="00077960">
        <w:rPr>
          <w:rFonts w:ascii="Times New Roman" w:hAnsi="Times New Roman" w:cs="Times New Roman"/>
          <w:b/>
          <w:color w:val="000000"/>
        </w:rPr>
        <w:t>РАБОЧЕЙ ПРОГРАММЫ</w:t>
      </w:r>
      <w:r w:rsidRPr="00077960">
        <w:rPr>
          <w:rFonts w:ascii="Times New Roman" w:hAnsi="Times New Roman" w:cs="Times New Roman"/>
          <w:b/>
        </w:rPr>
        <w:t xml:space="preserve"> УЧЕБНОЙ ДИСЦИПЛИНЫ</w:t>
      </w:r>
    </w:p>
    <w:p w14:paraId="5D845276" w14:textId="217027FE" w:rsidR="00863505" w:rsidRPr="00010517" w:rsidRDefault="00863505" w:rsidP="00863505">
      <w:pPr>
        <w:spacing w:after="0"/>
        <w:jc w:val="center"/>
        <w:rPr>
          <w:rFonts w:ascii="Times New Roman" w:hAnsi="Times New Roman" w:cs="Times New Roman"/>
          <w:b/>
          <w:iCs/>
          <w:sz w:val="24"/>
          <w:szCs w:val="24"/>
        </w:rPr>
      </w:pPr>
      <w:r w:rsidRPr="00010517">
        <w:rPr>
          <w:rFonts w:ascii="Times New Roman" w:hAnsi="Times New Roman" w:cs="Times New Roman"/>
          <w:b/>
          <w:iCs/>
          <w:sz w:val="24"/>
          <w:szCs w:val="24"/>
        </w:rPr>
        <w:t>«</w:t>
      </w:r>
      <w:bookmarkStart w:id="9" w:name="_Hlk109652777"/>
      <w:r w:rsidR="00946AD7" w:rsidRPr="00010517">
        <w:rPr>
          <w:rFonts w:ascii="Times New Roman" w:hAnsi="Times New Roman" w:cs="Times New Roman"/>
          <w:b/>
          <w:bCs/>
          <w:iCs/>
          <w:sz w:val="24"/>
          <w:szCs w:val="24"/>
        </w:rPr>
        <w:t>ОП.</w:t>
      </w:r>
      <w:r w:rsidRPr="00010517">
        <w:rPr>
          <w:rFonts w:ascii="Times New Roman" w:hAnsi="Times New Roman" w:cs="Times New Roman"/>
          <w:b/>
          <w:bCs/>
          <w:iCs/>
          <w:sz w:val="24"/>
          <w:szCs w:val="24"/>
        </w:rPr>
        <w:t xml:space="preserve">03 </w:t>
      </w:r>
      <w:bookmarkEnd w:id="9"/>
      <w:r w:rsidR="001C19A8" w:rsidRPr="00010517">
        <w:rPr>
          <w:rFonts w:ascii="Times New Roman" w:hAnsi="Times New Roman" w:cs="Times New Roman"/>
          <w:b/>
          <w:bCs/>
          <w:iCs/>
          <w:sz w:val="24"/>
          <w:szCs w:val="24"/>
        </w:rPr>
        <w:t>Организация и технологии розничной торговли</w:t>
      </w:r>
      <w:r w:rsidRPr="00010517">
        <w:rPr>
          <w:rFonts w:ascii="Times New Roman" w:hAnsi="Times New Roman" w:cs="Times New Roman"/>
          <w:b/>
          <w:iCs/>
          <w:sz w:val="24"/>
          <w:szCs w:val="24"/>
        </w:rPr>
        <w:t>»</w:t>
      </w:r>
    </w:p>
    <w:p w14:paraId="385C55EE" w14:textId="77777777" w:rsidR="00863505" w:rsidRPr="00010517" w:rsidRDefault="00863505" w:rsidP="00863505">
      <w:pPr>
        <w:spacing w:after="0"/>
        <w:jc w:val="center"/>
        <w:rPr>
          <w:rFonts w:ascii="Times New Roman" w:hAnsi="Times New Roman" w:cs="Times New Roman"/>
          <w:sz w:val="24"/>
          <w:szCs w:val="24"/>
          <w:vertAlign w:val="superscript"/>
        </w:rPr>
      </w:pPr>
    </w:p>
    <w:p w14:paraId="495955DD" w14:textId="77777777" w:rsidR="00863505" w:rsidRPr="00010517" w:rsidRDefault="00863505" w:rsidP="00474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010517">
        <w:rPr>
          <w:rFonts w:ascii="Times New Roman" w:hAnsi="Times New Roman" w:cs="Times New Roman"/>
          <w:b/>
          <w:sz w:val="24"/>
          <w:szCs w:val="24"/>
        </w:rPr>
        <w:t xml:space="preserve">1.1. Место дисциплины в структуре основной образовательной программы: </w:t>
      </w:r>
    </w:p>
    <w:p w14:paraId="1E8DD588" w14:textId="0F30AFC4" w:rsidR="001C19A8" w:rsidRPr="00010517" w:rsidRDefault="00946AD7" w:rsidP="00474760">
      <w:pPr>
        <w:spacing w:after="0"/>
        <w:ind w:firstLine="709"/>
        <w:jc w:val="both"/>
        <w:rPr>
          <w:rFonts w:ascii="Times New Roman" w:hAnsi="Times New Roman"/>
          <w:sz w:val="24"/>
          <w:szCs w:val="24"/>
        </w:rPr>
      </w:pPr>
      <w:r w:rsidRPr="00010517">
        <w:rPr>
          <w:rFonts w:ascii="Times New Roman" w:hAnsi="Times New Roman" w:cs="Times New Roman"/>
          <w:sz w:val="24"/>
          <w:szCs w:val="24"/>
        </w:rPr>
        <w:t>Учебная дисциплина «</w:t>
      </w:r>
      <w:r w:rsidR="001C19A8" w:rsidRPr="00010517">
        <w:rPr>
          <w:rFonts w:ascii="Times New Roman" w:hAnsi="Times New Roman" w:cs="Times New Roman"/>
          <w:iCs/>
          <w:sz w:val="24"/>
          <w:szCs w:val="24"/>
        </w:rPr>
        <w:t>ОП.03 Организация и технологии розничной торговли</w:t>
      </w:r>
      <w:r w:rsidR="001C19A8" w:rsidRPr="00010517">
        <w:rPr>
          <w:rFonts w:ascii="Times New Roman" w:hAnsi="Times New Roman" w:cs="Times New Roman"/>
          <w:b/>
          <w:iCs/>
          <w:sz w:val="24"/>
          <w:szCs w:val="24"/>
        </w:rPr>
        <w:t>»</w:t>
      </w:r>
      <w:r w:rsidR="00863505" w:rsidRPr="00010517">
        <w:rPr>
          <w:rFonts w:ascii="Times New Roman" w:hAnsi="Times New Roman" w:cs="Times New Roman"/>
          <w:sz w:val="24"/>
          <w:szCs w:val="24"/>
        </w:rPr>
        <w:t xml:space="preserve"> является обязательной частью общепрофессионального </w:t>
      </w:r>
      <w:r w:rsidR="00863505" w:rsidRPr="00010517">
        <w:rPr>
          <w:rFonts w:ascii="Times New Roman" w:hAnsi="Times New Roman" w:cs="Times New Roman"/>
          <w:bCs/>
          <w:sz w:val="24"/>
          <w:szCs w:val="24"/>
        </w:rPr>
        <w:t xml:space="preserve">цикла </w:t>
      </w:r>
      <w:r w:rsidR="00863505" w:rsidRPr="00010517">
        <w:rPr>
          <w:rFonts w:ascii="Times New Roman" w:hAnsi="Times New Roman" w:cs="Times New Roman"/>
          <w:sz w:val="24"/>
          <w:szCs w:val="24"/>
        </w:rPr>
        <w:t xml:space="preserve">ПОП-П в соответствии с ФГОС СПО по профессии </w:t>
      </w:r>
      <w:r w:rsidR="001C19A8" w:rsidRPr="00010517">
        <w:rPr>
          <w:rFonts w:ascii="Times New Roman" w:hAnsi="Times New Roman"/>
          <w:sz w:val="24"/>
          <w:szCs w:val="24"/>
        </w:rPr>
        <w:t>38.01.02 Продавец, контролер-кассир.</w:t>
      </w:r>
    </w:p>
    <w:p w14:paraId="76AD68F3" w14:textId="10F3B511" w:rsidR="00F40422" w:rsidRPr="00010517" w:rsidRDefault="00863505" w:rsidP="004747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010517">
        <w:rPr>
          <w:rFonts w:ascii="Times New Roman" w:hAnsi="Times New Roman" w:cs="Times New Roman"/>
          <w:sz w:val="24"/>
          <w:szCs w:val="24"/>
        </w:rPr>
        <w:t xml:space="preserve">Особое значение дисциплина имеет при формировании и развитии </w:t>
      </w:r>
      <w:r w:rsidR="008D23ED">
        <w:rPr>
          <w:rFonts w:ascii="Times New Roman" w:hAnsi="Times New Roman" w:cs="Times New Roman"/>
          <w:sz w:val="24"/>
          <w:szCs w:val="24"/>
        </w:rPr>
        <w:t>ОК 1</w:t>
      </w:r>
      <w:r w:rsidR="001C19A8" w:rsidRPr="00010517">
        <w:rPr>
          <w:rFonts w:ascii="Times New Roman" w:hAnsi="Times New Roman" w:cs="Times New Roman"/>
          <w:sz w:val="24"/>
          <w:szCs w:val="24"/>
        </w:rPr>
        <w:t xml:space="preserve">, </w:t>
      </w:r>
      <w:r w:rsidR="008D23ED">
        <w:rPr>
          <w:rFonts w:ascii="Times New Roman" w:hAnsi="Times New Roman" w:cs="Times New Roman"/>
          <w:sz w:val="24"/>
          <w:szCs w:val="24"/>
        </w:rPr>
        <w:t>ОК 4</w:t>
      </w:r>
    </w:p>
    <w:p w14:paraId="0F1ED457" w14:textId="45AFC1CB" w:rsidR="00863505" w:rsidRPr="00010517" w:rsidRDefault="00863505" w:rsidP="004747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4"/>
          <w:szCs w:val="24"/>
        </w:rPr>
      </w:pPr>
    </w:p>
    <w:p w14:paraId="2CC4C68D" w14:textId="77777777" w:rsidR="00863505" w:rsidRPr="00010517" w:rsidRDefault="00863505" w:rsidP="00474760">
      <w:pPr>
        <w:spacing w:after="0"/>
        <w:ind w:firstLine="709"/>
        <w:rPr>
          <w:rFonts w:ascii="Times New Roman" w:hAnsi="Times New Roman" w:cs="Times New Roman"/>
          <w:b/>
          <w:sz w:val="24"/>
          <w:szCs w:val="24"/>
        </w:rPr>
      </w:pPr>
      <w:r w:rsidRPr="00010517">
        <w:rPr>
          <w:rFonts w:ascii="Times New Roman" w:hAnsi="Times New Roman" w:cs="Times New Roman"/>
          <w:b/>
          <w:sz w:val="24"/>
          <w:szCs w:val="24"/>
        </w:rPr>
        <w:t>1.2. Цель и планируемые результаты освоения дисциплины:</w:t>
      </w:r>
    </w:p>
    <w:p w14:paraId="1401EADD" w14:textId="77777777" w:rsidR="00863505" w:rsidRPr="00010517" w:rsidRDefault="00863505" w:rsidP="00474760">
      <w:pPr>
        <w:suppressAutoHyphens/>
        <w:spacing w:after="0"/>
        <w:ind w:firstLine="709"/>
        <w:jc w:val="both"/>
        <w:rPr>
          <w:rFonts w:ascii="Times New Roman" w:hAnsi="Times New Roman" w:cs="Times New Roman"/>
          <w:sz w:val="24"/>
          <w:szCs w:val="24"/>
        </w:rPr>
      </w:pPr>
      <w:r w:rsidRPr="00010517">
        <w:rPr>
          <w:rFonts w:ascii="Times New Roman" w:hAnsi="Times New Roman" w:cs="Times New Roman"/>
          <w:sz w:val="24"/>
          <w:szCs w:val="24"/>
        </w:rPr>
        <w:t xml:space="preserve">В рамках программы учебной дисциплины обучающимися осваиваются умения </w:t>
      </w:r>
      <w:r w:rsidRPr="00010517">
        <w:rPr>
          <w:rFonts w:ascii="Times New Roman" w:hAnsi="Times New Roman" w:cs="Times New Roman"/>
          <w:sz w:val="24"/>
          <w:szCs w:val="24"/>
        </w:rPr>
        <w:br/>
        <w:t>и знания</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4253"/>
        <w:gridCol w:w="4819"/>
      </w:tblGrid>
      <w:tr w:rsidR="00474760" w:rsidRPr="00010517" w14:paraId="367C71E0" w14:textId="77777777" w:rsidTr="00474760">
        <w:trPr>
          <w:trHeight w:val="649"/>
        </w:trPr>
        <w:tc>
          <w:tcPr>
            <w:tcW w:w="993" w:type="dxa"/>
            <w:hideMark/>
          </w:tcPr>
          <w:p w14:paraId="289BD962" w14:textId="77777777" w:rsidR="00474760" w:rsidRPr="00010517" w:rsidRDefault="00474760" w:rsidP="00863505">
            <w:pPr>
              <w:suppressAutoHyphens/>
              <w:spacing w:after="0" w:line="240" w:lineRule="auto"/>
              <w:jc w:val="center"/>
              <w:rPr>
                <w:rFonts w:ascii="Times New Roman" w:hAnsi="Times New Roman" w:cs="Times New Roman"/>
                <w:b/>
                <w:bCs/>
                <w:sz w:val="24"/>
                <w:szCs w:val="24"/>
              </w:rPr>
            </w:pPr>
            <w:r w:rsidRPr="00010517">
              <w:rPr>
                <w:rFonts w:ascii="Times New Roman" w:hAnsi="Times New Roman" w:cs="Times New Roman"/>
                <w:b/>
                <w:bCs/>
                <w:sz w:val="24"/>
                <w:szCs w:val="24"/>
              </w:rPr>
              <w:t>Код</w:t>
            </w:r>
          </w:p>
          <w:p w14:paraId="7DEF47CF" w14:textId="77777777" w:rsidR="00474760" w:rsidRPr="00010517" w:rsidRDefault="00474760" w:rsidP="00863505">
            <w:pPr>
              <w:suppressAutoHyphens/>
              <w:spacing w:after="0" w:line="240" w:lineRule="auto"/>
              <w:jc w:val="center"/>
              <w:rPr>
                <w:rFonts w:ascii="Times New Roman" w:hAnsi="Times New Roman" w:cs="Times New Roman"/>
                <w:b/>
                <w:bCs/>
                <w:sz w:val="24"/>
                <w:szCs w:val="24"/>
              </w:rPr>
            </w:pPr>
            <w:r w:rsidRPr="00010517">
              <w:rPr>
                <w:rFonts w:ascii="Times New Roman" w:hAnsi="Times New Roman" w:cs="Times New Roman"/>
                <w:b/>
                <w:bCs/>
                <w:sz w:val="24"/>
                <w:szCs w:val="24"/>
              </w:rPr>
              <w:t>ПК, ОК</w:t>
            </w:r>
          </w:p>
        </w:tc>
        <w:tc>
          <w:tcPr>
            <w:tcW w:w="4253" w:type="dxa"/>
            <w:hideMark/>
          </w:tcPr>
          <w:p w14:paraId="03BD359F" w14:textId="77777777" w:rsidR="00474760" w:rsidRPr="00010517" w:rsidRDefault="00474760" w:rsidP="00863505">
            <w:pPr>
              <w:suppressAutoHyphens/>
              <w:spacing w:after="0" w:line="240" w:lineRule="auto"/>
              <w:jc w:val="center"/>
              <w:rPr>
                <w:rFonts w:ascii="Times New Roman" w:hAnsi="Times New Roman" w:cs="Times New Roman"/>
                <w:b/>
                <w:bCs/>
                <w:sz w:val="24"/>
                <w:szCs w:val="24"/>
              </w:rPr>
            </w:pPr>
            <w:r w:rsidRPr="00010517">
              <w:rPr>
                <w:rFonts w:ascii="Times New Roman" w:hAnsi="Times New Roman" w:cs="Times New Roman"/>
                <w:b/>
                <w:bCs/>
                <w:sz w:val="24"/>
                <w:szCs w:val="24"/>
              </w:rPr>
              <w:t>Умения</w:t>
            </w:r>
          </w:p>
        </w:tc>
        <w:tc>
          <w:tcPr>
            <w:tcW w:w="4819" w:type="dxa"/>
            <w:hideMark/>
          </w:tcPr>
          <w:p w14:paraId="0CA1CE85" w14:textId="77777777" w:rsidR="00474760" w:rsidRPr="00010517" w:rsidRDefault="00474760" w:rsidP="00863505">
            <w:pPr>
              <w:suppressAutoHyphens/>
              <w:spacing w:after="0" w:line="240" w:lineRule="auto"/>
              <w:jc w:val="center"/>
              <w:rPr>
                <w:rFonts w:ascii="Times New Roman" w:hAnsi="Times New Roman" w:cs="Times New Roman"/>
                <w:b/>
                <w:bCs/>
                <w:sz w:val="24"/>
                <w:szCs w:val="24"/>
              </w:rPr>
            </w:pPr>
            <w:r w:rsidRPr="00010517">
              <w:rPr>
                <w:rFonts w:ascii="Times New Roman" w:hAnsi="Times New Roman" w:cs="Times New Roman"/>
                <w:b/>
                <w:bCs/>
                <w:sz w:val="24"/>
                <w:szCs w:val="24"/>
              </w:rPr>
              <w:t>Знания</w:t>
            </w:r>
          </w:p>
        </w:tc>
      </w:tr>
      <w:tr w:rsidR="00B20CB1" w:rsidRPr="00010517" w14:paraId="32EC0071" w14:textId="77777777" w:rsidTr="00A66B6F">
        <w:trPr>
          <w:trHeight w:val="990"/>
        </w:trPr>
        <w:tc>
          <w:tcPr>
            <w:tcW w:w="993" w:type="dxa"/>
            <w:vMerge w:val="restart"/>
          </w:tcPr>
          <w:p w14:paraId="4F633FB9" w14:textId="202A1834" w:rsidR="00B20CB1" w:rsidRPr="00010517" w:rsidRDefault="00B20CB1" w:rsidP="00B20CB1">
            <w:pPr>
              <w:widowControl w:val="0"/>
              <w:spacing w:after="0" w:line="240" w:lineRule="auto"/>
              <w:rPr>
                <w:rFonts w:ascii="Times New Roman" w:eastAsia="Times New Roman" w:hAnsi="Times New Roman" w:cs="Times New Roman"/>
                <w:color w:val="000000"/>
                <w:lang w:bidi="ru-RU"/>
              </w:rPr>
            </w:pPr>
            <w:r>
              <w:rPr>
                <w:rFonts w:ascii="Times New Roman" w:eastAsia="Times New Roman" w:hAnsi="Times New Roman" w:cs="Times New Roman"/>
                <w:color w:val="000000"/>
                <w:lang w:bidi="ru-RU"/>
              </w:rPr>
              <w:t>ОК 3</w:t>
            </w:r>
          </w:p>
          <w:p w14:paraId="2D908196" w14:textId="63690C93" w:rsidR="00B20CB1" w:rsidRPr="00010517" w:rsidRDefault="00B20CB1" w:rsidP="00B20CB1">
            <w:pPr>
              <w:widowControl w:val="0"/>
              <w:spacing w:after="0" w:line="240" w:lineRule="auto"/>
              <w:rPr>
                <w:rFonts w:ascii="Times New Roman" w:eastAsia="Times New Roman" w:hAnsi="Times New Roman" w:cs="Times New Roman"/>
                <w:color w:val="000000"/>
                <w:lang w:bidi="ru-RU"/>
              </w:rPr>
            </w:pPr>
          </w:p>
        </w:tc>
        <w:tc>
          <w:tcPr>
            <w:tcW w:w="4253" w:type="dxa"/>
          </w:tcPr>
          <w:p w14:paraId="57051152" w14:textId="24F69C04" w:rsidR="00B20CB1" w:rsidRPr="00010517" w:rsidRDefault="00B20CB1" w:rsidP="00B20CB1">
            <w:pPr>
              <w:spacing w:after="160" w:line="240" w:lineRule="auto"/>
              <w:rPr>
                <w:rFonts w:ascii="Times New Roman" w:eastAsia="Calibri" w:hAnsi="Times New Roman" w:cs="Times New Roman"/>
              </w:rPr>
            </w:pPr>
            <w:r w:rsidRPr="00771CE4">
              <w:rPr>
                <w:rFonts w:ascii="Times New Roman" w:hAnsi="Times New Roman" w:cs="Times New Roman"/>
                <w:sz w:val="24"/>
                <w:szCs w:val="24"/>
              </w:rPr>
              <w:t>организовывать рабочее место;</w:t>
            </w:r>
          </w:p>
        </w:tc>
        <w:tc>
          <w:tcPr>
            <w:tcW w:w="4819" w:type="dxa"/>
          </w:tcPr>
          <w:p w14:paraId="6D92C712" w14:textId="68251365" w:rsidR="00B20CB1" w:rsidRPr="00010517" w:rsidRDefault="00B20CB1" w:rsidP="00B20CB1">
            <w:pPr>
              <w:spacing w:after="160" w:line="240" w:lineRule="auto"/>
              <w:rPr>
                <w:rFonts w:ascii="Times New Roman" w:eastAsia="Calibri" w:hAnsi="Times New Roman" w:cs="Times New Roman"/>
              </w:rPr>
            </w:pPr>
            <w:r w:rsidRPr="00771CE4">
              <w:rPr>
                <w:rFonts w:ascii="Times New Roman" w:hAnsi="Times New Roman" w:cs="Times New Roman"/>
                <w:sz w:val="24"/>
                <w:szCs w:val="24"/>
              </w:rPr>
              <w:t>сущность и содержание бухгалтерского учета в коммерческих организациях;</w:t>
            </w:r>
          </w:p>
        </w:tc>
      </w:tr>
      <w:tr w:rsidR="00B20CB1" w:rsidRPr="00010517" w14:paraId="36107858" w14:textId="77777777" w:rsidTr="00474760">
        <w:trPr>
          <w:trHeight w:val="212"/>
        </w:trPr>
        <w:tc>
          <w:tcPr>
            <w:tcW w:w="993" w:type="dxa"/>
            <w:vMerge/>
          </w:tcPr>
          <w:p w14:paraId="22D9AF1E" w14:textId="77777777" w:rsidR="00B20CB1" w:rsidRPr="00010517" w:rsidRDefault="00B20CB1" w:rsidP="00B20CB1">
            <w:pPr>
              <w:spacing w:after="0" w:line="240" w:lineRule="auto"/>
              <w:rPr>
                <w:rFonts w:ascii="Times New Roman" w:eastAsia="Times New Roman" w:hAnsi="Times New Roman" w:cs="Times New Roman"/>
                <w:b/>
                <w:bCs/>
                <w:highlight w:val="yellow"/>
              </w:rPr>
            </w:pPr>
          </w:p>
        </w:tc>
        <w:tc>
          <w:tcPr>
            <w:tcW w:w="4253" w:type="dxa"/>
          </w:tcPr>
          <w:p w14:paraId="23A15181" w14:textId="659A974B" w:rsidR="00B20CB1" w:rsidRPr="00010517" w:rsidRDefault="00B20CB1" w:rsidP="00B20CB1">
            <w:pPr>
              <w:spacing w:after="0" w:line="240" w:lineRule="auto"/>
              <w:rPr>
                <w:rFonts w:ascii="Times New Roman" w:hAnsi="Times New Roman" w:cs="Times New Roman"/>
                <w:highlight w:val="yellow"/>
              </w:rPr>
            </w:pPr>
            <w:r w:rsidRPr="00771CE4">
              <w:rPr>
                <w:rFonts w:ascii="Times New Roman" w:hAnsi="Times New Roman" w:cs="Times New Roman"/>
                <w:sz w:val="24"/>
                <w:szCs w:val="24"/>
              </w:rPr>
              <w:t>ориентироваться в операциях бухгалтерского учета и бухгалтерской отчетности;</w:t>
            </w:r>
          </w:p>
        </w:tc>
        <w:tc>
          <w:tcPr>
            <w:tcW w:w="4819" w:type="dxa"/>
          </w:tcPr>
          <w:p w14:paraId="3A53A5E8" w14:textId="6DCDDEF4" w:rsidR="00B20CB1" w:rsidRPr="00010517" w:rsidRDefault="00B20CB1" w:rsidP="00B20CB1">
            <w:pPr>
              <w:spacing w:after="0" w:line="240" w:lineRule="auto"/>
              <w:rPr>
                <w:rFonts w:ascii="Times New Roman" w:hAnsi="Times New Roman" w:cs="Times New Roman"/>
                <w:highlight w:val="yellow"/>
              </w:rPr>
            </w:pPr>
            <w:r w:rsidRPr="00771CE4">
              <w:rPr>
                <w:rFonts w:ascii="Times New Roman" w:hAnsi="Times New Roman" w:cs="Times New Roman"/>
                <w:sz w:val="24"/>
                <w:szCs w:val="24"/>
              </w:rPr>
              <w:t>основные правила и методы ведения бухгалтерского учета;</w:t>
            </w:r>
          </w:p>
        </w:tc>
      </w:tr>
      <w:tr w:rsidR="00B20CB1" w:rsidRPr="00010517" w14:paraId="49592353" w14:textId="77777777" w:rsidTr="00474760">
        <w:trPr>
          <w:trHeight w:val="212"/>
        </w:trPr>
        <w:tc>
          <w:tcPr>
            <w:tcW w:w="993" w:type="dxa"/>
            <w:vMerge/>
          </w:tcPr>
          <w:p w14:paraId="30E59140" w14:textId="0FBF7FB8" w:rsidR="00B20CB1" w:rsidRPr="00010517" w:rsidRDefault="00B20CB1" w:rsidP="00B20CB1">
            <w:pPr>
              <w:widowControl w:val="0"/>
              <w:spacing w:after="0" w:line="240" w:lineRule="auto"/>
              <w:rPr>
                <w:rFonts w:ascii="Times New Roman" w:eastAsia="Times New Roman" w:hAnsi="Times New Roman" w:cs="Times New Roman"/>
                <w:color w:val="000000"/>
                <w:lang w:bidi="ru-RU"/>
              </w:rPr>
            </w:pPr>
          </w:p>
        </w:tc>
        <w:tc>
          <w:tcPr>
            <w:tcW w:w="4253" w:type="dxa"/>
          </w:tcPr>
          <w:p w14:paraId="69CEDFD4" w14:textId="1746E578" w:rsidR="00B20CB1" w:rsidRPr="00010517" w:rsidRDefault="00B20CB1" w:rsidP="00B20CB1">
            <w:pPr>
              <w:spacing w:after="0" w:line="240" w:lineRule="auto"/>
              <w:rPr>
                <w:rFonts w:ascii="Times New Roman" w:hAnsi="Times New Roman"/>
              </w:rPr>
            </w:pPr>
            <w:r w:rsidRPr="00771CE4">
              <w:rPr>
                <w:rFonts w:ascii="Times New Roman" w:hAnsi="Times New Roman" w:cs="Times New Roman"/>
                <w:sz w:val="24"/>
                <w:szCs w:val="24"/>
              </w:rPr>
              <w:t>устанавливать вид и тип организации торговли по идентифицирующим признакам;</w:t>
            </w:r>
          </w:p>
        </w:tc>
        <w:tc>
          <w:tcPr>
            <w:tcW w:w="4819" w:type="dxa"/>
          </w:tcPr>
          <w:p w14:paraId="4E310351" w14:textId="2BA7DEC5" w:rsidR="00B20CB1" w:rsidRPr="00010517" w:rsidRDefault="00B20CB1" w:rsidP="00B20CB1">
            <w:pPr>
              <w:spacing w:after="0" w:line="240" w:lineRule="auto"/>
              <w:rPr>
                <w:rFonts w:ascii="Times New Roman" w:hAnsi="Times New Roman" w:cs="Times New Roman"/>
                <w:highlight w:val="yellow"/>
              </w:rPr>
            </w:pPr>
            <w:r w:rsidRPr="00771CE4">
              <w:rPr>
                <w:rFonts w:ascii="Times New Roman" w:hAnsi="Times New Roman" w:cs="Times New Roman"/>
                <w:sz w:val="24"/>
                <w:szCs w:val="24"/>
              </w:rPr>
              <w:t>виды бухгалтерских счетов;</w:t>
            </w:r>
          </w:p>
        </w:tc>
      </w:tr>
      <w:tr w:rsidR="00B20CB1" w:rsidRPr="00010517" w14:paraId="318AD65E" w14:textId="77777777" w:rsidTr="00474760">
        <w:trPr>
          <w:trHeight w:val="212"/>
        </w:trPr>
        <w:tc>
          <w:tcPr>
            <w:tcW w:w="993" w:type="dxa"/>
            <w:vMerge/>
          </w:tcPr>
          <w:p w14:paraId="7BAD0C61" w14:textId="77777777" w:rsidR="00B20CB1" w:rsidRPr="00010517" w:rsidRDefault="00B20CB1" w:rsidP="00B20CB1">
            <w:pPr>
              <w:spacing w:after="0" w:line="240" w:lineRule="auto"/>
              <w:rPr>
                <w:rFonts w:ascii="Times New Roman" w:eastAsia="Times New Roman" w:hAnsi="Times New Roman" w:cs="Times New Roman"/>
                <w:b/>
                <w:bCs/>
                <w:highlight w:val="yellow"/>
              </w:rPr>
            </w:pPr>
          </w:p>
        </w:tc>
        <w:tc>
          <w:tcPr>
            <w:tcW w:w="4253" w:type="dxa"/>
          </w:tcPr>
          <w:p w14:paraId="18040F20" w14:textId="7CDB5958" w:rsidR="00B20CB1" w:rsidRPr="00010517" w:rsidRDefault="00B20CB1" w:rsidP="00B20CB1">
            <w:pPr>
              <w:spacing w:after="0" w:line="240" w:lineRule="auto"/>
              <w:rPr>
                <w:rFonts w:ascii="Times New Roman" w:hAnsi="Times New Roman" w:cs="Times New Roman"/>
                <w:highlight w:val="yellow"/>
              </w:rPr>
            </w:pPr>
            <w:r w:rsidRPr="00771CE4">
              <w:rPr>
                <w:rFonts w:ascii="Times New Roman" w:hAnsi="Times New Roman" w:cs="Times New Roman"/>
                <w:sz w:val="24"/>
                <w:szCs w:val="24"/>
              </w:rPr>
              <w:t>определять критерии конкурентоспособности на основе покупательского спроса;</w:t>
            </w:r>
          </w:p>
        </w:tc>
        <w:tc>
          <w:tcPr>
            <w:tcW w:w="4819" w:type="dxa"/>
          </w:tcPr>
          <w:p w14:paraId="5E104744" w14:textId="1AD85DC2" w:rsidR="00B20CB1" w:rsidRPr="00010517" w:rsidRDefault="00B20CB1" w:rsidP="00B20CB1">
            <w:pPr>
              <w:spacing w:after="0" w:line="240" w:lineRule="auto"/>
              <w:rPr>
                <w:rFonts w:ascii="Times New Roman" w:hAnsi="Times New Roman" w:cs="Times New Roman"/>
                <w:highlight w:val="yellow"/>
              </w:rPr>
            </w:pPr>
            <w:r w:rsidRPr="00771CE4">
              <w:rPr>
                <w:rFonts w:ascii="Times New Roman" w:hAnsi="Times New Roman" w:cs="Times New Roman"/>
                <w:sz w:val="24"/>
                <w:szCs w:val="24"/>
              </w:rPr>
              <w:t>учет хозяйственных операций.</w:t>
            </w:r>
          </w:p>
        </w:tc>
      </w:tr>
      <w:tr w:rsidR="00077960" w:rsidRPr="00010517" w14:paraId="52736CB0" w14:textId="77777777" w:rsidTr="00474760">
        <w:trPr>
          <w:trHeight w:val="212"/>
        </w:trPr>
        <w:tc>
          <w:tcPr>
            <w:tcW w:w="993" w:type="dxa"/>
            <w:vMerge/>
          </w:tcPr>
          <w:p w14:paraId="364EA5BF" w14:textId="77777777" w:rsidR="00077960" w:rsidRPr="00010517" w:rsidRDefault="00077960" w:rsidP="00B20CB1">
            <w:pPr>
              <w:spacing w:after="0" w:line="240" w:lineRule="auto"/>
              <w:rPr>
                <w:rFonts w:ascii="Times New Roman" w:eastAsia="Times New Roman" w:hAnsi="Times New Roman" w:cs="Times New Roman"/>
                <w:b/>
                <w:bCs/>
                <w:highlight w:val="yellow"/>
              </w:rPr>
            </w:pPr>
          </w:p>
        </w:tc>
        <w:tc>
          <w:tcPr>
            <w:tcW w:w="4253" w:type="dxa"/>
            <w:vMerge w:val="restart"/>
          </w:tcPr>
          <w:p w14:paraId="6E90718B" w14:textId="3670FD0F" w:rsidR="00077960" w:rsidRPr="00010517" w:rsidRDefault="00077960" w:rsidP="00B20CB1">
            <w:pPr>
              <w:spacing w:after="0" w:line="240" w:lineRule="auto"/>
              <w:rPr>
                <w:rFonts w:ascii="Times New Roman" w:hAnsi="Times New Roman" w:cs="Times New Roman"/>
                <w:highlight w:val="yellow"/>
              </w:rPr>
            </w:pPr>
            <w:r w:rsidRPr="00771CE4">
              <w:rPr>
                <w:rFonts w:ascii="Times New Roman" w:hAnsi="Times New Roman" w:cs="Times New Roman"/>
                <w:sz w:val="24"/>
                <w:szCs w:val="24"/>
              </w:rPr>
              <w:t>применять правила торгового обслуживания и правила торговли в профессиональной деятельности:</w:t>
            </w:r>
          </w:p>
        </w:tc>
        <w:tc>
          <w:tcPr>
            <w:tcW w:w="4819" w:type="dxa"/>
          </w:tcPr>
          <w:p w14:paraId="3B94B1BD" w14:textId="6267BE51" w:rsidR="00077960" w:rsidRPr="00010517" w:rsidRDefault="00077960" w:rsidP="00B20CB1">
            <w:pPr>
              <w:spacing w:after="0" w:line="240" w:lineRule="auto"/>
              <w:rPr>
                <w:rFonts w:ascii="Times New Roman" w:hAnsi="Times New Roman" w:cs="Times New Roman"/>
                <w:highlight w:val="yellow"/>
              </w:rPr>
            </w:pPr>
            <w:r w:rsidRPr="00771CE4">
              <w:rPr>
                <w:rFonts w:ascii="Times New Roman" w:hAnsi="Times New Roman" w:cs="Times New Roman"/>
                <w:sz w:val="24"/>
                <w:szCs w:val="24"/>
              </w:rPr>
              <w:t>услуги розничной торговли, их классификацию и качество;</w:t>
            </w:r>
          </w:p>
        </w:tc>
      </w:tr>
      <w:tr w:rsidR="00077960" w:rsidRPr="00010517" w14:paraId="37CBC142" w14:textId="77777777" w:rsidTr="00474760">
        <w:trPr>
          <w:trHeight w:val="212"/>
        </w:trPr>
        <w:tc>
          <w:tcPr>
            <w:tcW w:w="993" w:type="dxa"/>
            <w:vMerge/>
          </w:tcPr>
          <w:p w14:paraId="5F7B328A" w14:textId="77777777" w:rsidR="00077960" w:rsidRPr="00010517" w:rsidRDefault="00077960" w:rsidP="00B20CB1">
            <w:pPr>
              <w:spacing w:after="0" w:line="240" w:lineRule="auto"/>
              <w:rPr>
                <w:rFonts w:ascii="Times New Roman" w:eastAsia="Times New Roman" w:hAnsi="Times New Roman" w:cs="Times New Roman"/>
                <w:b/>
                <w:bCs/>
                <w:highlight w:val="yellow"/>
              </w:rPr>
            </w:pPr>
          </w:p>
        </w:tc>
        <w:tc>
          <w:tcPr>
            <w:tcW w:w="4253" w:type="dxa"/>
            <w:vMerge/>
          </w:tcPr>
          <w:p w14:paraId="144EBAF7" w14:textId="77777777" w:rsidR="00077960" w:rsidRPr="00771CE4" w:rsidRDefault="00077960" w:rsidP="00B20CB1">
            <w:pPr>
              <w:spacing w:after="0" w:line="240" w:lineRule="auto"/>
              <w:rPr>
                <w:rFonts w:ascii="Times New Roman" w:hAnsi="Times New Roman" w:cs="Times New Roman"/>
                <w:sz w:val="24"/>
                <w:szCs w:val="24"/>
              </w:rPr>
            </w:pPr>
          </w:p>
        </w:tc>
        <w:tc>
          <w:tcPr>
            <w:tcW w:w="4819" w:type="dxa"/>
          </w:tcPr>
          <w:p w14:paraId="2B675F9D" w14:textId="40FD128D" w:rsidR="00077960" w:rsidRPr="00771CE4" w:rsidRDefault="00077960" w:rsidP="00B20CB1">
            <w:pPr>
              <w:spacing w:after="0" w:line="240" w:lineRule="auto"/>
              <w:rPr>
                <w:rFonts w:ascii="Times New Roman" w:hAnsi="Times New Roman" w:cs="Times New Roman"/>
                <w:sz w:val="24"/>
                <w:szCs w:val="24"/>
              </w:rPr>
            </w:pPr>
            <w:r w:rsidRPr="00771CE4">
              <w:rPr>
                <w:rFonts w:ascii="Times New Roman" w:hAnsi="Times New Roman" w:cs="Times New Roman"/>
                <w:sz w:val="24"/>
                <w:szCs w:val="24"/>
              </w:rPr>
              <w:t>виды розничной торговой сети и их характеристику;</w:t>
            </w:r>
          </w:p>
        </w:tc>
      </w:tr>
      <w:tr w:rsidR="00077960" w:rsidRPr="00010517" w14:paraId="32B1EC4F" w14:textId="77777777" w:rsidTr="00474760">
        <w:trPr>
          <w:trHeight w:val="212"/>
        </w:trPr>
        <w:tc>
          <w:tcPr>
            <w:tcW w:w="993" w:type="dxa"/>
            <w:vMerge/>
          </w:tcPr>
          <w:p w14:paraId="2C33CC19" w14:textId="77777777" w:rsidR="00077960" w:rsidRPr="00010517" w:rsidRDefault="00077960" w:rsidP="00B20CB1">
            <w:pPr>
              <w:spacing w:after="0" w:line="240" w:lineRule="auto"/>
              <w:rPr>
                <w:rFonts w:ascii="Times New Roman" w:eastAsia="Times New Roman" w:hAnsi="Times New Roman" w:cs="Times New Roman"/>
                <w:b/>
                <w:bCs/>
                <w:highlight w:val="yellow"/>
              </w:rPr>
            </w:pPr>
          </w:p>
        </w:tc>
        <w:tc>
          <w:tcPr>
            <w:tcW w:w="4253" w:type="dxa"/>
            <w:vMerge/>
          </w:tcPr>
          <w:p w14:paraId="5A29AC9A" w14:textId="77777777" w:rsidR="00077960" w:rsidRPr="00771CE4" w:rsidRDefault="00077960" w:rsidP="00B20CB1">
            <w:pPr>
              <w:spacing w:after="0" w:line="240" w:lineRule="auto"/>
              <w:rPr>
                <w:rFonts w:ascii="Times New Roman" w:hAnsi="Times New Roman" w:cs="Times New Roman"/>
                <w:sz w:val="24"/>
                <w:szCs w:val="24"/>
              </w:rPr>
            </w:pPr>
          </w:p>
        </w:tc>
        <w:tc>
          <w:tcPr>
            <w:tcW w:w="4819" w:type="dxa"/>
          </w:tcPr>
          <w:p w14:paraId="0BCF81C4" w14:textId="47BD7EFE" w:rsidR="00077960" w:rsidRPr="00771CE4" w:rsidRDefault="00077960" w:rsidP="00B20CB1">
            <w:pPr>
              <w:spacing w:after="0" w:line="240" w:lineRule="auto"/>
              <w:rPr>
                <w:rFonts w:ascii="Times New Roman" w:hAnsi="Times New Roman" w:cs="Times New Roman"/>
                <w:sz w:val="24"/>
                <w:szCs w:val="24"/>
              </w:rPr>
            </w:pPr>
            <w:r w:rsidRPr="00771CE4">
              <w:rPr>
                <w:rFonts w:ascii="Times New Roman" w:hAnsi="Times New Roman" w:cs="Times New Roman"/>
                <w:sz w:val="24"/>
                <w:szCs w:val="24"/>
              </w:rPr>
              <w:t>типизацию и специализацию розничной торговой сети;</w:t>
            </w:r>
          </w:p>
        </w:tc>
      </w:tr>
      <w:tr w:rsidR="00077960" w:rsidRPr="00010517" w14:paraId="4B4AF6EC" w14:textId="77777777" w:rsidTr="00474760">
        <w:trPr>
          <w:trHeight w:val="212"/>
        </w:trPr>
        <w:tc>
          <w:tcPr>
            <w:tcW w:w="993" w:type="dxa"/>
            <w:vMerge/>
          </w:tcPr>
          <w:p w14:paraId="0D822227" w14:textId="77777777" w:rsidR="00077960" w:rsidRPr="00010517" w:rsidRDefault="00077960" w:rsidP="00B20CB1">
            <w:pPr>
              <w:spacing w:after="0" w:line="240" w:lineRule="auto"/>
              <w:rPr>
                <w:rFonts w:ascii="Times New Roman" w:eastAsia="Times New Roman" w:hAnsi="Times New Roman" w:cs="Times New Roman"/>
                <w:b/>
                <w:bCs/>
                <w:highlight w:val="yellow"/>
              </w:rPr>
            </w:pPr>
          </w:p>
        </w:tc>
        <w:tc>
          <w:tcPr>
            <w:tcW w:w="4253" w:type="dxa"/>
            <w:vMerge/>
          </w:tcPr>
          <w:p w14:paraId="5464DE73" w14:textId="77777777" w:rsidR="00077960" w:rsidRPr="00771CE4" w:rsidRDefault="00077960" w:rsidP="00B20CB1">
            <w:pPr>
              <w:spacing w:after="0" w:line="240" w:lineRule="auto"/>
              <w:rPr>
                <w:rFonts w:ascii="Times New Roman" w:hAnsi="Times New Roman" w:cs="Times New Roman"/>
                <w:sz w:val="24"/>
                <w:szCs w:val="24"/>
              </w:rPr>
            </w:pPr>
          </w:p>
        </w:tc>
        <w:tc>
          <w:tcPr>
            <w:tcW w:w="4819" w:type="dxa"/>
          </w:tcPr>
          <w:p w14:paraId="3CB6C907" w14:textId="4BBDB2F6" w:rsidR="00077960" w:rsidRPr="00771CE4" w:rsidRDefault="00077960" w:rsidP="00B20CB1">
            <w:pPr>
              <w:spacing w:after="0" w:line="240" w:lineRule="auto"/>
              <w:rPr>
                <w:rFonts w:ascii="Times New Roman" w:hAnsi="Times New Roman" w:cs="Times New Roman"/>
                <w:sz w:val="24"/>
                <w:szCs w:val="24"/>
              </w:rPr>
            </w:pPr>
            <w:r w:rsidRPr="00771CE4">
              <w:rPr>
                <w:rFonts w:ascii="Times New Roman" w:hAnsi="Times New Roman" w:cs="Times New Roman"/>
                <w:sz w:val="24"/>
                <w:szCs w:val="24"/>
              </w:rPr>
              <w:t>особенности технологических планировок организаций торговли;</w:t>
            </w:r>
          </w:p>
        </w:tc>
      </w:tr>
      <w:tr w:rsidR="00077960" w:rsidRPr="00010517" w14:paraId="1E6D2A80" w14:textId="77777777" w:rsidTr="00474760">
        <w:trPr>
          <w:trHeight w:val="212"/>
        </w:trPr>
        <w:tc>
          <w:tcPr>
            <w:tcW w:w="993" w:type="dxa"/>
            <w:vMerge/>
          </w:tcPr>
          <w:p w14:paraId="07347689" w14:textId="77777777" w:rsidR="00077960" w:rsidRPr="00010517" w:rsidRDefault="00077960" w:rsidP="00B20CB1">
            <w:pPr>
              <w:spacing w:after="0" w:line="240" w:lineRule="auto"/>
              <w:rPr>
                <w:rFonts w:ascii="Times New Roman" w:eastAsia="Times New Roman" w:hAnsi="Times New Roman" w:cs="Times New Roman"/>
                <w:b/>
                <w:bCs/>
                <w:highlight w:val="yellow"/>
              </w:rPr>
            </w:pPr>
          </w:p>
        </w:tc>
        <w:tc>
          <w:tcPr>
            <w:tcW w:w="4253" w:type="dxa"/>
            <w:vMerge/>
          </w:tcPr>
          <w:p w14:paraId="02B41667" w14:textId="77777777" w:rsidR="00077960" w:rsidRPr="00771CE4" w:rsidRDefault="00077960" w:rsidP="00B20CB1">
            <w:pPr>
              <w:spacing w:after="0" w:line="240" w:lineRule="auto"/>
              <w:rPr>
                <w:rFonts w:ascii="Times New Roman" w:hAnsi="Times New Roman" w:cs="Times New Roman"/>
                <w:sz w:val="24"/>
                <w:szCs w:val="24"/>
              </w:rPr>
            </w:pPr>
          </w:p>
        </w:tc>
        <w:tc>
          <w:tcPr>
            <w:tcW w:w="4819" w:type="dxa"/>
          </w:tcPr>
          <w:p w14:paraId="51CC1C79" w14:textId="4787554B" w:rsidR="00077960" w:rsidRPr="00771CE4" w:rsidRDefault="00077960" w:rsidP="00B20CB1">
            <w:pPr>
              <w:spacing w:after="0" w:line="240" w:lineRule="auto"/>
              <w:rPr>
                <w:rFonts w:ascii="Times New Roman" w:hAnsi="Times New Roman" w:cs="Times New Roman"/>
                <w:sz w:val="24"/>
                <w:szCs w:val="24"/>
              </w:rPr>
            </w:pPr>
            <w:r w:rsidRPr="00771CE4">
              <w:rPr>
                <w:rFonts w:ascii="Times New Roman" w:hAnsi="Times New Roman" w:cs="Times New Roman"/>
                <w:sz w:val="24"/>
                <w:szCs w:val="24"/>
              </w:rPr>
              <w:t>основы маркетинговой деятельности и менеджмента в торговле;</w:t>
            </w:r>
          </w:p>
        </w:tc>
      </w:tr>
      <w:tr w:rsidR="00077960" w:rsidRPr="00010517" w14:paraId="00B4223A" w14:textId="77777777" w:rsidTr="00474760">
        <w:trPr>
          <w:trHeight w:val="212"/>
        </w:trPr>
        <w:tc>
          <w:tcPr>
            <w:tcW w:w="993" w:type="dxa"/>
            <w:vMerge/>
          </w:tcPr>
          <w:p w14:paraId="451757C8" w14:textId="77777777" w:rsidR="00077960" w:rsidRPr="00010517" w:rsidRDefault="00077960" w:rsidP="00B20CB1">
            <w:pPr>
              <w:spacing w:after="0" w:line="240" w:lineRule="auto"/>
              <w:rPr>
                <w:rFonts w:ascii="Times New Roman" w:eastAsia="Times New Roman" w:hAnsi="Times New Roman" w:cs="Times New Roman"/>
                <w:b/>
                <w:bCs/>
                <w:highlight w:val="yellow"/>
              </w:rPr>
            </w:pPr>
          </w:p>
        </w:tc>
        <w:tc>
          <w:tcPr>
            <w:tcW w:w="4253" w:type="dxa"/>
            <w:vMerge/>
          </w:tcPr>
          <w:p w14:paraId="2B8F62C8" w14:textId="77777777" w:rsidR="00077960" w:rsidRPr="00771CE4" w:rsidRDefault="00077960" w:rsidP="00B20CB1">
            <w:pPr>
              <w:spacing w:after="0" w:line="240" w:lineRule="auto"/>
              <w:rPr>
                <w:rFonts w:ascii="Times New Roman" w:hAnsi="Times New Roman" w:cs="Times New Roman"/>
                <w:sz w:val="24"/>
                <w:szCs w:val="24"/>
              </w:rPr>
            </w:pPr>
          </w:p>
        </w:tc>
        <w:tc>
          <w:tcPr>
            <w:tcW w:w="4819" w:type="dxa"/>
          </w:tcPr>
          <w:p w14:paraId="36CD654E" w14:textId="2DDFF47D" w:rsidR="00077960" w:rsidRPr="00771CE4" w:rsidRDefault="00077960" w:rsidP="00B20CB1">
            <w:pPr>
              <w:spacing w:after="0" w:line="240" w:lineRule="auto"/>
              <w:rPr>
                <w:rFonts w:ascii="Times New Roman" w:hAnsi="Times New Roman" w:cs="Times New Roman"/>
                <w:sz w:val="24"/>
                <w:szCs w:val="24"/>
              </w:rPr>
            </w:pPr>
            <w:r w:rsidRPr="00771CE4">
              <w:rPr>
                <w:rFonts w:ascii="Times New Roman" w:hAnsi="Times New Roman" w:cs="Times New Roman"/>
                <w:sz w:val="24"/>
                <w:szCs w:val="24"/>
              </w:rPr>
              <w:t>основы товароснабжения в торговле;</w:t>
            </w:r>
          </w:p>
        </w:tc>
      </w:tr>
      <w:tr w:rsidR="00077960" w:rsidRPr="00010517" w14:paraId="74758B55" w14:textId="77777777" w:rsidTr="00474760">
        <w:trPr>
          <w:trHeight w:val="212"/>
        </w:trPr>
        <w:tc>
          <w:tcPr>
            <w:tcW w:w="993" w:type="dxa"/>
            <w:vMerge/>
          </w:tcPr>
          <w:p w14:paraId="311D6B4A" w14:textId="77777777" w:rsidR="00077960" w:rsidRPr="00010517" w:rsidRDefault="00077960" w:rsidP="00B20CB1">
            <w:pPr>
              <w:widowControl w:val="0"/>
              <w:spacing w:after="0" w:line="240" w:lineRule="auto"/>
              <w:rPr>
                <w:rFonts w:ascii="Times New Roman" w:eastAsia="Times New Roman" w:hAnsi="Times New Roman" w:cs="Times New Roman"/>
                <w:b/>
                <w:bCs/>
                <w:highlight w:val="yellow"/>
              </w:rPr>
            </w:pPr>
          </w:p>
        </w:tc>
        <w:tc>
          <w:tcPr>
            <w:tcW w:w="4253" w:type="dxa"/>
            <w:vMerge/>
          </w:tcPr>
          <w:p w14:paraId="19E1086E" w14:textId="08893BB7" w:rsidR="00077960" w:rsidRPr="00010517" w:rsidRDefault="00077960" w:rsidP="00B20CB1">
            <w:pPr>
              <w:spacing w:after="0" w:line="240" w:lineRule="auto"/>
              <w:rPr>
                <w:rFonts w:ascii="Times New Roman" w:eastAsia="Calibri" w:hAnsi="Times New Roman" w:cs="Times New Roman"/>
              </w:rPr>
            </w:pPr>
          </w:p>
        </w:tc>
        <w:tc>
          <w:tcPr>
            <w:tcW w:w="4819" w:type="dxa"/>
          </w:tcPr>
          <w:p w14:paraId="382EBF81" w14:textId="0E0CB966" w:rsidR="00077960" w:rsidRPr="00010517" w:rsidRDefault="00077960" w:rsidP="00B20CB1">
            <w:pPr>
              <w:spacing w:after="0" w:line="240" w:lineRule="auto"/>
              <w:rPr>
                <w:rFonts w:ascii="Times New Roman" w:hAnsi="Times New Roman" w:cs="Times New Roman"/>
                <w:highlight w:val="yellow"/>
              </w:rPr>
            </w:pPr>
            <w:r w:rsidRPr="00771CE4">
              <w:rPr>
                <w:rFonts w:ascii="Times New Roman" w:hAnsi="Times New Roman" w:cs="Times New Roman"/>
                <w:sz w:val="24"/>
                <w:szCs w:val="24"/>
              </w:rPr>
              <w:t xml:space="preserve">основные виды тары и </w:t>
            </w:r>
            <w:proofErr w:type="spellStart"/>
            <w:r w:rsidRPr="00771CE4">
              <w:rPr>
                <w:rFonts w:ascii="Times New Roman" w:hAnsi="Times New Roman" w:cs="Times New Roman"/>
                <w:sz w:val="24"/>
                <w:szCs w:val="24"/>
              </w:rPr>
              <w:t>тароматериалов</w:t>
            </w:r>
            <w:proofErr w:type="spellEnd"/>
            <w:r w:rsidRPr="00771CE4">
              <w:rPr>
                <w:rFonts w:ascii="Times New Roman" w:hAnsi="Times New Roman" w:cs="Times New Roman"/>
                <w:sz w:val="24"/>
                <w:szCs w:val="24"/>
              </w:rPr>
              <w:t xml:space="preserve">, особенности </w:t>
            </w:r>
            <w:proofErr w:type="spellStart"/>
            <w:r w:rsidRPr="00771CE4">
              <w:rPr>
                <w:rFonts w:ascii="Times New Roman" w:hAnsi="Times New Roman" w:cs="Times New Roman"/>
                <w:sz w:val="24"/>
                <w:szCs w:val="24"/>
              </w:rPr>
              <w:t>тарооборота</w:t>
            </w:r>
            <w:proofErr w:type="spellEnd"/>
            <w:r w:rsidRPr="00771CE4">
              <w:rPr>
                <w:rFonts w:ascii="Times New Roman" w:hAnsi="Times New Roman" w:cs="Times New Roman"/>
                <w:sz w:val="24"/>
                <w:szCs w:val="24"/>
              </w:rPr>
              <w:t>;</w:t>
            </w:r>
          </w:p>
        </w:tc>
      </w:tr>
      <w:tr w:rsidR="00077960" w:rsidRPr="00010517" w14:paraId="612B8919" w14:textId="77777777" w:rsidTr="00401CD4">
        <w:trPr>
          <w:trHeight w:val="609"/>
        </w:trPr>
        <w:tc>
          <w:tcPr>
            <w:tcW w:w="993" w:type="dxa"/>
            <w:vMerge/>
          </w:tcPr>
          <w:p w14:paraId="5E1EBE0E" w14:textId="77777777" w:rsidR="00077960" w:rsidRPr="00010517" w:rsidRDefault="00077960" w:rsidP="00B20CB1">
            <w:pPr>
              <w:widowControl w:val="0"/>
              <w:spacing w:after="0" w:line="240" w:lineRule="auto"/>
              <w:rPr>
                <w:rFonts w:ascii="Times New Roman" w:eastAsia="Times New Roman" w:hAnsi="Times New Roman" w:cs="Times New Roman"/>
                <w:color w:val="000000"/>
                <w:lang w:bidi="ru-RU"/>
              </w:rPr>
            </w:pPr>
          </w:p>
        </w:tc>
        <w:tc>
          <w:tcPr>
            <w:tcW w:w="4253" w:type="dxa"/>
            <w:vMerge/>
            <w:vAlign w:val="center"/>
          </w:tcPr>
          <w:p w14:paraId="01A01186" w14:textId="13C48F8F" w:rsidR="00077960" w:rsidRPr="00010517" w:rsidRDefault="00077960" w:rsidP="00B20CB1">
            <w:pPr>
              <w:spacing w:line="240" w:lineRule="auto"/>
              <w:rPr>
                <w:rFonts w:ascii="Times New Roman" w:eastAsia="Times New Roman" w:hAnsi="Times New Roman" w:cs="Times New Roman"/>
              </w:rPr>
            </w:pPr>
          </w:p>
        </w:tc>
        <w:tc>
          <w:tcPr>
            <w:tcW w:w="4819" w:type="dxa"/>
          </w:tcPr>
          <w:p w14:paraId="767E2A59" w14:textId="109650F3" w:rsidR="00077960" w:rsidRPr="00010517" w:rsidRDefault="00077960" w:rsidP="00B20CB1">
            <w:pPr>
              <w:spacing w:before="240" w:line="240" w:lineRule="auto"/>
              <w:rPr>
                <w:rFonts w:ascii="Times New Roman" w:eastAsia="Times New Roman" w:hAnsi="Times New Roman" w:cs="Times New Roman"/>
              </w:rPr>
            </w:pPr>
            <w:r w:rsidRPr="00771CE4">
              <w:rPr>
                <w:rFonts w:ascii="Times New Roman" w:hAnsi="Times New Roman" w:cs="Times New Roman"/>
                <w:sz w:val="24"/>
                <w:szCs w:val="24"/>
              </w:rPr>
              <w:t>технологию приемки, хранения, подготовки товаров к продаже, размещения и выкладки;</w:t>
            </w:r>
          </w:p>
        </w:tc>
      </w:tr>
      <w:tr w:rsidR="00474760" w:rsidRPr="00010517" w14:paraId="108D91A4" w14:textId="77777777" w:rsidTr="00474760">
        <w:trPr>
          <w:trHeight w:val="212"/>
        </w:trPr>
        <w:tc>
          <w:tcPr>
            <w:tcW w:w="993" w:type="dxa"/>
            <w:vMerge w:val="restart"/>
          </w:tcPr>
          <w:p w14:paraId="5E376C28" w14:textId="2E5F504D" w:rsidR="00474760" w:rsidRPr="00010517" w:rsidRDefault="008D23ED" w:rsidP="00A96425">
            <w:pPr>
              <w:suppressAutoHyphens/>
              <w:spacing w:after="0" w:line="240" w:lineRule="auto"/>
              <w:jc w:val="center"/>
              <w:rPr>
                <w:rFonts w:ascii="Times New Roman" w:hAnsi="Times New Roman" w:cs="Times New Roman"/>
                <w:iCs/>
                <w:highlight w:val="yellow"/>
              </w:rPr>
            </w:pPr>
            <w:r>
              <w:rPr>
                <w:rFonts w:ascii="Times New Roman" w:hAnsi="Times New Roman" w:cs="Times New Roman"/>
                <w:iCs/>
              </w:rPr>
              <w:t xml:space="preserve">ОК </w:t>
            </w:r>
            <w:r w:rsidR="00E6132B">
              <w:rPr>
                <w:rFonts w:ascii="Times New Roman" w:hAnsi="Times New Roman" w:cs="Times New Roman"/>
                <w:iCs/>
              </w:rPr>
              <w:t>6</w:t>
            </w:r>
          </w:p>
        </w:tc>
        <w:tc>
          <w:tcPr>
            <w:tcW w:w="4253" w:type="dxa"/>
          </w:tcPr>
          <w:p w14:paraId="36FB1E66" w14:textId="5DE141E8" w:rsidR="00474760" w:rsidRPr="00010517" w:rsidRDefault="00474760" w:rsidP="00A96425">
            <w:pPr>
              <w:suppressAutoHyphens/>
              <w:spacing w:after="0" w:line="240" w:lineRule="auto"/>
              <w:jc w:val="both"/>
              <w:rPr>
                <w:rFonts w:ascii="Times New Roman" w:eastAsia="Times New Roman" w:hAnsi="Times New Roman" w:cs="Times New Roman"/>
              </w:rPr>
            </w:pPr>
            <w:r w:rsidRPr="00010517">
              <w:rPr>
                <w:rFonts w:ascii="Times New Roman" w:hAnsi="Times New Roman"/>
                <w:bCs/>
                <w:sz w:val="24"/>
                <w:szCs w:val="24"/>
              </w:rPr>
              <w:t xml:space="preserve">организовывать работу коллектива </w:t>
            </w:r>
            <w:r w:rsidRPr="00010517">
              <w:rPr>
                <w:rFonts w:ascii="Times New Roman" w:hAnsi="Times New Roman"/>
                <w:bCs/>
                <w:sz w:val="24"/>
                <w:szCs w:val="24"/>
              </w:rPr>
              <w:br/>
              <w:t>и команды</w:t>
            </w:r>
          </w:p>
        </w:tc>
        <w:tc>
          <w:tcPr>
            <w:tcW w:w="4819" w:type="dxa"/>
          </w:tcPr>
          <w:p w14:paraId="3DE4E0B7" w14:textId="6E12D029" w:rsidR="00474760" w:rsidRPr="00010517" w:rsidRDefault="00474760" w:rsidP="00A96425">
            <w:pPr>
              <w:spacing w:after="0" w:line="240" w:lineRule="auto"/>
              <w:rPr>
                <w:rFonts w:ascii="Times New Roman" w:hAnsi="Times New Roman" w:cs="Times New Roman"/>
                <w:i/>
                <w:highlight w:val="green"/>
              </w:rPr>
            </w:pPr>
            <w:r w:rsidRPr="00010517">
              <w:rPr>
                <w:rFonts w:ascii="Times New Roman" w:hAnsi="Times New Roman"/>
                <w:bCs/>
                <w:sz w:val="24"/>
                <w:szCs w:val="24"/>
              </w:rPr>
              <w:t xml:space="preserve">психологические основы деятельности коллектива, психологические особенности </w:t>
            </w:r>
            <w:r w:rsidRPr="00010517">
              <w:rPr>
                <w:rFonts w:ascii="Times New Roman" w:hAnsi="Times New Roman"/>
                <w:bCs/>
                <w:sz w:val="24"/>
                <w:szCs w:val="24"/>
              </w:rPr>
              <w:lastRenderedPageBreak/>
              <w:t>личности</w:t>
            </w:r>
          </w:p>
        </w:tc>
      </w:tr>
      <w:tr w:rsidR="00474760" w:rsidRPr="00010517" w14:paraId="49FBB15B" w14:textId="77777777" w:rsidTr="00474760">
        <w:trPr>
          <w:trHeight w:val="212"/>
        </w:trPr>
        <w:tc>
          <w:tcPr>
            <w:tcW w:w="993" w:type="dxa"/>
            <w:vMerge/>
          </w:tcPr>
          <w:p w14:paraId="22190D28" w14:textId="77777777" w:rsidR="00474760" w:rsidRPr="00010517" w:rsidRDefault="00474760" w:rsidP="00A96425">
            <w:pPr>
              <w:suppressAutoHyphens/>
              <w:spacing w:after="0" w:line="240" w:lineRule="auto"/>
              <w:jc w:val="center"/>
              <w:rPr>
                <w:rFonts w:ascii="Times New Roman" w:hAnsi="Times New Roman" w:cs="Times New Roman"/>
                <w:i/>
                <w:highlight w:val="yellow"/>
              </w:rPr>
            </w:pPr>
          </w:p>
        </w:tc>
        <w:tc>
          <w:tcPr>
            <w:tcW w:w="4253" w:type="dxa"/>
          </w:tcPr>
          <w:p w14:paraId="3231133D" w14:textId="25AA5965" w:rsidR="00474760" w:rsidRPr="00010517" w:rsidRDefault="00474760" w:rsidP="00A96425">
            <w:pPr>
              <w:suppressAutoHyphens/>
              <w:spacing w:after="0" w:line="240" w:lineRule="auto"/>
              <w:jc w:val="both"/>
              <w:rPr>
                <w:rFonts w:ascii="Times New Roman" w:eastAsia="Times New Roman" w:hAnsi="Times New Roman" w:cs="Times New Roman"/>
              </w:rPr>
            </w:pPr>
            <w:r w:rsidRPr="00010517">
              <w:rPr>
                <w:rFonts w:ascii="Times New Roman" w:hAnsi="Times New Roman"/>
                <w:bCs/>
                <w:sz w:val="24"/>
                <w:szCs w:val="24"/>
              </w:rPr>
              <w:t>взаимодействовать с коллегами, руководством, клиентами в ходе профессиональной деятельности</w:t>
            </w:r>
          </w:p>
        </w:tc>
        <w:tc>
          <w:tcPr>
            <w:tcW w:w="4819" w:type="dxa"/>
          </w:tcPr>
          <w:p w14:paraId="6F05BB9F" w14:textId="62C8A117" w:rsidR="00474760" w:rsidRPr="00010517" w:rsidRDefault="00474760" w:rsidP="00A96425">
            <w:pPr>
              <w:spacing w:after="0" w:line="240" w:lineRule="auto"/>
              <w:jc w:val="both"/>
              <w:rPr>
                <w:rFonts w:ascii="Times New Roman" w:eastAsia="Times New Roman" w:hAnsi="Times New Roman" w:cs="Times New Roman"/>
              </w:rPr>
            </w:pPr>
            <w:r w:rsidRPr="00010517">
              <w:rPr>
                <w:rFonts w:ascii="Times New Roman" w:hAnsi="Times New Roman"/>
                <w:bCs/>
                <w:sz w:val="24"/>
                <w:szCs w:val="24"/>
              </w:rPr>
              <w:t>основы проектной деятельности</w:t>
            </w:r>
          </w:p>
        </w:tc>
      </w:tr>
    </w:tbl>
    <w:p w14:paraId="15A173CA" w14:textId="68267886" w:rsidR="00863505" w:rsidRPr="00010517" w:rsidRDefault="00863505" w:rsidP="00863505">
      <w:pPr>
        <w:suppressAutoHyphens/>
        <w:spacing w:after="240" w:line="240" w:lineRule="auto"/>
        <w:rPr>
          <w:rFonts w:ascii="Times New Roman" w:hAnsi="Times New Roman" w:cs="Times New Roman"/>
          <w:b/>
        </w:rPr>
      </w:pPr>
    </w:p>
    <w:p w14:paraId="24D8B22A" w14:textId="470B3347" w:rsidR="00AB769C" w:rsidRPr="00010517" w:rsidRDefault="00AB769C">
      <w:pPr>
        <w:rPr>
          <w:rFonts w:ascii="Times New Roman" w:hAnsi="Times New Roman" w:cs="Times New Roman"/>
          <w:b/>
          <w:sz w:val="24"/>
          <w:szCs w:val="24"/>
        </w:rPr>
      </w:pPr>
    </w:p>
    <w:p w14:paraId="6DE3BE6F" w14:textId="5042919A" w:rsidR="00863505" w:rsidRPr="00010517" w:rsidRDefault="00863505" w:rsidP="00863505">
      <w:pPr>
        <w:suppressAutoHyphens/>
        <w:spacing w:after="240" w:line="240" w:lineRule="auto"/>
        <w:jc w:val="center"/>
        <w:rPr>
          <w:rFonts w:ascii="Times New Roman" w:hAnsi="Times New Roman" w:cs="Times New Roman"/>
          <w:b/>
          <w:sz w:val="24"/>
          <w:szCs w:val="24"/>
        </w:rPr>
      </w:pPr>
      <w:r w:rsidRPr="00010517">
        <w:rPr>
          <w:rFonts w:ascii="Times New Roman" w:hAnsi="Times New Roman" w:cs="Times New Roman"/>
          <w:b/>
          <w:sz w:val="24"/>
          <w:szCs w:val="24"/>
        </w:rPr>
        <w:t>2. СТРУКТУРА И СОДЕРЖАНИЕ УЧЕБНОЙ ДИСЦИПЛИНЫ</w:t>
      </w:r>
    </w:p>
    <w:p w14:paraId="550D8F0D" w14:textId="77777777" w:rsidR="00863505" w:rsidRPr="00010517" w:rsidRDefault="00863505" w:rsidP="00863505">
      <w:pPr>
        <w:suppressAutoHyphens/>
        <w:spacing w:after="240" w:line="240" w:lineRule="auto"/>
        <w:rPr>
          <w:rFonts w:ascii="Times New Roman" w:hAnsi="Times New Roman" w:cs="Times New Roman"/>
          <w:b/>
          <w:sz w:val="24"/>
          <w:szCs w:val="24"/>
        </w:rPr>
      </w:pPr>
      <w:r w:rsidRPr="00010517">
        <w:rPr>
          <w:rFonts w:ascii="Times New Roman" w:hAnsi="Times New Roman" w:cs="Times New Roman"/>
          <w:b/>
          <w:sz w:val="24"/>
          <w:szCs w:val="24"/>
        </w:rPr>
        <w:t>2.1. Объем учебной дисциплины и виды учебной работы</w:t>
      </w:r>
    </w:p>
    <w:tbl>
      <w:tblPr>
        <w:tblW w:w="479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96"/>
        <w:gridCol w:w="2257"/>
      </w:tblGrid>
      <w:tr w:rsidR="00863505" w:rsidRPr="00077960" w14:paraId="734BE32F" w14:textId="77777777" w:rsidTr="00A96425">
        <w:trPr>
          <w:trHeight w:val="490"/>
        </w:trPr>
        <w:tc>
          <w:tcPr>
            <w:tcW w:w="3806" w:type="pct"/>
            <w:vAlign w:val="center"/>
          </w:tcPr>
          <w:p w14:paraId="0435C0C4" w14:textId="77777777" w:rsidR="00863505" w:rsidRPr="00077960" w:rsidRDefault="00863505" w:rsidP="00A96425">
            <w:pPr>
              <w:suppressAutoHyphens/>
              <w:spacing w:after="0" w:line="240" w:lineRule="auto"/>
              <w:rPr>
                <w:rFonts w:ascii="Times New Roman" w:hAnsi="Times New Roman" w:cs="Times New Roman"/>
                <w:b/>
                <w:sz w:val="24"/>
                <w:szCs w:val="24"/>
              </w:rPr>
            </w:pPr>
            <w:r w:rsidRPr="00077960">
              <w:rPr>
                <w:rFonts w:ascii="Times New Roman" w:hAnsi="Times New Roman" w:cs="Times New Roman"/>
                <w:b/>
                <w:sz w:val="24"/>
                <w:szCs w:val="24"/>
              </w:rPr>
              <w:t>Вид учебной работы</w:t>
            </w:r>
          </w:p>
        </w:tc>
        <w:tc>
          <w:tcPr>
            <w:tcW w:w="1194" w:type="pct"/>
            <w:vAlign w:val="center"/>
          </w:tcPr>
          <w:p w14:paraId="1D30C6EB" w14:textId="77777777" w:rsidR="00863505" w:rsidRPr="00077960" w:rsidRDefault="00863505" w:rsidP="00A96425">
            <w:pPr>
              <w:suppressAutoHyphens/>
              <w:spacing w:after="0" w:line="240" w:lineRule="auto"/>
              <w:rPr>
                <w:rFonts w:ascii="Times New Roman" w:hAnsi="Times New Roman" w:cs="Times New Roman"/>
                <w:b/>
                <w:iCs/>
                <w:sz w:val="24"/>
                <w:szCs w:val="24"/>
              </w:rPr>
            </w:pPr>
            <w:r w:rsidRPr="00077960">
              <w:rPr>
                <w:rFonts w:ascii="Times New Roman" w:hAnsi="Times New Roman" w:cs="Times New Roman"/>
                <w:b/>
                <w:iCs/>
                <w:sz w:val="24"/>
                <w:szCs w:val="24"/>
              </w:rPr>
              <w:t>Объем в часах</w:t>
            </w:r>
          </w:p>
        </w:tc>
      </w:tr>
      <w:tr w:rsidR="00863505" w:rsidRPr="00077960" w14:paraId="06103BD3" w14:textId="77777777" w:rsidTr="00A96425">
        <w:trPr>
          <w:trHeight w:val="490"/>
        </w:trPr>
        <w:tc>
          <w:tcPr>
            <w:tcW w:w="3806" w:type="pct"/>
            <w:vAlign w:val="center"/>
          </w:tcPr>
          <w:p w14:paraId="41577CA8" w14:textId="77777777" w:rsidR="00863505" w:rsidRPr="00077960" w:rsidRDefault="00863505" w:rsidP="00A96425">
            <w:pPr>
              <w:suppressAutoHyphens/>
              <w:spacing w:after="0" w:line="240" w:lineRule="auto"/>
              <w:rPr>
                <w:rFonts w:ascii="Times New Roman" w:hAnsi="Times New Roman" w:cs="Times New Roman"/>
                <w:b/>
                <w:sz w:val="24"/>
                <w:szCs w:val="24"/>
              </w:rPr>
            </w:pPr>
            <w:r w:rsidRPr="00077960">
              <w:rPr>
                <w:rFonts w:ascii="Times New Roman" w:hAnsi="Times New Roman" w:cs="Times New Roman"/>
                <w:b/>
                <w:sz w:val="24"/>
                <w:szCs w:val="24"/>
              </w:rPr>
              <w:t>Объем образовательной программы учебной дисциплины</w:t>
            </w:r>
          </w:p>
        </w:tc>
        <w:tc>
          <w:tcPr>
            <w:tcW w:w="1194" w:type="pct"/>
            <w:vAlign w:val="center"/>
          </w:tcPr>
          <w:p w14:paraId="5456192A" w14:textId="6C6FCE78" w:rsidR="00863505" w:rsidRPr="00077960" w:rsidRDefault="001C19A8" w:rsidP="00A96425">
            <w:pPr>
              <w:suppressAutoHyphens/>
              <w:spacing w:after="0" w:line="240" w:lineRule="auto"/>
              <w:rPr>
                <w:rFonts w:ascii="Times New Roman" w:hAnsi="Times New Roman" w:cs="Times New Roman"/>
                <w:iCs/>
                <w:sz w:val="24"/>
                <w:szCs w:val="24"/>
              </w:rPr>
            </w:pPr>
            <w:r w:rsidRPr="00077960">
              <w:rPr>
                <w:rFonts w:ascii="Times New Roman" w:hAnsi="Times New Roman" w:cs="Times New Roman"/>
                <w:iCs/>
                <w:sz w:val="24"/>
                <w:szCs w:val="24"/>
              </w:rPr>
              <w:t>32</w:t>
            </w:r>
          </w:p>
        </w:tc>
      </w:tr>
      <w:tr w:rsidR="00863505" w:rsidRPr="00077960" w14:paraId="7C581AC0" w14:textId="77777777" w:rsidTr="00A96425">
        <w:trPr>
          <w:trHeight w:val="490"/>
        </w:trPr>
        <w:tc>
          <w:tcPr>
            <w:tcW w:w="3806" w:type="pct"/>
            <w:shd w:val="clear" w:color="auto" w:fill="auto"/>
            <w:vAlign w:val="center"/>
          </w:tcPr>
          <w:p w14:paraId="37D3BFC8" w14:textId="77777777" w:rsidR="00863505" w:rsidRPr="00077960" w:rsidRDefault="00863505" w:rsidP="00A96425">
            <w:pPr>
              <w:suppressAutoHyphens/>
              <w:spacing w:after="0" w:line="240" w:lineRule="auto"/>
              <w:rPr>
                <w:rFonts w:ascii="Times New Roman" w:hAnsi="Times New Roman" w:cs="Times New Roman"/>
                <w:b/>
                <w:sz w:val="24"/>
                <w:szCs w:val="24"/>
              </w:rPr>
            </w:pPr>
            <w:r w:rsidRPr="00077960">
              <w:rPr>
                <w:rFonts w:ascii="Times New Roman" w:hAnsi="Times New Roman" w:cs="Times New Roman"/>
                <w:b/>
                <w:sz w:val="24"/>
                <w:szCs w:val="24"/>
              </w:rPr>
              <w:t>в т.ч. в форме практической подготовки</w:t>
            </w:r>
          </w:p>
        </w:tc>
        <w:tc>
          <w:tcPr>
            <w:tcW w:w="1194" w:type="pct"/>
            <w:shd w:val="clear" w:color="auto" w:fill="auto"/>
            <w:vAlign w:val="center"/>
          </w:tcPr>
          <w:p w14:paraId="517122FD" w14:textId="6CC750B9" w:rsidR="00863505" w:rsidRPr="00077960" w:rsidRDefault="001C19A8" w:rsidP="00A96425">
            <w:pPr>
              <w:suppressAutoHyphens/>
              <w:spacing w:after="0" w:line="240" w:lineRule="auto"/>
              <w:rPr>
                <w:rFonts w:ascii="Times New Roman" w:hAnsi="Times New Roman" w:cs="Times New Roman"/>
                <w:iCs/>
                <w:sz w:val="24"/>
                <w:szCs w:val="24"/>
              </w:rPr>
            </w:pPr>
            <w:r w:rsidRPr="00077960">
              <w:rPr>
                <w:rFonts w:ascii="Times New Roman" w:hAnsi="Times New Roman" w:cs="Times New Roman"/>
                <w:iCs/>
                <w:sz w:val="24"/>
                <w:szCs w:val="24"/>
              </w:rPr>
              <w:t>20</w:t>
            </w:r>
          </w:p>
        </w:tc>
      </w:tr>
      <w:tr w:rsidR="00863505" w:rsidRPr="00077960" w14:paraId="3C3A1D26" w14:textId="77777777" w:rsidTr="00863505">
        <w:trPr>
          <w:trHeight w:val="336"/>
        </w:trPr>
        <w:tc>
          <w:tcPr>
            <w:tcW w:w="5000" w:type="pct"/>
            <w:gridSpan w:val="2"/>
            <w:vAlign w:val="center"/>
          </w:tcPr>
          <w:p w14:paraId="5B072598" w14:textId="77777777" w:rsidR="00863505" w:rsidRPr="00077960" w:rsidRDefault="00863505" w:rsidP="00A96425">
            <w:pPr>
              <w:suppressAutoHyphens/>
              <w:spacing w:after="0" w:line="240" w:lineRule="auto"/>
              <w:rPr>
                <w:rFonts w:ascii="Times New Roman" w:hAnsi="Times New Roman" w:cs="Times New Roman"/>
                <w:iCs/>
                <w:sz w:val="24"/>
                <w:szCs w:val="24"/>
              </w:rPr>
            </w:pPr>
            <w:r w:rsidRPr="00077960">
              <w:rPr>
                <w:rFonts w:ascii="Times New Roman" w:hAnsi="Times New Roman" w:cs="Times New Roman"/>
                <w:sz w:val="24"/>
                <w:szCs w:val="24"/>
              </w:rPr>
              <w:t>в т. ч.:</w:t>
            </w:r>
          </w:p>
        </w:tc>
      </w:tr>
      <w:tr w:rsidR="00863505" w:rsidRPr="00077960" w14:paraId="5FE6ABE7" w14:textId="77777777" w:rsidTr="00A96425">
        <w:trPr>
          <w:trHeight w:val="490"/>
        </w:trPr>
        <w:tc>
          <w:tcPr>
            <w:tcW w:w="3806" w:type="pct"/>
            <w:vAlign w:val="center"/>
          </w:tcPr>
          <w:p w14:paraId="1C7D07FC" w14:textId="77777777" w:rsidR="00863505" w:rsidRPr="00077960" w:rsidRDefault="00863505" w:rsidP="00A96425">
            <w:pPr>
              <w:suppressAutoHyphens/>
              <w:spacing w:after="0" w:line="240" w:lineRule="auto"/>
              <w:rPr>
                <w:rFonts w:ascii="Times New Roman" w:hAnsi="Times New Roman" w:cs="Times New Roman"/>
                <w:sz w:val="24"/>
                <w:szCs w:val="24"/>
              </w:rPr>
            </w:pPr>
            <w:r w:rsidRPr="00077960">
              <w:rPr>
                <w:rFonts w:ascii="Times New Roman" w:hAnsi="Times New Roman" w:cs="Times New Roman"/>
                <w:sz w:val="24"/>
                <w:szCs w:val="24"/>
              </w:rPr>
              <w:t>теоретическое обучение</w:t>
            </w:r>
          </w:p>
        </w:tc>
        <w:tc>
          <w:tcPr>
            <w:tcW w:w="1194" w:type="pct"/>
            <w:vAlign w:val="center"/>
          </w:tcPr>
          <w:p w14:paraId="03A80579" w14:textId="20CA44C2" w:rsidR="00863505" w:rsidRPr="00077960" w:rsidRDefault="001C19A8" w:rsidP="00A96425">
            <w:pPr>
              <w:suppressAutoHyphens/>
              <w:spacing w:after="0" w:line="240" w:lineRule="auto"/>
              <w:rPr>
                <w:rFonts w:ascii="Times New Roman" w:hAnsi="Times New Roman" w:cs="Times New Roman"/>
                <w:iCs/>
                <w:sz w:val="24"/>
                <w:szCs w:val="24"/>
              </w:rPr>
            </w:pPr>
            <w:r w:rsidRPr="00077960">
              <w:rPr>
                <w:rFonts w:ascii="Times New Roman" w:hAnsi="Times New Roman" w:cs="Times New Roman"/>
                <w:iCs/>
                <w:sz w:val="24"/>
                <w:szCs w:val="24"/>
              </w:rPr>
              <w:t>12</w:t>
            </w:r>
          </w:p>
        </w:tc>
      </w:tr>
      <w:tr w:rsidR="00863505" w:rsidRPr="00077960" w14:paraId="7529445C" w14:textId="77777777" w:rsidTr="00A96425">
        <w:trPr>
          <w:trHeight w:val="490"/>
        </w:trPr>
        <w:tc>
          <w:tcPr>
            <w:tcW w:w="3806" w:type="pct"/>
            <w:vAlign w:val="center"/>
          </w:tcPr>
          <w:p w14:paraId="09D64242" w14:textId="405E6E01" w:rsidR="00863505" w:rsidRPr="00077960" w:rsidRDefault="00C40B57" w:rsidP="00EA0D69">
            <w:pPr>
              <w:suppressAutoHyphens/>
              <w:spacing w:after="0" w:line="240" w:lineRule="auto"/>
              <w:rPr>
                <w:rFonts w:ascii="Times New Roman" w:hAnsi="Times New Roman" w:cs="Times New Roman"/>
                <w:sz w:val="24"/>
                <w:szCs w:val="24"/>
              </w:rPr>
            </w:pPr>
            <w:r w:rsidRPr="00077960">
              <w:rPr>
                <w:rFonts w:ascii="Times New Roman" w:hAnsi="Times New Roman" w:cs="Times New Roman"/>
                <w:sz w:val="24"/>
                <w:szCs w:val="24"/>
              </w:rPr>
              <w:t>практически</w:t>
            </w:r>
            <w:r w:rsidR="00EA0D69" w:rsidRPr="00077960">
              <w:rPr>
                <w:rFonts w:ascii="Times New Roman" w:hAnsi="Times New Roman" w:cs="Times New Roman"/>
                <w:sz w:val="24"/>
                <w:szCs w:val="24"/>
              </w:rPr>
              <w:t>е</w:t>
            </w:r>
            <w:r w:rsidRPr="00077960">
              <w:rPr>
                <w:rFonts w:ascii="Times New Roman" w:hAnsi="Times New Roman" w:cs="Times New Roman"/>
                <w:sz w:val="24"/>
                <w:szCs w:val="24"/>
              </w:rPr>
              <w:t xml:space="preserve"> </w:t>
            </w:r>
            <w:r w:rsidR="00EA0D69" w:rsidRPr="00077960">
              <w:rPr>
                <w:rFonts w:ascii="Times New Roman" w:hAnsi="Times New Roman" w:cs="Times New Roman"/>
                <w:sz w:val="24"/>
                <w:szCs w:val="24"/>
              </w:rPr>
              <w:t>занятия</w:t>
            </w:r>
            <w:r w:rsidR="00863505" w:rsidRPr="00077960">
              <w:rPr>
                <w:rFonts w:ascii="Times New Roman" w:hAnsi="Times New Roman" w:cs="Times New Roman"/>
                <w:i/>
                <w:sz w:val="24"/>
                <w:szCs w:val="24"/>
              </w:rPr>
              <w:t xml:space="preserve"> </w:t>
            </w:r>
          </w:p>
        </w:tc>
        <w:tc>
          <w:tcPr>
            <w:tcW w:w="1194" w:type="pct"/>
            <w:vAlign w:val="center"/>
          </w:tcPr>
          <w:p w14:paraId="7BB8A1EF" w14:textId="30011C52" w:rsidR="00863505" w:rsidRPr="00077960" w:rsidRDefault="001C19A8" w:rsidP="00A96425">
            <w:pPr>
              <w:suppressAutoHyphens/>
              <w:spacing w:after="0" w:line="240" w:lineRule="auto"/>
              <w:rPr>
                <w:rFonts w:ascii="Times New Roman" w:hAnsi="Times New Roman" w:cs="Times New Roman"/>
                <w:iCs/>
                <w:sz w:val="24"/>
                <w:szCs w:val="24"/>
              </w:rPr>
            </w:pPr>
            <w:r w:rsidRPr="00077960">
              <w:rPr>
                <w:rFonts w:ascii="Times New Roman" w:hAnsi="Times New Roman" w:cs="Times New Roman"/>
                <w:iCs/>
                <w:sz w:val="24"/>
                <w:szCs w:val="24"/>
              </w:rPr>
              <w:t>20</w:t>
            </w:r>
          </w:p>
        </w:tc>
      </w:tr>
      <w:tr w:rsidR="00863505" w:rsidRPr="00077960" w14:paraId="5BDCE02F" w14:textId="77777777" w:rsidTr="00A96425">
        <w:trPr>
          <w:trHeight w:val="267"/>
        </w:trPr>
        <w:tc>
          <w:tcPr>
            <w:tcW w:w="3806" w:type="pct"/>
            <w:vAlign w:val="center"/>
          </w:tcPr>
          <w:p w14:paraId="6FA4571B" w14:textId="77777777" w:rsidR="00863505" w:rsidRPr="00077960" w:rsidRDefault="00863505" w:rsidP="00A96425">
            <w:pPr>
              <w:suppressAutoHyphens/>
              <w:spacing w:after="0" w:line="240" w:lineRule="auto"/>
              <w:rPr>
                <w:rFonts w:ascii="Times New Roman" w:hAnsi="Times New Roman" w:cs="Times New Roman"/>
                <w:i/>
                <w:sz w:val="24"/>
                <w:szCs w:val="24"/>
              </w:rPr>
            </w:pPr>
            <w:r w:rsidRPr="00077960">
              <w:rPr>
                <w:rFonts w:ascii="Times New Roman" w:hAnsi="Times New Roman" w:cs="Times New Roman"/>
                <w:i/>
                <w:sz w:val="24"/>
                <w:szCs w:val="24"/>
              </w:rPr>
              <w:t xml:space="preserve">Самостоятельная работа </w:t>
            </w:r>
          </w:p>
        </w:tc>
        <w:tc>
          <w:tcPr>
            <w:tcW w:w="1194" w:type="pct"/>
            <w:vAlign w:val="center"/>
          </w:tcPr>
          <w:p w14:paraId="0EAE9D80" w14:textId="3A1FB281" w:rsidR="00863505" w:rsidRPr="00077960" w:rsidRDefault="00863505" w:rsidP="00A96425">
            <w:pPr>
              <w:suppressAutoHyphens/>
              <w:spacing w:after="0" w:line="240" w:lineRule="auto"/>
              <w:rPr>
                <w:rFonts w:ascii="Times New Roman" w:hAnsi="Times New Roman" w:cs="Times New Roman"/>
                <w:iCs/>
                <w:sz w:val="24"/>
                <w:szCs w:val="24"/>
              </w:rPr>
            </w:pPr>
          </w:p>
        </w:tc>
      </w:tr>
      <w:tr w:rsidR="00863505" w:rsidRPr="00077960" w14:paraId="42320549" w14:textId="77777777" w:rsidTr="00A96425">
        <w:trPr>
          <w:trHeight w:val="331"/>
        </w:trPr>
        <w:tc>
          <w:tcPr>
            <w:tcW w:w="3806" w:type="pct"/>
            <w:vAlign w:val="center"/>
          </w:tcPr>
          <w:p w14:paraId="43915D1D" w14:textId="77777777" w:rsidR="00863505" w:rsidRPr="00077960" w:rsidRDefault="00863505" w:rsidP="00A96425">
            <w:pPr>
              <w:suppressAutoHyphens/>
              <w:spacing w:after="0" w:line="240" w:lineRule="auto"/>
              <w:rPr>
                <w:rFonts w:ascii="Times New Roman" w:hAnsi="Times New Roman" w:cs="Times New Roman"/>
                <w:i/>
                <w:sz w:val="24"/>
                <w:szCs w:val="24"/>
              </w:rPr>
            </w:pPr>
            <w:r w:rsidRPr="00077960">
              <w:rPr>
                <w:rFonts w:ascii="Times New Roman" w:hAnsi="Times New Roman" w:cs="Times New Roman"/>
                <w:b/>
                <w:iCs/>
                <w:sz w:val="24"/>
                <w:szCs w:val="24"/>
              </w:rPr>
              <w:t>Промежуточная аттестация</w:t>
            </w:r>
          </w:p>
        </w:tc>
        <w:tc>
          <w:tcPr>
            <w:tcW w:w="1194" w:type="pct"/>
            <w:vAlign w:val="center"/>
          </w:tcPr>
          <w:p w14:paraId="3AAE0CE8" w14:textId="6D0FE031" w:rsidR="00863505" w:rsidRPr="00077960" w:rsidRDefault="00863505" w:rsidP="00A96425">
            <w:pPr>
              <w:suppressAutoHyphens/>
              <w:spacing w:after="0" w:line="240" w:lineRule="auto"/>
              <w:rPr>
                <w:rFonts w:ascii="Times New Roman" w:hAnsi="Times New Roman" w:cs="Times New Roman"/>
                <w:iCs/>
                <w:sz w:val="24"/>
                <w:szCs w:val="24"/>
              </w:rPr>
            </w:pPr>
          </w:p>
        </w:tc>
      </w:tr>
    </w:tbl>
    <w:p w14:paraId="140195AB" w14:textId="77777777" w:rsidR="00863505" w:rsidRPr="00010517" w:rsidRDefault="00863505" w:rsidP="00863505">
      <w:pPr>
        <w:suppressAutoHyphens/>
        <w:spacing w:after="120"/>
        <w:rPr>
          <w:rFonts w:ascii="Times New Roman" w:hAnsi="Times New Roman" w:cs="Times New Roman"/>
          <w:b/>
          <w:i/>
        </w:rPr>
      </w:pPr>
    </w:p>
    <w:p w14:paraId="1BD773ED" w14:textId="77777777" w:rsidR="00863505" w:rsidRPr="00010517" w:rsidRDefault="00863505" w:rsidP="00863505">
      <w:pPr>
        <w:rPr>
          <w:rFonts w:ascii="Times New Roman" w:hAnsi="Times New Roman" w:cs="Times New Roman"/>
          <w:b/>
          <w:i/>
        </w:rPr>
        <w:sectPr w:rsidR="00863505" w:rsidRPr="00010517" w:rsidSect="00863505">
          <w:pgSz w:w="11906" w:h="16838"/>
          <w:pgMar w:top="1134" w:right="566" w:bottom="709" w:left="1701" w:header="708" w:footer="708" w:gutter="0"/>
          <w:cols w:space="720"/>
          <w:titlePg/>
          <w:docGrid w:linePitch="299"/>
        </w:sectPr>
      </w:pPr>
    </w:p>
    <w:p w14:paraId="3387046B" w14:textId="77777777" w:rsidR="00863505" w:rsidRPr="00077960" w:rsidRDefault="00863505" w:rsidP="00077960">
      <w:pPr>
        <w:ind w:firstLine="708"/>
        <w:rPr>
          <w:rFonts w:ascii="Times New Roman" w:hAnsi="Times New Roman" w:cs="Times New Roman"/>
          <w:b/>
          <w:bCs/>
          <w:sz w:val="24"/>
          <w:szCs w:val="24"/>
        </w:rPr>
      </w:pPr>
      <w:r w:rsidRPr="00077960">
        <w:rPr>
          <w:rFonts w:ascii="Times New Roman" w:hAnsi="Times New Roman" w:cs="Times New Roman"/>
          <w:b/>
          <w:sz w:val="24"/>
          <w:szCs w:val="24"/>
        </w:rPr>
        <w:lastRenderedPageBreak/>
        <w:t xml:space="preserve">2.2. Тематический план и содержание учебной дисциплины </w:t>
      </w:r>
    </w:p>
    <w:p w14:paraId="04F8DB4E" w14:textId="77777777" w:rsidR="006732AD" w:rsidRPr="00010517" w:rsidRDefault="006732AD" w:rsidP="006732AD">
      <w:pPr>
        <w:widowControl w:val="0"/>
        <w:autoSpaceDE w:val="0"/>
        <w:autoSpaceDN w:val="0"/>
        <w:spacing w:before="2" w:after="0" w:line="240" w:lineRule="auto"/>
        <w:rPr>
          <w:rFonts w:ascii="Times New Roman" w:eastAsia="Times New Roman" w:hAnsi="Times New Roman" w:cs="Times New Roman"/>
          <w:b/>
          <w:sz w:val="23"/>
          <w:szCs w:val="28"/>
          <w:lang w:eastAsia="en-US"/>
        </w:rPr>
      </w:pPr>
    </w:p>
    <w:tbl>
      <w:tblPr>
        <w:tblStyle w:val="TableNormal1"/>
        <w:tblW w:w="14931"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1"/>
        <w:gridCol w:w="644"/>
        <w:gridCol w:w="8644"/>
        <w:gridCol w:w="1561"/>
        <w:gridCol w:w="1562"/>
        <w:gridCol w:w="29"/>
      </w:tblGrid>
      <w:tr w:rsidR="006732AD" w:rsidRPr="00010517" w14:paraId="69C58CD8" w14:textId="77777777" w:rsidTr="006215E6">
        <w:trPr>
          <w:trHeight w:val="582"/>
        </w:trPr>
        <w:tc>
          <w:tcPr>
            <w:tcW w:w="2491" w:type="dxa"/>
            <w:tcBorders>
              <w:top w:val="single" w:sz="4" w:space="0" w:color="000000"/>
              <w:left w:val="single" w:sz="4" w:space="0" w:color="000000"/>
              <w:bottom w:val="single" w:sz="4" w:space="0" w:color="000000"/>
              <w:right w:val="single" w:sz="4" w:space="0" w:color="000000"/>
            </w:tcBorders>
            <w:hideMark/>
          </w:tcPr>
          <w:p w14:paraId="5A02004C" w14:textId="77777777" w:rsidR="006732AD" w:rsidRPr="00010517" w:rsidRDefault="006732AD" w:rsidP="006215E6">
            <w:pPr>
              <w:spacing w:line="251" w:lineRule="exact"/>
              <w:jc w:val="center"/>
              <w:rPr>
                <w:rFonts w:ascii="Times New Roman" w:eastAsia="Times New Roman" w:hAnsi="Times New Roman" w:cs="Times New Roman"/>
                <w:b/>
                <w:lang w:eastAsia="en-US"/>
              </w:rPr>
            </w:pPr>
            <w:proofErr w:type="spellStart"/>
            <w:r w:rsidRPr="00010517">
              <w:rPr>
                <w:rFonts w:ascii="Times New Roman" w:eastAsia="Times New Roman" w:hAnsi="Times New Roman" w:cs="Times New Roman"/>
                <w:b/>
                <w:lang w:eastAsia="en-US"/>
              </w:rPr>
              <w:t>Наименование</w:t>
            </w:r>
            <w:proofErr w:type="spellEnd"/>
          </w:p>
          <w:p w14:paraId="19D24FF5" w14:textId="77777777" w:rsidR="006732AD" w:rsidRPr="00010517" w:rsidRDefault="006732AD" w:rsidP="006215E6">
            <w:pPr>
              <w:spacing w:before="37"/>
              <w:jc w:val="center"/>
              <w:rPr>
                <w:rFonts w:ascii="Times New Roman" w:eastAsia="Times New Roman" w:hAnsi="Times New Roman" w:cs="Times New Roman"/>
                <w:b/>
                <w:lang w:eastAsia="en-US"/>
              </w:rPr>
            </w:pPr>
            <w:proofErr w:type="spellStart"/>
            <w:r w:rsidRPr="00010517">
              <w:rPr>
                <w:rFonts w:ascii="Times New Roman" w:eastAsia="Times New Roman" w:hAnsi="Times New Roman" w:cs="Times New Roman"/>
                <w:b/>
                <w:lang w:eastAsia="en-US"/>
              </w:rPr>
              <w:t>разделов</w:t>
            </w:r>
            <w:proofErr w:type="spellEnd"/>
            <w:r w:rsidRPr="00010517">
              <w:rPr>
                <w:rFonts w:ascii="Times New Roman" w:eastAsia="Times New Roman" w:hAnsi="Times New Roman" w:cs="Times New Roman"/>
                <w:b/>
                <w:lang w:eastAsia="en-US"/>
              </w:rPr>
              <w:t xml:space="preserve"> и </w:t>
            </w:r>
            <w:proofErr w:type="spellStart"/>
            <w:r w:rsidRPr="00010517">
              <w:rPr>
                <w:rFonts w:ascii="Times New Roman" w:eastAsia="Times New Roman" w:hAnsi="Times New Roman" w:cs="Times New Roman"/>
                <w:b/>
                <w:lang w:eastAsia="en-US"/>
              </w:rPr>
              <w:t>тем</w:t>
            </w:r>
            <w:proofErr w:type="spellEnd"/>
          </w:p>
        </w:tc>
        <w:tc>
          <w:tcPr>
            <w:tcW w:w="9288" w:type="dxa"/>
            <w:gridSpan w:val="2"/>
            <w:tcBorders>
              <w:top w:val="single" w:sz="4" w:space="0" w:color="000000"/>
              <w:left w:val="single" w:sz="4" w:space="0" w:color="000000"/>
              <w:bottom w:val="single" w:sz="4" w:space="0" w:color="000000"/>
              <w:right w:val="single" w:sz="4" w:space="0" w:color="000000"/>
            </w:tcBorders>
            <w:hideMark/>
          </w:tcPr>
          <w:p w14:paraId="5101DE29" w14:textId="78A0A0BA" w:rsidR="006732AD" w:rsidRPr="00010517" w:rsidRDefault="00C40B57" w:rsidP="006215E6">
            <w:pPr>
              <w:spacing w:before="37"/>
              <w:ind w:right="277"/>
              <w:jc w:val="center"/>
              <w:rPr>
                <w:rFonts w:ascii="Times New Roman" w:eastAsia="Times New Roman" w:hAnsi="Times New Roman" w:cs="Times New Roman"/>
                <w:b/>
                <w:lang w:val="ru-RU" w:eastAsia="en-US"/>
              </w:rPr>
            </w:pPr>
            <w:r w:rsidRPr="00010517">
              <w:rPr>
                <w:rFonts w:ascii="Times New Roman" w:hAnsi="Times New Roman"/>
                <w:b/>
                <w:lang w:val="ru-RU"/>
              </w:rPr>
              <w:t>Содержание</w:t>
            </w:r>
            <w:r w:rsidR="006732AD" w:rsidRPr="00010517">
              <w:rPr>
                <w:rFonts w:ascii="Times New Roman" w:hAnsi="Times New Roman"/>
                <w:b/>
                <w:lang w:val="ru-RU"/>
              </w:rPr>
              <w:t xml:space="preserve"> и формы организации деятельности обучающихся</w:t>
            </w:r>
          </w:p>
        </w:tc>
        <w:tc>
          <w:tcPr>
            <w:tcW w:w="1561" w:type="dxa"/>
            <w:tcBorders>
              <w:top w:val="single" w:sz="4" w:space="0" w:color="000000"/>
              <w:left w:val="single" w:sz="4" w:space="0" w:color="000000"/>
              <w:bottom w:val="single" w:sz="4" w:space="0" w:color="000000"/>
              <w:right w:val="single" w:sz="4" w:space="0" w:color="000000"/>
            </w:tcBorders>
            <w:hideMark/>
          </w:tcPr>
          <w:p w14:paraId="3723750C" w14:textId="77777777" w:rsidR="006732AD" w:rsidRPr="00010517" w:rsidRDefault="006732AD" w:rsidP="006215E6">
            <w:pPr>
              <w:jc w:val="center"/>
              <w:rPr>
                <w:rFonts w:ascii="Times New Roman" w:hAnsi="Times New Roman"/>
                <w:b/>
                <w:lang w:val="ru-RU"/>
              </w:rPr>
            </w:pPr>
            <w:r w:rsidRPr="00010517">
              <w:rPr>
                <w:rFonts w:ascii="Times New Roman" w:hAnsi="Times New Roman"/>
                <w:b/>
                <w:lang w:val="ru-RU"/>
              </w:rPr>
              <w:t xml:space="preserve">Объем </w:t>
            </w:r>
            <w:proofErr w:type="spellStart"/>
            <w:proofErr w:type="gramStart"/>
            <w:r w:rsidRPr="00010517">
              <w:rPr>
                <w:rFonts w:ascii="Times New Roman" w:hAnsi="Times New Roman"/>
                <w:b/>
                <w:lang w:val="ru-RU"/>
              </w:rPr>
              <w:t>акад.ч</w:t>
            </w:r>
            <w:proofErr w:type="spellEnd"/>
            <w:proofErr w:type="gramEnd"/>
            <w:r w:rsidRPr="00010517">
              <w:rPr>
                <w:rFonts w:ascii="Times New Roman" w:hAnsi="Times New Roman"/>
                <w:b/>
                <w:lang w:val="ru-RU"/>
              </w:rPr>
              <w:t>/</w:t>
            </w:r>
          </w:p>
          <w:p w14:paraId="60C18ABA" w14:textId="5A0D5C79" w:rsidR="006732AD" w:rsidRPr="008D23ED" w:rsidRDefault="006732AD" w:rsidP="006215E6">
            <w:pPr>
              <w:spacing w:before="37"/>
              <w:jc w:val="center"/>
              <w:rPr>
                <w:rFonts w:ascii="Times New Roman" w:eastAsia="Times New Roman" w:hAnsi="Times New Roman" w:cs="Times New Roman"/>
                <w:b/>
                <w:lang w:val="ru-RU" w:eastAsia="en-US"/>
              </w:rPr>
            </w:pPr>
            <w:r w:rsidRPr="00010517">
              <w:rPr>
                <w:rFonts w:ascii="Times New Roman" w:hAnsi="Times New Roman"/>
                <w:b/>
                <w:lang w:val="ru-RU"/>
              </w:rPr>
              <w:t xml:space="preserve">в т.ч. в форме практической подготовки, </w:t>
            </w:r>
            <w:proofErr w:type="spellStart"/>
            <w:proofErr w:type="gramStart"/>
            <w:r w:rsidRPr="00010517">
              <w:rPr>
                <w:rFonts w:ascii="Times New Roman" w:hAnsi="Times New Roman"/>
                <w:b/>
                <w:lang w:val="ru-RU"/>
              </w:rPr>
              <w:t>акад.ч</w:t>
            </w:r>
            <w:proofErr w:type="spellEnd"/>
            <w:proofErr w:type="gramEnd"/>
            <w:r w:rsidR="00604651">
              <w:rPr>
                <w:rStyle w:val="a8"/>
                <w:rFonts w:ascii="Times New Roman" w:eastAsia="Times New Roman" w:hAnsi="Times New Roman"/>
                <w:b/>
                <w:bCs/>
                <w:sz w:val="24"/>
                <w:szCs w:val="24"/>
              </w:rPr>
              <w:footnoteReference w:id="3"/>
            </w:r>
          </w:p>
        </w:tc>
        <w:tc>
          <w:tcPr>
            <w:tcW w:w="1591" w:type="dxa"/>
            <w:gridSpan w:val="2"/>
            <w:tcBorders>
              <w:top w:val="single" w:sz="4" w:space="0" w:color="000000"/>
              <w:left w:val="single" w:sz="4" w:space="0" w:color="000000"/>
              <w:bottom w:val="single" w:sz="4" w:space="0" w:color="000000"/>
              <w:right w:val="single" w:sz="4" w:space="0" w:color="000000"/>
            </w:tcBorders>
            <w:hideMark/>
          </w:tcPr>
          <w:p w14:paraId="550CDEA0" w14:textId="41A14E64" w:rsidR="006732AD" w:rsidRPr="00010517" w:rsidRDefault="006732AD" w:rsidP="006215E6">
            <w:pPr>
              <w:spacing w:before="37"/>
              <w:jc w:val="center"/>
              <w:rPr>
                <w:rFonts w:ascii="Times New Roman" w:eastAsia="Times New Roman" w:hAnsi="Times New Roman" w:cs="Times New Roman"/>
                <w:b/>
                <w:lang w:val="ru-RU" w:eastAsia="en-US"/>
              </w:rPr>
            </w:pPr>
            <w:r w:rsidRPr="00010517">
              <w:rPr>
                <w:rFonts w:ascii="Times New Roman" w:hAnsi="Times New Roman"/>
                <w:b/>
                <w:lang w:val="ru-RU"/>
              </w:rPr>
              <w:t>Коды компетенций, формированию которых способствует компонент программы</w:t>
            </w:r>
          </w:p>
        </w:tc>
      </w:tr>
      <w:tr w:rsidR="006732AD" w:rsidRPr="00010517" w14:paraId="03B49474" w14:textId="77777777" w:rsidTr="006215E6">
        <w:trPr>
          <w:trHeight w:val="269"/>
        </w:trPr>
        <w:tc>
          <w:tcPr>
            <w:tcW w:w="11779" w:type="dxa"/>
            <w:gridSpan w:val="3"/>
            <w:tcBorders>
              <w:top w:val="single" w:sz="4" w:space="0" w:color="000000"/>
              <w:left w:val="single" w:sz="4" w:space="0" w:color="000000"/>
              <w:right w:val="single" w:sz="4" w:space="0" w:color="000000"/>
            </w:tcBorders>
          </w:tcPr>
          <w:p w14:paraId="0E347AE6" w14:textId="4406140A" w:rsidR="006732AD" w:rsidRPr="00010517" w:rsidRDefault="006732AD" w:rsidP="006732AD">
            <w:pPr>
              <w:spacing w:line="250" w:lineRule="exact"/>
              <w:ind w:right="116"/>
              <w:rPr>
                <w:rFonts w:ascii="Times New Roman" w:eastAsia="Times New Roman" w:hAnsi="Times New Roman" w:cs="Times New Roman"/>
                <w:bCs/>
                <w:lang w:eastAsia="en-US"/>
              </w:rPr>
            </w:pPr>
            <w:proofErr w:type="spellStart"/>
            <w:r w:rsidRPr="00010517">
              <w:rPr>
                <w:rFonts w:ascii="Times New Roman" w:eastAsia="Times New Roman" w:hAnsi="Times New Roman" w:cs="Times New Roman"/>
                <w:bCs/>
                <w:lang w:eastAsia="en-US"/>
              </w:rPr>
              <w:t>Раздел</w:t>
            </w:r>
            <w:proofErr w:type="spellEnd"/>
            <w:r w:rsidRPr="00010517">
              <w:rPr>
                <w:rFonts w:ascii="Times New Roman" w:eastAsia="Times New Roman" w:hAnsi="Times New Roman" w:cs="Times New Roman"/>
                <w:bCs/>
                <w:lang w:eastAsia="en-US"/>
              </w:rPr>
              <w:t xml:space="preserve"> 1</w:t>
            </w:r>
            <w:r w:rsidRPr="00010517">
              <w:rPr>
                <w:rFonts w:ascii="Times New Roman" w:eastAsia="Times New Roman" w:hAnsi="Times New Roman" w:cs="Times New Roman"/>
                <w:bCs/>
                <w:lang w:val="ru-RU" w:eastAsia="en-US"/>
              </w:rPr>
              <w:t>.</w:t>
            </w:r>
            <w:proofErr w:type="spellStart"/>
            <w:r w:rsidRPr="00010517">
              <w:rPr>
                <w:rFonts w:ascii="Times New Roman" w:eastAsia="Times New Roman" w:hAnsi="Times New Roman" w:cs="Times New Roman"/>
                <w:bCs/>
                <w:lang w:eastAsia="en-US"/>
              </w:rPr>
              <w:t>Организация</w:t>
            </w:r>
            <w:proofErr w:type="spellEnd"/>
            <w:r w:rsidR="006215E6">
              <w:rPr>
                <w:rFonts w:ascii="Times New Roman" w:eastAsia="Times New Roman" w:hAnsi="Times New Roman" w:cs="Times New Roman"/>
                <w:bCs/>
                <w:lang w:val="ru-RU" w:eastAsia="en-US"/>
              </w:rPr>
              <w:t xml:space="preserve"> </w:t>
            </w:r>
            <w:proofErr w:type="spellStart"/>
            <w:r w:rsidRPr="00010517">
              <w:rPr>
                <w:rFonts w:ascii="Times New Roman" w:eastAsia="Times New Roman" w:hAnsi="Times New Roman" w:cs="Times New Roman"/>
                <w:bCs/>
                <w:lang w:eastAsia="en-US"/>
              </w:rPr>
              <w:t>розничной</w:t>
            </w:r>
            <w:proofErr w:type="spellEnd"/>
            <w:r w:rsidRPr="00010517">
              <w:rPr>
                <w:rFonts w:ascii="Times New Roman" w:eastAsia="Times New Roman" w:hAnsi="Times New Roman" w:cs="Times New Roman"/>
                <w:bCs/>
                <w:lang w:eastAsia="en-US"/>
              </w:rPr>
              <w:t xml:space="preserve"> </w:t>
            </w:r>
            <w:proofErr w:type="spellStart"/>
            <w:r w:rsidRPr="00010517">
              <w:rPr>
                <w:rFonts w:ascii="Times New Roman" w:eastAsia="Times New Roman" w:hAnsi="Times New Roman" w:cs="Times New Roman"/>
                <w:bCs/>
                <w:lang w:eastAsia="en-US"/>
              </w:rPr>
              <w:t>торговли</w:t>
            </w:r>
            <w:proofErr w:type="spellEnd"/>
          </w:p>
        </w:tc>
        <w:tc>
          <w:tcPr>
            <w:tcW w:w="1561" w:type="dxa"/>
            <w:tcBorders>
              <w:top w:val="single" w:sz="4" w:space="0" w:color="000000"/>
              <w:left w:val="single" w:sz="4" w:space="0" w:color="000000"/>
              <w:bottom w:val="nil"/>
              <w:right w:val="single" w:sz="4" w:space="0" w:color="000000"/>
            </w:tcBorders>
          </w:tcPr>
          <w:p w14:paraId="0E5B92C3" w14:textId="77777777" w:rsidR="006732AD" w:rsidRPr="00010517" w:rsidRDefault="006732AD" w:rsidP="006732AD">
            <w:pPr>
              <w:spacing w:line="250" w:lineRule="exact"/>
              <w:ind w:right="316"/>
              <w:jc w:val="right"/>
              <w:rPr>
                <w:rFonts w:ascii="Times New Roman" w:eastAsia="Times New Roman" w:hAnsi="Times New Roman" w:cs="Times New Roman"/>
                <w:b/>
                <w:lang w:eastAsia="en-US"/>
              </w:rPr>
            </w:pP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tcPr>
          <w:p w14:paraId="6A1A0812" w14:textId="77777777" w:rsidR="006732AD" w:rsidRPr="00010517" w:rsidRDefault="006732AD" w:rsidP="006732AD">
            <w:pPr>
              <w:rPr>
                <w:rFonts w:ascii="Times New Roman" w:eastAsia="Times New Roman" w:hAnsi="Times New Roman" w:cs="Times New Roman"/>
                <w:lang w:eastAsia="en-US"/>
              </w:rPr>
            </w:pPr>
          </w:p>
        </w:tc>
      </w:tr>
      <w:tr w:rsidR="006215E6" w:rsidRPr="00010517" w14:paraId="73B16562" w14:textId="77777777" w:rsidTr="006215E6">
        <w:trPr>
          <w:trHeight w:val="292"/>
        </w:trPr>
        <w:tc>
          <w:tcPr>
            <w:tcW w:w="2491" w:type="dxa"/>
            <w:vMerge w:val="restart"/>
            <w:tcBorders>
              <w:top w:val="single" w:sz="4" w:space="0" w:color="000000"/>
              <w:left w:val="single" w:sz="4" w:space="0" w:color="000000"/>
              <w:right w:val="single" w:sz="4" w:space="0" w:color="000000"/>
            </w:tcBorders>
            <w:hideMark/>
          </w:tcPr>
          <w:p w14:paraId="05780EF3" w14:textId="77777777" w:rsidR="006215E6" w:rsidRPr="00010517" w:rsidRDefault="006215E6" w:rsidP="006732AD">
            <w:pPr>
              <w:spacing w:before="1"/>
              <w:ind w:right="116"/>
              <w:jc w:val="center"/>
              <w:rPr>
                <w:rFonts w:ascii="Times New Roman" w:eastAsia="Times New Roman" w:hAnsi="Times New Roman" w:cs="Times New Roman"/>
                <w:b/>
                <w:lang w:eastAsia="en-US"/>
              </w:rPr>
            </w:pPr>
            <w:proofErr w:type="spellStart"/>
            <w:r w:rsidRPr="00010517">
              <w:rPr>
                <w:rFonts w:ascii="Times New Roman" w:eastAsia="Times New Roman" w:hAnsi="Times New Roman" w:cs="Times New Roman"/>
                <w:b/>
                <w:lang w:eastAsia="en-US"/>
              </w:rPr>
              <w:t>Тема</w:t>
            </w:r>
            <w:proofErr w:type="spellEnd"/>
            <w:r w:rsidRPr="00010517">
              <w:rPr>
                <w:rFonts w:ascii="Times New Roman" w:eastAsia="Times New Roman" w:hAnsi="Times New Roman" w:cs="Times New Roman"/>
                <w:b/>
                <w:lang w:eastAsia="en-US"/>
              </w:rPr>
              <w:t xml:space="preserve"> 1.1.</w:t>
            </w:r>
          </w:p>
          <w:p w14:paraId="69E230C1" w14:textId="77777777" w:rsidR="006215E6" w:rsidRPr="006215E6" w:rsidRDefault="006215E6" w:rsidP="006732AD">
            <w:pPr>
              <w:spacing w:line="242" w:lineRule="exact"/>
              <w:ind w:right="116"/>
              <w:jc w:val="center"/>
              <w:rPr>
                <w:rFonts w:ascii="Times New Roman" w:eastAsia="Times New Roman" w:hAnsi="Times New Roman" w:cs="Times New Roman"/>
                <w:lang w:eastAsia="en-US"/>
              </w:rPr>
            </w:pPr>
            <w:proofErr w:type="spellStart"/>
            <w:r w:rsidRPr="006215E6">
              <w:rPr>
                <w:rFonts w:ascii="Times New Roman" w:eastAsia="Times New Roman" w:hAnsi="Times New Roman" w:cs="Times New Roman"/>
                <w:lang w:eastAsia="en-US"/>
              </w:rPr>
              <w:t>Технология</w:t>
            </w:r>
            <w:proofErr w:type="spellEnd"/>
          </w:p>
          <w:p w14:paraId="5FF23ECE" w14:textId="257549F6" w:rsidR="006215E6" w:rsidRPr="00010517" w:rsidRDefault="006215E6" w:rsidP="006732AD">
            <w:pPr>
              <w:spacing w:before="37"/>
              <w:ind w:right="116"/>
              <w:jc w:val="center"/>
              <w:rPr>
                <w:rFonts w:ascii="Times New Roman" w:eastAsia="Times New Roman" w:hAnsi="Times New Roman" w:cs="Times New Roman"/>
                <w:b/>
                <w:lang w:eastAsia="en-US"/>
              </w:rPr>
            </w:pPr>
            <w:proofErr w:type="spellStart"/>
            <w:r w:rsidRPr="006215E6">
              <w:rPr>
                <w:rFonts w:ascii="Times New Roman" w:eastAsia="Times New Roman" w:hAnsi="Times New Roman" w:cs="Times New Roman"/>
                <w:lang w:eastAsia="en-US"/>
              </w:rPr>
              <w:t>розничной</w:t>
            </w:r>
            <w:proofErr w:type="spellEnd"/>
            <w:r w:rsidRPr="006215E6">
              <w:rPr>
                <w:rFonts w:ascii="Times New Roman" w:eastAsia="Times New Roman" w:hAnsi="Times New Roman" w:cs="Times New Roman"/>
                <w:lang w:eastAsia="en-US"/>
              </w:rPr>
              <w:t xml:space="preserve"> </w:t>
            </w:r>
            <w:proofErr w:type="spellStart"/>
            <w:r w:rsidRPr="006215E6">
              <w:rPr>
                <w:rFonts w:ascii="Times New Roman" w:eastAsia="Times New Roman" w:hAnsi="Times New Roman" w:cs="Times New Roman"/>
                <w:lang w:eastAsia="en-US"/>
              </w:rPr>
              <w:t>торговли</w:t>
            </w:r>
            <w:proofErr w:type="spellEnd"/>
          </w:p>
        </w:tc>
        <w:tc>
          <w:tcPr>
            <w:tcW w:w="9288" w:type="dxa"/>
            <w:gridSpan w:val="2"/>
            <w:tcBorders>
              <w:top w:val="single" w:sz="4" w:space="0" w:color="000000"/>
              <w:left w:val="single" w:sz="4" w:space="0" w:color="000000"/>
              <w:bottom w:val="single" w:sz="4" w:space="0" w:color="000000"/>
              <w:right w:val="single" w:sz="4" w:space="0" w:color="000000"/>
            </w:tcBorders>
            <w:hideMark/>
          </w:tcPr>
          <w:p w14:paraId="6B6047BD" w14:textId="34783667" w:rsidR="006215E6" w:rsidRPr="00010517" w:rsidRDefault="006215E6" w:rsidP="006732AD">
            <w:pPr>
              <w:spacing w:before="1"/>
              <w:rPr>
                <w:rFonts w:ascii="Times New Roman" w:eastAsia="Times New Roman" w:hAnsi="Times New Roman" w:cs="Times New Roman"/>
                <w:b/>
                <w:lang w:eastAsia="en-US"/>
              </w:rPr>
            </w:pPr>
            <w:proofErr w:type="spellStart"/>
            <w:r w:rsidRPr="00010517">
              <w:rPr>
                <w:rFonts w:ascii="Times New Roman" w:eastAsia="Times New Roman" w:hAnsi="Times New Roman" w:cs="Times New Roman"/>
                <w:b/>
                <w:lang w:eastAsia="en-US"/>
              </w:rPr>
              <w:t>Содержание</w:t>
            </w:r>
            <w:proofErr w:type="spellEnd"/>
          </w:p>
        </w:tc>
        <w:tc>
          <w:tcPr>
            <w:tcW w:w="1561" w:type="dxa"/>
            <w:tcBorders>
              <w:top w:val="single" w:sz="4" w:space="0" w:color="000000"/>
              <w:left w:val="single" w:sz="4" w:space="0" w:color="000000"/>
              <w:bottom w:val="single" w:sz="4" w:space="0" w:color="000000"/>
              <w:right w:val="single" w:sz="4" w:space="0" w:color="000000"/>
            </w:tcBorders>
          </w:tcPr>
          <w:p w14:paraId="67AD14DE" w14:textId="1C1E6F26" w:rsidR="006215E6" w:rsidRPr="00010517" w:rsidRDefault="006215E6" w:rsidP="006732AD">
            <w:pPr>
              <w:spacing w:before="1"/>
              <w:ind w:right="345"/>
              <w:jc w:val="right"/>
              <w:rPr>
                <w:rFonts w:ascii="Times New Roman" w:eastAsia="Times New Roman" w:hAnsi="Times New Roman" w:cs="Times New Roman"/>
                <w:b/>
                <w:lang w:eastAsia="en-US"/>
              </w:rPr>
            </w:pPr>
          </w:p>
        </w:tc>
        <w:tc>
          <w:tcPr>
            <w:tcW w:w="1591" w:type="dxa"/>
            <w:gridSpan w:val="2"/>
            <w:vMerge w:val="restart"/>
            <w:tcBorders>
              <w:top w:val="single" w:sz="4" w:space="0" w:color="000000"/>
              <w:left w:val="single" w:sz="4" w:space="0" w:color="000000"/>
              <w:right w:val="single" w:sz="4" w:space="0" w:color="000000"/>
            </w:tcBorders>
            <w:vAlign w:val="center"/>
          </w:tcPr>
          <w:p w14:paraId="7606888C" w14:textId="41FB5D6D" w:rsidR="006215E6" w:rsidRPr="00E6132B" w:rsidRDefault="00E6132B" w:rsidP="00E6132B">
            <w:pPr>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ОК 01, ОК 06</w:t>
            </w:r>
          </w:p>
        </w:tc>
      </w:tr>
      <w:tr w:rsidR="006215E6" w:rsidRPr="00010517" w14:paraId="0999C221" w14:textId="77777777" w:rsidTr="006215E6">
        <w:trPr>
          <w:trHeight w:val="988"/>
        </w:trPr>
        <w:tc>
          <w:tcPr>
            <w:tcW w:w="2491" w:type="dxa"/>
            <w:vMerge/>
            <w:tcBorders>
              <w:left w:val="single" w:sz="4" w:space="0" w:color="000000"/>
              <w:bottom w:val="single" w:sz="4" w:space="0" w:color="000000"/>
              <w:right w:val="single" w:sz="4" w:space="0" w:color="000000"/>
            </w:tcBorders>
            <w:hideMark/>
          </w:tcPr>
          <w:p w14:paraId="35BAB6DD" w14:textId="4D7B1240" w:rsidR="006215E6" w:rsidRPr="00010517" w:rsidRDefault="006215E6" w:rsidP="006732AD">
            <w:pPr>
              <w:spacing w:before="37"/>
              <w:ind w:right="116"/>
              <w:jc w:val="center"/>
              <w:rPr>
                <w:rFonts w:ascii="Times New Roman" w:eastAsia="Times New Roman" w:hAnsi="Times New Roman" w:cs="Times New Roman"/>
                <w:b/>
                <w:lang w:eastAsia="en-US"/>
              </w:rPr>
            </w:pPr>
          </w:p>
        </w:tc>
        <w:tc>
          <w:tcPr>
            <w:tcW w:w="644" w:type="dxa"/>
            <w:tcBorders>
              <w:top w:val="single" w:sz="4" w:space="0" w:color="000000"/>
              <w:left w:val="single" w:sz="4" w:space="0" w:color="000000"/>
              <w:bottom w:val="single" w:sz="4" w:space="0" w:color="000000"/>
              <w:right w:val="single" w:sz="4" w:space="0" w:color="000000"/>
            </w:tcBorders>
            <w:hideMark/>
          </w:tcPr>
          <w:p w14:paraId="570614ED" w14:textId="77777777" w:rsidR="006215E6" w:rsidRPr="00010517" w:rsidRDefault="006215E6" w:rsidP="006732AD">
            <w:pPr>
              <w:spacing w:line="247" w:lineRule="exact"/>
              <w:rPr>
                <w:rFonts w:ascii="Times New Roman" w:eastAsia="Times New Roman" w:hAnsi="Times New Roman" w:cs="Times New Roman"/>
                <w:lang w:eastAsia="en-US"/>
              </w:rPr>
            </w:pPr>
            <w:r w:rsidRPr="00010517">
              <w:rPr>
                <w:rFonts w:ascii="Times New Roman" w:eastAsia="Times New Roman" w:hAnsi="Times New Roman" w:cs="Times New Roman"/>
                <w:lang w:eastAsia="en-US"/>
              </w:rPr>
              <w:t>1</w:t>
            </w:r>
          </w:p>
        </w:tc>
        <w:tc>
          <w:tcPr>
            <w:tcW w:w="8644" w:type="dxa"/>
            <w:tcBorders>
              <w:top w:val="single" w:sz="4" w:space="0" w:color="000000"/>
              <w:left w:val="single" w:sz="4" w:space="0" w:color="000000"/>
              <w:bottom w:val="single" w:sz="4" w:space="0" w:color="000000"/>
              <w:right w:val="single" w:sz="4" w:space="0" w:color="000000"/>
            </w:tcBorders>
            <w:hideMark/>
          </w:tcPr>
          <w:p w14:paraId="656AEDBF" w14:textId="2F8E4471" w:rsidR="006215E6" w:rsidRPr="00010517" w:rsidRDefault="006215E6" w:rsidP="006215E6">
            <w:pPr>
              <w:spacing w:line="247" w:lineRule="exact"/>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Розничная торговля. Сущность, задачи, формы торговли. Функции розничной торговли. Виды</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розничной торговой сети и их</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характеристика. Организация торгово-технологического процесса в</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торговле. Органы управления и контроля в розничной торговле.</w:t>
            </w:r>
          </w:p>
        </w:tc>
        <w:tc>
          <w:tcPr>
            <w:tcW w:w="1561" w:type="dxa"/>
            <w:tcBorders>
              <w:top w:val="single" w:sz="4" w:space="0" w:color="000000"/>
              <w:left w:val="single" w:sz="4" w:space="0" w:color="000000"/>
              <w:bottom w:val="single" w:sz="4" w:space="0" w:color="000000"/>
              <w:right w:val="single" w:sz="4" w:space="0" w:color="000000"/>
            </w:tcBorders>
          </w:tcPr>
          <w:p w14:paraId="522FA6FB" w14:textId="0B7C52B9" w:rsidR="006215E6" w:rsidRPr="00010517" w:rsidRDefault="006215E6" w:rsidP="006732AD">
            <w:pPr>
              <w:spacing w:before="140"/>
              <w:jc w:val="center"/>
              <w:rPr>
                <w:rFonts w:ascii="Times New Roman" w:eastAsia="Times New Roman" w:hAnsi="Times New Roman" w:cs="Times New Roman"/>
                <w:lang w:val="ru-RU" w:eastAsia="en-US"/>
              </w:rPr>
            </w:pPr>
          </w:p>
        </w:tc>
        <w:tc>
          <w:tcPr>
            <w:tcW w:w="1591" w:type="dxa"/>
            <w:gridSpan w:val="2"/>
            <w:vMerge/>
            <w:tcBorders>
              <w:left w:val="single" w:sz="4" w:space="0" w:color="000000"/>
              <w:bottom w:val="single" w:sz="4" w:space="0" w:color="000000"/>
              <w:right w:val="single" w:sz="4" w:space="0" w:color="000000"/>
            </w:tcBorders>
          </w:tcPr>
          <w:p w14:paraId="0925C8EC" w14:textId="569ACB76" w:rsidR="006215E6" w:rsidRPr="00010517" w:rsidRDefault="006215E6" w:rsidP="006732AD">
            <w:pPr>
              <w:spacing w:line="247" w:lineRule="exact"/>
              <w:rPr>
                <w:rFonts w:ascii="Times New Roman" w:eastAsia="Times New Roman" w:hAnsi="Times New Roman" w:cs="Times New Roman"/>
                <w:lang w:val="ru-RU" w:eastAsia="en-US"/>
              </w:rPr>
            </w:pPr>
          </w:p>
        </w:tc>
      </w:tr>
      <w:tr w:rsidR="006215E6" w:rsidRPr="00010517" w14:paraId="7FD15F34" w14:textId="77777777" w:rsidTr="006215E6">
        <w:trPr>
          <w:trHeight w:val="889"/>
        </w:trPr>
        <w:tc>
          <w:tcPr>
            <w:tcW w:w="2491" w:type="dxa"/>
            <w:vMerge/>
            <w:tcBorders>
              <w:left w:val="single" w:sz="4" w:space="0" w:color="000000"/>
              <w:bottom w:val="single" w:sz="4" w:space="0" w:color="000000"/>
              <w:right w:val="single" w:sz="4" w:space="0" w:color="000000"/>
            </w:tcBorders>
          </w:tcPr>
          <w:p w14:paraId="38FD6AB0" w14:textId="77777777" w:rsidR="006215E6" w:rsidRPr="00010517" w:rsidRDefault="006215E6" w:rsidP="006732AD">
            <w:pPr>
              <w:rPr>
                <w:rFonts w:ascii="Times New Roman" w:eastAsia="Times New Roman" w:hAnsi="Times New Roman" w:cs="Times New Roman"/>
                <w:sz w:val="18"/>
                <w:lang w:val="ru-RU" w:eastAsia="en-US"/>
              </w:rPr>
            </w:pPr>
          </w:p>
        </w:tc>
        <w:tc>
          <w:tcPr>
            <w:tcW w:w="644" w:type="dxa"/>
            <w:tcBorders>
              <w:top w:val="single" w:sz="4" w:space="0" w:color="000000"/>
              <w:left w:val="single" w:sz="4" w:space="0" w:color="000000"/>
              <w:bottom w:val="single" w:sz="4" w:space="0" w:color="000000"/>
              <w:right w:val="single" w:sz="4" w:space="0" w:color="000000"/>
            </w:tcBorders>
            <w:hideMark/>
          </w:tcPr>
          <w:p w14:paraId="6CF2A166" w14:textId="77777777" w:rsidR="006215E6" w:rsidRPr="00010517" w:rsidRDefault="006215E6" w:rsidP="006732AD">
            <w:pPr>
              <w:spacing w:line="247" w:lineRule="exact"/>
              <w:rPr>
                <w:rFonts w:ascii="Times New Roman" w:eastAsia="Times New Roman" w:hAnsi="Times New Roman" w:cs="Times New Roman"/>
                <w:lang w:eastAsia="en-US"/>
              </w:rPr>
            </w:pPr>
            <w:r w:rsidRPr="00010517">
              <w:rPr>
                <w:rFonts w:ascii="Times New Roman" w:eastAsia="Times New Roman" w:hAnsi="Times New Roman" w:cs="Times New Roman"/>
                <w:lang w:eastAsia="en-US"/>
              </w:rPr>
              <w:t>2</w:t>
            </w:r>
          </w:p>
        </w:tc>
        <w:tc>
          <w:tcPr>
            <w:tcW w:w="8644" w:type="dxa"/>
            <w:tcBorders>
              <w:top w:val="single" w:sz="4" w:space="0" w:color="000000"/>
              <w:left w:val="single" w:sz="4" w:space="0" w:color="000000"/>
              <w:bottom w:val="single" w:sz="4" w:space="0" w:color="000000"/>
              <w:right w:val="single" w:sz="4" w:space="0" w:color="000000"/>
            </w:tcBorders>
            <w:hideMark/>
          </w:tcPr>
          <w:p w14:paraId="2466F827" w14:textId="77777777" w:rsidR="006215E6" w:rsidRPr="00010517" w:rsidRDefault="006215E6" w:rsidP="006732AD">
            <w:pPr>
              <w:tabs>
                <w:tab w:val="left" w:pos="1554"/>
                <w:tab w:val="left" w:pos="2768"/>
                <w:tab w:val="left" w:pos="3833"/>
                <w:tab w:val="left" w:pos="4519"/>
                <w:tab w:val="left" w:pos="5973"/>
                <w:tab w:val="left" w:pos="7189"/>
                <w:tab w:val="left" w:pos="8312"/>
                <w:tab w:val="left" w:pos="8974"/>
              </w:tabs>
              <w:spacing w:line="247" w:lineRule="exact"/>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Организация</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розничной</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торговой</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сети.</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Предприятия</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розничной</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торговли,</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их</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виды.</w:t>
            </w:r>
          </w:p>
          <w:p w14:paraId="3326C07D" w14:textId="2797B991" w:rsidR="006215E6" w:rsidRPr="00010517" w:rsidRDefault="006215E6" w:rsidP="006215E6">
            <w:pPr>
              <w:spacing w:before="14"/>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Специализация розничной</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торговой</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сети. Типизация</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розничной</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торговой</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сети.</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w:t>
            </w:r>
            <w:proofErr w:type="spellStart"/>
            <w:r w:rsidRPr="00010517">
              <w:rPr>
                <w:rFonts w:ascii="Times New Roman" w:eastAsia="Times New Roman" w:hAnsi="Times New Roman" w:cs="Times New Roman"/>
                <w:lang w:eastAsia="en-US"/>
              </w:rPr>
              <w:t>Основные</w:t>
            </w:r>
            <w:proofErr w:type="spellEnd"/>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принципы размещения розничной торговой сети.</w:t>
            </w:r>
          </w:p>
        </w:tc>
        <w:tc>
          <w:tcPr>
            <w:tcW w:w="1561" w:type="dxa"/>
            <w:tcBorders>
              <w:top w:val="single" w:sz="4" w:space="0" w:color="000000"/>
              <w:left w:val="single" w:sz="4" w:space="0" w:color="000000"/>
              <w:bottom w:val="single" w:sz="4" w:space="0" w:color="000000"/>
              <w:right w:val="single" w:sz="4" w:space="0" w:color="000000"/>
            </w:tcBorders>
          </w:tcPr>
          <w:p w14:paraId="70B34DC1" w14:textId="77777777" w:rsidR="006215E6" w:rsidRPr="00010517" w:rsidRDefault="006215E6" w:rsidP="006732AD">
            <w:pPr>
              <w:rPr>
                <w:rFonts w:ascii="Times New Roman" w:eastAsia="Times New Roman" w:hAnsi="Times New Roman" w:cs="Times New Roman"/>
                <w:sz w:val="18"/>
                <w:lang w:val="ru-RU" w:eastAsia="en-US"/>
              </w:rPr>
            </w:pPr>
          </w:p>
        </w:tc>
        <w:tc>
          <w:tcPr>
            <w:tcW w:w="1591" w:type="dxa"/>
            <w:gridSpan w:val="2"/>
            <w:vMerge/>
            <w:tcBorders>
              <w:left w:val="single" w:sz="4" w:space="0" w:color="000000"/>
              <w:bottom w:val="single" w:sz="4" w:space="0" w:color="000000"/>
              <w:right w:val="single" w:sz="4" w:space="0" w:color="000000"/>
            </w:tcBorders>
          </w:tcPr>
          <w:p w14:paraId="29BAD6DB" w14:textId="3B7E496A" w:rsidR="006215E6" w:rsidRPr="00010517" w:rsidRDefault="006215E6" w:rsidP="006732AD">
            <w:pPr>
              <w:spacing w:line="247" w:lineRule="exact"/>
              <w:rPr>
                <w:rFonts w:ascii="Times New Roman" w:eastAsia="Times New Roman" w:hAnsi="Times New Roman" w:cs="Times New Roman"/>
                <w:lang w:val="ru-RU" w:eastAsia="en-US"/>
              </w:rPr>
            </w:pPr>
          </w:p>
        </w:tc>
      </w:tr>
      <w:tr w:rsidR="006215E6" w:rsidRPr="00010517" w14:paraId="49071D9C" w14:textId="77777777" w:rsidTr="006215E6">
        <w:trPr>
          <w:trHeight w:val="889"/>
        </w:trPr>
        <w:tc>
          <w:tcPr>
            <w:tcW w:w="2491" w:type="dxa"/>
            <w:vMerge/>
            <w:tcBorders>
              <w:left w:val="single" w:sz="4" w:space="0" w:color="000000"/>
              <w:bottom w:val="single" w:sz="4" w:space="0" w:color="000000"/>
              <w:right w:val="single" w:sz="4" w:space="0" w:color="000000"/>
            </w:tcBorders>
          </w:tcPr>
          <w:p w14:paraId="5FCC0B53" w14:textId="77777777" w:rsidR="006215E6" w:rsidRPr="00010517" w:rsidRDefault="006215E6" w:rsidP="006732AD">
            <w:pPr>
              <w:rPr>
                <w:rFonts w:ascii="Times New Roman" w:eastAsia="Times New Roman" w:hAnsi="Times New Roman" w:cs="Times New Roman"/>
                <w:sz w:val="18"/>
                <w:lang w:eastAsia="en-US"/>
              </w:rPr>
            </w:pPr>
          </w:p>
        </w:tc>
        <w:tc>
          <w:tcPr>
            <w:tcW w:w="644" w:type="dxa"/>
            <w:tcBorders>
              <w:top w:val="single" w:sz="4" w:space="0" w:color="000000"/>
              <w:left w:val="single" w:sz="4" w:space="0" w:color="000000"/>
              <w:bottom w:val="single" w:sz="4" w:space="0" w:color="000000"/>
              <w:right w:val="single" w:sz="4" w:space="0" w:color="000000"/>
            </w:tcBorders>
          </w:tcPr>
          <w:p w14:paraId="31DB63E4" w14:textId="1D1AC0F4" w:rsidR="006215E6" w:rsidRPr="00010517" w:rsidRDefault="006215E6" w:rsidP="006732AD">
            <w:pPr>
              <w:spacing w:line="247" w:lineRule="exact"/>
              <w:rPr>
                <w:rFonts w:ascii="Times New Roman" w:eastAsia="Times New Roman" w:hAnsi="Times New Roman" w:cs="Times New Roman"/>
                <w:lang w:eastAsia="en-US"/>
              </w:rPr>
            </w:pPr>
            <w:r w:rsidRPr="00010517">
              <w:rPr>
                <w:rFonts w:ascii="Times New Roman" w:eastAsia="Times New Roman" w:hAnsi="Times New Roman" w:cs="Times New Roman"/>
                <w:lang w:eastAsia="en-US"/>
              </w:rPr>
              <w:t>3</w:t>
            </w:r>
          </w:p>
        </w:tc>
        <w:tc>
          <w:tcPr>
            <w:tcW w:w="8644" w:type="dxa"/>
            <w:tcBorders>
              <w:top w:val="single" w:sz="4" w:space="0" w:color="000000"/>
              <w:left w:val="single" w:sz="4" w:space="0" w:color="000000"/>
              <w:bottom w:val="single" w:sz="4" w:space="0" w:color="000000"/>
              <w:right w:val="single" w:sz="4" w:space="0" w:color="000000"/>
            </w:tcBorders>
          </w:tcPr>
          <w:p w14:paraId="26690039" w14:textId="77777777" w:rsidR="006215E6" w:rsidRPr="00010517" w:rsidRDefault="006215E6" w:rsidP="006215E6">
            <w:pPr>
              <w:tabs>
                <w:tab w:val="left" w:pos="1537"/>
                <w:tab w:val="left" w:pos="4450"/>
                <w:tab w:val="left" w:pos="5851"/>
                <w:tab w:val="left" w:pos="8095"/>
                <w:tab w:val="left" w:pos="9393"/>
              </w:tabs>
              <w:spacing w:line="245" w:lineRule="exact"/>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Организация</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розничной</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торговой</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сети.</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Оформление</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интерьера</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магазина.</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Устройство и</w:t>
            </w:r>
          </w:p>
          <w:p w14:paraId="253A4B4C" w14:textId="77777777" w:rsidR="006215E6" w:rsidRPr="00010517" w:rsidRDefault="006215E6" w:rsidP="006215E6">
            <w:pPr>
              <w:tabs>
                <w:tab w:val="left" w:pos="2779"/>
              </w:tabs>
              <w:spacing w:before="9" w:line="251" w:lineRule="exact"/>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технология планировки</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розничной торговой сети. Основные требования к устройству и</w:t>
            </w:r>
          </w:p>
          <w:p w14:paraId="4893FB84" w14:textId="48676C1D" w:rsidR="006215E6" w:rsidRPr="00604651" w:rsidRDefault="006215E6" w:rsidP="006732AD">
            <w:pPr>
              <w:tabs>
                <w:tab w:val="left" w:pos="1554"/>
                <w:tab w:val="left" w:pos="2768"/>
                <w:tab w:val="left" w:pos="3833"/>
                <w:tab w:val="left" w:pos="4519"/>
                <w:tab w:val="left" w:pos="5973"/>
                <w:tab w:val="left" w:pos="7189"/>
                <w:tab w:val="left" w:pos="8312"/>
                <w:tab w:val="left" w:pos="8974"/>
              </w:tabs>
              <w:spacing w:line="247" w:lineRule="exact"/>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планировке магазинов. Современные способы планировки магазина: петля, боксовая, решетка</w:t>
            </w:r>
          </w:p>
        </w:tc>
        <w:tc>
          <w:tcPr>
            <w:tcW w:w="1561" w:type="dxa"/>
            <w:tcBorders>
              <w:top w:val="single" w:sz="4" w:space="0" w:color="000000"/>
              <w:left w:val="single" w:sz="4" w:space="0" w:color="000000"/>
              <w:bottom w:val="single" w:sz="4" w:space="0" w:color="000000"/>
              <w:right w:val="single" w:sz="4" w:space="0" w:color="000000"/>
            </w:tcBorders>
          </w:tcPr>
          <w:p w14:paraId="7024E10D" w14:textId="77777777" w:rsidR="006215E6" w:rsidRPr="00604651" w:rsidRDefault="006215E6" w:rsidP="006732AD">
            <w:pPr>
              <w:rPr>
                <w:rFonts w:ascii="Times New Roman" w:eastAsia="Times New Roman" w:hAnsi="Times New Roman" w:cs="Times New Roman"/>
                <w:sz w:val="18"/>
                <w:lang w:val="ru-RU" w:eastAsia="en-US"/>
              </w:rPr>
            </w:pPr>
          </w:p>
        </w:tc>
        <w:tc>
          <w:tcPr>
            <w:tcW w:w="1591" w:type="dxa"/>
            <w:gridSpan w:val="2"/>
            <w:vMerge/>
            <w:tcBorders>
              <w:left w:val="single" w:sz="4" w:space="0" w:color="000000"/>
              <w:bottom w:val="single" w:sz="4" w:space="0" w:color="000000"/>
              <w:right w:val="single" w:sz="4" w:space="0" w:color="000000"/>
            </w:tcBorders>
          </w:tcPr>
          <w:p w14:paraId="51DA915A" w14:textId="77777777" w:rsidR="006215E6" w:rsidRPr="00604651" w:rsidRDefault="006215E6" w:rsidP="006732AD">
            <w:pPr>
              <w:spacing w:line="247" w:lineRule="exact"/>
              <w:rPr>
                <w:rFonts w:ascii="Times New Roman" w:eastAsia="Times New Roman" w:hAnsi="Times New Roman" w:cs="Times New Roman"/>
                <w:lang w:val="ru-RU" w:eastAsia="en-US"/>
              </w:rPr>
            </w:pPr>
          </w:p>
        </w:tc>
      </w:tr>
      <w:tr w:rsidR="006215E6" w:rsidRPr="00010517" w14:paraId="1FEE4272" w14:textId="77777777" w:rsidTr="006215E6">
        <w:trPr>
          <w:trHeight w:val="292"/>
        </w:trPr>
        <w:tc>
          <w:tcPr>
            <w:tcW w:w="2491" w:type="dxa"/>
            <w:vMerge/>
            <w:tcBorders>
              <w:left w:val="single" w:sz="4" w:space="0" w:color="000000"/>
              <w:right w:val="single" w:sz="4" w:space="0" w:color="000000"/>
            </w:tcBorders>
          </w:tcPr>
          <w:p w14:paraId="3B01F5F6" w14:textId="77777777" w:rsidR="006215E6" w:rsidRPr="00010517" w:rsidRDefault="006215E6" w:rsidP="006732AD">
            <w:pPr>
              <w:rPr>
                <w:rFonts w:ascii="Times New Roman" w:eastAsia="Times New Roman" w:hAnsi="Times New Roman" w:cs="Times New Roman"/>
                <w:lang w:val="ru-RU" w:eastAsia="en-US"/>
              </w:rPr>
            </w:pPr>
          </w:p>
        </w:tc>
        <w:tc>
          <w:tcPr>
            <w:tcW w:w="9288" w:type="dxa"/>
            <w:gridSpan w:val="2"/>
            <w:tcBorders>
              <w:top w:val="single" w:sz="4" w:space="0" w:color="000000"/>
              <w:left w:val="single" w:sz="4" w:space="0" w:color="000000"/>
              <w:bottom w:val="single" w:sz="4" w:space="0" w:color="000000"/>
              <w:right w:val="single" w:sz="4" w:space="0" w:color="000000"/>
            </w:tcBorders>
            <w:hideMark/>
          </w:tcPr>
          <w:p w14:paraId="5545B462" w14:textId="6993886B" w:rsidR="006215E6" w:rsidRPr="00010517" w:rsidRDefault="006215E6" w:rsidP="006732AD">
            <w:pPr>
              <w:spacing w:before="1"/>
              <w:rPr>
                <w:rFonts w:ascii="Times New Roman" w:eastAsia="Times New Roman" w:hAnsi="Times New Roman" w:cs="Times New Roman"/>
                <w:b/>
                <w:lang w:val="ru-RU" w:eastAsia="en-US"/>
              </w:rPr>
            </w:pPr>
            <w:r w:rsidRPr="00010517">
              <w:rPr>
                <w:rFonts w:ascii="Times New Roman" w:eastAsia="Times New Roman" w:hAnsi="Times New Roman" w:cs="Times New Roman"/>
                <w:b/>
                <w:lang w:val="ru-RU" w:eastAsia="en-US"/>
              </w:rPr>
              <w:t>В том числе практических и лабораторных занятий</w:t>
            </w:r>
          </w:p>
        </w:tc>
        <w:tc>
          <w:tcPr>
            <w:tcW w:w="1561" w:type="dxa"/>
            <w:tcBorders>
              <w:top w:val="single" w:sz="4" w:space="0" w:color="000000"/>
              <w:left w:val="single" w:sz="4" w:space="0" w:color="000000"/>
              <w:bottom w:val="single" w:sz="4" w:space="0" w:color="000000"/>
              <w:right w:val="single" w:sz="4" w:space="0" w:color="000000"/>
            </w:tcBorders>
          </w:tcPr>
          <w:p w14:paraId="6E260185" w14:textId="77777777" w:rsidR="006215E6" w:rsidRPr="00010517" w:rsidRDefault="006215E6" w:rsidP="006732AD">
            <w:pPr>
              <w:rPr>
                <w:rFonts w:ascii="Times New Roman" w:eastAsia="Times New Roman" w:hAnsi="Times New Roman" w:cs="Times New Roman"/>
                <w:lang w:val="ru-RU" w:eastAsia="en-US"/>
              </w:rPr>
            </w:pPr>
          </w:p>
        </w:tc>
        <w:tc>
          <w:tcPr>
            <w:tcW w:w="1591" w:type="dxa"/>
            <w:gridSpan w:val="2"/>
            <w:vMerge/>
            <w:tcBorders>
              <w:left w:val="single" w:sz="4" w:space="0" w:color="000000"/>
              <w:right w:val="single" w:sz="4" w:space="0" w:color="000000"/>
            </w:tcBorders>
          </w:tcPr>
          <w:p w14:paraId="43153710" w14:textId="77777777" w:rsidR="006215E6" w:rsidRPr="00010517" w:rsidRDefault="006215E6" w:rsidP="006732AD">
            <w:pPr>
              <w:rPr>
                <w:rFonts w:ascii="Times New Roman" w:eastAsia="Times New Roman" w:hAnsi="Times New Roman" w:cs="Times New Roman"/>
                <w:lang w:val="ru-RU" w:eastAsia="en-US"/>
              </w:rPr>
            </w:pPr>
          </w:p>
        </w:tc>
      </w:tr>
      <w:tr w:rsidR="006215E6" w:rsidRPr="00010517" w14:paraId="66EF829E" w14:textId="77777777" w:rsidTr="006215E6">
        <w:trPr>
          <w:trHeight w:val="752"/>
        </w:trPr>
        <w:tc>
          <w:tcPr>
            <w:tcW w:w="2491" w:type="dxa"/>
            <w:vMerge/>
            <w:tcBorders>
              <w:left w:val="single" w:sz="4" w:space="0" w:color="000000"/>
              <w:bottom w:val="single" w:sz="4" w:space="0" w:color="000000"/>
              <w:right w:val="single" w:sz="4" w:space="0" w:color="000000"/>
            </w:tcBorders>
          </w:tcPr>
          <w:p w14:paraId="1277DCE5" w14:textId="77777777" w:rsidR="006215E6" w:rsidRPr="00010517" w:rsidRDefault="006215E6" w:rsidP="006732AD">
            <w:pPr>
              <w:rPr>
                <w:rFonts w:ascii="Times New Roman" w:eastAsia="Times New Roman" w:hAnsi="Times New Roman" w:cs="Times New Roman"/>
                <w:sz w:val="18"/>
                <w:lang w:val="ru-RU" w:eastAsia="en-US"/>
              </w:rPr>
            </w:pPr>
          </w:p>
        </w:tc>
        <w:tc>
          <w:tcPr>
            <w:tcW w:w="644" w:type="dxa"/>
            <w:tcBorders>
              <w:top w:val="single" w:sz="4" w:space="0" w:color="000000"/>
              <w:left w:val="single" w:sz="4" w:space="0" w:color="000000"/>
              <w:bottom w:val="single" w:sz="4" w:space="0" w:color="000000"/>
              <w:right w:val="single" w:sz="4" w:space="0" w:color="000000"/>
            </w:tcBorders>
            <w:hideMark/>
          </w:tcPr>
          <w:p w14:paraId="1B61E9A0" w14:textId="77777777" w:rsidR="006215E6" w:rsidRPr="00010517" w:rsidRDefault="006215E6" w:rsidP="006732AD">
            <w:pPr>
              <w:spacing w:line="245" w:lineRule="exact"/>
              <w:rPr>
                <w:rFonts w:ascii="Times New Roman" w:eastAsia="Times New Roman" w:hAnsi="Times New Roman" w:cs="Times New Roman"/>
                <w:lang w:eastAsia="en-US"/>
              </w:rPr>
            </w:pPr>
            <w:r w:rsidRPr="00010517">
              <w:rPr>
                <w:rFonts w:ascii="Times New Roman" w:eastAsia="Times New Roman" w:hAnsi="Times New Roman" w:cs="Times New Roman"/>
                <w:lang w:eastAsia="en-US"/>
              </w:rPr>
              <w:t>1</w:t>
            </w:r>
          </w:p>
        </w:tc>
        <w:tc>
          <w:tcPr>
            <w:tcW w:w="8644" w:type="dxa"/>
            <w:tcBorders>
              <w:top w:val="single" w:sz="4" w:space="0" w:color="000000"/>
              <w:left w:val="single" w:sz="4" w:space="0" w:color="000000"/>
              <w:bottom w:val="single" w:sz="4" w:space="0" w:color="000000"/>
              <w:right w:val="single" w:sz="4" w:space="0" w:color="000000"/>
            </w:tcBorders>
            <w:hideMark/>
          </w:tcPr>
          <w:p w14:paraId="0D790376" w14:textId="77777777" w:rsidR="006215E6" w:rsidRPr="00010517" w:rsidRDefault="006215E6" w:rsidP="006732AD">
            <w:pPr>
              <w:spacing w:line="245" w:lineRule="exact"/>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Выявление форм</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розничной</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торговли,</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видов</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и</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типов</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розничных</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торговых</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 xml:space="preserve"> предприятий.</w:t>
            </w:r>
          </w:p>
          <w:p w14:paraId="164C6DF4" w14:textId="76868D32" w:rsidR="006215E6" w:rsidRPr="00010517" w:rsidRDefault="006215E6" w:rsidP="006732AD">
            <w:pPr>
              <w:spacing w:before="9"/>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(Экскурсия в профильные торговые предприятия) Подготовка отчета</w:t>
            </w:r>
          </w:p>
        </w:tc>
        <w:tc>
          <w:tcPr>
            <w:tcW w:w="1561" w:type="dxa"/>
            <w:tcBorders>
              <w:top w:val="single" w:sz="4" w:space="0" w:color="000000"/>
              <w:left w:val="single" w:sz="4" w:space="0" w:color="000000"/>
              <w:bottom w:val="single" w:sz="4" w:space="0" w:color="000000"/>
              <w:right w:val="single" w:sz="4" w:space="0" w:color="000000"/>
            </w:tcBorders>
          </w:tcPr>
          <w:p w14:paraId="0D22E06B" w14:textId="192057CA" w:rsidR="006215E6" w:rsidRPr="00010517" w:rsidRDefault="006215E6" w:rsidP="006732AD">
            <w:pPr>
              <w:spacing w:before="140"/>
              <w:jc w:val="center"/>
              <w:rPr>
                <w:rFonts w:ascii="Times New Roman" w:eastAsia="Times New Roman" w:hAnsi="Times New Roman" w:cs="Times New Roman"/>
                <w:lang w:val="ru-RU" w:eastAsia="en-US"/>
              </w:rPr>
            </w:pPr>
          </w:p>
        </w:tc>
        <w:tc>
          <w:tcPr>
            <w:tcW w:w="1591" w:type="dxa"/>
            <w:gridSpan w:val="2"/>
            <w:vMerge/>
            <w:tcBorders>
              <w:left w:val="single" w:sz="4" w:space="0" w:color="000000"/>
              <w:bottom w:val="single" w:sz="4" w:space="0" w:color="000000"/>
              <w:right w:val="single" w:sz="4" w:space="0" w:color="000000"/>
            </w:tcBorders>
          </w:tcPr>
          <w:p w14:paraId="0E0813E2" w14:textId="22A117F2" w:rsidR="006215E6" w:rsidRPr="00010517" w:rsidRDefault="006215E6" w:rsidP="006732AD">
            <w:pPr>
              <w:spacing w:line="245" w:lineRule="exact"/>
              <w:rPr>
                <w:rFonts w:ascii="Times New Roman" w:eastAsia="Times New Roman" w:hAnsi="Times New Roman" w:cs="Times New Roman"/>
                <w:lang w:val="ru-RU" w:eastAsia="en-US"/>
              </w:rPr>
            </w:pPr>
          </w:p>
        </w:tc>
      </w:tr>
      <w:tr w:rsidR="006215E6" w:rsidRPr="00010517" w14:paraId="1477CD6A" w14:textId="77777777" w:rsidTr="006215E6">
        <w:trPr>
          <w:trHeight w:val="292"/>
        </w:trPr>
        <w:tc>
          <w:tcPr>
            <w:tcW w:w="2491" w:type="dxa"/>
            <w:vMerge/>
            <w:tcBorders>
              <w:left w:val="single" w:sz="4" w:space="0" w:color="000000"/>
              <w:right w:val="single" w:sz="4" w:space="0" w:color="000000"/>
            </w:tcBorders>
          </w:tcPr>
          <w:p w14:paraId="6845AB21" w14:textId="77777777" w:rsidR="006215E6" w:rsidRPr="00010517" w:rsidRDefault="006215E6" w:rsidP="006732AD">
            <w:pPr>
              <w:rPr>
                <w:rFonts w:ascii="Times New Roman" w:eastAsia="Times New Roman" w:hAnsi="Times New Roman" w:cs="Times New Roman"/>
                <w:lang w:val="ru-RU" w:eastAsia="en-US"/>
              </w:rPr>
            </w:pPr>
          </w:p>
        </w:tc>
        <w:tc>
          <w:tcPr>
            <w:tcW w:w="9288" w:type="dxa"/>
            <w:gridSpan w:val="2"/>
            <w:tcBorders>
              <w:top w:val="single" w:sz="4" w:space="0" w:color="000000"/>
              <w:left w:val="single" w:sz="4" w:space="0" w:color="000000"/>
              <w:bottom w:val="single" w:sz="4" w:space="0" w:color="000000"/>
              <w:right w:val="single" w:sz="4" w:space="0" w:color="000000"/>
            </w:tcBorders>
            <w:hideMark/>
          </w:tcPr>
          <w:p w14:paraId="53C3129D" w14:textId="04963980" w:rsidR="006215E6" w:rsidRPr="00010517" w:rsidRDefault="006215E6" w:rsidP="006732AD">
            <w:pPr>
              <w:spacing w:before="1"/>
              <w:rPr>
                <w:rFonts w:ascii="Times New Roman" w:eastAsia="Times New Roman" w:hAnsi="Times New Roman" w:cs="Times New Roman"/>
                <w:b/>
                <w:lang w:eastAsia="en-US"/>
              </w:rPr>
            </w:pPr>
            <w:proofErr w:type="spellStart"/>
            <w:r w:rsidRPr="00010517">
              <w:rPr>
                <w:rFonts w:ascii="Times New Roman" w:eastAsia="Times New Roman" w:hAnsi="Times New Roman" w:cs="Times New Roman"/>
                <w:b/>
                <w:lang w:eastAsia="en-US"/>
              </w:rPr>
              <w:t>Самостоятельная</w:t>
            </w:r>
            <w:proofErr w:type="spellEnd"/>
            <w:r w:rsidRPr="00010517">
              <w:rPr>
                <w:rFonts w:ascii="Times New Roman" w:eastAsia="Times New Roman" w:hAnsi="Times New Roman" w:cs="Times New Roman"/>
                <w:b/>
                <w:lang w:eastAsia="en-US"/>
              </w:rPr>
              <w:t xml:space="preserve"> </w:t>
            </w:r>
            <w:proofErr w:type="spellStart"/>
            <w:r w:rsidRPr="00010517">
              <w:rPr>
                <w:rFonts w:ascii="Times New Roman" w:eastAsia="Times New Roman" w:hAnsi="Times New Roman" w:cs="Times New Roman"/>
                <w:b/>
                <w:lang w:eastAsia="en-US"/>
              </w:rPr>
              <w:t>работа</w:t>
            </w:r>
            <w:proofErr w:type="spellEnd"/>
          </w:p>
        </w:tc>
        <w:tc>
          <w:tcPr>
            <w:tcW w:w="1561" w:type="dxa"/>
            <w:tcBorders>
              <w:top w:val="single" w:sz="4" w:space="0" w:color="000000"/>
              <w:left w:val="single" w:sz="4" w:space="0" w:color="000000"/>
              <w:bottom w:val="nil"/>
              <w:right w:val="single" w:sz="4" w:space="0" w:color="000000"/>
            </w:tcBorders>
          </w:tcPr>
          <w:p w14:paraId="7DADF403" w14:textId="08D48EB1" w:rsidR="006215E6" w:rsidRPr="00010517" w:rsidRDefault="006215E6" w:rsidP="006732AD">
            <w:pPr>
              <w:spacing w:line="249" w:lineRule="exact"/>
              <w:jc w:val="center"/>
              <w:rPr>
                <w:rFonts w:ascii="Times New Roman" w:eastAsia="Times New Roman" w:hAnsi="Times New Roman" w:cs="Times New Roman"/>
                <w:lang w:eastAsia="en-US"/>
              </w:rPr>
            </w:pPr>
          </w:p>
        </w:tc>
        <w:tc>
          <w:tcPr>
            <w:tcW w:w="1591" w:type="dxa"/>
            <w:gridSpan w:val="2"/>
            <w:vMerge/>
            <w:tcBorders>
              <w:left w:val="single" w:sz="4" w:space="0" w:color="000000"/>
              <w:right w:val="single" w:sz="4" w:space="0" w:color="000000"/>
            </w:tcBorders>
            <w:shd w:val="clear" w:color="auto" w:fill="auto"/>
          </w:tcPr>
          <w:p w14:paraId="15771546" w14:textId="77777777" w:rsidR="006215E6" w:rsidRPr="00010517" w:rsidRDefault="006215E6" w:rsidP="006732AD">
            <w:pPr>
              <w:rPr>
                <w:rFonts w:ascii="Times New Roman" w:eastAsia="Times New Roman" w:hAnsi="Times New Roman" w:cs="Times New Roman"/>
                <w:lang w:eastAsia="en-US"/>
              </w:rPr>
            </w:pPr>
          </w:p>
        </w:tc>
      </w:tr>
      <w:tr w:rsidR="006215E6" w:rsidRPr="00010517" w14:paraId="4EF0A3F3" w14:textId="77777777" w:rsidTr="006215E6">
        <w:trPr>
          <w:trHeight w:val="292"/>
        </w:trPr>
        <w:tc>
          <w:tcPr>
            <w:tcW w:w="2491" w:type="dxa"/>
            <w:vMerge w:val="restart"/>
            <w:tcBorders>
              <w:top w:val="single" w:sz="4" w:space="0" w:color="000000"/>
              <w:left w:val="single" w:sz="4" w:space="0" w:color="000000"/>
              <w:right w:val="single" w:sz="4" w:space="0" w:color="000000"/>
            </w:tcBorders>
            <w:hideMark/>
          </w:tcPr>
          <w:p w14:paraId="07A2958F" w14:textId="77777777" w:rsidR="006215E6" w:rsidRPr="00010517" w:rsidRDefault="006215E6" w:rsidP="006732AD">
            <w:pPr>
              <w:spacing w:line="251" w:lineRule="exact"/>
              <w:ind w:right="116"/>
              <w:jc w:val="center"/>
              <w:rPr>
                <w:rFonts w:ascii="Times New Roman" w:eastAsia="Times New Roman" w:hAnsi="Times New Roman" w:cs="Times New Roman"/>
                <w:b/>
                <w:lang w:eastAsia="en-US"/>
              </w:rPr>
            </w:pPr>
            <w:proofErr w:type="spellStart"/>
            <w:r w:rsidRPr="00010517">
              <w:rPr>
                <w:rFonts w:ascii="Times New Roman" w:eastAsia="Times New Roman" w:hAnsi="Times New Roman" w:cs="Times New Roman"/>
                <w:b/>
                <w:lang w:eastAsia="en-US"/>
              </w:rPr>
              <w:t>Тема</w:t>
            </w:r>
            <w:proofErr w:type="spellEnd"/>
            <w:r w:rsidRPr="00010517">
              <w:rPr>
                <w:rFonts w:ascii="Times New Roman" w:eastAsia="Times New Roman" w:hAnsi="Times New Roman" w:cs="Times New Roman"/>
                <w:b/>
                <w:lang w:eastAsia="en-US"/>
              </w:rPr>
              <w:t xml:space="preserve"> 1.2.</w:t>
            </w:r>
          </w:p>
          <w:p w14:paraId="156A14C8" w14:textId="03504161" w:rsidR="006215E6" w:rsidRPr="00010517" w:rsidRDefault="006215E6" w:rsidP="006215E6">
            <w:pPr>
              <w:spacing w:line="251" w:lineRule="exact"/>
              <w:ind w:right="116"/>
              <w:jc w:val="center"/>
              <w:rPr>
                <w:rFonts w:ascii="Times New Roman" w:eastAsia="Times New Roman" w:hAnsi="Times New Roman" w:cs="Times New Roman"/>
                <w:b/>
                <w:lang w:eastAsia="en-US"/>
              </w:rPr>
            </w:pPr>
            <w:proofErr w:type="spellStart"/>
            <w:r w:rsidRPr="00010517">
              <w:rPr>
                <w:rFonts w:ascii="Times New Roman" w:eastAsia="Times New Roman" w:hAnsi="Times New Roman" w:cs="Times New Roman"/>
                <w:b/>
                <w:lang w:eastAsia="en-US"/>
              </w:rPr>
              <w:t>Маркетинг</w:t>
            </w:r>
            <w:proofErr w:type="spellEnd"/>
            <w:r w:rsidRPr="00010517">
              <w:rPr>
                <w:rFonts w:ascii="Times New Roman" w:eastAsia="Times New Roman" w:hAnsi="Times New Roman" w:cs="Times New Roman"/>
                <w:b/>
                <w:lang w:eastAsia="en-US"/>
              </w:rPr>
              <w:t xml:space="preserve"> в </w:t>
            </w:r>
            <w:proofErr w:type="spellStart"/>
            <w:r w:rsidRPr="00010517">
              <w:rPr>
                <w:rFonts w:ascii="Times New Roman" w:eastAsia="Times New Roman" w:hAnsi="Times New Roman" w:cs="Times New Roman"/>
                <w:b/>
                <w:lang w:eastAsia="en-US"/>
              </w:rPr>
              <w:t>торговле</w:t>
            </w:r>
            <w:proofErr w:type="spellEnd"/>
          </w:p>
        </w:tc>
        <w:tc>
          <w:tcPr>
            <w:tcW w:w="9288" w:type="dxa"/>
            <w:gridSpan w:val="2"/>
            <w:tcBorders>
              <w:top w:val="single" w:sz="4" w:space="0" w:color="000000"/>
              <w:left w:val="single" w:sz="4" w:space="0" w:color="000000"/>
              <w:bottom w:val="single" w:sz="4" w:space="0" w:color="000000"/>
              <w:right w:val="single" w:sz="4" w:space="0" w:color="000000"/>
            </w:tcBorders>
            <w:hideMark/>
          </w:tcPr>
          <w:p w14:paraId="21ABED10" w14:textId="52512D66" w:rsidR="006215E6" w:rsidRPr="00010517" w:rsidRDefault="006215E6" w:rsidP="006732AD">
            <w:pPr>
              <w:spacing w:line="251" w:lineRule="exact"/>
              <w:rPr>
                <w:rFonts w:ascii="Times New Roman" w:eastAsia="Times New Roman" w:hAnsi="Times New Roman" w:cs="Times New Roman"/>
                <w:b/>
                <w:lang w:eastAsia="en-US"/>
              </w:rPr>
            </w:pPr>
            <w:proofErr w:type="spellStart"/>
            <w:r w:rsidRPr="00010517">
              <w:rPr>
                <w:rFonts w:ascii="Times New Roman" w:eastAsia="Times New Roman" w:hAnsi="Times New Roman" w:cs="Times New Roman"/>
                <w:b/>
                <w:lang w:eastAsia="en-US"/>
              </w:rPr>
              <w:t>Содержание</w:t>
            </w:r>
            <w:proofErr w:type="spellEnd"/>
          </w:p>
        </w:tc>
        <w:tc>
          <w:tcPr>
            <w:tcW w:w="1561" w:type="dxa"/>
            <w:tcBorders>
              <w:top w:val="single" w:sz="4" w:space="0" w:color="000000"/>
              <w:left w:val="single" w:sz="4" w:space="0" w:color="000000"/>
              <w:bottom w:val="single" w:sz="4" w:space="0" w:color="000000"/>
              <w:right w:val="single" w:sz="4" w:space="0" w:color="000000"/>
            </w:tcBorders>
            <w:hideMark/>
          </w:tcPr>
          <w:p w14:paraId="5BB23F53" w14:textId="609A60E8" w:rsidR="006215E6" w:rsidRPr="00010517" w:rsidRDefault="006215E6" w:rsidP="006732AD">
            <w:pPr>
              <w:spacing w:line="251" w:lineRule="exact"/>
              <w:jc w:val="center"/>
              <w:rPr>
                <w:rFonts w:ascii="Times New Roman" w:eastAsia="Times New Roman" w:hAnsi="Times New Roman" w:cs="Times New Roman"/>
                <w:b/>
                <w:lang w:eastAsia="en-US"/>
              </w:rPr>
            </w:pPr>
          </w:p>
        </w:tc>
        <w:tc>
          <w:tcPr>
            <w:tcW w:w="1591" w:type="dxa"/>
            <w:gridSpan w:val="2"/>
            <w:vMerge w:val="restart"/>
            <w:tcBorders>
              <w:top w:val="single" w:sz="4" w:space="0" w:color="000000"/>
              <w:left w:val="single" w:sz="4" w:space="0" w:color="000000"/>
              <w:right w:val="single" w:sz="4" w:space="0" w:color="000000"/>
            </w:tcBorders>
            <w:shd w:val="clear" w:color="auto" w:fill="auto"/>
          </w:tcPr>
          <w:p w14:paraId="60343C0D" w14:textId="0C554DC8" w:rsidR="006215E6" w:rsidRPr="00010517" w:rsidRDefault="00E6132B" w:rsidP="006732AD">
            <w:pPr>
              <w:rPr>
                <w:rFonts w:ascii="Times New Roman" w:eastAsia="Times New Roman" w:hAnsi="Times New Roman" w:cs="Times New Roman"/>
                <w:lang w:eastAsia="en-US"/>
              </w:rPr>
            </w:pPr>
            <w:r>
              <w:rPr>
                <w:rFonts w:ascii="Times New Roman" w:eastAsia="Times New Roman" w:hAnsi="Times New Roman" w:cs="Times New Roman"/>
                <w:lang w:val="ru-RU" w:eastAsia="en-US"/>
              </w:rPr>
              <w:t>ОК 01, ОК 06</w:t>
            </w:r>
          </w:p>
        </w:tc>
      </w:tr>
      <w:tr w:rsidR="006215E6" w:rsidRPr="00010517" w14:paraId="16A37591" w14:textId="77777777" w:rsidTr="006215E6">
        <w:trPr>
          <w:trHeight w:val="292"/>
        </w:trPr>
        <w:tc>
          <w:tcPr>
            <w:tcW w:w="2491" w:type="dxa"/>
            <w:vMerge/>
            <w:tcBorders>
              <w:left w:val="single" w:sz="4" w:space="0" w:color="000000"/>
              <w:bottom w:val="single" w:sz="4" w:space="0" w:color="000000"/>
              <w:right w:val="single" w:sz="4" w:space="0" w:color="000000"/>
            </w:tcBorders>
          </w:tcPr>
          <w:p w14:paraId="34EA8854" w14:textId="0BC109D3" w:rsidR="006215E6" w:rsidRPr="00010517" w:rsidRDefault="006215E6" w:rsidP="006215E6">
            <w:pPr>
              <w:spacing w:line="251" w:lineRule="exact"/>
              <w:ind w:right="116"/>
              <w:jc w:val="center"/>
              <w:rPr>
                <w:rFonts w:ascii="Times New Roman" w:eastAsia="Times New Roman" w:hAnsi="Times New Roman" w:cs="Times New Roman"/>
                <w:b/>
                <w:lang w:eastAsia="en-US"/>
              </w:rPr>
            </w:pPr>
          </w:p>
        </w:tc>
        <w:tc>
          <w:tcPr>
            <w:tcW w:w="644" w:type="dxa"/>
            <w:tcBorders>
              <w:top w:val="single" w:sz="4" w:space="0" w:color="000000"/>
              <w:left w:val="single" w:sz="4" w:space="0" w:color="000000"/>
              <w:bottom w:val="single" w:sz="4" w:space="0" w:color="000000"/>
              <w:right w:val="single" w:sz="4" w:space="0" w:color="000000"/>
            </w:tcBorders>
          </w:tcPr>
          <w:p w14:paraId="247CD775" w14:textId="0F6CC86B" w:rsidR="006215E6" w:rsidRPr="00010517" w:rsidRDefault="006215E6" w:rsidP="006215E6">
            <w:pPr>
              <w:spacing w:line="251" w:lineRule="exact"/>
              <w:rPr>
                <w:rFonts w:ascii="Times New Roman" w:eastAsia="Times New Roman" w:hAnsi="Times New Roman" w:cs="Times New Roman"/>
                <w:b/>
                <w:lang w:eastAsia="en-US"/>
              </w:rPr>
            </w:pPr>
            <w:r w:rsidRPr="00010517">
              <w:rPr>
                <w:rFonts w:ascii="Times New Roman" w:eastAsia="Times New Roman" w:hAnsi="Times New Roman" w:cs="Times New Roman"/>
                <w:lang w:eastAsia="en-US"/>
              </w:rPr>
              <w:t>4</w:t>
            </w:r>
          </w:p>
        </w:tc>
        <w:tc>
          <w:tcPr>
            <w:tcW w:w="8644" w:type="dxa"/>
            <w:tcBorders>
              <w:top w:val="single" w:sz="4" w:space="0" w:color="000000"/>
              <w:left w:val="single" w:sz="4" w:space="0" w:color="000000"/>
              <w:bottom w:val="single" w:sz="4" w:space="0" w:color="000000"/>
              <w:right w:val="single" w:sz="4" w:space="0" w:color="000000"/>
            </w:tcBorders>
          </w:tcPr>
          <w:p w14:paraId="64626E48" w14:textId="5B51676B" w:rsidR="006215E6" w:rsidRPr="00010517" w:rsidRDefault="006215E6" w:rsidP="006215E6">
            <w:pPr>
              <w:spacing w:line="251" w:lineRule="exact"/>
              <w:rPr>
                <w:rFonts w:ascii="Times New Roman" w:eastAsia="Times New Roman" w:hAnsi="Times New Roman" w:cs="Times New Roman"/>
                <w:b/>
                <w:lang w:eastAsia="en-US"/>
              </w:rPr>
            </w:pPr>
            <w:r w:rsidRPr="00010517">
              <w:rPr>
                <w:rFonts w:ascii="Times New Roman" w:eastAsia="Times New Roman" w:hAnsi="Times New Roman" w:cs="Times New Roman"/>
                <w:lang w:val="ru-RU" w:eastAsia="en-US"/>
              </w:rPr>
              <w:t xml:space="preserve">Организация маркетинговой деятельности в торговой сети. Сущность, содержание и основные цели маркетинговой деятельности в </w:t>
            </w:r>
            <w:proofErr w:type="spellStart"/>
            <w:proofErr w:type="gramStart"/>
            <w:r w:rsidRPr="00010517">
              <w:rPr>
                <w:rFonts w:ascii="Times New Roman" w:eastAsia="Times New Roman" w:hAnsi="Times New Roman" w:cs="Times New Roman"/>
                <w:lang w:val="ru-RU" w:eastAsia="en-US"/>
              </w:rPr>
              <w:t>торговле.Маркетинговое</w:t>
            </w:r>
            <w:proofErr w:type="spellEnd"/>
            <w:proofErr w:type="gramEnd"/>
            <w:r w:rsidRPr="00010517">
              <w:rPr>
                <w:rFonts w:ascii="Times New Roman" w:eastAsia="Times New Roman" w:hAnsi="Times New Roman" w:cs="Times New Roman"/>
                <w:lang w:val="ru-RU" w:eastAsia="en-US"/>
              </w:rPr>
              <w:t xml:space="preserve"> понятие товара, критерии конкурентоспособности </w:t>
            </w:r>
            <w:proofErr w:type="spellStart"/>
            <w:r w:rsidRPr="00010517">
              <w:rPr>
                <w:rFonts w:ascii="Times New Roman" w:eastAsia="Times New Roman" w:hAnsi="Times New Roman" w:cs="Times New Roman"/>
                <w:lang w:val="ru-RU" w:eastAsia="en-US"/>
              </w:rPr>
              <w:t>товара.Методы</w:t>
            </w:r>
            <w:proofErr w:type="spellEnd"/>
            <w:r w:rsidRPr="00010517">
              <w:rPr>
                <w:rFonts w:ascii="Times New Roman" w:eastAsia="Times New Roman" w:hAnsi="Times New Roman" w:cs="Times New Roman"/>
                <w:lang w:val="ru-RU" w:eastAsia="en-US"/>
              </w:rPr>
              <w:t xml:space="preserve"> изучения покупательского </w:t>
            </w:r>
            <w:proofErr w:type="spellStart"/>
            <w:r w:rsidRPr="00010517">
              <w:rPr>
                <w:rFonts w:ascii="Times New Roman" w:eastAsia="Times New Roman" w:hAnsi="Times New Roman" w:cs="Times New Roman"/>
                <w:lang w:val="ru-RU" w:eastAsia="en-US"/>
              </w:rPr>
              <w:t>спроса.Роль</w:t>
            </w:r>
            <w:proofErr w:type="spellEnd"/>
            <w:r w:rsidRPr="00010517">
              <w:rPr>
                <w:rFonts w:ascii="Times New Roman" w:eastAsia="Times New Roman" w:hAnsi="Times New Roman" w:cs="Times New Roman"/>
                <w:lang w:val="ru-RU" w:eastAsia="en-US"/>
              </w:rPr>
              <w:t xml:space="preserve"> маркетинга в процессе продвижения товара. Методы стимулирования продажи товаров</w:t>
            </w:r>
          </w:p>
        </w:tc>
        <w:tc>
          <w:tcPr>
            <w:tcW w:w="1561" w:type="dxa"/>
            <w:tcBorders>
              <w:top w:val="single" w:sz="4" w:space="0" w:color="000000"/>
              <w:left w:val="single" w:sz="4" w:space="0" w:color="000000"/>
              <w:bottom w:val="single" w:sz="4" w:space="0" w:color="000000"/>
              <w:right w:val="single" w:sz="4" w:space="0" w:color="000000"/>
            </w:tcBorders>
          </w:tcPr>
          <w:p w14:paraId="2F2DA4A3" w14:textId="77777777" w:rsidR="006215E6" w:rsidRPr="00010517" w:rsidRDefault="006215E6" w:rsidP="006215E6">
            <w:pPr>
              <w:spacing w:line="251" w:lineRule="exact"/>
              <w:jc w:val="center"/>
              <w:rPr>
                <w:rFonts w:ascii="Times New Roman" w:eastAsia="Times New Roman" w:hAnsi="Times New Roman" w:cs="Times New Roman"/>
                <w:b/>
                <w:lang w:eastAsia="en-US"/>
              </w:rPr>
            </w:pPr>
          </w:p>
        </w:tc>
        <w:tc>
          <w:tcPr>
            <w:tcW w:w="1591" w:type="dxa"/>
            <w:gridSpan w:val="2"/>
            <w:vMerge/>
            <w:tcBorders>
              <w:left w:val="single" w:sz="4" w:space="0" w:color="000000"/>
              <w:right w:val="single" w:sz="4" w:space="0" w:color="000000"/>
            </w:tcBorders>
            <w:shd w:val="clear" w:color="auto" w:fill="auto"/>
          </w:tcPr>
          <w:p w14:paraId="0511CAF3" w14:textId="77777777" w:rsidR="006215E6" w:rsidRPr="00010517" w:rsidRDefault="006215E6" w:rsidP="006215E6">
            <w:pPr>
              <w:rPr>
                <w:rFonts w:ascii="Times New Roman" w:eastAsia="Times New Roman" w:hAnsi="Times New Roman" w:cs="Times New Roman"/>
                <w:lang w:eastAsia="en-US"/>
              </w:rPr>
            </w:pPr>
          </w:p>
        </w:tc>
      </w:tr>
      <w:tr w:rsidR="006215E6" w:rsidRPr="00010517" w14:paraId="0009FB1B" w14:textId="77777777" w:rsidTr="006215E6">
        <w:trPr>
          <w:trHeight w:val="292"/>
        </w:trPr>
        <w:tc>
          <w:tcPr>
            <w:tcW w:w="2491" w:type="dxa"/>
            <w:tcBorders>
              <w:top w:val="single" w:sz="4" w:space="0" w:color="000000"/>
              <w:left w:val="single" w:sz="4" w:space="0" w:color="000000"/>
              <w:bottom w:val="single" w:sz="4" w:space="0" w:color="000000"/>
              <w:right w:val="single" w:sz="4" w:space="0" w:color="000000"/>
            </w:tcBorders>
            <w:vAlign w:val="center"/>
          </w:tcPr>
          <w:p w14:paraId="414EDCF4" w14:textId="77777777" w:rsidR="006215E6" w:rsidRPr="00010517" w:rsidRDefault="006215E6" w:rsidP="006215E6">
            <w:pPr>
              <w:spacing w:line="251" w:lineRule="exact"/>
              <w:ind w:right="116"/>
              <w:jc w:val="center"/>
              <w:rPr>
                <w:rFonts w:ascii="Times New Roman" w:eastAsia="Times New Roman" w:hAnsi="Times New Roman" w:cs="Times New Roman"/>
                <w:b/>
                <w:lang w:eastAsia="en-US"/>
              </w:rPr>
            </w:pPr>
          </w:p>
        </w:tc>
        <w:tc>
          <w:tcPr>
            <w:tcW w:w="9288" w:type="dxa"/>
            <w:gridSpan w:val="2"/>
            <w:tcBorders>
              <w:top w:val="single" w:sz="4" w:space="0" w:color="000000"/>
              <w:left w:val="single" w:sz="4" w:space="0" w:color="000000"/>
              <w:bottom w:val="single" w:sz="4" w:space="0" w:color="000000"/>
              <w:right w:val="single" w:sz="4" w:space="0" w:color="000000"/>
            </w:tcBorders>
          </w:tcPr>
          <w:p w14:paraId="097F591B" w14:textId="5CF956B3" w:rsidR="006215E6" w:rsidRPr="006215E6" w:rsidRDefault="006215E6" w:rsidP="006215E6">
            <w:pPr>
              <w:spacing w:line="251" w:lineRule="exact"/>
              <w:rPr>
                <w:rFonts w:ascii="Times New Roman" w:eastAsia="Times New Roman" w:hAnsi="Times New Roman" w:cs="Times New Roman"/>
                <w:b/>
                <w:lang w:val="ru-RU" w:eastAsia="en-US"/>
              </w:rPr>
            </w:pPr>
            <w:r w:rsidRPr="00010517">
              <w:rPr>
                <w:rFonts w:ascii="Times New Roman" w:eastAsia="Times New Roman" w:hAnsi="Times New Roman" w:cs="Times New Roman"/>
                <w:b/>
                <w:lang w:val="ru-RU" w:eastAsia="en-US"/>
              </w:rPr>
              <w:t>В том числе практических и лабораторных занятий</w:t>
            </w:r>
          </w:p>
        </w:tc>
        <w:tc>
          <w:tcPr>
            <w:tcW w:w="1561" w:type="dxa"/>
            <w:tcBorders>
              <w:top w:val="single" w:sz="4" w:space="0" w:color="000000"/>
              <w:left w:val="single" w:sz="4" w:space="0" w:color="000000"/>
              <w:bottom w:val="single" w:sz="4" w:space="0" w:color="000000"/>
              <w:right w:val="single" w:sz="4" w:space="0" w:color="000000"/>
            </w:tcBorders>
          </w:tcPr>
          <w:p w14:paraId="758A19D3" w14:textId="77777777" w:rsidR="006215E6" w:rsidRPr="006215E6" w:rsidRDefault="006215E6" w:rsidP="006215E6">
            <w:pPr>
              <w:spacing w:line="251" w:lineRule="exact"/>
              <w:jc w:val="center"/>
              <w:rPr>
                <w:rFonts w:ascii="Times New Roman" w:eastAsia="Times New Roman" w:hAnsi="Times New Roman" w:cs="Times New Roman"/>
                <w:b/>
                <w:lang w:val="ru-RU" w:eastAsia="en-US"/>
              </w:rPr>
            </w:pPr>
          </w:p>
        </w:tc>
        <w:tc>
          <w:tcPr>
            <w:tcW w:w="1591" w:type="dxa"/>
            <w:gridSpan w:val="2"/>
            <w:vMerge/>
            <w:tcBorders>
              <w:left w:val="single" w:sz="4" w:space="0" w:color="000000"/>
              <w:bottom w:val="single" w:sz="4" w:space="0" w:color="000000"/>
              <w:right w:val="single" w:sz="4" w:space="0" w:color="000000"/>
            </w:tcBorders>
            <w:shd w:val="clear" w:color="auto" w:fill="auto"/>
          </w:tcPr>
          <w:p w14:paraId="4E0DBC9F" w14:textId="77777777" w:rsidR="006215E6" w:rsidRPr="006215E6" w:rsidRDefault="006215E6" w:rsidP="006215E6">
            <w:pPr>
              <w:rPr>
                <w:rFonts w:ascii="Times New Roman" w:eastAsia="Times New Roman" w:hAnsi="Times New Roman" w:cs="Times New Roman"/>
                <w:lang w:val="ru-RU" w:eastAsia="en-US"/>
              </w:rPr>
            </w:pPr>
          </w:p>
        </w:tc>
      </w:tr>
      <w:tr w:rsidR="006215E6" w:rsidRPr="00010517" w14:paraId="015834B1" w14:textId="64800145" w:rsidTr="006215E6">
        <w:trPr>
          <w:gridAfter w:val="1"/>
          <w:wAfter w:w="29" w:type="dxa"/>
          <w:trHeight w:val="292"/>
        </w:trPr>
        <w:tc>
          <w:tcPr>
            <w:tcW w:w="2491" w:type="dxa"/>
            <w:tcBorders>
              <w:top w:val="single" w:sz="4" w:space="0" w:color="000000"/>
              <w:left w:val="single" w:sz="4" w:space="0" w:color="000000"/>
              <w:bottom w:val="single" w:sz="4" w:space="0" w:color="000000"/>
              <w:right w:val="single" w:sz="4" w:space="0" w:color="000000"/>
            </w:tcBorders>
            <w:vAlign w:val="center"/>
          </w:tcPr>
          <w:p w14:paraId="242F3D43" w14:textId="77777777" w:rsidR="006215E6" w:rsidRPr="006215E6" w:rsidRDefault="006215E6" w:rsidP="006215E6">
            <w:pPr>
              <w:spacing w:line="251" w:lineRule="exact"/>
              <w:ind w:right="116"/>
              <w:jc w:val="center"/>
              <w:rPr>
                <w:rFonts w:ascii="Times New Roman" w:eastAsia="Times New Roman" w:hAnsi="Times New Roman" w:cs="Times New Roman"/>
                <w:b/>
                <w:lang w:val="ru-RU" w:eastAsia="en-US"/>
              </w:rPr>
            </w:pPr>
          </w:p>
        </w:tc>
        <w:tc>
          <w:tcPr>
            <w:tcW w:w="644" w:type="dxa"/>
            <w:tcBorders>
              <w:top w:val="single" w:sz="4" w:space="0" w:color="000000"/>
              <w:left w:val="single" w:sz="4" w:space="0" w:color="000000"/>
              <w:bottom w:val="single" w:sz="4" w:space="0" w:color="000000"/>
              <w:right w:val="single" w:sz="4" w:space="0" w:color="000000"/>
            </w:tcBorders>
          </w:tcPr>
          <w:p w14:paraId="434DEC5C" w14:textId="0C89887E" w:rsidR="006215E6" w:rsidRPr="00010517" w:rsidRDefault="006215E6" w:rsidP="006215E6">
            <w:pPr>
              <w:spacing w:line="251" w:lineRule="exact"/>
              <w:rPr>
                <w:rFonts w:ascii="Times New Roman" w:eastAsia="Times New Roman" w:hAnsi="Times New Roman" w:cs="Times New Roman"/>
                <w:b/>
                <w:lang w:eastAsia="en-US"/>
              </w:rPr>
            </w:pPr>
            <w:r w:rsidRPr="00010517">
              <w:rPr>
                <w:rFonts w:ascii="Times New Roman" w:eastAsia="Times New Roman" w:hAnsi="Times New Roman" w:cs="Times New Roman"/>
                <w:lang w:eastAsia="en-US"/>
              </w:rPr>
              <w:t>3</w:t>
            </w:r>
          </w:p>
        </w:tc>
        <w:tc>
          <w:tcPr>
            <w:tcW w:w="8644" w:type="dxa"/>
            <w:tcBorders>
              <w:top w:val="single" w:sz="4" w:space="0" w:color="000000"/>
              <w:left w:val="single" w:sz="4" w:space="0" w:color="000000"/>
              <w:bottom w:val="single" w:sz="4" w:space="0" w:color="000000"/>
              <w:right w:val="single" w:sz="4" w:space="0" w:color="000000"/>
            </w:tcBorders>
          </w:tcPr>
          <w:p w14:paraId="1345EE91" w14:textId="77777777" w:rsidR="006215E6" w:rsidRPr="00010517" w:rsidRDefault="006215E6" w:rsidP="006215E6">
            <w:pPr>
              <w:tabs>
                <w:tab w:val="left" w:pos="1570"/>
                <w:tab w:val="left" w:pos="2501"/>
                <w:tab w:val="left" w:pos="3094"/>
                <w:tab w:val="left" w:pos="4090"/>
                <w:tab w:val="left" w:pos="5934"/>
                <w:tab w:val="left" w:pos="7161"/>
                <w:tab w:val="left" w:pos="8664"/>
              </w:tabs>
              <w:spacing w:line="247" w:lineRule="exact"/>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Составление</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анкеты</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для</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анализа</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покупательского</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спроса.</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Определение</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критерии</w:t>
            </w:r>
          </w:p>
          <w:p w14:paraId="1F716808" w14:textId="7CDDEB44" w:rsidR="006215E6" w:rsidRPr="006215E6" w:rsidRDefault="006215E6" w:rsidP="006215E6">
            <w:pPr>
              <w:spacing w:line="251" w:lineRule="exact"/>
              <w:rPr>
                <w:rFonts w:ascii="Times New Roman" w:eastAsia="Times New Roman" w:hAnsi="Times New Roman" w:cs="Times New Roman"/>
                <w:b/>
                <w:lang w:val="ru-RU" w:eastAsia="en-US"/>
              </w:rPr>
            </w:pPr>
            <w:r w:rsidRPr="00010517">
              <w:rPr>
                <w:rFonts w:ascii="Times New Roman" w:eastAsia="Times New Roman" w:hAnsi="Times New Roman" w:cs="Times New Roman"/>
                <w:lang w:val="ru-RU" w:eastAsia="en-US"/>
              </w:rPr>
              <w:t>конкурентоспособности на основе покупательского спроса.</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5CB0AFE1" w14:textId="77777777" w:rsidR="006215E6" w:rsidRPr="006215E6" w:rsidRDefault="006215E6" w:rsidP="006215E6">
            <w:pPr>
              <w:rPr>
                <w:rFonts w:ascii="Times New Roman" w:eastAsia="Times New Roman" w:hAnsi="Times New Roman" w:cs="Times New Roman"/>
                <w:lang w:val="ru-RU" w:eastAsia="en-US"/>
              </w:rPr>
            </w:pPr>
          </w:p>
        </w:tc>
        <w:tc>
          <w:tcPr>
            <w:tcW w:w="1562" w:type="dxa"/>
            <w:vMerge w:val="restart"/>
            <w:vAlign w:val="center"/>
          </w:tcPr>
          <w:p w14:paraId="1DBD91A7" w14:textId="0E0CD7E9" w:rsidR="006215E6" w:rsidRPr="00604651" w:rsidRDefault="00E6132B" w:rsidP="006215E6">
            <w:pPr>
              <w:rPr>
                <w:lang w:val="ru-RU"/>
              </w:rPr>
            </w:pPr>
            <w:r>
              <w:rPr>
                <w:rFonts w:ascii="Times New Roman" w:eastAsia="Times New Roman" w:hAnsi="Times New Roman" w:cs="Times New Roman"/>
                <w:lang w:val="ru-RU" w:eastAsia="en-US"/>
              </w:rPr>
              <w:t>ОК 01, ОК 06</w:t>
            </w:r>
          </w:p>
        </w:tc>
      </w:tr>
      <w:tr w:rsidR="006215E6" w:rsidRPr="00010517" w14:paraId="6C6BFB9A" w14:textId="77777777" w:rsidTr="006215E6">
        <w:trPr>
          <w:gridAfter w:val="1"/>
          <w:wAfter w:w="29" w:type="dxa"/>
          <w:trHeight w:val="292"/>
        </w:trPr>
        <w:tc>
          <w:tcPr>
            <w:tcW w:w="2491" w:type="dxa"/>
            <w:tcBorders>
              <w:top w:val="single" w:sz="4" w:space="0" w:color="000000"/>
              <w:left w:val="single" w:sz="4" w:space="0" w:color="000000"/>
              <w:bottom w:val="single" w:sz="4" w:space="0" w:color="000000"/>
              <w:right w:val="single" w:sz="4" w:space="0" w:color="000000"/>
            </w:tcBorders>
            <w:vAlign w:val="center"/>
          </w:tcPr>
          <w:p w14:paraId="76752618" w14:textId="77777777" w:rsidR="006215E6" w:rsidRPr="006215E6" w:rsidRDefault="006215E6" w:rsidP="006215E6">
            <w:pPr>
              <w:spacing w:line="251" w:lineRule="exact"/>
              <w:ind w:right="116"/>
              <w:jc w:val="center"/>
              <w:rPr>
                <w:rFonts w:ascii="Times New Roman" w:eastAsia="Times New Roman" w:hAnsi="Times New Roman" w:cs="Times New Roman"/>
                <w:b/>
                <w:lang w:val="ru-RU" w:eastAsia="en-US"/>
              </w:rPr>
            </w:pPr>
          </w:p>
        </w:tc>
        <w:tc>
          <w:tcPr>
            <w:tcW w:w="9288" w:type="dxa"/>
            <w:gridSpan w:val="2"/>
            <w:tcBorders>
              <w:top w:val="single" w:sz="4" w:space="0" w:color="000000"/>
              <w:left w:val="single" w:sz="4" w:space="0" w:color="000000"/>
              <w:bottom w:val="single" w:sz="4" w:space="0" w:color="000000"/>
              <w:right w:val="single" w:sz="4" w:space="0" w:color="000000"/>
            </w:tcBorders>
          </w:tcPr>
          <w:p w14:paraId="07435C36" w14:textId="05A02DDF" w:rsidR="006215E6" w:rsidRPr="00010517" w:rsidRDefault="006215E6" w:rsidP="006215E6">
            <w:pPr>
              <w:spacing w:line="251" w:lineRule="exact"/>
              <w:rPr>
                <w:rFonts w:ascii="Times New Roman" w:eastAsia="Times New Roman" w:hAnsi="Times New Roman" w:cs="Times New Roman"/>
                <w:lang w:eastAsia="en-US"/>
              </w:rPr>
            </w:pPr>
            <w:proofErr w:type="spellStart"/>
            <w:r w:rsidRPr="00010517">
              <w:rPr>
                <w:rFonts w:ascii="Times New Roman" w:eastAsia="Times New Roman" w:hAnsi="Times New Roman" w:cs="Times New Roman"/>
                <w:b/>
                <w:lang w:eastAsia="en-US"/>
              </w:rPr>
              <w:t>Самостоятельная</w:t>
            </w:r>
            <w:proofErr w:type="spellEnd"/>
            <w:r w:rsidRPr="00010517">
              <w:rPr>
                <w:rFonts w:ascii="Times New Roman" w:eastAsia="Times New Roman" w:hAnsi="Times New Roman" w:cs="Times New Roman"/>
                <w:b/>
                <w:lang w:eastAsia="en-US"/>
              </w:rPr>
              <w:t xml:space="preserve"> </w:t>
            </w:r>
            <w:proofErr w:type="spellStart"/>
            <w:r w:rsidRPr="00010517">
              <w:rPr>
                <w:rFonts w:ascii="Times New Roman" w:eastAsia="Times New Roman" w:hAnsi="Times New Roman" w:cs="Times New Roman"/>
                <w:b/>
                <w:lang w:eastAsia="en-US"/>
              </w:rPr>
              <w:t>работа</w:t>
            </w:r>
            <w:proofErr w:type="spellEnd"/>
          </w:p>
        </w:tc>
        <w:tc>
          <w:tcPr>
            <w:tcW w:w="1561" w:type="dxa"/>
            <w:tcBorders>
              <w:top w:val="single" w:sz="4" w:space="0" w:color="000000"/>
              <w:left w:val="single" w:sz="4" w:space="0" w:color="000000"/>
              <w:bottom w:val="single" w:sz="4" w:space="0" w:color="000000"/>
            </w:tcBorders>
          </w:tcPr>
          <w:p w14:paraId="3E352FE6" w14:textId="77777777" w:rsidR="006215E6" w:rsidRPr="00010517" w:rsidRDefault="006215E6" w:rsidP="006215E6">
            <w:pPr>
              <w:tabs>
                <w:tab w:val="left" w:pos="1570"/>
                <w:tab w:val="left" w:pos="2501"/>
                <w:tab w:val="left" w:pos="3094"/>
                <w:tab w:val="left" w:pos="4090"/>
                <w:tab w:val="left" w:pos="5934"/>
                <w:tab w:val="left" w:pos="7161"/>
                <w:tab w:val="left" w:pos="8664"/>
              </w:tabs>
              <w:spacing w:line="247" w:lineRule="exact"/>
              <w:rPr>
                <w:rFonts w:ascii="Times New Roman" w:eastAsia="Times New Roman" w:hAnsi="Times New Roman" w:cs="Times New Roman"/>
                <w:lang w:eastAsia="en-US"/>
              </w:rPr>
            </w:pPr>
          </w:p>
        </w:tc>
        <w:tc>
          <w:tcPr>
            <w:tcW w:w="1562" w:type="dxa"/>
            <w:vMerge/>
            <w:shd w:val="clear" w:color="auto" w:fill="auto"/>
            <w:vAlign w:val="center"/>
          </w:tcPr>
          <w:p w14:paraId="197B71CF" w14:textId="77777777" w:rsidR="006215E6" w:rsidRPr="00010517" w:rsidRDefault="006215E6" w:rsidP="006215E6">
            <w:pPr>
              <w:rPr>
                <w:rFonts w:ascii="Times New Roman" w:eastAsia="Times New Roman" w:hAnsi="Times New Roman" w:cs="Times New Roman"/>
                <w:lang w:eastAsia="en-US"/>
              </w:rPr>
            </w:pPr>
          </w:p>
        </w:tc>
      </w:tr>
      <w:tr w:rsidR="006215E6" w:rsidRPr="00010517" w14:paraId="26401CBF" w14:textId="77777777" w:rsidTr="006215E6">
        <w:trPr>
          <w:gridAfter w:val="1"/>
          <w:wAfter w:w="29" w:type="dxa"/>
          <w:trHeight w:val="292"/>
        </w:trPr>
        <w:tc>
          <w:tcPr>
            <w:tcW w:w="2491" w:type="dxa"/>
            <w:tcBorders>
              <w:top w:val="single" w:sz="4" w:space="0" w:color="000000"/>
              <w:left w:val="single" w:sz="4" w:space="0" w:color="000000"/>
              <w:bottom w:val="single" w:sz="4" w:space="0" w:color="000000"/>
              <w:right w:val="single" w:sz="4" w:space="0" w:color="000000"/>
            </w:tcBorders>
            <w:vAlign w:val="center"/>
          </w:tcPr>
          <w:p w14:paraId="57278DFF" w14:textId="77777777" w:rsidR="006215E6" w:rsidRPr="00010517" w:rsidRDefault="006215E6" w:rsidP="006215E6">
            <w:pPr>
              <w:spacing w:line="251" w:lineRule="exact"/>
              <w:ind w:right="116"/>
              <w:jc w:val="center"/>
              <w:rPr>
                <w:rFonts w:ascii="Times New Roman" w:eastAsia="Times New Roman" w:hAnsi="Times New Roman" w:cs="Times New Roman"/>
                <w:b/>
                <w:lang w:eastAsia="en-US"/>
              </w:rPr>
            </w:pPr>
          </w:p>
        </w:tc>
        <w:tc>
          <w:tcPr>
            <w:tcW w:w="644" w:type="dxa"/>
            <w:tcBorders>
              <w:top w:val="single" w:sz="4" w:space="0" w:color="000000"/>
              <w:left w:val="single" w:sz="4" w:space="0" w:color="000000"/>
              <w:bottom w:val="single" w:sz="4" w:space="0" w:color="000000"/>
              <w:right w:val="single" w:sz="4" w:space="0" w:color="000000"/>
            </w:tcBorders>
          </w:tcPr>
          <w:p w14:paraId="237F5385" w14:textId="049B987E" w:rsidR="006215E6" w:rsidRPr="00010517" w:rsidRDefault="006215E6" w:rsidP="006215E6">
            <w:pPr>
              <w:spacing w:line="251" w:lineRule="exact"/>
              <w:rPr>
                <w:rFonts w:ascii="Times New Roman" w:eastAsia="Times New Roman" w:hAnsi="Times New Roman" w:cs="Times New Roman"/>
                <w:b/>
                <w:lang w:eastAsia="en-US"/>
              </w:rPr>
            </w:pPr>
            <w:r w:rsidRPr="00010517">
              <w:rPr>
                <w:rFonts w:ascii="Times New Roman" w:eastAsia="Times New Roman" w:hAnsi="Times New Roman" w:cs="Times New Roman"/>
                <w:lang w:eastAsia="en-US"/>
              </w:rPr>
              <w:t>3</w:t>
            </w:r>
          </w:p>
        </w:tc>
        <w:tc>
          <w:tcPr>
            <w:tcW w:w="8644" w:type="dxa"/>
            <w:tcBorders>
              <w:top w:val="single" w:sz="4" w:space="0" w:color="000000"/>
              <w:left w:val="single" w:sz="4" w:space="0" w:color="000000"/>
              <w:bottom w:val="single" w:sz="4" w:space="0" w:color="000000"/>
              <w:right w:val="single" w:sz="4" w:space="0" w:color="000000"/>
            </w:tcBorders>
          </w:tcPr>
          <w:p w14:paraId="66B3CDA9" w14:textId="59364F34" w:rsidR="006215E6" w:rsidRPr="006215E6" w:rsidRDefault="006215E6" w:rsidP="006215E6">
            <w:pPr>
              <w:tabs>
                <w:tab w:val="left" w:pos="3537"/>
              </w:tabs>
              <w:spacing w:line="247" w:lineRule="exact"/>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Составление анкет. Определения</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критерии конкурентоспособности на основе покупательского</w:t>
            </w:r>
            <w:r>
              <w:rPr>
                <w:rFonts w:ascii="Times New Roman" w:eastAsia="Times New Roman" w:hAnsi="Times New Roman" w:cs="Times New Roman"/>
                <w:lang w:val="ru-RU" w:eastAsia="en-US"/>
              </w:rPr>
              <w:t xml:space="preserve"> </w:t>
            </w:r>
            <w:r w:rsidRPr="006215E6">
              <w:rPr>
                <w:rFonts w:ascii="Times New Roman" w:eastAsia="Times New Roman" w:hAnsi="Times New Roman" w:cs="Times New Roman"/>
                <w:lang w:val="ru-RU" w:eastAsia="en-US"/>
              </w:rPr>
              <w:t>спроса в торговом предприятии.</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1AE5BD04" w14:textId="77777777" w:rsidR="006215E6" w:rsidRPr="006215E6" w:rsidRDefault="006215E6" w:rsidP="006215E6">
            <w:pPr>
              <w:rPr>
                <w:rFonts w:ascii="Times New Roman" w:eastAsia="Times New Roman" w:hAnsi="Times New Roman" w:cs="Times New Roman"/>
                <w:lang w:val="ru-RU" w:eastAsia="en-US"/>
              </w:rPr>
            </w:pPr>
          </w:p>
        </w:tc>
        <w:tc>
          <w:tcPr>
            <w:tcW w:w="1562" w:type="dxa"/>
            <w:vMerge/>
            <w:vAlign w:val="center"/>
          </w:tcPr>
          <w:p w14:paraId="7A90F627" w14:textId="77777777" w:rsidR="006215E6" w:rsidRPr="006215E6" w:rsidRDefault="006215E6" w:rsidP="006215E6">
            <w:pPr>
              <w:rPr>
                <w:lang w:val="ru-RU"/>
              </w:rPr>
            </w:pPr>
          </w:p>
        </w:tc>
      </w:tr>
      <w:tr w:rsidR="006215E6" w:rsidRPr="00010517" w14:paraId="378AA607" w14:textId="77777777" w:rsidTr="006215E6">
        <w:trPr>
          <w:gridAfter w:val="1"/>
          <w:wAfter w:w="29" w:type="dxa"/>
          <w:trHeight w:val="292"/>
        </w:trPr>
        <w:tc>
          <w:tcPr>
            <w:tcW w:w="11779" w:type="dxa"/>
            <w:gridSpan w:val="3"/>
            <w:tcBorders>
              <w:top w:val="single" w:sz="4" w:space="0" w:color="000000"/>
              <w:left w:val="single" w:sz="4" w:space="0" w:color="000000"/>
              <w:bottom w:val="single" w:sz="4" w:space="0" w:color="000000"/>
              <w:right w:val="single" w:sz="4" w:space="0" w:color="000000"/>
            </w:tcBorders>
          </w:tcPr>
          <w:p w14:paraId="06A70296" w14:textId="54E793FC" w:rsidR="006215E6" w:rsidRPr="006215E6" w:rsidRDefault="006215E6" w:rsidP="006215E6">
            <w:pPr>
              <w:tabs>
                <w:tab w:val="left" w:pos="3537"/>
              </w:tabs>
              <w:spacing w:line="247" w:lineRule="exact"/>
              <w:rPr>
                <w:rFonts w:ascii="Times New Roman" w:eastAsia="Times New Roman" w:hAnsi="Times New Roman" w:cs="Times New Roman"/>
                <w:lang w:val="ru-RU" w:eastAsia="en-US"/>
              </w:rPr>
            </w:pPr>
            <w:r w:rsidRPr="00010517">
              <w:rPr>
                <w:rFonts w:ascii="Times New Roman" w:eastAsia="Times New Roman" w:hAnsi="Times New Roman" w:cs="Times New Roman"/>
                <w:b/>
                <w:lang w:val="ru-RU" w:eastAsia="en-US"/>
              </w:rPr>
              <w:t>Раздел 2.</w:t>
            </w:r>
            <w:r>
              <w:rPr>
                <w:rFonts w:ascii="Times New Roman" w:eastAsia="Times New Roman" w:hAnsi="Times New Roman" w:cs="Times New Roman"/>
                <w:b/>
                <w:lang w:val="ru-RU" w:eastAsia="en-US"/>
              </w:rPr>
              <w:t xml:space="preserve"> </w:t>
            </w:r>
            <w:r w:rsidRPr="00010517">
              <w:rPr>
                <w:rFonts w:ascii="Times New Roman" w:eastAsia="Times New Roman" w:hAnsi="Times New Roman" w:cs="Times New Roman"/>
                <w:b/>
                <w:lang w:val="ru-RU" w:eastAsia="en-US"/>
              </w:rPr>
              <w:t>Организация торгово-технологического</w:t>
            </w:r>
            <w:r>
              <w:rPr>
                <w:rFonts w:ascii="Times New Roman" w:eastAsia="Times New Roman" w:hAnsi="Times New Roman" w:cs="Times New Roman"/>
                <w:b/>
                <w:lang w:val="ru-RU" w:eastAsia="en-US"/>
              </w:rPr>
              <w:t xml:space="preserve"> </w:t>
            </w:r>
            <w:r w:rsidRPr="00010517">
              <w:rPr>
                <w:rFonts w:ascii="Times New Roman" w:eastAsia="Times New Roman" w:hAnsi="Times New Roman" w:cs="Times New Roman"/>
                <w:b/>
                <w:lang w:val="ru-RU" w:eastAsia="en-US"/>
              </w:rPr>
              <w:t>процесса в торговле</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501AE2DF" w14:textId="77777777" w:rsidR="006215E6" w:rsidRPr="006215E6" w:rsidRDefault="006215E6" w:rsidP="006215E6">
            <w:pPr>
              <w:rPr>
                <w:rFonts w:ascii="Times New Roman" w:eastAsia="Times New Roman" w:hAnsi="Times New Roman" w:cs="Times New Roman"/>
                <w:lang w:val="ru-RU" w:eastAsia="en-US"/>
              </w:rPr>
            </w:pPr>
          </w:p>
        </w:tc>
        <w:tc>
          <w:tcPr>
            <w:tcW w:w="1562" w:type="dxa"/>
            <w:vAlign w:val="center"/>
          </w:tcPr>
          <w:p w14:paraId="327E6F90" w14:textId="77777777" w:rsidR="006215E6" w:rsidRPr="00604651" w:rsidRDefault="006215E6" w:rsidP="006215E6">
            <w:pPr>
              <w:rPr>
                <w:lang w:val="ru-RU"/>
              </w:rPr>
            </w:pPr>
          </w:p>
        </w:tc>
      </w:tr>
      <w:tr w:rsidR="006215E6" w:rsidRPr="00010517" w14:paraId="0EB074E5" w14:textId="77777777" w:rsidTr="006215E6">
        <w:trPr>
          <w:gridAfter w:val="1"/>
          <w:wAfter w:w="29" w:type="dxa"/>
          <w:trHeight w:val="292"/>
        </w:trPr>
        <w:tc>
          <w:tcPr>
            <w:tcW w:w="2491" w:type="dxa"/>
            <w:vMerge w:val="restart"/>
            <w:tcBorders>
              <w:top w:val="single" w:sz="4" w:space="0" w:color="000000"/>
              <w:left w:val="single" w:sz="4" w:space="0" w:color="000000"/>
              <w:right w:val="single" w:sz="4" w:space="0" w:color="000000"/>
            </w:tcBorders>
          </w:tcPr>
          <w:p w14:paraId="22811F4E" w14:textId="77777777" w:rsidR="006215E6" w:rsidRPr="00010517" w:rsidRDefault="006215E6" w:rsidP="006215E6">
            <w:pPr>
              <w:spacing w:line="251" w:lineRule="exact"/>
              <w:ind w:right="116"/>
              <w:jc w:val="center"/>
              <w:rPr>
                <w:rFonts w:ascii="Times New Roman" w:eastAsia="Times New Roman" w:hAnsi="Times New Roman" w:cs="Times New Roman"/>
                <w:b/>
                <w:lang w:eastAsia="en-US"/>
              </w:rPr>
            </w:pPr>
            <w:proofErr w:type="spellStart"/>
            <w:r w:rsidRPr="00010517">
              <w:rPr>
                <w:rFonts w:ascii="Times New Roman" w:eastAsia="Times New Roman" w:hAnsi="Times New Roman" w:cs="Times New Roman"/>
                <w:b/>
                <w:lang w:eastAsia="en-US"/>
              </w:rPr>
              <w:t>Тема</w:t>
            </w:r>
            <w:proofErr w:type="spellEnd"/>
            <w:r w:rsidRPr="00010517">
              <w:rPr>
                <w:rFonts w:ascii="Times New Roman" w:eastAsia="Times New Roman" w:hAnsi="Times New Roman" w:cs="Times New Roman"/>
                <w:b/>
                <w:lang w:eastAsia="en-US"/>
              </w:rPr>
              <w:t xml:space="preserve"> 2.1.</w:t>
            </w:r>
          </w:p>
          <w:p w14:paraId="68428884" w14:textId="4E9AA9F5" w:rsidR="006215E6" w:rsidRPr="00010517" w:rsidRDefault="006215E6" w:rsidP="006215E6">
            <w:pPr>
              <w:spacing w:line="251" w:lineRule="exact"/>
              <w:ind w:right="116"/>
              <w:jc w:val="center"/>
              <w:rPr>
                <w:rFonts w:ascii="Times New Roman" w:eastAsia="Times New Roman" w:hAnsi="Times New Roman" w:cs="Times New Roman"/>
                <w:b/>
                <w:lang w:eastAsia="en-US"/>
              </w:rPr>
            </w:pPr>
            <w:proofErr w:type="spellStart"/>
            <w:r w:rsidRPr="00010517">
              <w:rPr>
                <w:rFonts w:ascii="Times New Roman" w:eastAsia="Times New Roman" w:hAnsi="Times New Roman" w:cs="Times New Roman"/>
                <w:b/>
                <w:lang w:eastAsia="en-US"/>
              </w:rPr>
              <w:t>Организация</w:t>
            </w:r>
            <w:proofErr w:type="spellEnd"/>
            <w:r w:rsidRPr="00010517">
              <w:rPr>
                <w:rFonts w:ascii="Times New Roman" w:eastAsia="Times New Roman" w:hAnsi="Times New Roman" w:cs="Times New Roman"/>
                <w:b/>
                <w:lang w:eastAsia="en-US"/>
              </w:rPr>
              <w:t xml:space="preserve"> </w:t>
            </w:r>
            <w:proofErr w:type="spellStart"/>
            <w:r w:rsidRPr="00010517">
              <w:rPr>
                <w:rFonts w:ascii="Times New Roman" w:eastAsia="Times New Roman" w:hAnsi="Times New Roman" w:cs="Times New Roman"/>
                <w:b/>
                <w:lang w:eastAsia="en-US"/>
              </w:rPr>
              <w:t>товароснабжения</w:t>
            </w:r>
            <w:proofErr w:type="spellEnd"/>
          </w:p>
        </w:tc>
        <w:tc>
          <w:tcPr>
            <w:tcW w:w="9288" w:type="dxa"/>
            <w:gridSpan w:val="2"/>
            <w:tcBorders>
              <w:top w:val="single" w:sz="4" w:space="0" w:color="000000"/>
              <w:left w:val="single" w:sz="4" w:space="0" w:color="000000"/>
              <w:bottom w:val="single" w:sz="4" w:space="0" w:color="000000"/>
              <w:right w:val="single" w:sz="4" w:space="0" w:color="000000"/>
            </w:tcBorders>
          </w:tcPr>
          <w:p w14:paraId="5B7C1302" w14:textId="1E7705CE" w:rsidR="006215E6" w:rsidRPr="00010517" w:rsidRDefault="006215E6" w:rsidP="006215E6">
            <w:pPr>
              <w:spacing w:line="251" w:lineRule="exact"/>
              <w:rPr>
                <w:rFonts w:ascii="Times New Roman" w:eastAsia="Times New Roman" w:hAnsi="Times New Roman" w:cs="Times New Roman"/>
                <w:lang w:eastAsia="en-US"/>
              </w:rPr>
            </w:pPr>
            <w:proofErr w:type="spellStart"/>
            <w:r w:rsidRPr="00010517">
              <w:rPr>
                <w:rFonts w:ascii="Times New Roman" w:eastAsia="Times New Roman" w:hAnsi="Times New Roman" w:cs="Times New Roman"/>
                <w:b/>
                <w:lang w:eastAsia="en-US"/>
              </w:rPr>
              <w:t>Содержание</w:t>
            </w:r>
            <w:proofErr w:type="spellEnd"/>
          </w:p>
        </w:tc>
        <w:tc>
          <w:tcPr>
            <w:tcW w:w="1561" w:type="dxa"/>
            <w:tcBorders>
              <w:top w:val="single" w:sz="4" w:space="0" w:color="000000"/>
              <w:left w:val="single" w:sz="4" w:space="0" w:color="000000"/>
              <w:bottom w:val="single" w:sz="4" w:space="0" w:color="000000"/>
              <w:right w:val="single" w:sz="4" w:space="0" w:color="000000"/>
            </w:tcBorders>
          </w:tcPr>
          <w:p w14:paraId="41F21283" w14:textId="77777777" w:rsidR="006215E6" w:rsidRPr="00010517" w:rsidRDefault="006215E6" w:rsidP="006215E6">
            <w:pPr>
              <w:tabs>
                <w:tab w:val="left" w:pos="3537"/>
              </w:tabs>
              <w:spacing w:line="247" w:lineRule="exact"/>
              <w:rPr>
                <w:rFonts w:ascii="Times New Roman" w:eastAsia="Times New Roman" w:hAnsi="Times New Roman" w:cs="Times New Roman"/>
                <w:lang w:eastAsia="en-US"/>
              </w:rPr>
            </w:pPr>
          </w:p>
        </w:tc>
        <w:tc>
          <w:tcPr>
            <w:tcW w:w="1562" w:type="dxa"/>
            <w:vMerge w:val="restart"/>
            <w:tcBorders>
              <w:top w:val="single" w:sz="4" w:space="0" w:color="000000"/>
              <w:left w:val="single" w:sz="4" w:space="0" w:color="000000"/>
              <w:right w:val="single" w:sz="4" w:space="0" w:color="000000"/>
            </w:tcBorders>
            <w:shd w:val="clear" w:color="auto" w:fill="auto"/>
            <w:vAlign w:val="center"/>
          </w:tcPr>
          <w:p w14:paraId="7EBCFCCF" w14:textId="7E8AEAE4" w:rsidR="006215E6" w:rsidRPr="00010517" w:rsidRDefault="00E6132B" w:rsidP="006215E6">
            <w:pPr>
              <w:rPr>
                <w:rFonts w:ascii="Times New Roman" w:eastAsia="Times New Roman" w:hAnsi="Times New Roman" w:cs="Times New Roman"/>
                <w:lang w:eastAsia="en-US"/>
              </w:rPr>
            </w:pPr>
            <w:r>
              <w:rPr>
                <w:rFonts w:ascii="Times New Roman" w:eastAsia="Times New Roman" w:hAnsi="Times New Roman" w:cs="Times New Roman"/>
                <w:lang w:val="ru-RU" w:eastAsia="en-US"/>
              </w:rPr>
              <w:t>ОК 01, ОК 06</w:t>
            </w:r>
          </w:p>
        </w:tc>
      </w:tr>
      <w:tr w:rsidR="006215E6" w:rsidRPr="00010517" w14:paraId="5B277912" w14:textId="77777777" w:rsidTr="006215E6">
        <w:trPr>
          <w:gridAfter w:val="1"/>
          <w:wAfter w:w="29" w:type="dxa"/>
          <w:trHeight w:val="292"/>
        </w:trPr>
        <w:tc>
          <w:tcPr>
            <w:tcW w:w="2491" w:type="dxa"/>
            <w:vMerge/>
            <w:tcBorders>
              <w:left w:val="single" w:sz="4" w:space="0" w:color="000000"/>
              <w:right w:val="single" w:sz="4" w:space="0" w:color="000000"/>
            </w:tcBorders>
            <w:vAlign w:val="center"/>
          </w:tcPr>
          <w:p w14:paraId="7CF2D520" w14:textId="77777777" w:rsidR="006215E6" w:rsidRPr="00010517" w:rsidRDefault="006215E6" w:rsidP="006215E6">
            <w:pPr>
              <w:spacing w:line="251" w:lineRule="exact"/>
              <w:ind w:right="116"/>
              <w:jc w:val="center"/>
              <w:rPr>
                <w:rFonts w:ascii="Times New Roman" w:eastAsia="Times New Roman" w:hAnsi="Times New Roman" w:cs="Times New Roman"/>
                <w:b/>
                <w:lang w:eastAsia="en-US"/>
              </w:rPr>
            </w:pPr>
          </w:p>
        </w:tc>
        <w:tc>
          <w:tcPr>
            <w:tcW w:w="644" w:type="dxa"/>
            <w:tcBorders>
              <w:top w:val="single" w:sz="4" w:space="0" w:color="000000"/>
              <w:left w:val="single" w:sz="4" w:space="0" w:color="000000"/>
              <w:bottom w:val="single" w:sz="4" w:space="0" w:color="000000"/>
              <w:right w:val="single" w:sz="4" w:space="0" w:color="000000"/>
            </w:tcBorders>
          </w:tcPr>
          <w:p w14:paraId="0AE730F4" w14:textId="145C8521" w:rsidR="006215E6" w:rsidRPr="00010517" w:rsidRDefault="006215E6" w:rsidP="006215E6">
            <w:pPr>
              <w:spacing w:line="251" w:lineRule="exact"/>
              <w:rPr>
                <w:rFonts w:ascii="Times New Roman" w:eastAsia="Times New Roman" w:hAnsi="Times New Roman" w:cs="Times New Roman"/>
                <w:b/>
                <w:lang w:eastAsia="en-US"/>
              </w:rPr>
            </w:pPr>
            <w:r w:rsidRPr="00010517">
              <w:rPr>
                <w:rFonts w:ascii="Times New Roman" w:eastAsia="Times New Roman" w:hAnsi="Times New Roman" w:cs="Times New Roman"/>
                <w:lang w:eastAsia="en-US"/>
              </w:rPr>
              <w:t>5</w:t>
            </w:r>
          </w:p>
        </w:tc>
        <w:tc>
          <w:tcPr>
            <w:tcW w:w="8644" w:type="dxa"/>
            <w:tcBorders>
              <w:top w:val="single" w:sz="4" w:space="0" w:color="000000"/>
              <w:left w:val="single" w:sz="4" w:space="0" w:color="000000"/>
              <w:bottom w:val="single" w:sz="4" w:space="0" w:color="000000"/>
              <w:right w:val="single" w:sz="4" w:space="0" w:color="000000"/>
            </w:tcBorders>
          </w:tcPr>
          <w:p w14:paraId="3C6BF172" w14:textId="77777777" w:rsidR="006215E6" w:rsidRPr="00010517" w:rsidRDefault="006215E6" w:rsidP="006215E6">
            <w:pPr>
              <w:spacing w:line="247" w:lineRule="exact"/>
              <w:jc w:val="both"/>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Организация товароснабжения. Тара и тарные операции</w:t>
            </w:r>
          </w:p>
          <w:p w14:paraId="141A6D92" w14:textId="77777777" w:rsidR="006215E6" w:rsidRPr="00010517" w:rsidRDefault="006215E6" w:rsidP="006215E6">
            <w:pPr>
              <w:spacing w:before="40" w:line="276" w:lineRule="auto"/>
              <w:ind w:right="92"/>
              <w:jc w:val="both"/>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Основные требования к организации товароснабжения розничной торговой сети. Источники товароснабжения. Формы товароснабжения. Организация доставки товаров в магазины. Тара и тарные операции Назначение тары, ее виды, классификация. Приемка товаров по количеству.</w:t>
            </w:r>
          </w:p>
          <w:p w14:paraId="624DAB93" w14:textId="54EA34A2" w:rsidR="006215E6" w:rsidRPr="006215E6" w:rsidRDefault="006215E6" w:rsidP="006215E6">
            <w:pPr>
              <w:tabs>
                <w:tab w:val="left" w:pos="3537"/>
              </w:tabs>
              <w:spacing w:line="247" w:lineRule="exact"/>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Приемка товаров по качеству. Документальное оформление приемки товаров.</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58BC0350" w14:textId="77777777" w:rsidR="006215E6" w:rsidRPr="006215E6" w:rsidRDefault="006215E6" w:rsidP="006215E6">
            <w:pPr>
              <w:rPr>
                <w:rFonts w:ascii="Times New Roman" w:eastAsia="Times New Roman" w:hAnsi="Times New Roman" w:cs="Times New Roman"/>
                <w:lang w:val="ru-RU" w:eastAsia="en-US"/>
              </w:rPr>
            </w:pPr>
          </w:p>
        </w:tc>
        <w:tc>
          <w:tcPr>
            <w:tcW w:w="1562" w:type="dxa"/>
            <w:vMerge/>
            <w:tcBorders>
              <w:left w:val="single" w:sz="4" w:space="0" w:color="000000"/>
              <w:right w:val="single" w:sz="4" w:space="0" w:color="000000"/>
            </w:tcBorders>
          </w:tcPr>
          <w:p w14:paraId="3FD7F6E5" w14:textId="77777777" w:rsidR="006215E6" w:rsidRPr="006215E6" w:rsidRDefault="006215E6" w:rsidP="006215E6">
            <w:pPr>
              <w:rPr>
                <w:lang w:val="ru-RU"/>
              </w:rPr>
            </w:pPr>
          </w:p>
        </w:tc>
      </w:tr>
      <w:tr w:rsidR="006215E6" w:rsidRPr="00010517" w14:paraId="0043238E" w14:textId="77777777" w:rsidTr="006215E6">
        <w:trPr>
          <w:gridAfter w:val="1"/>
          <w:wAfter w:w="29" w:type="dxa"/>
          <w:trHeight w:val="292"/>
        </w:trPr>
        <w:tc>
          <w:tcPr>
            <w:tcW w:w="2491" w:type="dxa"/>
            <w:vMerge/>
            <w:tcBorders>
              <w:left w:val="single" w:sz="4" w:space="0" w:color="000000"/>
              <w:right w:val="single" w:sz="4" w:space="0" w:color="000000"/>
            </w:tcBorders>
            <w:vAlign w:val="center"/>
          </w:tcPr>
          <w:p w14:paraId="3DF408E3" w14:textId="77777777" w:rsidR="006215E6" w:rsidRPr="006215E6" w:rsidRDefault="006215E6" w:rsidP="006215E6">
            <w:pPr>
              <w:spacing w:line="251" w:lineRule="exact"/>
              <w:ind w:right="116"/>
              <w:jc w:val="center"/>
              <w:rPr>
                <w:rFonts w:ascii="Times New Roman" w:eastAsia="Times New Roman" w:hAnsi="Times New Roman" w:cs="Times New Roman"/>
                <w:b/>
                <w:lang w:val="ru-RU" w:eastAsia="en-US"/>
              </w:rPr>
            </w:pPr>
          </w:p>
        </w:tc>
        <w:tc>
          <w:tcPr>
            <w:tcW w:w="9288" w:type="dxa"/>
            <w:gridSpan w:val="2"/>
            <w:tcBorders>
              <w:top w:val="single" w:sz="4" w:space="0" w:color="000000"/>
              <w:left w:val="single" w:sz="4" w:space="0" w:color="000000"/>
              <w:bottom w:val="single" w:sz="4" w:space="0" w:color="000000"/>
              <w:right w:val="single" w:sz="4" w:space="0" w:color="000000"/>
            </w:tcBorders>
          </w:tcPr>
          <w:p w14:paraId="5605B0CC" w14:textId="18D3A17A" w:rsidR="006215E6" w:rsidRPr="006215E6" w:rsidRDefault="00EA0D69" w:rsidP="006215E6">
            <w:pPr>
              <w:spacing w:line="251" w:lineRule="exact"/>
              <w:rPr>
                <w:rFonts w:ascii="Times New Roman" w:eastAsia="Times New Roman" w:hAnsi="Times New Roman" w:cs="Times New Roman"/>
                <w:lang w:val="ru-RU" w:eastAsia="en-US"/>
              </w:rPr>
            </w:pPr>
            <w:r>
              <w:rPr>
                <w:rFonts w:ascii="Times New Roman" w:eastAsia="Times New Roman" w:hAnsi="Times New Roman" w:cs="Times New Roman"/>
                <w:b/>
                <w:lang w:val="ru-RU" w:eastAsia="en-US"/>
              </w:rPr>
              <w:t xml:space="preserve"> В том числе практических и лабораторных занятий</w:t>
            </w:r>
          </w:p>
        </w:tc>
        <w:tc>
          <w:tcPr>
            <w:tcW w:w="1561" w:type="dxa"/>
            <w:tcBorders>
              <w:top w:val="single" w:sz="4" w:space="0" w:color="000000"/>
              <w:left w:val="single" w:sz="4" w:space="0" w:color="000000"/>
              <w:bottom w:val="single" w:sz="4" w:space="0" w:color="000000"/>
              <w:right w:val="single" w:sz="4" w:space="0" w:color="000000"/>
            </w:tcBorders>
          </w:tcPr>
          <w:p w14:paraId="335C7520" w14:textId="77777777" w:rsidR="006215E6" w:rsidRPr="006215E6" w:rsidRDefault="006215E6" w:rsidP="006215E6">
            <w:pPr>
              <w:spacing w:line="247" w:lineRule="exact"/>
              <w:jc w:val="both"/>
              <w:rPr>
                <w:rFonts w:ascii="Times New Roman" w:eastAsia="Times New Roman" w:hAnsi="Times New Roman" w:cs="Times New Roman"/>
                <w:lang w:val="ru-RU" w:eastAsia="en-US"/>
              </w:rPr>
            </w:pPr>
          </w:p>
        </w:tc>
        <w:tc>
          <w:tcPr>
            <w:tcW w:w="1562" w:type="dxa"/>
            <w:vMerge/>
            <w:tcBorders>
              <w:left w:val="single" w:sz="4" w:space="0" w:color="000000"/>
              <w:right w:val="single" w:sz="4" w:space="0" w:color="000000"/>
            </w:tcBorders>
            <w:shd w:val="clear" w:color="auto" w:fill="auto"/>
          </w:tcPr>
          <w:p w14:paraId="7D061F7E" w14:textId="77777777" w:rsidR="006215E6" w:rsidRPr="006215E6" w:rsidRDefault="006215E6" w:rsidP="006215E6">
            <w:pPr>
              <w:rPr>
                <w:rFonts w:ascii="Times New Roman" w:eastAsia="Times New Roman" w:hAnsi="Times New Roman" w:cs="Times New Roman"/>
                <w:lang w:val="ru-RU" w:eastAsia="en-US"/>
              </w:rPr>
            </w:pPr>
          </w:p>
        </w:tc>
      </w:tr>
      <w:tr w:rsidR="006215E6" w:rsidRPr="00010517" w14:paraId="52F92880" w14:textId="77777777" w:rsidTr="006215E6">
        <w:trPr>
          <w:gridAfter w:val="1"/>
          <w:wAfter w:w="29" w:type="dxa"/>
          <w:trHeight w:val="292"/>
        </w:trPr>
        <w:tc>
          <w:tcPr>
            <w:tcW w:w="2491" w:type="dxa"/>
            <w:vMerge/>
            <w:tcBorders>
              <w:left w:val="single" w:sz="4" w:space="0" w:color="000000"/>
              <w:right w:val="single" w:sz="4" w:space="0" w:color="000000"/>
            </w:tcBorders>
            <w:vAlign w:val="center"/>
          </w:tcPr>
          <w:p w14:paraId="183F707F" w14:textId="77777777" w:rsidR="006215E6" w:rsidRPr="006215E6" w:rsidRDefault="006215E6" w:rsidP="006215E6">
            <w:pPr>
              <w:spacing w:line="251" w:lineRule="exact"/>
              <w:ind w:right="116"/>
              <w:jc w:val="center"/>
              <w:rPr>
                <w:rFonts w:ascii="Times New Roman" w:eastAsia="Times New Roman" w:hAnsi="Times New Roman" w:cs="Times New Roman"/>
                <w:b/>
                <w:lang w:val="ru-RU" w:eastAsia="en-US"/>
              </w:rPr>
            </w:pPr>
          </w:p>
        </w:tc>
        <w:tc>
          <w:tcPr>
            <w:tcW w:w="644" w:type="dxa"/>
            <w:tcBorders>
              <w:top w:val="single" w:sz="4" w:space="0" w:color="000000"/>
              <w:left w:val="single" w:sz="4" w:space="0" w:color="000000"/>
              <w:bottom w:val="single" w:sz="4" w:space="0" w:color="000000"/>
              <w:right w:val="single" w:sz="4" w:space="0" w:color="000000"/>
            </w:tcBorders>
          </w:tcPr>
          <w:p w14:paraId="54CB71D5" w14:textId="3B939296" w:rsidR="006215E6" w:rsidRPr="00010517" w:rsidRDefault="006215E6" w:rsidP="006215E6">
            <w:pPr>
              <w:spacing w:line="251" w:lineRule="exact"/>
              <w:rPr>
                <w:rFonts w:ascii="Times New Roman" w:eastAsia="Times New Roman" w:hAnsi="Times New Roman" w:cs="Times New Roman"/>
                <w:b/>
                <w:lang w:eastAsia="en-US"/>
              </w:rPr>
            </w:pPr>
            <w:r w:rsidRPr="00010517">
              <w:rPr>
                <w:rFonts w:ascii="Times New Roman" w:eastAsia="Times New Roman" w:hAnsi="Times New Roman" w:cs="Times New Roman"/>
                <w:lang w:eastAsia="en-US"/>
              </w:rPr>
              <w:t>4</w:t>
            </w:r>
          </w:p>
        </w:tc>
        <w:tc>
          <w:tcPr>
            <w:tcW w:w="8644" w:type="dxa"/>
            <w:tcBorders>
              <w:top w:val="single" w:sz="4" w:space="0" w:color="000000"/>
              <w:left w:val="single" w:sz="4" w:space="0" w:color="000000"/>
              <w:bottom w:val="single" w:sz="4" w:space="0" w:color="000000"/>
              <w:right w:val="single" w:sz="4" w:space="0" w:color="000000"/>
            </w:tcBorders>
          </w:tcPr>
          <w:p w14:paraId="276B6766" w14:textId="77777777" w:rsidR="006215E6" w:rsidRPr="00010517" w:rsidRDefault="006215E6" w:rsidP="006215E6">
            <w:pPr>
              <w:spacing w:line="247" w:lineRule="exact"/>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Ознакомление с нормативными документами. Составление заявки на завоз товара Оформление</w:t>
            </w:r>
          </w:p>
          <w:p w14:paraId="1BDACCFA" w14:textId="5E6A84E7" w:rsidR="006215E6" w:rsidRPr="00010517" w:rsidRDefault="006215E6" w:rsidP="006215E6">
            <w:pPr>
              <w:spacing w:line="247" w:lineRule="exact"/>
              <w:jc w:val="both"/>
              <w:rPr>
                <w:rFonts w:ascii="Times New Roman" w:eastAsia="Times New Roman" w:hAnsi="Times New Roman" w:cs="Times New Roman"/>
                <w:lang w:eastAsia="en-US"/>
              </w:rPr>
            </w:pPr>
            <w:proofErr w:type="spellStart"/>
            <w:r w:rsidRPr="00010517">
              <w:rPr>
                <w:rFonts w:ascii="Times New Roman" w:eastAsia="Times New Roman" w:hAnsi="Times New Roman" w:cs="Times New Roman"/>
                <w:lang w:eastAsia="en-US"/>
              </w:rPr>
              <w:t>договора</w:t>
            </w:r>
            <w:proofErr w:type="spellEnd"/>
            <w:r w:rsidRPr="00010517">
              <w:rPr>
                <w:rFonts w:ascii="Times New Roman" w:eastAsia="Times New Roman" w:hAnsi="Times New Roman" w:cs="Times New Roman"/>
                <w:lang w:eastAsia="en-US"/>
              </w:rPr>
              <w:t xml:space="preserve"> </w:t>
            </w:r>
            <w:proofErr w:type="spellStart"/>
            <w:r w:rsidRPr="00010517">
              <w:rPr>
                <w:rFonts w:ascii="Times New Roman" w:eastAsia="Times New Roman" w:hAnsi="Times New Roman" w:cs="Times New Roman"/>
                <w:lang w:eastAsia="en-US"/>
              </w:rPr>
              <w:t>на</w:t>
            </w:r>
            <w:proofErr w:type="spellEnd"/>
            <w:r w:rsidRPr="00010517">
              <w:rPr>
                <w:rFonts w:ascii="Times New Roman" w:eastAsia="Times New Roman" w:hAnsi="Times New Roman" w:cs="Times New Roman"/>
                <w:lang w:eastAsia="en-US"/>
              </w:rPr>
              <w:t xml:space="preserve"> </w:t>
            </w:r>
            <w:proofErr w:type="spellStart"/>
            <w:r w:rsidRPr="00010517">
              <w:rPr>
                <w:rFonts w:ascii="Times New Roman" w:eastAsia="Times New Roman" w:hAnsi="Times New Roman" w:cs="Times New Roman"/>
                <w:lang w:eastAsia="en-US"/>
              </w:rPr>
              <w:t>поставку</w:t>
            </w:r>
            <w:proofErr w:type="spellEnd"/>
            <w:r w:rsidRPr="00010517">
              <w:rPr>
                <w:rFonts w:ascii="Times New Roman" w:eastAsia="Times New Roman" w:hAnsi="Times New Roman" w:cs="Times New Roman"/>
                <w:lang w:eastAsia="en-US"/>
              </w:rPr>
              <w:t xml:space="preserve"> </w:t>
            </w:r>
            <w:proofErr w:type="spellStart"/>
            <w:r w:rsidRPr="00010517">
              <w:rPr>
                <w:rFonts w:ascii="Times New Roman" w:eastAsia="Times New Roman" w:hAnsi="Times New Roman" w:cs="Times New Roman"/>
                <w:lang w:eastAsia="en-US"/>
              </w:rPr>
              <w:t>товаров</w:t>
            </w:r>
            <w:proofErr w:type="spellEnd"/>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33F64912" w14:textId="77777777" w:rsidR="006215E6" w:rsidRPr="00010517" w:rsidRDefault="006215E6" w:rsidP="006215E6">
            <w:pPr>
              <w:rPr>
                <w:rFonts w:ascii="Times New Roman" w:eastAsia="Times New Roman" w:hAnsi="Times New Roman" w:cs="Times New Roman"/>
                <w:lang w:eastAsia="en-US"/>
              </w:rPr>
            </w:pPr>
          </w:p>
        </w:tc>
        <w:tc>
          <w:tcPr>
            <w:tcW w:w="1562" w:type="dxa"/>
            <w:vMerge/>
            <w:tcBorders>
              <w:left w:val="single" w:sz="4" w:space="0" w:color="000000"/>
              <w:right w:val="single" w:sz="4" w:space="0" w:color="000000"/>
            </w:tcBorders>
            <w:vAlign w:val="center"/>
          </w:tcPr>
          <w:p w14:paraId="0A5DFE80" w14:textId="77777777" w:rsidR="006215E6" w:rsidRPr="00010517" w:rsidRDefault="006215E6" w:rsidP="006215E6"/>
        </w:tc>
      </w:tr>
      <w:tr w:rsidR="006215E6" w:rsidRPr="00010517" w14:paraId="43E8E660" w14:textId="77777777" w:rsidTr="006215E6">
        <w:trPr>
          <w:gridAfter w:val="1"/>
          <w:wAfter w:w="29" w:type="dxa"/>
          <w:trHeight w:val="292"/>
        </w:trPr>
        <w:tc>
          <w:tcPr>
            <w:tcW w:w="2491" w:type="dxa"/>
            <w:vMerge/>
            <w:tcBorders>
              <w:left w:val="single" w:sz="4" w:space="0" w:color="000000"/>
              <w:right w:val="single" w:sz="4" w:space="0" w:color="000000"/>
            </w:tcBorders>
            <w:vAlign w:val="center"/>
          </w:tcPr>
          <w:p w14:paraId="79C3E112" w14:textId="77777777" w:rsidR="006215E6" w:rsidRPr="00010517" w:rsidRDefault="006215E6" w:rsidP="006215E6">
            <w:pPr>
              <w:spacing w:line="251" w:lineRule="exact"/>
              <w:ind w:right="116"/>
              <w:jc w:val="center"/>
              <w:rPr>
                <w:rFonts w:ascii="Times New Roman" w:eastAsia="Times New Roman" w:hAnsi="Times New Roman" w:cs="Times New Roman"/>
                <w:b/>
                <w:lang w:eastAsia="en-US"/>
              </w:rPr>
            </w:pPr>
          </w:p>
        </w:tc>
        <w:tc>
          <w:tcPr>
            <w:tcW w:w="644" w:type="dxa"/>
            <w:tcBorders>
              <w:top w:val="single" w:sz="4" w:space="0" w:color="000000"/>
              <w:left w:val="single" w:sz="4" w:space="0" w:color="000000"/>
              <w:bottom w:val="single" w:sz="4" w:space="0" w:color="000000"/>
              <w:right w:val="single" w:sz="4" w:space="0" w:color="000000"/>
            </w:tcBorders>
          </w:tcPr>
          <w:p w14:paraId="6A9E6D6B" w14:textId="58DAD5CD" w:rsidR="006215E6" w:rsidRPr="00010517" w:rsidRDefault="006215E6" w:rsidP="006215E6">
            <w:pPr>
              <w:spacing w:line="251" w:lineRule="exact"/>
              <w:rPr>
                <w:rFonts w:ascii="Times New Roman" w:eastAsia="Times New Roman" w:hAnsi="Times New Roman" w:cs="Times New Roman"/>
                <w:lang w:eastAsia="en-US"/>
              </w:rPr>
            </w:pPr>
            <w:r w:rsidRPr="00010517">
              <w:rPr>
                <w:rFonts w:ascii="Times New Roman" w:eastAsia="Times New Roman" w:hAnsi="Times New Roman" w:cs="Times New Roman"/>
                <w:lang w:eastAsia="en-US"/>
              </w:rPr>
              <w:t>5</w:t>
            </w:r>
          </w:p>
        </w:tc>
        <w:tc>
          <w:tcPr>
            <w:tcW w:w="8644" w:type="dxa"/>
            <w:tcBorders>
              <w:top w:val="single" w:sz="4" w:space="0" w:color="000000"/>
              <w:left w:val="single" w:sz="4" w:space="0" w:color="000000"/>
              <w:bottom w:val="single" w:sz="4" w:space="0" w:color="000000"/>
              <w:right w:val="single" w:sz="4" w:space="0" w:color="000000"/>
            </w:tcBorders>
          </w:tcPr>
          <w:p w14:paraId="5E490D03" w14:textId="77777777" w:rsidR="006215E6" w:rsidRPr="00010517" w:rsidRDefault="006215E6" w:rsidP="006215E6">
            <w:pPr>
              <w:spacing w:line="247" w:lineRule="exact"/>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Оформление сопроводительных документов (счет-фактура, накладная) Оформление доверенности.</w:t>
            </w:r>
          </w:p>
          <w:p w14:paraId="5AD881B4" w14:textId="33850960" w:rsidR="006215E6" w:rsidRPr="006215E6" w:rsidRDefault="006215E6" w:rsidP="006215E6">
            <w:pPr>
              <w:spacing w:line="247" w:lineRule="exact"/>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Составление акта на расхождение по количеству и качеству</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3EF4BC71" w14:textId="77777777" w:rsidR="006215E6" w:rsidRPr="006215E6" w:rsidRDefault="006215E6" w:rsidP="006215E6">
            <w:pPr>
              <w:rPr>
                <w:rFonts w:ascii="Times New Roman" w:eastAsia="Times New Roman" w:hAnsi="Times New Roman" w:cs="Times New Roman"/>
                <w:lang w:val="ru-RU" w:eastAsia="en-US"/>
              </w:rPr>
            </w:pPr>
          </w:p>
        </w:tc>
        <w:tc>
          <w:tcPr>
            <w:tcW w:w="1562" w:type="dxa"/>
            <w:vMerge/>
            <w:tcBorders>
              <w:left w:val="single" w:sz="4" w:space="0" w:color="000000"/>
              <w:right w:val="single" w:sz="4" w:space="0" w:color="000000"/>
            </w:tcBorders>
            <w:vAlign w:val="center"/>
          </w:tcPr>
          <w:p w14:paraId="4DEE2406" w14:textId="77777777" w:rsidR="006215E6" w:rsidRPr="006215E6" w:rsidRDefault="006215E6" w:rsidP="006215E6">
            <w:pPr>
              <w:rPr>
                <w:lang w:val="ru-RU"/>
              </w:rPr>
            </w:pPr>
          </w:p>
        </w:tc>
      </w:tr>
      <w:tr w:rsidR="006215E6" w:rsidRPr="00010517" w14:paraId="2412956C" w14:textId="77777777" w:rsidTr="006215E6">
        <w:trPr>
          <w:gridAfter w:val="1"/>
          <w:wAfter w:w="29" w:type="dxa"/>
          <w:trHeight w:val="292"/>
        </w:trPr>
        <w:tc>
          <w:tcPr>
            <w:tcW w:w="2491" w:type="dxa"/>
            <w:vMerge/>
            <w:tcBorders>
              <w:left w:val="single" w:sz="4" w:space="0" w:color="000000"/>
              <w:bottom w:val="single" w:sz="4" w:space="0" w:color="000000"/>
              <w:right w:val="single" w:sz="4" w:space="0" w:color="000000"/>
            </w:tcBorders>
            <w:vAlign w:val="center"/>
          </w:tcPr>
          <w:p w14:paraId="23028398" w14:textId="77777777" w:rsidR="006215E6" w:rsidRPr="006215E6" w:rsidRDefault="006215E6" w:rsidP="006215E6">
            <w:pPr>
              <w:spacing w:line="251" w:lineRule="exact"/>
              <w:ind w:right="116"/>
              <w:jc w:val="center"/>
              <w:rPr>
                <w:rFonts w:ascii="Times New Roman" w:eastAsia="Times New Roman" w:hAnsi="Times New Roman" w:cs="Times New Roman"/>
                <w:b/>
                <w:lang w:val="ru-RU" w:eastAsia="en-US"/>
              </w:rPr>
            </w:pPr>
          </w:p>
        </w:tc>
        <w:tc>
          <w:tcPr>
            <w:tcW w:w="9288" w:type="dxa"/>
            <w:gridSpan w:val="2"/>
            <w:tcBorders>
              <w:top w:val="single" w:sz="4" w:space="0" w:color="000000"/>
              <w:left w:val="single" w:sz="4" w:space="0" w:color="000000"/>
              <w:bottom w:val="single" w:sz="4" w:space="0" w:color="000000"/>
              <w:right w:val="single" w:sz="4" w:space="0" w:color="000000"/>
            </w:tcBorders>
          </w:tcPr>
          <w:p w14:paraId="327F2E65" w14:textId="77FB07E7" w:rsidR="006215E6" w:rsidRPr="00010517" w:rsidRDefault="006215E6" w:rsidP="006215E6">
            <w:pPr>
              <w:spacing w:line="251" w:lineRule="exact"/>
              <w:rPr>
                <w:rFonts w:ascii="Times New Roman" w:eastAsia="Times New Roman" w:hAnsi="Times New Roman" w:cs="Times New Roman"/>
                <w:lang w:eastAsia="en-US"/>
              </w:rPr>
            </w:pPr>
            <w:proofErr w:type="spellStart"/>
            <w:r w:rsidRPr="00010517">
              <w:rPr>
                <w:rFonts w:ascii="Times New Roman" w:eastAsia="Times New Roman" w:hAnsi="Times New Roman" w:cs="Times New Roman"/>
                <w:b/>
                <w:lang w:eastAsia="en-US"/>
              </w:rPr>
              <w:t>Самостоятельная</w:t>
            </w:r>
            <w:proofErr w:type="spellEnd"/>
            <w:r w:rsidRPr="00010517">
              <w:rPr>
                <w:rFonts w:ascii="Times New Roman" w:eastAsia="Times New Roman" w:hAnsi="Times New Roman" w:cs="Times New Roman"/>
                <w:b/>
                <w:lang w:eastAsia="en-US"/>
              </w:rPr>
              <w:t xml:space="preserve"> </w:t>
            </w:r>
            <w:proofErr w:type="spellStart"/>
            <w:r w:rsidRPr="00010517">
              <w:rPr>
                <w:rFonts w:ascii="Times New Roman" w:eastAsia="Times New Roman" w:hAnsi="Times New Roman" w:cs="Times New Roman"/>
                <w:b/>
                <w:lang w:eastAsia="en-US"/>
              </w:rPr>
              <w:t>работа</w:t>
            </w:r>
            <w:proofErr w:type="spellEnd"/>
          </w:p>
        </w:tc>
        <w:tc>
          <w:tcPr>
            <w:tcW w:w="1561" w:type="dxa"/>
            <w:tcBorders>
              <w:top w:val="single" w:sz="4" w:space="0" w:color="000000"/>
              <w:left w:val="single" w:sz="4" w:space="0" w:color="000000"/>
              <w:bottom w:val="single" w:sz="4" w:space="0" w:color="000000"/>
              <w:right w:val="single" w:sz="4" w:space="0" w:color="000000"/>
            </w:tcBorders>
          </w:tcPr>
          <w:p w14:paraId="542399CE" w14:textId="77777777" w:rsidR="006215E6" w:rsidRPr="00010517" w:rsidRDefault="006215E6" w:rsidP="006215E6">
            <w:pPr>
              <w:spacing w:line="247" w:lineRule="exact"/>
              <w:rPr>
                <w:rFonts w:ascii="Times New Roman" w:eastAsia="Times New Roman" w:hAnsi="Times New Roman" w:cs="Times New Roman"/>
                <w:lang w:eastAsia="en-US"/>
              </w:rPr>
            </w:pPr>
          </w:p>
        </w:tc>
        <w:tc>
          <w:tcPr>
            <w:tcW w:w="1562" w:type="dxa"/>
            <w:vMerge/>
            <w:tcBorders>
              <w:left w:val="single" w:sz="4" w:space="0" w:color="000000"/>
              <w:bottom w:val="single" w:sz="4" w:space="0" w:color="000000"/>
              <w:right w:val="single" w:sz="4" w:space="0" w:color="000000"/>
            </w:tcBorders>
            <w:shd w:val="clear" w:color="auto" w:fill="auto"/>
            <w:vAlign w:val="center"/>
          </w:tcPr>
          <w:p w14:paraId="74D047C1" w14:textId="77777777" w:rsidR="006215E6" w:rsidRPr="00010517" w:rsidRDefault="006215E6" w:rsidP="006215E6">
            <w:pPr>
              <w:rPr>
                <w:rFonts w:ascii="Times New Roman" w:eastAsia="Times New Roman" w:hAnsi="Times New Roman" w:cs="Times New Roman"/>
                <w:lang w:eastAsia="en-US"/>
              </w:rPr>
            </w:pPr>
          </w:p>
        </w:tc>
      </w:tr>
      <w:tr w:rsidR="006215E6" w:rsidRPr="00010517" w14:paraId="492E2E38" w14:textId="77777777" w:rsidTr="006215E6">
        <w:trPr>
          <w:gridAfter w:val="1"/>
          <w:wAfter w:w="29" w:type="dxa"/>
          <w:trHeight w:val="292"/>
        </w:trPr>
        <w:tc>
          <w:tcPr>
            <w:tcW w:w="2491" w:type="dxa"/>
            <w:vMerge w:val="restart"/>
            <w:tcBorders>
              <w:top w:val="single" w:sz="4" w:space="0" w:color="000000"/>
              <w:left w:val="single" w:sz="4" w:space="0" w:color="000000"/>
              <w:right w:val="single" w:sz="4" w:space="0" w:color="000000"/>
            </w:tcBorders>
          </w:tcPr>
          <w:p w14:paraId="0BB002A6" w14:textId="77777777" w:rsidR="006215E6" w:rsidRPr="00010517" w:rsidRDefault="006215E6" w:rsidP="006215E6">
            <w:pPr>
              <w:spacing w:line="251" w:lineRule="exact"/>
              <w:ind w:right="116"/>
              <w:jc w:val="center"/>
              <w:rPr>
                <w:rFonts w:ascii="Times New Roman" w:eastAsia="Times New Roman" w:hAnsi="Times New Roman" w:cs="Times New Roman"/>
                <w:b/>
                <w:lang w:val="ru-RU" w:eastAsia="en-US"/>
              </w:rPr>
            </w:pPr>
            <w:r w:rsidRPr="00010517">
              <w:rPr>
                <w:rFonts w:ascii="Times New Roman" w:eastAsia="Times New Roman" w:hAnsi="Times New Roman" w:cs="Times New Roman"/>
                <w:b/>
                <w:lang w:val="ru-RU" w:eastAsia="en-US"/>
              </w:rPr>
              <w:t>Тема 2.2.</w:t>
            </w:r>
          </w:p>
          <w:p w14:paraId="3BBE9DDF" w14:textId="7A6247C8" w:rsidR="006215E6" w:rsidRPr="006215E6" w:rsidRDefault="006215E6" w:rsidP="006215E6">
            <w:pPr>
              <w:spacing w:line="251" w:lineRule="exact"/>
              <w:ind w:right="116"/>
              <w:jc w:val="center"/>
              <w:rPr>
                <w:rFonts w:ascii="Times New Roman" w:eastAsia="Times New Roman" w:hAnsi="Times New Roman" w:cs="Times New Roman"/>
                <w:b/>
                <w:lang w:val="ru-RU" w:eastAsia="en-US"/>
              </w:rPr>
            </w:pPr>
            <w:r w:rsidRPr="00010517">
              <w:rPr>
                <w:rFonts w:ascii="Times New Roman" w:eastAsia="Times New Roman" w:hAnsi="Times New Roman" w:cs="Times New Roman"/>
                <w:b/>
                <w:lang w:val="ru-RU" w:eastAsia="en-US"/>
              </w:rPr>
              <w:t>Технология хранения, подготовки к продаже, размещения и выкладки</w:t>
            </w:r>
          </w:p>
        </w:tc>
        <w:tc>
          <w:tcPr>
            <w:tcW w:w="9288" w:type="dxa"/>
            <w:gridSpan w:val="2"/>
            <w:tcBorders>
              <w:top w:val="single" w:sz="4" w:space="0" w:color="000000"/>
              <w:left w:val="single" w:sz="4" w:space="0" w:color="000000"/>
              <w:bottom w:val="single" w:sz="4" w:space="0" w:color="000000"/>
              <w:right w:val="single" w:sz="4" w:space="0" w:color="000000"/>
            </w:tcBorders>
          </w:tcPr>
          <w:p w14:paraId="1ABB5067" w14:textId="2768CDAD" w:rsidR="006215E6" w:rsidRPr="00010517" w:rsidRDefault="006215E6" w:rsidP="006215E6">
            <w:pPr>
              <w:spacing w:line="251" w:lineRule="exact"/>
              <w:rPr>
                <w:rFonts w:ascii="Times New Roman" w:eastAsia="Times New Roman" w:hAnsi="Times New Roman" w:cs="Times New Roman"/>
                <w:b/>
                <w:lang w:eastAsia="en-US"/>
              </w:rPr>
            </w:pPr>
            <w:proofErr w:type="spellStart"/>
            <w:r w:rsidRPr="00010517">
              <w:rPr>
                <w:rFonts w:ascii="Times New Roman" w:eastAsia="Times New Roman" w:hAnsi="Times New Roman" w:cs="Times New Roman"/>
                <w:b/>
                <w:lang w:eastAsia="en-US"/>
              </w:rPr>
              <w:t>Содержание</w:t>
            </w:r>
            <w:proofErr w:type="spellEnd"/>
          </w:p>
        </w:tc>
        <w:tc>
          <w:tcPr>
            <w:tcW w:w="1561" w:type="dxa"/>
            <w:tcBorders>
              <w:top w:val="single" w:sz="4" w:space="0" w:color="000000"/>
              <w:left w:val="single" w:sz="4" w:space="0" w:color="000000"/>
              <w:bottom w:val="single" w:sz="4" w:space="0" w:color="000000"/>
              <w:right w:val="single" w:sz="4" w:space="0" w:color="000000"/>
            </w:tcBorders>
          </w:tcPr>
          <w:p w14:paraId="1F083179" w14:textId="77777777" w:rsidR="006215E6" w:rsidRPr="00010517" w:rsidRDefault="006215E6" w:rsidP="006215E6">
            <w:pPr>
              <w:spacing w:line="247" w:lineRule="exact"/>
              <w:rPr>
                <w:rFonts w:ascii="Times New Roman" w:eastAsia="Times New Roman" w:hAnsi="Times New Roman" w:cs="Times New Roman"/>
                <w:lang w:eastAsia="en-US"/>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EAF53" w14:textId="77777777" w:rsidR="006215E6" w:rsidRPr="00010517" w:rsidRDefault="006215E6" w:rsidP="006215E6">
            <w:pPr>
              <w:rPr>
                <w:rFonts w:ascii="Times New Roman" w:eastAsia="Times New Roman" w:hAnsi="Times New Roman" w:cs="Times New Roman"/>
                <w:lang w:eastAsia="en-US"/>
              </w:rPr>
            </w:pPr>
          </w:p>
        </w:tc>
      </w:tr>
      <w:tr w:rsidR="006215E6" w:rsidRPr="00010517" w14:paraId="157BA6CE" w14:textId="77777777" w:rsidTr="006215E6">
        <w:trPr>
          <w:gridAfter w:val="1"/>
          <w:wAfter w:w="29" w:type="dxa"/>
          <w:trHeight w:val="292"/>
        </w:trPr>
        <w:tc>
          <w:tcPr>
            <w:tcW w:w="2491" w:type="dxa"/>
            <w:vMerge/>
            <w:tcBorders>
              <w:left w:val="single" w:sz="4" w:space="0" w:color="000000"/>
              <w:right w:val="single" w:sz="4" w:space="0" w:color="000000"/>
            </w:tcBorders>
            <w:vAlign w:val="center"/>
          </w:tcPr>
          <w:p w14:paraId="1F61A6DB" w14:textId="77777777" w:rsidR="006215E6" w:rsidRPr="00010517" w:rsidRDefault="006215E6" w:rsidP="006215E6">
            <w:pPr>
              <w:spacing w:line="251" w:lineRule="exact"/>
              <w:ind w:right="116"/>
              <w:jc w:val="center"/>
              <w:rPr>
                <w:rFonts w:ascii="Times New Roman" w:eastAsia="Times New Roman" w:hAnsi="Times New Roman" w:cs="Times New Roman"/>
                <w:b/>
                <w:lang w:eastAsia="en-US"/>
              </w:rPr>
            </w:pPr>
          </w:p>
        </w:tc>
        <w:tc>
          <w:tcPr>
            <w:tcW w:w="644" w:type="dxa"/>
            <w:tcBorders>
              <w:top w:val="single" w:sz="4" w:space="0" w:color="000000"/>
              <w:left w:val="single" w:sz="4" w:space="0" w:color="000000"/>
              <w:bottom w:val="single" w:sz="4" w:space="0" w:color="000000"/>
              <w:right w:val="single" w:sz="4" w:space="0" w:color="000000"/>
            </w:tcBorders>
          </w:tcPr>
          <w:p w14:paraId="004AEF96" w14:textId="43BAEEB3" w:rsidR="006215E6" w:rsidRPr="00010517" w:rsidRDefault="006215E6" w:rsidP="006215E6">
            <w:pPr>
              <w:spacing w:line="251" w:lineRule="exact"/>
              <w:rPr>
                <w:rFonts w:ascii="Times New Roman" w:eastAsia="Times New Roman" w:hAnsi="Times New Roman" w:cs="Times New Roman"/>
                <w:b/>
                <w:lang w:eastAsia="en-US"/>
              </w:rPr>
            </w:pPr>
            <w:r w:rsidRPr="00010517">
              <w:rPr>
                <w:rFonts w:ascii="Times New Roman" w:eastAsia="Times New Roman" w:hAnsi="Times New Roman" w:cs="Times New Roman"/>
                <w:lang w:eastAsia="en-US"/>
              </w:rPr>
              <w:t>6</w:t>
            </w:r>
          </w:p>
        </w:tc>
        <w:tc>
          <w:tcPr>
            <w:tcW w:w="8644" w:type="dxa"/>
            <w:tcBorders>
              <w:top w:val="single" w:sz="4" w:space="0" w:color="000000"/>
              <w:left w:val="single" w:sz="4" w:space="0" w:color="000000"/>
              <w:bottom w:val="single" w:sz="4" w:space="0" w:color="000000"/>
              <w:right w:val="single" w:sz="4" w:space="0" w:color="000000"/>
            </w:tcBorders>
          </w:tcPr>
          <w:p w14:paraId="756415E7" w14:textId="77777777" w:rsidR="006215E6" w:rsidRPr="00010517" w:rsidRDefault="006215E6" w:rsidP="006215E6">
            <w:pPr>
              <w:spacing w:line="247" w:lineRule="exact"/>
              <w:jc w:val="both"/>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Технология хранения, подготовки товаров к продаже размещения, выкладка товара:</w:t>
            </w:r>
          </w:p>
          <w:p w14:paraId="55D600AB" w14:textId="1BA926B2" w:rsidR="006215E6" w:rsidRPr="00010517" w:rsidRDefault="006215E6" w:rsidP="006215E6">
            <w:pPr>
              <w:spacing w:line="247" w:lineRule="exact"/>
              <w:rPr>
                <w:rFonts w:ascii="Times New Roman" w:eastAsia="Times New Roman" w:hAnsi="Times New Roman" w:cs="Times New Roman"/>
                <w:lang w:eastAsia="en-US"/>
              </w:rPr>
            </w:pPr>
            <w:r w:rsidRPr="00010517">
              <w:rPr>
                <w:rFonts w:ascii="Times New Roman" w:eastAsia="Times New Roman" w:hAnsi="Times New Roman" w:cs="Times New Roman"/>
                <w:lang w:val="ru-RU" w:eastAsia="en-US"/>
              </w:rPr>
              <w:t xml:space="preserve">Организация хранения товаров в магазине. Факторы, влияющие на качество товаров при хранении. Подготовка товара к продаже. Товарные потери в магазине. Документальное оформление товарных потерь. Размещение и выкладка товара. Оформление ценников с учетом юридического аспекта. </w:t>
            </w:r>
            <w:proofErr w:type="spellStart"/>
            <w:r w:rsidRPr="00010517">
              <w:rPr>
                <w:rFonts w:ascii="Times New Roman" w:eastAsia="Times New Roman" w:hAnsi="Times New Roman" w:cs="Times New Roman"/>
                <w:lang w:val="ru-RU" w:eastAsia="en-US"/>
              </w:rPr>
              <w:t>Планограмма</w:t>
            </w:r>
            <w:proofErr w:type="spellEnd"/>
            <w:r w:rsidRPr="00010517">
              <w:rPr>
                <w:rFonts w:ascii="Times New Roman" w:eastAsia="Times New Roman" w:hAnsi="Times New Roman" w:cs="Times New Roman"/>
                <w:lang w:val="ru-RU" w:eastAsia="en-US"/>
              </w:rPr>
              <w:t xml:space="preserve"> продовольственных и непродовольственных товаров.</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0DE47C4A" w14:textId="77777777" w:rsidR="006215E6" w:rsidRPr="00010517" w:rsidRDefault="006215E6" w:rsidP="006215E6">
            <w:pPr>
              <w:rPr>
                <w:rFonts w:ascii="Times New Roman" w:eastAsia="Times New Roman" w:hAnsi="Times New Roman" w:cs="Times New Roman"/>
                <w:lang w:eastAsia="en-US"/>
              </w:rPr>
            </w:pPr>
          </w:p>
        </w:tc>
        <w:tc>
          <w:tcPr>
            <w:tcW w:w="1562" w:type="dxa"/>
            <w:vAlign w:val="center"/>
          </w:tcPr>
          <w:p w14:paraId="1180CE6B" w14:textId="190BAB58" w:rsidR="006215E6" w:rsidRPr="00010517" w:rsidRDefault="00E6132B" w:rsidP="006215E6">
            <w:r>
              <w:rPr>
                <w:rFonts w:ascii="Times New Roman" w:eastAsia="Times New Roman" w:hAnsi="Times New Roman" w:cs="Times New Roman"/>
                <w:lang w:val="ru-RU" w:eastAsia="en-US"/>
              </w:rPr>
              <w:t>ОК 01, ОК 06</w:t>
            </w:r>
          </w:p>
        </w:tc>
      </w:tr>
      <w:tr w:rsidR="006215E6" w:rsidRPr="00010517" w14:paraId="2094EB9D" w14:textId="77777777" w:rsidTr="006215E6">
        <w:trPr>
          <w:gridAfter w:val="1"/>
          <w:wAfter w:w="29" w:type="dxa"/>
          <w:trHeight w:val="292"/>
        </w:trPr>
        <w:tc>
          <w:tcPr>
            <w:tcW w:w="2491" w:type="dxa"/>
            <w:vMerge/>
            <w:tcBorders>
              <w:left w:val="single" w:sz="4" w:space="0" w:color="000000"/>
              <w:right w:val="single" w:sz="4" w:space="0" w:color="000000"/>
            </w:tcBorders>
            <w:vAlign w:val="center"/>
          </w:tcPr>
          <w:p w14:paraId="6DB7F2D3" w14:textId="77777777" w:rsidR="006215E6" w:rsidRPr="00010517" w:rsidRDefault="006215E6" w:rsidP="006215E6">
            <w:pPr>
              <w:spacing w:line="251" w:lineRule="exact"/>
              <w:ind w:right="116"/>
              <w:jc w:val="center"/>
              <w:rPr>
                <w:rFonts w:ascii="Times New Roman" w:eastAsia="Times New Roman" w:hAnsi="Times New Roman" w:cs="Times New Roman"/>
                <w:b/>
                <w:lang w:eastAsia="en-US"/>
              </w:rPr>
            </w:pPr>
          </w:p>
        </w:tc>
        <w:tc>
          <w:tcPr>
            <w:tcW w:w="9288" w:type="dxa"/>
            <w:gridSpan w:val="2"/>
            <w:tcBorders>
              <w:top w:val="single" w:sz="4" w:space="0" w:color="000000"/>
              <w:left w:val="single" w:sz="4" w:space="0" w:color="000000"/>
              <w:bottom w:val="single" w:sz="4" w:space="0" w:color="000000"/>
              <w:right w:val="single" w:sz="4" w:space="0" w:color="000000"/>
            </w:tcBorders>
          </w:tcPr>
          <w:p w14:paraId="44EB772C" w14:textId="0C1FA534" w:rsidR="006215E6" w:rsidRPr="006215E6" w:rsidRDefault="006215E6" w:rsidP="006215E6">
            <w:pPr>
              <w:spacing w:line="251" w:lineRule="exact"/>
              <w:rPr>
                <w:rFonts w:ascii="Times New Roman" w:eastAsia="Times New Roman" w:hAnsi="Times New Roman" w:cs="Times New Roman"/>
                <w:lang w:val="ru-RU" w:eastAsia="en-US"/>
              </w:rPr>
            </w:pPr>
            <w:r w:rsidRPr="00010517">
              <w:rPr>
                <w:rFonts w:ascii="Times New Roman" w:eastAsia="Times New Roman" w:hAnsi="Times New Roman" w:cs="Times New Roman"/>
                <w:b/>
                <w:lang w:val="ru-RU" w:eastAsia="en-US"/>
              </w:rPr>
              <w:t>В том числе практических и лабораторных занятий</w:t>
            </w:r>
          </w:p>
        </w:tc>
        <w:tc>
          <w:tcPr>
            <w:tcW w:w="1561" w:type="dxa"/>
            <w:tcBorders>
              <w:top w:val="single" w:sz="4" w:space="0" w:color="000000"/>
              <w:left w:val="single" w:sz="4" w:space="0" w:color="000000"/>
              <w:bottom w:val="single" w:sz="4" w:space="0" w:color="000000"/>
              <w:right w:val="single" w:sz="4" w:space="0" w:color="000000"/>
            </w:tcBorders>
          </w:tcPr>
          <w:p w14:paraId="1847A9D4" w14:textId="77777777" w:rsidR="006215E6" w:rsidRPr="006215E6" w:rsidRDefault="006215E6" w:rsidP="006215E6">
            <w:pPr>
              <w:spacing w:line="247" w:lineRule="exact"/>
              <w:jc w:val="both"/>
              <w:rPr>
                <w:rFonts w:ascii="Times New Roman" w:eastAsia="Times New Roman" w:hAnsi="Times New Roman" w:cs="Times New Roman"/>
                <w:lang w:val="ru-RU" w:eastAsia="en-US"/>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AF180" w14:textId="77777777" w:rsidR="006215E6" w:rsidRPr="006215E6" w:rsidRDefault="006215E6" w:rsidP="006215E6">
            <w:pPr>
              <w:rPr>
                <w:rFonts w:ascii="Times New Roman" w:eastAsia="Times New Roman" w:hAnsi="Times New Roman" w:cs="Times New Roman"/>
                <w:lang w:val="ru-RU" w:eastAsia="en-US"/>
              </w:rPr>
            </w:pPr>
          </w:p>
        </w:tc>
      </w:tr>
      <w:tr w:rsidR="006215E6" w:rsidRPr="00010517" w14:paraId="1B323939" w14:textId="77777777" w:rsidTr="006215E6">
        <w:trPr>
          <w:gridAfter w:val="1"/>
          <w:wAfter w:w="29" w:type="dxa"/>
          <w:trHeight w:val="292"/>
        </w:trPr>
        <w:tc>
          <w:tcPr>
            <w:tcW w:w="2491" w:type="dxa"/>
            <w:vMerge/>
            <w:tcBorders>
              <w:left w:val="single" w:sz="4" w:space="0" w:color="000000"/>
              <w:right w:val="single" w:sz="4" w:space="0" w:color="000000"/>
            </w:tcBorders>
            <w:vAlign w:val="center"/>
          </w:tcPr>
          <w:p w14:paraId="2D5A6E02" w14:textId="77777777" w:rsidR="006215E6" w:rsidRPr="006215E6" w:rsidRDefault="006215E6" w:rsidP="006215E6">
            <w:pPr>
              <w:spacing w:line="251" w:lineRule="exact"/>
              <w:ind w:right="116"/>
              <w:jc w:val="center"/>
              <w:rPr>
                <w:rFonts w:ascii="Times New Roman" w:eastAsia="Times New Roman" w:hAnsi="Times New Roman" w:cs="Times New Roman"/>
                <w:b/>
                <w:lang w:val="ru-RU" w:eastAsia="en-US"/>
              </w:rPr>
            </w:pPr>
          </w:p>
        </w:tc>
        <w:tc>
          <w:tcPr>
            <w:tcW w:w="644" w:type="dxa"/>
            <w:tcBorders>
              <w:top w:val="single" w:sz="4" w:space="0" w:color="000000"/>
              <w:left w:val="single" w:sz="4" w:space="0" w:color="000000"/>
              <w:bottom w:val="single" w:sz="4" w:space="0" w:color="000000"/>
              <w:right w:val="single" w:sz="4" w:space="0" w:color="000000"/>
            </w:tcBorders>
          </w:tcPr>
          <w:p w14:paraId="013B078D" w14:textId="70CA1233" w:rsidR="006215E6" w:rsidRPr="00010517" w:rsidRDefault="006215E6" w:rsidP="006215E6">
            <w:pPr>
              <w:spacing w:line="251" w:lineRule="exact"/>
              <w:rPr>
                <w:rFonts w:ascii="Times New Roman" w:eastAsia="Times New Roman" w:hAnsi="Times New Roman" w:cs="Times New Roman"/>
                <w:b/>
                <w:lang w:eastAsia="en-US"/>
              </w:rPr>
            </w:pPr>
            <w:r w:rsidRPr="00010517">
              <w:rPr>
                <w:rFonts w:ascii="Times New Roman" w:eastAsia="Times New Roman" w:hAnsi="Times New Roman" w:cs="Times New Roman"/>
                <w:lang w:eastAsia="en-US"/>
              </w:rPr>
              <w:t>6</w:t>
            </w:r>
          </w:p>
        </w:tc>
        <w:tc>
          <w:tcPr>
            <w:tcW w:w="8644" w:type="dxa"/>
            <w:tcBorders>
              <w:top w:val="single" w:sz="4" w:space="0" w:color="000000"/>
              <w:left w:val="single" w:sz="4" w:space="0" w:color="000000"/>
              <w:bottom w:val="single" w:sz="4" w:space="0" w:color="000000"/>
              <w:right w:val="single" w:sz="4" w:space="0" w:color="000000"/>
            </w:tcBorders>
          </w:tcPr>
          <w:p w14:paraId="13292E35" w14:textId="77777777" w:rsidR="006215E6" w:rsidRPr="00010517" w:rsidRDefault="006215E6" w:rsidP="006215E6">
            <w:pPr>
              <w:spacing w:line="276" w:lineRule="auto"/>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 xml:space="preserve">Оформление ценников. Составление </w:t>
            </w:r>
            <w:proofErr w:type="spellStart"/>
            <w:r w:rsidRPr="00010517">
              <w:rPr>
                <w:rFonts w:ascii="Times New Roman" w:eastAsia="Times New Roman" w:hAnsi="Times New Roman" w:cs="Times New Roman"/>
                <w:lang w:val="ru-RU" w:eastAsia="en-US"/>
              </w:rPr>
              <w:t>планограмм</w:t>
            </w:r>
            <w:proofErr w:type="spellEnd"/>
            <w:r w:rsidRPr="00010517">
              <w:rPr>
                <w:rFonts w:ascii="Times New Roman" w:eastAsia="Times New Roman" w:hAnsi="Times New Roman" w:cs="Times New Roman"/>
                <w:lang w:val="ru-RU" w:eastAsia="en-US"/>
              </w:rPr>
              <w:t xml:space="preserve"> продовольственных и непродовольственных товаров. Документальное оформление товарных потерь. Составление актов: «О бое, ломе, порчи».</w:t>
            </w:r>
          </w:p>
          <w:p w14:paraId="509D6C9F" w14:textId="2DDE6E83" w:rsidR="006215E6" w:rsidRPr="006215E6" w:rsidRDefault="006215E6" w:rsidP="006215E6">
            <w:pPr>
              <w:spacing w:line="247" w:lineRule="exact"/>
              <w:jc w:val="both"/>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Составление акта на расхождение по количеству и качеству.</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425D0164" w14:textId="77777777" w:rsidR="006215E6" w:rsidRPr="006215E6" w:rsidRDefault="006215E6" w:rsidP="006215E6">
            <w:pPr>
              <w:rPr>
                <w:rFonts w:ascii="Times New Roman" w:eastAsia="Times New Roman" w:hAnsi="Times New Roman" w:cs="Times New Roman"/>
                <w:lang w:val="ru-RU" w:eastAsia="en-US"/>
              </w:rPr>
            </w:pPr>
          </w:p>
        </w:tc>
        <w:tc>
          <w:tcPr>
            <w:tcW w:w="1562" w:type="dxa"/>
            <w:vAlign w:val="center"/>
          </w:tcPr>
          <w:p w14:paraId="050B3D10" w14:textId="704581DB" w:rsidR="006215E6" w:rsidRPr="006215E6" w:rsidRDefault="00E6132B" w:rsidP="006215E6">
            <w:pPr>
              <w:rPr>
                <w:lang w:val="ru-RU"/>
              </w:rPr>
            </w:pPr>
            <w:r>
              <w:rPr>
                <w:rFonts w:ascii="Times New Roman" w:eastAsia="Times New Roman" w:hAnsi="Times New Roman" w:cs="Times New Roman"/>
                <w:lang w:val="ru-RU" w:eastAsia="en-US"/>
              </w:rPr>
              <w:t>ОК 01, ОК 06</w:t>
            </w:r>
          </w:p>
        </w:tc>
      </w:tr>
      <w:tr w:rsidR="006215E6" w:rsidRPr="00010517" w14:paraId="1ED2D482" w14:textId="77777777" w:rsidTr="006215E6">
        <w:trPr>
          <w:gridAfter w:val="1"/>
          <w:wAfter w:w="29" w:type="dxa"/>
          <w:trHeight w:val="292"/>
        </w:trPr>
        <w:tc>
          <w:tcPr>
            <w:tcW w:w="2491" w:type="dxa"/>
            <w:vMerge/>
            <w:tcBorders>
              <w:left w:val="single" w:sz="4" w:space="0" w:color="000000"/>
              <w:right w:val="single" w:sz="4" w:space="0" w:color="000000"/>
            </w:tcBorders>
            <w:vAlign w:val="center"/>
          </w:tcPr>
          <w:p w14:paraId="64CEFD48" w14:textId="77777777" w:rsidR="006215E6" w:rsidRPr="006215E6" w:rsidRDefault="006215E6" w:rsidP="006215E6">
            <w:pPr>
              <w:spacing w:line="251" w:lineRule="exact"/>
              <w:ind w:right="116"/>
              <w:jc w:val="center"/>
              <w:rPr>
                <w:rFonts w:ascii="Times New Roman" w:eastAsia="Times New Roman" w:hAnsi="Times New Roman" w:cs="Times New Roman"/>
                <w:b/>
                <w:lang w:val="ru-RU" w:eastAsia="en-US"/>
              </w:rPr>
            </w:pPr>
          </w:p>
        </w:tc>
        <w:tc>
          <w:tcPr>
            <w:tcW w:w="9288" w:type="dxa"/>
            <w:gridSpan w:val="2"/>
            <w:tcBorders>
              <w:top w:val="single" w:sz="4" w:space="0" w:color="000000"/>
              <w:left w:val="single" w:sz="4" w:space="0" w:color="000000"/>
              <w:bottom w:val="single" w:sz="4" w:space="0" w:color="000000"/>
              <w:right w:val="single" w:sz="4" w:space="0" w:color="000000"/>
            </w:tcBorders>
          </w:tcPr>
          <w:p w14:paraId="73D7A784" w14:textId="192F45F6" w:rsidR="006215E6" w:rsidRPr="00010517" w:rsidRDefault="006215E6" w:rsidP="006215E6">
            <w:pPr>
              <w:spacing w:line="251" w:lineRule="exact"/>
              <w:rPr>
                <w:rFonts w:ascii="Times New Roman" w:eastAsia="Times New Roman" w:hAnsi="Times New Roman" w:cs="Times New Roman"/>
                <w:lang w:eastAsia="en-US"/>
              </w:rPr>
            </w:pPr>
            <w:proofErr w:type="spellStart"/>
            <w:r w:rsidRPr="00010517">
              <w:rPr>
                <w:rFonts w:ascii="Times New Roman" w:eastAsia="Times New Roman" w:hAnsi="Times New Roman" w:cs="Times New Roman"/>
                <w:b/>
                <w:lang w:eastAsia="en-US"/>
              </w:rPr>
              <w:t>Самостоятельная</w:t>
            </w:r>
            <w:proofErr w:type="spellEnd"/>
            <w:r w:rsidRPr="00010517">
              <w:rPr>
                <w:rFonts w:ascii="Times New Roman" w:eastAsia="Times New Roman" w:hAnsi="Times New Roman" w:cs="Times New Roman"/>
                <w:b/>
                <w:lang w:eastAsia="en-US"/>
              </w:rPr>
              <w:t xml:space="preserve"> </w:t>
            </w:r>
            <w:proofErr w:type="spellStart"/>
            <w:r w:rsidRPr="00010517">
              <w:rPr>
                <w:rFonts w:ascii="Times New Roman" w:eastAsia="Times New Roman" w:hAnsi="Times New Roman" w:cs="Times New Roman"/>
                <w:b/>
                <w:lang w:eastAsia="en-US"/>
              </w:rPr>
              <w:t>работа</w:t>
            </w:r>
            <w:proofErr w:type="spellEnd"/>
          </w:p>
        </w:tc>
        <w:tc>
          <w:tcPr>
            <w:tcW w:w="1561" w:type="dxa"/>
            <w:tcBorders>
              <w:top w:val="single" w:sz="4" w:space="0" w:color="000000"/>
              <w:left w:val="single" w:sz="4" w:space="0" w:color="000000"/>
              <w:bottom w:val="single" w:sz="4" w:space="0" w:color="000000"/>
              <w:right w:val="single" w:sz="4" w:space="0" w:color="000000"/>
            </w:tcBorders>
          </w:tcPr>
          <w:p w14:paraId="33427687" w14:textId="77777777" w:rsidR="006215E6" w:rsidRPr="00010517" w:rsidRDefault="006215E6" w:rsidP="006215E6">
            <w:pPr>
              <w:rPr>
                <w:rFonts w:ascii="Times New Roman" w:eastAsia="Times New Roman" w:hAnsi="Times New Roman" w:cs="Times New Roman"/>
                <w:lang w:eastAsia="en-US"/>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9F163" w14:textId="77777777" w:rsidR="006215E6" w:rsidRPr="00010517" w:rsidRDefault="006215E6" w:rsidP="006215E6">
            <w:pPr>
              <w:rPr>
                <w:rFonts w:ascii="Times New Roman" w:eastAsia="Times New Roman" w:hAnsi="Times New Roman" w:cs="Times New Roman"/>
                <w:lang w:eastAsia="en-US"/>
              </w:rPr>
            </w:pPr>
          </w:p>
        </w:tc>
      </w:tr>
      <w:tr w:rsidR="005D2A5F" w:rsidRPr="00010517" w14:paraId="622C474C" w14:textId="77777777" w:rsidTr="00B65890">
        <w:trPr>
          <w:gridAfter w:val="1"/>
          <w:wAfter w:w="29" w:type="dxa"/>
          <w:trHeight w:val="292"/>
        </w:trPr>
        <w:tc>
          <w:tcPr>
            <w:tcW w:w="2491" w:type="dxa"/>
            <w:vMerge/>
            <w:tcBorders>
              <w:left w:val="single" w:sz="4" w:space="0" w:color="000000"/>
              <w:bottom w:val="single" w:sz="4" w:space="0" w:color="000000"/>
              <w:right w:val="single" w:sz="4" w:space="0" w:color="000000"/>
            </w:tcBorders>
            <w:vAlign w:val="center"/>
          </w:tcPr>
          <w:p w14:paraId="53B1EFBB" w14:textId="77777777" w:rsidR="005D2A5F" w:rsidRPr="00010517" w:rsidRDefault="005D2A5F" w:rsidP="006215E6">
            <w:pPr>
              <w:spacing w:line="251" w:lineRule="exact"/>
              <w:ind w:right="116"/>
              <w:jc w:val="center"/>
              <w:rPr>
                <w:rFonts w:ascii="Times New Roman" w:eastAsia="Times New Roman" w:hAnsi="Times New Roman" w:cs="Times New Roman"/>
                <w:b/>
                <w:lang w:eastAsia="en-US"/>
              </w:rPr>
            </w:pPr>
          </w:p>
        </w:tc>
        <w:tc>
          <w:tcPr>
            <w:tcW w:w="9288" w:type="dxa"/>
            <w:gridSpan w:val="2"/>
            <w:tcBorders>
              <w:top w:val="single" w:sz="4" w:space="0" w:color="000000"/>
              <w:left w:val="single" w:sz="4" w:space="0" w:color="000000"/>
              <w:bottom w:val="single" w:sz="4" w:space="0" w:color="000000"/>
              <w:right w:val="single" w:sz="4" w:space="0" w:color="000000"/>
            </w:tcBorders>
          </w:tcPr>
          <w:p w14:paraId="6C46C4AE" w14:textId="57B80F0A" w:rsidR="005D2A5F" w:rsidRPr="00010517" w:rsidRDefault="005D2A5F" w:rsidP="006215E6">
            <w:pPr>
              <w:spacing w:line="251" w:lineRule="exact"/>
              <w:rPr>
                <w:rFonts w:ascii="Times New Roman" w:eastAsia="Times New Roman" w:hAnsi="Times New Roman" w:cs="Times New Roman"/>
                <w:b/>
                <w:lang w:eastAsia="en-US"/>
              </w:rPr>
            </w:pPr>
            <w:proofErr w:type="spellStart"/>
            <w:r w:rsidRPr="00010517">
              <w:rPr>
                <w:rFonts w:ascii="Times New Roman" w:eastAsia="Times New Roman" w:hAnsi="Times New Roman" w:cs="Times New Roman"/>
                <w:b/>
                <w:lang w:eastAsia="en-US"/>
              </w:rPr>
              <w:t>Содержание</w:t>
            </w:r>
            <w:proofErr w:type="spellEnd"/>
          </w:p>
        </w:tc>
        <w:tc>
          <w:tcPr>
            <w:tcW w:w="1561" w:type="dxa"/>
            <w:tcBorders>
              <w:top w:val="single" w:sz="4" w:space="0" w:color="000000"/>
              <w:left w:val="single" w:sz="4" w:space="0" w:color="000000"/>
              <w:bottom w:val="single" w:sz="4" w:space="0" w:color="000000"/>
              <w:right w:val="single" w:sz="4" w:space="0" w:color="000000"/>
            </w:tcBorders>
          </w:tcPr>
          <w:p w14:paraId="71F428B1" w14:textId="77777777" w:rsidR="005D2A5F" w:rsidRPr="00010517" w:rsidRDefault="005D2A5F" w:rsidP="006215E6">
            <w:pPr>
              <w:rPr>
                <w:rFonts w:ascii="Times New Roman" w:eastAsia="Times New Roman" w:hAnsi="Times New Roman" w:cs="Times New Roman"/>
                <w:lang w:eastAsia="en-US"/>
              </w:rPr>
            </w:pPr>
          </w:p>
        </w:tc>
        <w:tc>
          <w:tcPr>
            <w:tcW w:w="1562" w:type="dxa"/>
            <w:vMerge w:val="restart"/>
            <w:tcBorders>
              <w:top w:val="single" w:sz="4" w:space="0" w:color="000000"/>
              <w:left w:val="single" w:sz="4" w:space="0" w:color="000000"/>
              <w:right w:val="single" w:sz="4" w:space="0" w:color="000000"/>
            </w:tcBorders>
            <w:shd w:val="clear" w:color="auto" w:fill="auto"/>
            <w:vAlign w:val="center"/>
          </w:tcPr>
          <w:p w14:paraId="3EC9F447" w14:textId="4110BC1D" w:rsidR="005D2A5F" w:rsidRPr="00E6132B" w:rsidRDefault="00E6132B" w:rsidP="006215E6">
            <w:pP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ОК 01, ОК 06</w:t>
            </w:r>
          </w:p>
        </w:tc>
      </w:tr>
      <w:tr w:rsidR="005D2A5F" w:rsidRPr="00010517" w14:paraId="734D58E3" w14:textId="77777777" w:rsidTr="00B65890">
        <w:trPr>
          <w:gridAfter w:val="1"/>
          <w:wAfter w:w="29" w:type="dxa"/>
          <w:trHeight w:val="292"/>
        </w:trPr>
        <w:tc>
          <w:tcPr>
            <w:tcW w:w="2491" w:type="dxa"/>
            <w:vMerge w:val="restart"/>
            <w:tcBorders>
              <w:top w:val="single" w:sz="4" w:space="0" w:color="000000"/>
              <w:left w:val="single" w:sz="4" w:space="0" w:color="000000"/>
              <w:right w:val="single" w:sz="4" w:space="0" w:color="000000"/>
            </w:tcBorders>
          </w:tcPr>
          <w:p w14:paraId="79580428" w14:textId="77777777" w:rsidR="005D2A5F" w:rsidRPr="00010517" w:rsidRDefault="005D2A5F" w:rsidP="006215E6">
            <w:pPr>
              <w:ind w:right="116"/>
              <w:jc w:val="center"/>
              <w:rPr>
                <w:rFonts w:ascii="Times New Roman" w:eastAsia="Times New Roman" w:hAnsi="Times New Roman" w:cs="Times New Roman"/>
                <w:b/>
                <w:lang w:eastAsia="en-US"/>
              </w:rPr>
            </w:pPr>
            <w:proofErr w:type="spellStart"/>
            <w:r w:rsidRPr="00010517">
              <w:rPr>
                <w:rFonts w:ascii="Times New Roman" w:eastAsia="Times New Roman" w:hAnsi="Times New Roman" w:cs="Times New Roman"/>
                <w:b/>
                <w:lang w:eastAsia="en-US"/>
              </w:rPr>
              <w:t>Тема</w:t>
            </w:r>
            <w:proofErr w:type="spellEnd"/>
            <w:r w:rsidRPr="00010517">
              <w:rPr>
                <w:rFonts w:ascii="Times New Roman" w:eastAsia="Times New Roman" w:hAnsi="Times New Roman" w:cs="Times New Roman"/>
                <w:b/>
                <w:lang w:eastAsia="en-US"/>
              </w:rPr>
              <w:t xml:space="preserve"> 2.</w:t>
            </w:r>
            <w:r>
              <w:rPr>
                <w:rFonts w:ascii="Times New Roman" w:eastAsia="Times New Roman" w:hAnsi="Times New Roman" w:cs="Times New Roman"/>
                <w:b/>
                <w:lang w:val="ru-RU" w:eastAsia="en-US"/>
              </w:rPr>
              <w:t>3</w:t>
            </w:r>
            <w:r w:rsidRPr="00010517">
              <w:rPr>
                <w:rFonts w:ascii="Times New Roman" w:eastAsia="Times New Roman" w:hAnsi="Times New Roman" w:cs="Times New Roman"/>
                <w:b/>
                <w:lang w:eastAsia="en-US"/>
              </w:rPr>
              <w:t>.</w:t>
            </w:r>
          </w:p>
          <w:p w14:paraId="1A8A5912" w14:textId="40A470F0" w:rsidR="005D2A5F" w:rsidRPr="00010517" w:rsidRDefault="005D2A5F" w:rsidP="006215E6">
            <w:pPr>
              <w:spacing w:line="251" w:lineRule="exact"/>
              <w:ind w:right="116"/>
              <w:jc w:val="center"/>
              <w:rPr>
                <w:rFonts w:ascii="Times New Roman" w:eastAsia="Times New Roman" w:hAnsi="Times New Roman" w:cs="Times New Roman"/>
                <w:b/>
                <w:lang w:eastAsia="en-US"/>
              </w:rPr>
            </w:pPr>
            <w:proofErr w:type="spellStart"/>
            <w:r w:rsidRPr="00010517">
              <w:rPr>
                <w:rFonts w:ascii="Times New Roman" w:eastAsia="Times New Roman" w:hAnsi="Times New Roman" w:cs="Times New Roman"/>
                <w:lang w:eastAsia="en-US"/>
              </w:rPr>
              <w:t>Технология</w:t>
            </w:r>
            <w:proofErr w:type="spellEnd"/>
            <w:r w:rsidRPr="00010517">
              <w:rPr>
                <w:rFonts w:ascii="Times New Roman" w:eastAsia="Times New Roman" w:hAnsi="Times New Roman" w:cs="Times New Roman"/>
                <w:lang w:eastAsia="en-US"/>
              </w:rPr>
              <w:t xml:space="preserve"> </w:t>
            </w:r>
            <w:proofErr w:type="spellStart"/>
            <w:r w:rsidRPr="00010517">
              <w:rPr>
                <w:rFonts w:ascii="Times New Roman" w:eastAsia="Times New Roman" w:hAnsi="Times New Roman" w:cs="Times New Roman"/>
                <w:lang w:eastAsia="en-US"/>
              </w:rPr>
              <w:t>продажи</w:t>
            </w:r>
            <w:proofErr w:type="spellEnd"/>
            <w:r w:rsidRPr="00010517">
              <w:rPr>
                <w:rFonts w:ascii="Times New Roman" w:eastAsia="Times New Roman" w:hAnsi="Times New Roman" w:cs="Times New Roman"/>
                <w:lang w:eastAsia="en-US"/>
              </w:rPr>
              <w:t xml:space="preserve"> </w:t>
            </w:r>
            <w:proofErr w:type="spellStart"/>
            <w:r w:rsidRPr="00010517">
              <w:rPr>
                <w:rFonts w:ascii="Times New Roman" w:eastAsia="Times New Roman" w:hAnsi="Times New Roman" w:cs="Times New Roman"/>
                <w:lang w:eastAsia="en-US"/>
              </w:rPr>
              <w:t>товара</w:t>
            </w:r>
            <w:proofErr w:type="spellEnd"/>
          </w:p>
        </w:tc>
        <w:tc>
          <w:tcPr>
            <w:tcW w:w="644" w:type="dxa"/>
            <w:tcBorders>
              <w:top w:val="single" w:sz="4" w:space="0" w:color="000000"/>
              <w:left w:val="single" w:sz="4" w:space="0" w:color="000000"/>
              <w:bottom w:val="single" w:sz="4" w:space="0" w:color="000000"/>
              <w:right w:val="single" w:sz="4" w:space="0" w:color="000000"/>
            </w:tcBorders>
          </w:tcPr>
          <w:p w14:paraId="4887CD13" w14:textId="7F8D6B25" w:rsidR="005D2A5F" w:rsidRPr="00010517" w:rsidRDefault="005D2A5F" w:rsidP="006215E6">
            <w:pPr>
              <w:spacing w:line="251" w:lineRule="exact"/>
              <w:rPr>
                <w:rFonts w:ascii="Times New Roman" w:eastAsia="Times New Roman" w:hAnsi="Times New Roman" w:cs="Times New Roman"/>
                <w:b/>
                <w:lang w:eastAsia="en-US"/>
              </w:rPr>
            </w:pPr>
            <w:r w:rsidRPr="00010517">
              <w:rPr>
                <w:rFonts w:ascii="Times New Roman" w:eastAsia="Times New Roman" w:hAnsi="Times New Roman" w:cs="Times New Roman"/>
                <w:lang w:eastAsia="en-US"/>
              </w:rPr>
              <w:t>7</w:t>
            </w:r>
          </w:p>
        </w:tc>
        <w:tc>
          <w:tcPr>
            <w:tcW w:w="8644" w:type="dxa"/>
            <w:tcBorders>
              <w:top w:val="single" w:sz="4" w:space="0" w:color="000000"/>
              <w:left w:val="single" w:sz="4" w:space="0" w:color="000000"/>
              <w:bottom w:val="single" w:sz="4" w:space="0" w:color="000000"/>
              <w:right w:val="single" w:sz="4" w:space="0" w:color="000000"/>
            </w:tcBorders>
          </w:tcPr>
          <w:p w14:paraId="6F5460FA" w14:textId="77777777" w:rsidR="005D2A5F" w:rsidRPr="00010517" w:rsidRDefault="005D2A5F" w:rsidP="006215E6">
            <w:pPr>
              <w:spacing w:line="276" w:lineRule="auto"/>
              <w:ind w:right="92"/>
              <w:jc w:val="both"/>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 xml:space="preserve">Организация продажи товаров. Правила работы предприятий розничной торговли. Технология продажи отдельных видов продовольственных и непродовольственных товаров. Качество торгового </w:t>
            </w:r>
            <w:proofErr w:type="spellStart"/>
            <w:proofErr w:type="gramStart"/>
            <w:r w:rsidRPr="00010517">
              <w:rPr>
                <w:rFonts w:ascii="Times New Roman" w:eastAsia="Times New Roman" w:hAnsi="Times New Roman" w:cs="Times New Roman"/>
                <w:lang w:val="ru-RU" w:eastAsia="en-US"/>
              </w:rPr>
              <w:t>обслуживания,требования</w:t>
            </w:r>
            <w:proofErr w:type="spellEnd"/>
            <w:proofErr w:type="gramEnd"/>
            <w:r w:rsidRPr="00010517">
              <w:rPr>
                <w:rFonts w:ascii="Times New Roman" w:eastAsia="Times New Roman" w:hAnsi="Times New Roman" w:cs="Times New Roman"/>
                <w:lang w:val="ru-RU" w:eastAsia="en-US"/>
              </w:rPr>
              <w:t xml:space="preserve"> к обслуживающему персоналу</w:t>
            </w:r>
          </w:p>
          <w:p w14:paraId="1CD31AF6" w14:textId="13193E4D" w:rsidR="005D2A5F" w:rsidRPr="00010517" w:rsidRDefault="005D2A5F" w:rsidP="006215E6">
            <w:pPr>
              <w:rPr>
                <w:rFonts w:ascii="Times New Roman" w:eastAsia="Times New Roman" w:hAnsi="Times New Roman" w:cs="Times New Roman"/>
                <w:lang w:eastAsia="en-US"/>
              </w:rPr>
            </w:pPr>
            <w:r w:rsidRPr="00010517">
              <w:rPr>
                <w:rFonts w:ascii="Times New Roman" w:eastAsia="Times New Roman" w:hAnsi="Times New Roman" w:cs="Times New Roman"/>
                <w:lang w:val="ru-RU" w:eastAsia="en-US"/>
              </w:rPr>
              <w:t xml:space="preserve">Услуги розничной торговли. Внемагазинные формы продажи товаров. Формы и методы продажи товаров. Защита прав потребителей и правила продажи отдельных видов товаров. Правила продажи молочных товаров. Правила обмена и возврата товаров. </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69BE06A9" w14:textId="77777777" w:rsidR="005D2A5F" w:rsidRPr="00010517" w:rsidRDefault="005D2A5F" w:rsidP="006215E6">
            <w:pPr>
              <w:rPr>
                <w:rFonts w:ascii="Times New Roman" w:eastAsia="Times New Roman" w:hAnsi="Times New Roman" w:cs="Times New Roman"/>
                <w:lang w:eastAsia="en-US"/>
              </w:rPr>
            </w:pPr>
          </w:p>
        </w:tc>
        <w:tc>
          <w:tcPr>
            <w:tcW w:w="1562" w:type="dxa"/>
            <w:vMerge/>
            <w:tcBorders>
              <w:left w:val="single" w:sz="4" w:space="0" w:color="000000"/>
              <w:right w:val="single" w:sz="4" w:space="0" w:color="000000"/>
            </w:tcBorders>
            <w:vAlign w:val="center"/>
          </w:tcPr>
          <w:p w14:paraId="3A12838C" w14:textId="77777777" w:rsidR="005D2A5F" w:rsidRPr="00010517" w:rsidRDefault="005D2A5F" w:rsidP="006215E6"/>
        </w:tc>
      </w:tr>
      <w:tr w:rsidR="005D2A5F" w:rsidRPr="00010517" w14:paraId="1F419657" w14:textId="77777777" w:rsidTr="00B65890">
        <w:trPr>
          <w:gridAfter w:val="1"/>
          <w:wAfter w:w="29" w:type="dxa"/>
          <w:trHeight w:val="292"/>
        </w:trPr>
        <w:tc>
          <w:tcPr>
            <w:tcW w:w="2491" w:type="dxa"/>
            <w:vMerge/>
            <w:tcBorders>
              <w:left w:val="single" w:sz="4" w:space="0" w:color="000000"/>
              <w:right w:val="single" w:sz="4" w:space="0" w:color="000000"/>
            </w:tcBorders>
            <w:vAlign w:val="center"/>
          </w:tcPr>
          <w:p w14:paraId="2C0C61A9" w14:textId="77777777" w:rsidR="005D2A5F" w:rsidRPr="00010517" w:rsidRDefault="005D2A5F" w:rsidP="006215E6">
            <w:pPr>
              <w:ind w:right="116"/>
              <w:jc w:val="center"/>
              <w:rPr>
                <w:rFonts w:ascii="Times New Roman" w:eastAsia="Times New Roman" w:hAnsi="Times New Roman" w:cs="Times New Roman"/>
                <w:b/>
                <w:lang w:eastAsia="en-US"/>
              </w:rPr>
            </w:pPr>
          </w:p>
        </w:tc>
        <w:tc>
          <w:tcPr>
            <w:tcW w:w="9288" w:type="dxa"/>
            <w:gridSpan w:val="2"/>
            <w:tcBorders>
              <w:top w:val="single" w:sz="4" w:space="0" w:color="000000"/>
              <w:left w:val="single" w:sz="4" w:space="0" w:color="000000"/>
              <w:bottom w:val="single" w:sz="4" w:space="0" w:color="000000"/>
              <w:right w:val="single" w:sz="4" w:space="0" w:color="000000"/>
            </w:tcBorders>
          </w:tcPr>
          <w:p w14:paraId="720B52A1" w14:textId="6A75931D" w:rsidR="005D2A5F" w:rsidRPr="006215E6" w:rsidRDefault="00EA0D69" w:rsidP="006215E6">
            <w:pPr>
              <w:spacing w:line="251" w:lineRule="exact"/>
              <w:rPr>
                <w:rFonts w:ascii="Times New Roman" w:eastAsia="Times New Roman" w:hAnsi="Times New Roman" w:cs="Times New Roman"/>
                <w:lang w:val="ru-RU" w:eastAsia="en-US"/>
              </w:rPr>
            </w:pPr>
            <w:r>
              <w:rPr>
                <w:rFonts w:ascii="Times New Roman" w:eastAsia="Times New Roman" w:hAnsi="Times New Roman" w:cs="Times New Roman"/>
                <w:b/>
                <w:lang w:val="ru-RU" w:eastAsia="en-US"/>
              </w:rPr>
              <w:t xml:space="preserve"> В том числе практических и лабораторных занятий</w:t>
            </w:r>
          </w:p>
        </w:tc>
        <w:tc>
          <w:tcPr>
            <w:tcW w:w="1561" w:type="dxa"/>
            <w:tcBorders>
              <w:top w:val="single" w:sz="4" w:space="0" w:color="000000"/>
              <w:left w:val="single" w:sz="4" w:space="0" w:color="000000"/>
              <w:bottom w:val="single" w:sz="4" w:space="0" w:color="000000"/>
              <w:right w:val="single" w:sz="4" w:space="0" w:color="000000"/>
            </w:tcBorders>
          </w:tcPr>
          <w:p w14:paraId="376DDA35" w14:textId="77777777" w:rsidR="005D2A5F" w:rsidRPr="006215E6" w:rsidRDefault="005D2A5F" w:rsidP="006215E6">
            <w:pPr>
              <w:ind w:right="92"/>
              <w:jc w:val="both"/>
              <w:rPr>
                <w:rFonts w:ascii="Times New Roman" w:eastAsia="Times New Roman" w:hAnsi="Times New Roman" w:cs="Times New Roman"/>
                <w:lang w:val="ru-RU" w:eastAsia="en-US"/>
              </w:rPr>
            </w:pPr>
          </w:p>
        </w:tc>
        <w:tc>
          <w:tcPr>
            <w:tcW w:w="1562" w:type="dxa"/>
            <w:vMerge/>
            <w:tcBorders>
              <w:left w:val="single" w:sz="4" w:space="0" w:color="000000"/>
              <w:right w:val="single" w:sz="4" w:space="0" w:color="000000"/>
            </w:tcBorders>
            <w:shd w:val="clear" w:color="auto" w:fill="auto"/>
            <w:vAlign w:val="center"/>
          </w:tcPr>
          <w:p w14:paraId="0C58F681" w14:textId="77777777" w:rsidR="005D2A5F" w:rsidRPr="006215E6" w:rsidRDefault="005D2A5F" w:rsidP="006215E6">
            <w:pPr>
              <w:rPr>
                <w:rFonts w:ascii="Times New Roman" w:eastAsia="Times New Roman" w:hAnsi="Times New Roman" w:cs="Times New Roman"/>
                <w:lang w:val="ru-RU" w:eastAsia="en-US"/>
              </w:rPr>
            </w:pPr>
          </w:p>
        </w:tc>
      </w:tr>
      <w:tr w:rsidR="005D2A5F" w:rsidRPr="00010517" w14:paraId="6633015D" w14:textId="77777777" w:rsidTr="00B65890">
        <w:trPr>
          <w:gridAfter w:val="1"/>
          <w:wAfter w:w="29" w:type="dxa"/>
          <w:trHeight w:val="292"/>
        </w:trPr>
        <w:tc>
          <w:tcPr>
            <w:tcW w:w="2491" w:type="dxa"/>
            <w:vMerge/>
            <w:tcBorders>
              <w:left w:val="single" w:sz="4" w:space="0" w:color="000000"/>
              <w:right w:val="single" w:sz="4" w:space="0" w:color="000000"/>
            </w:tcBorders>
            <w:vAlign w:val="center"/>
          </w:tcPr>
          <w:p w14:paraId="4251DF8F" w14:textId="77777777" w:rsidR="005D2A5F" w:rsidRPr="006215E6" w:rsidRDefault="005D2A5F" w:rsidP="006215E6">
            <w:pPr>
              <w:ind w:right="116"/>
              <w:jc w:val="center"/>
              <w:rPr>
                <w:rFonts w:ascii="Times New Roman" w:eastAsia="Times New Roman" w:hAnsi="Times New Roman" w:cs="Times New Roman"/>
                <w:b/>
                <w:lang w:val="ru-RU" w:eastAsia="en-US"/>
              </w:rPr>
            </w:pPr>
          </w:p>
        </w:tc>
        <w:tc>
          <w:tcPr>
            <w:tcW w:w="644" w:type="dxa"/>
            <w:tcBorders>
              <w:top w:val="single" w:sz="4" w:space="0" w:color="000000"/>
              <w:left w:val="single" w:sz="4" w:space="0" w:color="000000"/>
              <w:bottom w:val="single" w:sz="4" w:space="0" w:color="000000"/>
              <w:right w:val="single" w:sz="4" w:space="0" w:color="000000"/>
            </w:tcBorders>
          </w:tcPr>
          <w:p w14:paraId="59FA4923" w14:textId="4DC833F6" w:rsidR="005D2A5F" w:rsidRPr="00010517" w:rsidRDefault="005D2A5F" w:rsidP="006215E6">
            <w:pPr>
              <w:spacing w:line="251" w:lineRule="exact"/>
              <w:rPr>
                <w:rFonts w:ascii="Times New Roman" w:eastAsia="Times New Roman" w:hAnsi="Times New Roman" w:cs="Times New Roman"/>
                <w:b/>
                <w:lang w:eastAsia="en-US"/>
              </w:rPr>
            </w:pPr>
            <w:r w:rsidRPr="00010517">
              <w:rPr>
                <w:rFonts w:ascii="Times New Roman" w:eastAsia="Times New Roman" w:hAnsi="Times New Roman" w:cs="Times New Roman"/>
                <w:lang w:eastAsia="en-US"/>
              </w:rPr>
              <w:t>7</w:t>
            </w:r>
          </w:p>
        </w:tc>
        <w:tc>
          <w:tcPr>
            <w:tcW w:w="8644" w:type="dxa"/>
            <w:tcBorders>
              <w:top w:val="single" w:sz="4" w:space="0" w:color="000000"/>
              <w:left w:val="single" w:sz="4" w:space="0" w:color="000000"/>
              <w:bottom w:val="single" w:sz="4" w:space="0" w:color="000000"/>
              <w:right w:val="single" w:sz="4" w:space="0" w:color="000000"/>
            </w:tcBorders>
          </w:tcPr>
          <w:p w14:paraId="147E42C8" w14:textId="77777777" w:rsidR="005D2A5F" w:rsidRPr="00010517" w:rsidRDefault="005D2A5F" w:rsidP="006215E6">
            <w:pPr>
              <w:tabs>
                <w:tab w:val="left" w:pos="7665"/>
              </w:tabs>
              <w:spacing w:line="270" w:lineRule="exact"/>
              <w:rPr>
                <w:rFonts w:ascii="Times New Roman" w:eastAsia="Times New Roman" w:hAnsi="Times New Roman" w:cs="Times New Roman"/>
                <w:lang w:val="ru-RU" w:eastAsia="en-US"/>
              </w:rPr>
            </w:pPr>
            <w:r w:rsidRPr="00010517">
              <w:rPr>
                <w:rFonts w:ascii="Times New Roman" w:eastAsia="Times New Roman" w:hAnsi="Times New Roman" w:cs="Times New Roman"/>
                <w:sz w:val="24"/>
                <w:lang w:val="ru-RU" w:eastAsia="en-US"/>
              </w:rPr>
              <w:t>Применение правила торгового обслуживания и правила торговли.</w:t>
            </w:r>
            <w:r>
              <w:rPr>
                <w:rFonts w:ascii="Times New Roman" w:eastAsia="Times New Roman" w:hAnsi="Times New Roman" w:cs="Times New Roman"/>
                <w:sz w:val="24"/>
                <w:lang w:val="ru-RU" w:eastAsia="en-US"/>
              </w:rPr>
              <w:t xml:space="preserve"> </w:t>
            </w:r>
            <w:r w:rsidRPr="00010517">
              <w:rPr>
                <w:rFonts w:ascii="Times New Roman" w:eastAsia="Times New Roman" w:hAnsi="Times New Roman" w:cs="Times New Roman"/>
                <w:lang w:val="ru-RU" w:eastAsia="en-US"/>
              </w:rPr>
              <w:t>Решение ситуаций.</w:t>
            </w:r>
          </w:p>
          <w:p w14:paraId="71D4BBE6" w14:textId="4AD4A109" w:rsidR="005D2A5F" w:rsidRPr="006215E6" w:rsidRDefault="005D2A5F" w:rsidP="006215E6">
            <w:pPr>
              <w:ind w:right="92"/>
              <w:jc w:val="both"/>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Правила продажи молочных товаров.</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09394DE2" w14:textId="77777777" w:rsidR="005D2A5F" w:rsidRPr="006215E6" w:rsidRDefault="005D2A5F" w:rsidP="006215E6">
            <w:pPr>
              <w:rPr>
                <w:rFonts w:ascii="Times New Roman" w:eastAsia="Times New Roman" w:hAnsi="Times New Roman" w:cs="Times New Roman"/>
                <w:lang w:val="ru-RU" w:eastAsia="en-US"/>
              </w:rPr>
            </w:pPr>
          </w:p>
        </w:tc>
        <w:tc>
          <w:tcPr>
            <w:tcW w:w="1562" w:type="dxa"/>
            <w:vMerge/>
            <w:tcBorders>
              <w:left w:val="single" w:sz="4" w:space="0" w:color="000000"/>
              <w:right w:val="single" w:sz="4" w:space="0" w:color="000000"/>
            </w:tcBorders>
            <w:vAlign w:val="center"/>
          </w:tcPr>
          <w:p w14:paraId="766D9D28" w14:textId="77777777" w:rsidR="005D2A5F" w:rsidRPr="006215E6" w:rsidRDefault="005D2A5F" w:rsidP="006215E6">
            <w:pPr>
              <w:rPr>
                <w:lang w:val="ru-RU"/>
              </w:rPr>
            </w:pPr>
          </w:p>
        </w:tc>
      </w:tr>
      <w:tr w:rsidR="005D2A5F" w:rsidRPr="00010517" w14:paraId="32F2A2B1" w14:textId="77777777" w:rsidTr="00B65890">
        <w:trPr>
          <w:gridAfter w:val="1"/>
          <w:wAfter w:w="29" w:type="dxa"/>
          <w:trHeight w:val="292"/>
        </w:trPr>
        <w:tc>
          <w:tcPr>
            <w:tcW w:w="2491" w:type="dxa"/>
            <w:vMerge/>
            <w:tcBorders>
              <w:left w:val="single" w:sz="4" w:space="0" w:color="000000"/>
              <w:right w:val="single" w:sz="4" w:space="0" w:color="000000"/>
            </w:tcBorders>
            <w:vAlign w:val="center"/>
          </w:tcPr>
          <w:p w14:paraId="77B9D70F" w14:textId="77777777" w:rsidR="005D2A5F" w:rsidRPr="006215E6" w:rsidRDefault="005D2A5F" w:rsidP="006215E6">
            <w:pPr>
              <w:ind w:right="116"/>
              <w:jc w:val="center"/>
              <w:rPr>
                <w:rFonts w:ascii="Times New Roman" w:eastAsia="Times New Roman" w:hAnsi="Times New Roman" w:cs="Times New Roman"/>
                <w:b/>
                <w:lang w:val="ru-RU" w:eastAsia="en-US"/>
              </w:rPr>
            </w:pPr>
          </w:p>
        </w:tc>
        <w:tc>
          <w:tcPr>
            <w:tcW w:w="644" w:type="dxa"/>
            <w:tcBorders>
              <w:top w:val="single" w:sz="4" w:space="0" w:color="000000"/>
              <w:left w:val="single" w:sz="4" w:space="0" w:color="000000"/>
              <w:bottom w:val="single" w:sz="4" w:space="0" w:color="000000"/>
              <w:right w:val="single" w:sz="4" w:space="0" w:color="000000"/>
            </w:tcBorders>
          </w:tcPr>
          <w:p w14:paraId="2F7C5D6D" w14:textId="21583127" w:rsidR="005D2A5F" w:rsidRPr="00010517" w:rsidRDefault="005D2A5F" w:rsidP="006215E6">
            <w:pPr>
              <w:spacing w:line="251" w:lineRule="exact"/>
              <w:rPr>
                <w:rFonts w:ascii="Times New Roman" w:eastAsia="Times New Roman" w:hAnsi="Times New Roman" w:cs="Times New Roman"/>
                <w:lang w:eastAsia="en-US"/>
              </w:rPr>
            </w:pPr>
            <w:r w:rsidRPr="00010517">
              <w:rPr>
                <w:rFonts w:ascii="Times New Roman" w:eastAsia="Times New Roman" w:hAnsi="Times New Roman" w:cs="Times New Roman"/>
                <w:lang w:eastAsia="en-US"/>
              </w:rPr>
              <w:t>8</w:t>
            </w:r>
          </w:p>
        </w:tc>
        <w:tc>
          <w:tcPr>
            <w:tcW w:w="8644" w:type="dxa"/>
            <w:tcBorders>
              <w:top w:val="single" w:sz="4" w:space="0" w:color="000000"/>
              <w:left w:val="single" w:sz="4" w:space="0" w:color="000000"/>
              <w:bottom w:val="single" w:sz="4" w:space="0" w:color="000000"/>
              <w:right w:val="single" w:sz="4" w:space="0" w:color="000000"/>
            </w:tcBorders>
          </w:tcPr>
          <w:p w14:paraId="4F625845" w14:textId="77777777" w:rsidR="005D2A5F" w:rsidRPr="00010517" w:rsidRDefault="005D2A5F" w:rsidP="006215E6">
            <w:pPr>
              <w:tabs>
                <w:tab w:val="left" w:pos="1676"/>
                <w:tab w:val="left" w:pos="5179"/>
              </w:tabs>
              <w:spacing w:line="247" w:lineRule="exact"/>
              <w:rPr>
                <w:rFonts w:ascii="Times New Roman" w:eastAsia="Times New Roman" w:hAnsi="Times New Roman" w:cs="Times New Roman"/>
                <w:lang w:val="ru-RU" w:eastAsia="en-US"/>
              </w:rPr>
            </w:pPr>
            <w:r w:rsidRPr="00010517">
              <w:rPr>
                <w:rFonts w:ascii="Times New Roman" w:eastAsia="Times New Roman" w:hAnsi="Times New Roman" w:cs="Times New Roman"/>
                <w:lang w:val="ru-RU" w:eastAsia="en-US"/>
              </w:rPr>
              <w:t>Применение</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статей административного права</w:t>
            </w:r>
            <w:r>
              <w:rPr>
                <w:rFonts w:ascii="Times New Roman" w:eastAsia="Times New Roman" w:hAnsi="Times New Roman" w:cs="Times New Roman"/>
                <w:lang w:val="ru-RU" w:eastAsia="en-US"/>
              </w:rPr>
              <w:t xml:space="preserve"> </w:t>
            </w:r>
            <w:r w:rsidRPr="00010517">
              <w:rPr>
                <w:rFonts w:ascii="Times New Roman" w:eastAsia="Times New Roman" w:hAnsi="Times New Roman" w:cs="Times New Roman"/>
                <w:lang w:val="ru-RU" w:eastAsia="en-US"/>
              </w:rPr>
              <w:t>за нарушение правила торговли и правила</w:t>
            </w:r>
          </w:p>
          <w:p w14:paraId="5118E58E" w14:textId="0AE12443" w:rsidR="005D2A5F" w:rsidRPr="006215E6" w:rsidRDefault="005D2A5F" w:rsidP="006215E6">
            <w:pPr>
              <w:tabs>
                <w:tab w:val="left" w:pos="7665"/>
              </w:tabs>
              <w:spacing w:line="270" w:lineRule="exact"/>
              <w:rPr>
                <w:rFonts w:ascii="Times New Roman" w:eastAsia="Times New Roman" w:hAnsi="Times New Roman" w:cs="Times New Roman"/>
                <w:sz w:val="24"/>
                <w:lang w:val="ru-RU" w:eastAsia="en-US"/>
              </w:rPr>
            </w:pPr>
            <w:r w:rsidRPr="00010517">
              <w:rPr>
                <w:rFonts w:ascii="Times New Roman" w:eastAsia="Times New Roman" w:hAnsi="Times New Roman" w:cs="Times New Roman"/>
                <w:lang w:val="ru-RU" w:eastAsia="en-US"/>
              </w:rPr>
              <w:t>торгового обслуживания. Выявление нарушений маркировки молочных товаров в соответствии с требованиями. Решение ситуаций с применением статей закона о защите прав потребителей.</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432B52F3" w14:textId="77777777" w:rsidR="005D2A5F" w:rsidRPr="006215E6" w:rsidRDefault="005D2A5F" w:rsidP="006215E6">
            <w:pPr>
              <w:rPr>
                <w:rFonts w:ascii="Times New Roman" w:eastAsia="Times New Roman" w:hAnsi="Times New Roman" w:cs="Times New Roman"/>
                <w:lang w:val="ru-RU" w:eastAsia="en-US"/>
              </w:rPr>
            </w:pPr>
          </w:p>
        </w:tc>
        <w:tc>
          <w:tcPr>
            <w:tcW w:w="1562" w:type="dxa"/>
            <w:vMerge/>
            <w:tcBorders>
              <w:left w:val="single" w:sz="4" w:space="0" w:color="000000"/>
              <w:right w:val="single" w:sz="4" w:space="0" w:color="000000"/>
            </w:tcBorders>
            <w:vAlign w:val="center"/>
          </w:tcPr>
          <w:p w14:paraId="701A105D" w14:textId="77777777" w:rsidR="005D2A5F" w:rsidRPr="006215E6" w:rsidRDefault="005D2A5F" w:rsidP="006215E6">
            <w:pPr>
              <w:rPr>
                <w:lang w:val="ru-RU"/>
              </w:rPr>
            </w:pPr>
          </w:p>
        </w:tc>
      </w:tr>
      <w:tr w:rsidR="005D2A5F" w:rsidRPr="00010517" w14:paraId="7C93D5EE" w14:textId="77777777" w:rsidTr="00B65890">
        <w:trPr>
          <w:gridAfter w:val="1"/>
          <w:wAfter w:w="29" w:type="dxa"/>
          <w:trHeight w:val="292"/>
        </w:trPr>
        <w:tc>
          <w:tcPr>
            <w:tcW w:w="2491" w:type="dxa"/>
            <w:vMerge/>
            <w:tcBorders>
              <w:left w:val="single" w:sz="4" w:space="0" w:color="000000"/>
              <w:bottom w:val="single" w:sz="4" w:space="0" w:color="000000"/>
              <w:right w:val="single" w:sz="4" w:space="0" w:color="000000"/>
            </w:tcBorders>
            <w:vAlign w:val="center"/>
          </w:tcPr>
          <w:p w14:paraId="7020B76B" w14:textId="77777777" w:rsidR="005D2A5F" w:rsidRPr="006215E6" w:rsidRDefault="005D2A5F" w:rsidP="006215E6">
            <w:pPr>
              <w:ind w:right="116"/>
              <w:jc w:val="center"/>
              <w:rPr>
                <w:rFonts w:ascii="Times New Roman" w:eastAsia="Times New Roman" w:hAnsi="Times New Roman" w:cs="Times New Roman"/>
                <w:b/>
                <w:lang w:val="ru-RU" w:eastAsia="en-US"/>
              </w:rPr>
            </w:pPr>
          </w:p>
        </w:tc>
        <w:tc>
          <w:tcPr>
            <w:tcW w:w="9288" w:type="dxa"/>
            <w:gridSpan w:val="2"/>
            <w:tcBorders>
              <w:top w:val="single" w:sz="4" w:space="0" w:color="000000"/>
              <w:left w:val="single" w:sz="4" w:space="0" w:color="000000"/>
              <w:bottom w:val="single" w:sz="4" w:space="0" w:color="000000"/>
              <w:right w:val="single" w:sz="4" w:space="0" w:color="000000"/>
            </w:tcBorders>
          </w:tcPr>
          <w:p w14:paraId="322966C7" w14:textId="4E82FE2D" w:rsidR="005D2A5F" w:rsidRPr="00010517" w:rsidRDefault="005D2A5F" w:rsidP="006215E6">
            <w:pPr>
              <w:spacing w:line="251" w:lineRule="exact"/>
              <w:rPr>
                <w:rFonts w:ascii="Times New Roman" w:eastAsia="Times New Roman" w:hAnsi="Times New Roman" w:cs="Times New Roman"/>
                <w:lang w:eastAsia="en-US"/>
              </w:rPr>
            </w:pPr>
            <w:proofErr w:type="spellStart"/>
            <w:r w:rsidRPr="00010517">
              <w:rPr>
                <w:rFonts w:ascii="Times New Roman" w:eastAsia="Times New Roman" w:hAnsi="Times New Roman" w:cs="Times New Roman"/>
                <w:b/>
                <w:lang w:eastAsia="en-US"/>
              </w:rPr>
              <w:t>Самостоятельная</w:t>
            </w:r>
            <w:proofErr w:type="spellEnd"/>
            <w:r w:rsidRPr="00010517">
              <w:rPr>
                <w:rFonts w:ascii="Times New Roman" w:eastAsia="Times New Roman" w:hAnsi="Times New Roman" w:cs="Times New Roman"/>
                <w:b/>
                <w:lang w:eastAsia="en-US"/>
              </w:rPr>
              <w:t xml:space="preserve"> </w:t>
            </w:r>
            <w:proofErr w:type="spellStart"/>
            <w:r w:rsidRPr="00010517">
              <w:rPr>
                <w:rFonts w:ascii="Times New Roman" w:eastAsia="Times New Roman" w:hAnsi="Times New Roman" w:cs="Times New Roman"/>
                <w:b/>
                <w:lang w:eastAsia="en-US"/>
              </w:rPr>
              <w:t>работа</w:t>
            </w:r>
            <w:proofErr w:type="spellEnd"/>
          </w:p>
        </w:tc>
        <w:tc>
          <w:tcPr>
            <w:tcW w:w="1561" w:type="dxa"/>
            <w:tcBorders>
              <w:top w:val="single" w:sz="4" w:space="0" w:color="000000"/>
              <w:left w:val="single" w:sz="4" w:space="0" w:color="000000"/>
              <w:bottom w:val="single" w:sz="4" w:space="0" w:color="000000"/>
              <w:right w:val="single" w:sz="4" w:space="0" w:color="000000"/>
            </w:tcBorders>
          </w:tcPr>
          <w:p w14:paraId="7958B123" w14:textId="77777777" w:rsidR="005D2A5F" w:rsidRPr="00010517" w:rsidRDefault="005D2A5F" w:rsidP="006215E6">
            <w:pPr>
              <w:tabs>
                <w:tab w:val="left" w:pos="1676"/>
                <w:tab w:val="left" w:pos="5179"/>
              </w:tabs>
              <w:spacing w:line="247" w:lineRule="exact"/>
              <w:rPr>
                <w:rFonts w:ascii="Times New Roman" w:eastAsia="Times New Roman" w:hAnsi="Times New Roman" w:cs="Times New Roman"/>
                <w:lang w:eastAsia="en-US"/>
              </w:rPr>
            </w:pPr>
          </w:p>
        </w:tc>
        <w:tc>
          <w:tcPr>
            <w:tcW w:w="1562" w:type="dxa"/>
            <w:vMerge/>
            <w:tcBorders>
              <w:left w:val="single" w:sz="4" w:space="0" w:color="000000"/>
              <w:bottom w:val="single" w:sz="4" w:space="0" w:color="000000"/>
              <w:right w:val="single" w:sz="4" w:space="0" w:color="000000"/>
            </w:tcBorders>
            <w:shd w:val="clear" w:color="auto" w:fill="auto"/>
            <w:vAlign w:val="center"/>
          </w:tcPr>
          <w:p w14:paraId="5A908B8B" w14:textId="77777777" w:rsidR="005D2A5F" w:rsidRPr="00010517" w:rsidRDefault="005D2A5F" w:rsidP="006215E6">
            <w:pPr>
              <w:rPr>
                <w:rFonts w:ascii="Times New Roman" w:eastAsia="Times New Roman" w:hAnsi="Times New Roman" w:cs="Times New Roman"/>
                <w:lang w:eastAsia="en-US"/>
              </w:rPr>
            </w:pPr>
          </w:p>
        </w:tc>
      </w:tr>
      <w:tr w:rsidR="006215E6" w:rsidRPr="00010517" w14:paraId="152BACD2" w14:textId="77777777" w:rsidTr="006215E6">
        <w:trPr>
          <w:gridAfter w:val="1"/>
          <w:wAfter w:w="29" w:type="dxa"/>
          <w:trHeight w:val="292"/>
        </w:trPr>
        <w:tc>
          <w:tcPr>
            <w:tcW w:w="11779" w:type="dxa"/>
            <w:gridSpan w:val="3"/>
            <w:tcBorders>
              <w:top w:val="single" w:sz="4" w:space="0" w:color="000000"/>
              <w:left w:val="single" w:sz="4" w:space="0" w:color="000000"/>
              <w:bottom w:val="single" w:sz="4" w:space="0" w:color="000000"/>
              <w:right w:val="single" w:sz="4" w:space="0" w:color="000000"/>
            </w:tcBorders>
            <w:vAlign w:val="center"/>
          </w:tcPr>
          <w:p w14:paraId="7E58C258" w14:textId="595297CF" w:rsidR="006215E6" w:rsidRPr="00010517" w:rsidRDefault="006215E6" w:rsidP="006215E6">
            <w:pPr>
              <w:spacing w:line="251" w:lineRule="exact"/>
              <w:rPr>
                <w:rFonts w:ascii="Times New Roman" w:eastAsia="Times New Roman" w:hAnsi="Times New Roman" w:cs="Times New Roman"/>
                <w:b/>
                <w:lang w:eastAsia="en-US"/>
              </w:rPr>
            </w:pPr>
            <w:r w:rsidRPr="00010517">
              <w:rPr>
                <w:rFonts w:ascii="Times New Roman" w:eastAsia="Times New Roman" w:hAnsi="Times New Roman" w:cs="Times New Roman"/>
                <w:b/>
                <w:lang w:val="ru-RU" w:eastAsia="en-US"/>
              </w:rPr>
              <w:t>Промежуточная аттестация</w:t>
            </w:r>
          </w:p>
        </w:tc>
        <w:tc>
          <w:tcPr>
            <w:tcW w:w="1561" w:type="dxa"/>
            <w:tcBorders>
              <w:top w:val="single" w:sz="4" w:space="0" w:color="000000"/>
              <w:left w:val="single" w:sz="4" w:space="0" w:color="000000"/>
              <w:bottom w:val="single" w:sz="4" w:space="0" w:color="000000"/>
              <w:right w:val="single" w:sz="4" w:space="0" w:color="000000"/>
            </w:tcBorders>
            <w:vAlign w:val="center"/>
          </w:tcPr>
          <w:p w14:paraId="2E24A3A7" w14:textId="77777777" w:rsidR="006215E6" w:rsidRPr="00010517" w:rsidRDefault="006215E6" w:rsidP="006215E6">
            <w:pPr>
              <w:tabs>
                <w:tab w:val="left" w:pos="1676"/>
                <w:tab w:val="left" w:pos="5179"/>
              </w:tabs>
              <w:spacing w:line="247" w:lineRule="exact"/>
              <w:rPr>
                <w:rFonts w:ascii="Times New Roman" w:eastAsia="Times New Roman" w:hAnsi="Times New Roman" w:cs="Times New Roman"/>
                <w:lang w:eastAsia="en-US"/>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716E8" w14:textId="77777777" w:rsidR="006215E6" w:rsidRPr="00010517" w:rsidRDefault="006215E6" w:rsidP="006215E6">
            <w:pPr>
              <w:rPr>
                <w:rFonts w:ascii="Times New Roman" w:eastAsia="Times New Roman" w:hAnsi="Times New Roman" w:cs="Times New Roman"/>
                <w:lang w:eastAsia="en-US"/>
              </w:rPr>
            </w:pPr>
          </w:p>
        </w:tc>
      </w:tr>
      <w:tr w:rsidR="006215E6" w:rsidRPr="00010517" w14:paraId="2601E192" w14:textId="77777777" w:rsidTr="006215E6">
        <w:trPr>
          <w:gridAfter w:val="1"/>
          <w:wAfter w:w="29" w:type="dxa"/>
          <w:trHeight w:val="292"/>
        </w:trPr>
        <w:tc>
          <w:tcPr>
            <w:tcW w:w="11779" w:type="dxa"/>
            <w:gridSpan w:val="3"/>
            <w:tcBorders>
              <w:top w:val="single" w:sz="4" w:space="0" w:color="000000"/>
              <w:left w:val="single" w:sz="4" w:space="0" w:color="000000"/>
              <w:bottom w:val="single" w:sz="4" w:space="0" w:color="000000"/>
              <w:right w:val="single" w:sz="4" w:space="0" w:color="000000"/>
            </w:tcBorders>
            <w:vAlign w:val="center"/>
          </w:tcPr>
          <w:p w14:paraId="2F213A08" w14:textId="67539553" w:rsidR="006215E6" w:rsidRPr="00010517" w:rsidRDefault="006215E6" w:rsidP="006215E6">
            <w:pPr>
              <w:spacing w:line="251" w:lineRule="exact"/>
              <w:rPr>
                <w:rFonts w:ascii="Times New Roman" w:eastAsia="Times New Roman" w:hAnsi="Times New Roman" w:cs="Times New Roman"/>
                <w:b/>
                <w:lang w:eastAsia="en-US"/>
              </w:rPr>
            </w:pPr>
            <w:r w:rsidRPr="00010517">
              <w:rPr>
                <w:rFonts w:ascii="Times New Roman" w:eastAsia="Times New Roman" w:hAnsi="Times New Roman" w:cs="Times New Roman"/>
                <w:b/>
                <w:lang w:val="ru-RU" w:eastAsia="en-US"/>
              </w:rPr>
              <w:t>Всего</w:t>
            </w:r>
          </w:p>
        </w:tc>
        <w:tc>
          <w:tcPr>
            <w:tcW w:w="1561" w:type="dxa"/>
            <w:tcBorders>
              <w:top w:val="single" w:sz="4" w:space="0" w:color="000000"/>
              <w:left w:val="single" w:sz="4" w:space="0" w:color="000000"/>
              <w:bottom w:val="single" w:sz="4" w:space="0" w:color="000000"/>
              <w:right w:val="single" w:sz="4" w:space="0" w:color="000000"/>
            </w:tcBorders>
            <w:vAlign w:val="center"/>
          </w:tcPr>
          <w:p w14:paraId="28BC1A67" w14:textId="77777777" w:rsidR="006215E6" w:rsidRPr="00010517" w:rsidRDefault="006215E6" w:rsidP="006215E6">
            <w:pPr>
              <w:tabs>
                <w:tab w:val="left" w:pos="1676"/>
                <w:tab w:val="left" w:pos="5179"/>
              </w:tabs>
              <w:spacing w:line="247" w:lineRule="exact"/>
              <w:rPr>
                <w:rFonts w:ascii="Times New Roman" w:eastAsia="Times New Roman" w:hAnsi="Times New Roman" w:cs="Times New Roman"/>
                <w:lang w:eastAsia="en-US"/>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9E8F" w14:textId="77777777" w:rsidR="006215E6" w:rsidRPr="00010517" w:rsidRDefault="006215E6" w:rsidP="006215E6">
            <w:pPr>
              <w:rPr>
                <w:rFonts w:ascii="Times New Roman" w:eastAsia="Times New Roman" w:hAnsi="Times New Roman" w:cs="Times New Roman"/>
                <w:lang w:eastAsia="en-US"/>
              </w:rPr>
            </w:pPr>
          </w:p>
        </w:tc>
      </w:tr>
    </w:tbl>
    <w:p w14:paraId="00CE8A55" w14:textId="1E440125" w:rsidR="006732AD" w:rsidRPr="00010517" w:rsidRDefault="006732AD" w:rsidP="006732AD">
      <w:pPr>
        <w:spacing w:after="0" w:line="240" w:lineRule="auto"/>
        <w:rPr>
          <w:rFonts w:ascii="Times New Roman" w:eastAsia="Times New Roman" w:hAnsi="Times New Roman" w:cs="Times New Roman"/>
          <w:sz w:val="20"/>
          <w:lang w:eastAsia="en-US"/>
        </w:rPr>
        <w:sectPr w:rsidR="006732AD" w:rsidRPr="00010517">
          <w:pgSz w:w="16850" w:h="11910" w:orient="landscape"/>
          <w:pgMar w:top="780" w:right="900" w:bottom="280" w:left="760" w:header="720" w:footer="720" w:gutter="0"/>
          <w:cols w:space="720"/>
        </w:sectPr>
      </w:pPr>
    </w:p>
    <w:p w14:paraId="5158733F" w14:textId="2DA12CB4" w:rsidR="00863505" w:rsidRPr="00077960" w:rsidRDefault="00077960" w:rsidP="00077960">
      <w:pPr>
        <w:spacing w:after="0"/>
        <w:ind w:left="360"/>
        <w:jc w:val="center"/>
        <w:rPr>
          <w:rFonts w:ascii="Times New Roman" w:hAnsi="Times New Roman"/>
          <w:b/>
          <w:bCs/>
          <w:sz w:val="24"/>
          <w:szCs w:val="24"/>
        </w:rPr>
      </w:pPr>
      <w:r w:rsidRPr="00077960">
        <w:rPr>
          <w:rFonts w:ascii="Times New Roman" w:hAnsi="Times New Roman"/>
          <w:b/>
          <w:bCs/>
          <w:sz w:val="24"/>
          <w:szCs w:val="24"/>
        </w:rPr>
        <w:lastRenderedPageBreak/>
        <w:t xml:space="preserve">3. </w:t>
      </w:r>
      <w:r w:rsidR="00863505" w:rsidRPr="00077960">
        <w:rPr>
          <w:rFonts w:ascii="Times New Roman" w:hAnsi="Times New Roman"/>
          <w:b/>
          <w:bCs/>
          <w:sz w:val="24"/>
          <w:szCs w:val="24"/>
        </w:rPr>
        <w:t>УСЛОВИЯ РЕАЛИЗАЦИИ УЧЕБНОЙ ДИСЦИПЛИНЫ</w:t>
      </w:r>
    </w:p>
    <w:p w14:paraId="494A127A" w14:textId="77777777" w:rsidR="00946AD7" w:rsidRPr="00010517" w:rsidRDefault="00946AD7" w:rsidP="00946AD7">
      <w:pPr>
        <w:pStyle w:val="aa"/>
        <w:spacing w:after="0"/>
        <w:ind w:left="720"/>
        <w:rPr>
          <w:rFonts w:ascii="Times New Roman" w:hAnsi="Times New Roman"/>
          <w:b/>
          <w:bCs/>
        </w:rPr>
      </w:pPr>
    </w:p>
    <w:p w14:paraId="39B39CF3" w14:textId="77777777" w:rsidR="00863505" w:rsidRPr="00010517" w:rsidRDefault="00863505" w:rsidP="00946AD7">
      <w:pPr>
        <w:spacing w:after="0"/>
        <w:ind w:firstLine="709"/>
        <w:jc w:val="both"/>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24DBF12D" w14:textId="5AEE45E7" w:rsidR="00856866" w:rsidRPr="00077960" w:rsidRDefault="00946AD7" w:rsidP="005D2A5F">
      <w:pPr>
        <w:spacing w:after="0"/>
        <w:ind w:firstLine="709"/>
        <w:jc w:val="both"/>
        <w:rPr>
          <w:rFonts w:ascii="Times New Roman" w:hAnsi="Times New Roman" w:cs="Times New Roman"/>
          <w:sz w:val="24"/>
          <w:szCs w:val="24"/>
        </w:rPr>
      </w:pPr>
      <w:r w:rsidRPr="00077960">
        <w:rPr>
          <w:rFonts w:ascii="Times New Roman" w:eastAsia="Times New Roman" w:hAnsi="Times New Roman" w:cs="Times New Roman"/>
          <w:bCs/>
          <w:sz w:val="24"/>
          <w:szCs w:val="24"/>
        </w:rPr>
        <w:t>Кабинет</w:t>
      </w:r>
      <w:r w:rsidR="00863505" w:rsidRPr="00077960">
        <w:rPr>
          <w:rFonts w:ascii="Times New Roman" w:eastAsia="Times New Roman" w:hAnsi="Times New Roman" w:cs="Times New Roman"/>
          <w:bCs/>
          <w:i/>
          <w:sz w:val="24"/>
          <w:szCs w:val="24"/>
        </w:rPr>
        <w:t xml:space="preserve"> </w:t>
      </w:r>
      <w:r w:rsidR="00863505" w:rsidRPr="00077960">
        <w:rPr>
          <w:rFonts w:ascii="Times New Roman" w:eastAsia="Times New Roman" w:hAnsi="Times New Roman" w:cs="Times New Roman"/>
          <w:bCs/>
          <w:sz w:val="24"/>
          <w:szCs w:val="24"/>
        </w:rPr>
        <w:t>«</w:t>
      </w:r>
      <w:r w:rsidR="00856866" w:rsidRPr="00077960">
        <w:rPr>
          <w:rFonts w:ascii="Times New Roman" w:hAnsi="Times New Roman" w:cs="Times New Roman"/>
          <w:sz w:val="24"/>
          <w:szCs w:val="24"/>
        </w:rPr>
        <w:t>Организация и технология розничной торговли</w:t>
      </w:r>
      <w:r w:rsidR="00863505" w:rsidRPr="00077960">
        <w:rPr>
          <w:rFonts w:ascii="Times New Roman" w:eastAsia="Times New Roman" w:hAnsi="Times New Roman" w:cs="Times New Roman"/>
          <w:bCs/>
          <w:iCs/>
          <w:sz w:val="24"/>
          <w:szCs w:val="24"/>
        </w:rPr>
        <w:t>»</w:t>
      </w:r>
      <w:r w:rsidR="00863505" w:rsidRPr="00077960">
        <w:rPr>
          <w:rFonts w:ascii="Times New Roman" w:eastAsia="Times New Roman" w:hAnsi="Times New Roman" w:cs="Times New Roman"/>
          <w:b/>
          <w:bCs/>
          <w:iCs/>
          <w:sz w:val="24"/>
          <w:szCs w:val="24"/>
        </w:rPr>
        <w:t>,</w:t>
      </w:r>
      <w:r w:rsidRPr="00077960">
        <w:rPr>
          <w:rFonts w:ascii="Times New Roman" w:eastAsia="Times New Roman" w:hAnsi="Times New Roman" w:cs="Times New Roman"/>
          <w:bCs/>
          <w:iCs/>
          <w:sz w:val="24"/>
          <w:szCs w:val="24"/>
        </w:rPr>
        <w:t xml:space="preserve"> оснащенный</w:t>
      </w:r>
      <w:r w:rsidR="00863505" w:rsidRPr="00077960">
        <w:rPr>
          <w:rFonts w:ascii="Times New Roman" w:eastAsia="Times New Roman" w:hAnsi="Times New Roman" w:cs="Times New Roman"/>
          <w:bCs/>
          <w:iCs/>
          <w:sz w:val="24"/>
          <w:szCs w:val="24"/>
        </w:rPr>
        <w:t xml:space="preserve"> в соответствии </w:t>
      </w:r>
      <w:r w:rsidR="005D2A5F" w:rsidRPr="00077960">
        <w:rPr>
          <w:rFonts w:ascii="Times New Roman" w:eastAsia="Times New Roman" w:hAnsi="Times New Roman" w:cs="Times New Roman"/>
          <w:bCs/>
          <w:iCs/>
          <w:sz w:val="24"/>
          <w:szCs w:val="24"/>
        </w:rPr>
        <w:br/>
      </w:r>
      <w:r w:rsidR="00863505" w:rsidRPr="00077960">
        <w:rPr>
          <w:rFonts w:ascii="Times New Roman" w:eastAsia="Times New Roman" w:hAnsi="Times New Roman" w:cs="Times New Roman"/>
          <w:bCs/>
          <w:iCs/>
          <w:sz w:val="24"/>
          <w:szCs w:val="24"/>
        </w:rPr>
        <w:t xml:space="preserve">с п. 6.1.2.1 образовательной программы по </w:t>
      </w:r>
      <w:r w:rsidR="005D2A5F" w:rsidRPr="00077960">
        <w:rPr>
          <w:rFonts w:ascii="Times New Roman" w:eastAsia="Times New Roman" w:hAnsi="Times New Roman" w:cs="Times New Roman"/>
          <w:bCs/>
          <w:sz w:val="24"/>
          <w:szCs w:val="24"/>
        </w:rPr>
        <w:t>профессии.</w:t>
      </w:r>
      <w:r w:rsidR="00863505" w:rsidRPr="00077960">
        <w:rPr>
          <w:rFonts w:ascii="Times New Roman" w:eastAsia="Times New Roman" w:hAnsi="Times New Roman" w:cs="Times New Roman"/>
          <w:bCs/>
          <w:sz w:val="24"/>
          <w:szCs w:val="24"/>
        </w:rPr>
        <w:t xml:space="preserve"> </w:t>
      </w:r>
    </w:p>
    <w:p w14:paraId="17C20643" w14:textId="24C00199" w:rsidR="00863505" w:rsidRPr="00010517" w:rsidRDefault="00863505" w:rsidP="00946AD7">
      <w:pPr>
        <w:suppressAutoHyphens/>
        <w:spacing w:after="0"/>
        <w:ind w:firstLine="709"/>
        <w:jc w:val="both"/>
        <w:rPr>
          <w:rFonts w:ascii="Times New Roman" w:eastAsia="Times New Roman" w:hAnsi="Times New Roman" w:cs="Times New Roman"/>
          <w:bCs/>
          <w:i/>
          <w:sz w:val="24"/>
          <w:szCs w:val="24"/>
        </w:rPr>
      </w:pPr>
    </w:p>
    <w:p w14:paraId="0977073E" w14:textId="77777777" w:rsidR="00863505" w:rsidRPr="00010517" w:rsidRDefault="00863505" w:rsidP="00946AD7">
      <w:pPr>
        <w:spacing w:after="0"/>
        <w:ind w:firstLine="709"/>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3.2. Информационное обеспечение реализации программы</w:t>
      </w:r>
    </w:p>
    <w:p w14:paraId="365D9344" w14:textId="77777777" w:rsidR="00863505" w:rsidRPr="00010517" w:rsidRDefault="00863505" w:rsidP="00946AD7">
      <w:pPr>
        <w:suppressAutoHyphens/>
        <w:spacing w:after="0"/>
        <w:ind w:firstLine="709"/>
        <w:jc w:val="both"/>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010517">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10517">
        <w:rPr>
          <w:rFonts w:ascii="Times New Roman" w:eastAsia="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EE764F4" w14:textId="77777777" w:rsidR="00863505" w:rsidRPr="00010517" w:rsidRDefault="00863505" w:rsidP="00946AD7">
      <w:pPr>
        <w:spacing w:after="0"/>
        <w:ind w:firstLine="709"/>
        <w:contextualSpacing/>
        <w:rPr>
          <w:rFonts w:ascii="Times New Roman" w:eastAsia="Times New Roman" w:hAnsi="Times New Roman" w:cs="Times New Roman"/>
          <w:sz w:val="24"/>
          <w:szCs w:val="24"/>
        </w:rPr>
      </w:pPr>
    </w:p>
    <w:p w14:paraId="27DFD462" w14:textId="77777777" w:rsidR="00863505" w:rsidRPr="00077960" w:rsidRDefault="00863505" w:rsidP="00246766">
      <w:pPr>
        <w:spacing w:after="0"/>
        <w:ind w:firstLine="709"/>
        <w:contextualSpacing/>
        <w:rPr>
          <w:rFonts w:ascii="Times New Roman" w:eastAsia="Times New Roman" w:hAnsi="Times New Roman" w:cs="Times New Roman"/>
          <w:b/>
          <w:sz w:val="24"/>
          <w:szCs w:val="24"/>
          <w:lang w:eastAsia="x-none"/>
        </w:rPr>
      </w:pPr>
      <w:r w:rsidRPr="00077960">
        <w:rPr>
          <w:rFonts w:ascii="Times New Roman" w:eastAsia="Times New Roman" w:hAnsi="Times New Roman" w:cs="Times New Roman"/>
          <w:b/>
          <w:sz w:val="24"/>
          <w:szCs w:val="24"/>
          <w:lang w:val="x-none" w:eastAsia="x-none"/>
        </w:rPr>
        <w:t xml:space="preserve">3.2.1. </w:t>
      </w:r>
      <w:r w:rsidRPr="00077960">
        <w:rPr>
          <w:rFonts w:ascii="Times New Roman" w:eastAsia="Times New Roman" w:hAnsi="Times New Roman" w:cs="Times New Roman"/>
          <w:b/>
          <w:sz w:val="24"/>
          <w:szCs w:val="24"/>
          <w:lang w:eastAsia="x-none"/>
        </w:rPr>
        <w:t>Основные печатные</w:t>
      </w:r>
      <w:r w:rsidRPr="00077960">
        <w:rPr>
          <w:rFonts w:ascii="Times New Roman" w:eastAsia="Times New Roman" w:hAnsi="Times New Roman" w:cs="Times New Roman"/>
          <w:b/>
          <w:sz w:val="24"/>
          <w:szCs w:val="24"/>
          <w:lang w:val="x-none" w:eastAsia="x-none"/>
        </w:rPr>
        <w:t xml:space="preserve"> издания</w:t>
      </w:r>
    </w:p>
    <w:p w14:paraId="03CCADE9" w14:textId="1BF62DBC" w:rsidR="00856866" w:rsidRPr="00077960" w:rsidRDefault="00856866" w:rsidP="00856866">
      <w:pPr>
        <w:spacing w:after="0"/>
        <w:ind w:firstLine="709"/>
        <w:rPr>
          <w:rFonts w:ascii="Times New Roman" w:eastAsia="Times New Roman" w:hAnsi="Times New Roman" w:cs="Times New Roman"/>
          <w:bCs/>
          <w:sz w:val="24"/>
          <w:szCs w:val="24"/>
          <w:lang w:eastAsia="x-none"/>
        </w:rPr>
      </w:pPr>
      <w:r w:rsidRPr="00077960">
        <w:rPr>
          <w:rFonts w:ascii="Times New Roman" w:eastAsia="Times New Roman" w:hAnsi="Times New Roman" w:cs="Times New Roman"/>
          <w:bCs/>
          <w:sz w:val="24"/>
          <w:szCs w:val="24"/>
          <w:lang w:eastAsia="x-none"/>
        </w:rPr>
        <w:t>1.</w:t>
      </w:r>
      <w:r w:rsidR="00010517" w:rsidRPr="00077960">
        <w:rPr>
          <w:rFonts w:ascii="Times New Roman" w:eastAsia="Times New Roman" w:hAnsi="Times New Roman" w:cs="Times New Roman"/>
          <w:bCs/>
          <w:sz w:val="24"/>
          <w:szCs w:val="24"/>
          <w:lang w:eastAsia="x-none"/>
        </w:rPr>
        <w:t xml:space="preserve"> </w:t>
      </w:r>
      <w:r w:rsidR="005D2A5F" w:rsidRPr="00077960">
        <w:rPr>
          <w:rFonts w:ascii="Times New Roman" w:eastAsia="Times New Roman" w:hAnsi="Times New Roman" w:cs="Times New Roman"/>
          <w:bCs/>
          <w:sz w:val="24"/>
          <w:szCs w:val="24"/>
          <w:lang w:eastAsia="x-none"/>
        </w:rPr>
        <w:t>Иванов, Г. Г., Организация торговли (торговой деятельности</w:t>
      </w:r>
      <w:proofErr w:type="gramStart"/>
      <w:r w:rsidR="005D2A5F" w:rsidRPr="00077960">
        <w:rPr>
          <w:rFonts w:ascii="Times New Roman" w:eastAsia="Times New Roman" w:hAnsi="Times New Roman" w:cs="Times New Roman"/>
          <w:bCs/>
          <w:sz w:val="24"/>
          <w:szCs w:val="24"/>
          <w:lang w:eastAsia="x-none"/>
        </w:rPr>
        <w:t>) :</w:t>
      </w:r>
      <w:proofErr w:type="gramEnd"/>
      <w:r w:rsidR="005D2A5F" w:rsidRPr="00077960">
        <w:rPr>
          <w:rFonts w:ascii="Times New Roman" w:eastAsia="Times New Roman" w:hAnsi="Times New Roman" w:cs="Times New Roman"/>
          <w:bCs/>
          <w:sz w:val="24"/>
          <w:szCs w:val="24"/>
          <w:lang w:eastAsia="x-none"/>
        </w:rPr>
        <w:t xml:space="preserve"> учебник / Г. Г. Иванов. — </w:t>
      </w:r>
      <w:proofErr w:type="gramStart"/>
      <w:r w:rsidR="005D2A5F" w:rsidRPr="00077960">
        <w:rPr>
          <w:rFonts w:ascii="Times New Roman" w:eastAsia="Times New Roman" w:hAnsi="Times New Roman" w:cs="Times New Roman"/>
          <w:bCs/>
          <w:sz w:val="24"/>
          <w:szCs w:val="24"/>
          <w:lang w:eastAsia="x-none"/>
        </w:rPr>
        <w:t>Москва :</w:t>
      </w:r>
      <w:proofErr w:type="gramEnd"/>
      <w:r w:rsidR="005D2A5F" w:rsidRPr="00077960">
        <w:rPr>
          <w:rFonts w:ascii="Times New Roman" w:eastAsia="Times New Roman" w:hAnsi="Times New Roman" w:cs="Times New Roman"/>
          <w:bCs/>
          <w:sz w:val="24"/>
          <w:szCs w:val="24"/>
          <w:lang w:eastAsia="x-none"/>
        </w:rPr>
        <w:t xml:space="preserve"> </w:t>
      </w:r>
      <w:proofErr w:type="spellStart"/>
      <w:r w:rsidR="005D2A5F" w:rsidRPr="00077960">
        <w:rPr>
          <w:rFonts w:ascii="Times New Roman" w:eastAsia="Times New Roman" w:hAnsi="Times New Roman" w:cs="Times New Roman"/>
          <w:bCs/>
          <w:sz w:val="24"/>
          <w:szCs w:val="24"/>
          <w:lang w:eastAsia="x-none"/>
        </w:rPr>
        <w:t>КноРус</w:t>
      </w:r>
      <w:proofErr w:type="spellEnd"/>
      <w:r w:rsidR="005D2A5F" w:rsidRPr="00077960">
        <w:rPr>
          <w:rFonts w:ascii="Times New Roman" w:eastAsia="Times New Roman" w:hAnsi="Times New Roman" w:cs="Times New Roman"/>
          <w:bCs/>
          <w:sz w:val="24"/>
          <w:szCs w:val="24"/>
          <w:lang w:eastAsia="x-none"/>
        </w:rPr>
        <w:t xml:space="preserve">, 2022. — 222 с. — ISBN 978-5-406-09325-2. — URL: https://book.ru/book/942852 (дата обращения: 27.06.2023). — </w:t>
      </w:r>
      <w:proofErr w:type="gramStart"/>
      <w:r w:rsidR="005D2A5F" w:rsidRPr="00077960">
        <w:rPr>
          <w:rFonts w:ascii="Times New Roman" w:eastAsia="Times New Roman" w:hAnsi="Times New Roman" w:cs="Times New Roman"/>
          <w:bCs/>
          <w:sz w:val="24"/>
          <w:szCs w:val="24"/>
          <w:lang w:eastAsia="x-none"/>
        </w:rPr>
        <w:t>Текст :</w:t>
      </w:r>
      <w:proofErr w:type="gramEnd"/>
      <w:r w:rsidR="005D2A5F" w:rsidRPr="00077960">
        <w:rPr>
          <w:rFonts w:ascii="Times New Roman" w:eastAsia="Times New Roman" w:hAnsi="Times New Roman" w:cs="Times New Roman"/>
          <w:bCs/>
          <w:sz w:val="24"/>
          <w:szCs w:val="24"/>
          <w:lang w:eastAsia="x-none"/>
        </w:rPr>
        <w:t xml:space="preserve"> электронный.</w:t>
      </w:r>
    </w:p>
    <w:p w14:paraId="5E3863CA" w14:textId="7E6FAA91" w:rsidR="00856866" w:rsidRPr="00077960" w:rsidRDefault="00856866" w:rsidP="00856866">
      <w:pPr>
        <w:spacing w:after="0"/>
        <w:ind w:firstLine="709"/>
        <w:rPr>
          <w:rFonts w:ascii="Times New Roman" w:eastAsia="Times New Roman" w:hAnsi="Times New Roman" w:cs="Times New Roman"/>
          <w:bCs/>
          <w:sz w:val="24"/>
          <w:szCs w:val="24"/>
          <w:lang w:eastAsia="x-none"/>
        </w:rPr>
      </w:pPr>
      <w:r w:rsidRPr="00077960">
        <w:rPr>
          <w:rFonts w:ascii="Times New Roman" w:eastAsia="Times New Roman" w:hAnsi="Times New Roman" w:cs="Times New Roman"/>
          <w:bCs/>
          <w:sz w:val="24"/>
          <w:szCs w:val="24"/>
          <w:lang w:eastAsia="x-none"/>
        </w:rPr>
        <w:t>2.</w:t>
      </w:r>
      <w:r w:rsidR="00010517" w:rsidRPr="00077960">
        <w:rPr>
          <w:rFonts w:ascii="Times New Roman" w:eastAsia="Times New Roman" w:hAnsi="Times New Roman" w:cs="Times New Roman"/>
          <w:bCs/>
          <w:sz w:val="24"/>
          <w:szCs w:val="24"/>
          <w:lang w:eastAsia="x-none"/>
        </w:rPr>
        <w:t xml:space="preserve"> </w:t>
      </w:r>
      <w:r w:rsidR="005D2A5F" w:rsidRPr="00077960">
        <w:rPr>
          <w:rFonts w:ascii="Times New Roman" w:eastAsia="Times New Roman" w:hAnsi="Times New Roman" w:cs="Times New Roman"/>
          <w:bCs/>
          <w:sz w:val="24"/>
          <w:szCs w:val="24"/>
          <w:lang w:eastAsia="x-none"/>
        </w:rPr>
        <w:t xml:space="preserve">Валеева, Ю. С., Управление эффективностью услуг розничных торговых сетей на основе </w:t>
      </w:r>
      <w:proofErr w:type="spellStart"/>
      <w:r w:rsidR="005D2A5F" w:rsidRPr="00077960">
        <w:rPr>
          <w:rFonts w:ascii="Times New Roman" w:eastAsia="Times New Roman" w:hAnsi="Times New Roman" w:cs="Times New Roman"/>
          <w:bCs/>
          <w:sz w:val="24"/>
          <w:szCs w:val="24"/>
          <w:lang w:eastAsia="x-none"/>
        </w:rPr>
        <w:t>клиентоориентированного</w:t>
      </w:r>
      <w:proofErr w:type="spellEnd"/>
      <w:r w:rsidR="005D2A5F" w:rsidRPr="00077960">
        <w:rPr>
          <w:rFonts w:ascii="Times New Roman" w:eastAsia="Times New Roman" w:hAnsi="Times New Roman" w:cs="Times New Roman"/>
          <w:bCs/>
          <w:sz w:val="24"/>
          <w:szCs w:val="24"/>
          <w:lang w:eastAsia="x-none"/>
        </w:rPr>
        <w:t xml:space="preserve"> подхода : монография / Ю. С. Валеева. — </w:t>
      </w:r>
      <w:proofErr w:type="gramStart"/>
      <w:r w:rsidR="005D2A5F" w:rsidRPr="00077960">
        <w:rPr>
          <w:rFonts w:ascii="Times New Roman" w:eastAsia="Times New Roman" w:hAnsi="Times New Roman" w:cs="Times New Roman"/>
          <w:bCs/>
          <w:sz w:val="24"/>
          <w:szCs w:val="24"/>
          <w:lang w:eastAsia="x-none"/>
        </w:rPr>
        <w:t>Москва :</w:t>
      </w:r>
      <w:proofErr w:type="gramEnd"/>
      <w:r w:rsidR="005D2A5F" w:rsidRPr="00077960">
        <w:rPr>
          <w:rFonts w:ascii="Times New Roman" w:eastAsia="Times New Roman" w:hAnsi="Times New Roman" w:cs="Times New Roman"/>
          <w:bCs/>
          <w:sz w:val="24"/>
          <w:szCs w:val="24"/>
          <w:lang w:eastAsia="x-none"/>
        </w:rPr>
        <w:t xml:space="preserve"> </w:t>
      </w:r>
      <w:proofErr w:type="spellStart"/>
      <w:r w:rsidR="005D2A5F" w:rsidRPr="00077960">
        <w:rPr>
          <w:rFonts w:ascii="Times New Roman" w:eastAsia="Times New Roman" w:hAnsi="Times New Roman" w:cs="Times New Roman"/>
          <w:bCs/>
          <w:sz w:val="24"/>
          <w:szCs w:val="24"/>
          <w:lang w:eastAsia="x-none"/>
        </w:rPr>
        <w:t>Русайнс</w:t>
      </w:r>
      <w:proofErr w:type="spellEnd"/>
      <w:r w:rsidR="005D2A5F" w:rsidRPr="00077960">
        <w:rPr>
          <w:rFonts w:ascii="Times New Roman" w:eastAsia="Times New Roman" w:hAnsi="Times New Roman" w:cs="Times New Roman"/>
          <w:bCs/>
          <w:sz w:val="24"/>
          <w:szCs w:val="24"/>
          <w:lang w:eastAsia="x-none"/>
        </w:rPr>
        <w:t xml:space="preserve">, 2020. — 122 с. — ISBN 978-5-4365-2509-9. — URL: https://book.ru/book/934958 (дата обращения: 27.06.2023). — </w:t>
      </w:r>
      <w:proofErr w:type="gramStart"/>
      <w:r w:rsidR="005D2A5F" w:rsidRPr="00077960">
        <w:rPr>
          <w:rFonts w:ascii="Times New Roman" w:eastAsia="Times New Roman" w:hAnsi="Times New Roman" w:cs="Times New Roman"/>
          <w:bCs/>
          <w:sz w:val="24"/>
          <w:szCs w:val="24"/>
          <w:lang w:eastAsia="x-none"/>
        </w:rPr>
        <w:t>Текст :</w:t>
      </w:r>
      <w:proofErr w:type="gramEnd"/>
      <w:r w:rsidR="005D2A5F" w:rsidRPr="00077960">
        <w:rPr>
          <w:rFonts w:ascii="Times New Roman" w:eastAsia="Times New Roman" w:hAnsi="Times New Roman" w:cs="Times New Roman"/>
          <w:bCs/>
          <w:sz w:val="24"/>
          <w:szCs w:val="24"/>
          <w:lang w:eastAsia="x-none"/>
        </w:rPr>
        <w:t xml:space="preserve"> электронный.</w:t>
      </w:r>
    </w:p>
    <w:p w14:paraId="5A34882F" w14:textId="641CD691" w:rsidR="005D2A5F" w:rsidRPr="00077960" w:rsidRDefault="005D2A5F" w:rsidP="00856866">
      <w:pPr>
        <w:spacing w:after="0"/>
        <w:ind w:firstLine="709"/>
        <w:rPr>
          <w:rFonts w:ascii="Times New Roman" w:eastAsia="Times New Roman" w:hAnsi="Times New Roman" w:cs="Times New Roman"/>
          <w:bCs/>
          <w:sz w:val="24"/>
          <w:szCs w:val="24"/>
          <w:lang w:eastAsia="x-none"/>
        </w:rPr>
      </w:pPr>
      <w:r w:rsidRPr="00077960">
        <w:rPr>
          <w:rFonts w:ascii="Times New Roman" w:eastAsia="Times New Roman" w:hAnsi="Times New Roman" w:cs="Times New Roman"/>
          <w:bCs/>
          <w:sz w:val="24"/>
          <w:szCs w:val="24"/>
          <w:lang w:eastAsia="x-none"/>
        </w:rPr>
        <w:t>3. Иванов, Г. Г., Организация торговли (торговой деятельности</w:t>
      </w:r>
      <w:proofErr w:type="gramStart"/>
      <w:r w:rsidRPr="00077960">
        <w:rPr>
          <w:rFonts w:ascii="Times New Roman" w:eastAsia="Times New Roman" w:hAnsi="Times New Roman" w:cs="Times New Roman"/>
          <w:bCs/>
          <w:sz w:val="24"/>
          <w:szCs w:val="24"/>
          <w:lang w:eastAsia="x-none"/>
        </w:rPr>
        <w:t>) :</w:t>
      </w:r>
      <w:proofErr w:type="gramEnd"/>
      <w:r w:rsidRPr="00077960">
        <w:rPr>
          <w:rFonts w:ascii="Times New Roman" w:eastAsia="Times New Roman" w:hAnsi="Times New Roman" w:cs="Times New Roman"/>
          <w:bCs/>
          <w:sz w:val="24"/>
          <w:szCs w:val="24"/>
          <w:lang w:eastAsia="x-none"/>
        </w:rPr>
        <w:t xml:space="preserve"> учебник / Г. Г. Иванов. — </w:t>
      </w:r>
      <w:proofErr w:type="gramStart"/>
      <w:r w:rsidRPr="00077960">
        <w:rPr>
          <w:rFonts w:ascii="Times New Roman" w:eastAsia="Times New Roman" w:hAnsi="Times New Roman" w:cs="Times New Roman"/>
          <w:bCs/>
          <w:sz w:val="24"/>
          <w:szCs w:val="24"/>
          <w:lang w:eastAsia="x-none"/>
        </w:rPr>
        <w:t>Москва :</w:t>
      </w:r>
      <w:proofErr w:type="gramEnd"/>
      <w:r w:rsidRPr="00077960">
        <w:rPr>
          <w:rFonts w:ascii="Times New Roman" w:eastAsia="Times New Roman" w:hAnsi="Times New Roman" w:cs="Times New Roman"/>
          <w:bCs/>
          <w:sz w:val="24"/>
          <w:szCs w:val="24"/>
          <w:lang w:eastAsia="x-none"/>
        </w:rPr>
        <w:t xml:space="preserve"> </w:t>
      </w:r>
      <w:proofErr w:type="spellStart"/>
      <w:r w:rsidRPr="00077960">
        <w:rPr>
          <w:rFonts w:ascii="Times New Roman" w:eastAsia="Times New Roman" w:hAnsi="Times New Roman" w:cs="Times New Roman"/>
          <w:bCs/>
          <w:sz w:val="24"/>
          <w:szCs w:val="24"/>
          <w:lang w:eastAsia="x-none"/>
        </w:rPr>
        <w:t>КноРус</w:t>
      </w:r>
      <w:proofErr w:type="spellEnd"/>
      <w:r w:rsidRPr="00077960">
        <w:rPr>
          <w:rFonts w:ascii="Times New Roman" w:eastAsia="Times New Roman" w:hAnsi="Times New Roman" w:cs="Times New Roman"/>
          <w:bCs/>
          <w:sz w:val="24"/>
          <w:szCs w:val="24"/>
          <w:lang w:eastAsia="x-none"/>
        </w:rPr>
        <w:t xml:space="preserve">, 2022. — 222 с. — ISBN 978-5-406-09325-2. — URL: https://book.ru/book/942852 (дата обращения: 27.06.2023). — </w:t>
      </w:r>
      <w:proofErr w:type="gramStart"/>
      <w:r w:rsidRPr="00077960">
        <w:rPr>
          <w:rFonts w:ascii="Times New Roman" w:eastAsia="Times New Roman" w:hAnsi="Times New Roman" w:cs="Times New Roman"/>
          <w:bCs/>
          <w:sz w:val="24"/>
          <w:szCs w:val="24"/>
          <w:lang w:eastAsia="x-none"/>
        </w:rPr>
        <w:t>Текст :</w:t>
      </w:r>
      <w:proofErr w:type="gramEnd"/>
      <w:r w:rsidRPr="00077960">
        <w:rPr>
          <w:rFonts w:ascii="Times New Roman" w:eastAsia="Times New Roman" w:hAnsi="Times New Roman" w:cs="Times New Roman"/>
          <w:bCs/>
          <w:sz w:val="24"/>
          <w:szCs w:val="24"/>
          <w:lang w:eastAsia="x-none"/>
        </w:rPr>
        <w:t xml:space="preserve"> электронный.</w:t>
      </w:r>
    </w:p>
    <w:p w14:paraId="20F06EFE" w14:textId="2BF06E16" w:rsidR="005D2A5F" w:rsidRPr="00077960" w:rsidRDefault="005D2A5F" w:rsidP="00856866">
      <w:pPr>
        <w:spacing w:after="0"/>
        <w:ind w:firstLine="709"/>
        <w:rPr>
          <w:rFonts w:ascii="Times New Roman" w:eastAsia="Times New Roman" w:hAnsi="Times New Roman" w:cs="Times New Roman"/>
          <w:bCs/>
          <w:sz w:val="24"/>
          <w:szCs w:val="24"/>
          <w:lang w:eastAsia="x-none"/>
        </w:rPr>
      </w:pPr>
      <w:r w:rsidRPr="00077960">
        <w:rPr>
          <w:rFonts w:ascii="Times New Roman" w:eastAsia="Times New Roman" w:hAnsi="Times New Roman" w:cs="Times New Roman"/>
          <w:bCs/>
          <w:sz w:val="24"/>
          <w:szCs w:val="24"/>
          <w:lang w:eastAsia="x-none"/>
        </w:rPr>
        <w:t xml:space="preserve">4. </w:t>
      </w:r>
      <w:proofErr w:type="spellStart"/>
      <w:r w:rsidRPr="00077960">
        <w:rPr>
          <w:rFonts w:ascii="Times New Roman" w:eastAsia="Times New Roman" w:hAnsi="Times New Roman" w:cs="Times New Roman"/>
          <w:bCs/>
          <w:sz w:val="24"/>
          <w:szCs w:val="24"/>
          <w:lang w:eastAsia="x-none"/>
        </w:rPr>
        <w:t>Лифиц</w:t>
      </w:r>
      <w:proofErr w:type="spellEnd"/>
      <w:r w:rsidRPr="00077960">
        <w:rPr>
          <w:rFonts w:ascii="Times New Roman" w:eastAsia="Times New Roman" w:hAnsi="Times New Roman" w:cs="Times New Roman"/>
          <w:bCs/>
          <w:sz w:val="24"/>
          <w:szCs w:val="24"/>
          <w:lang w:eastAsia="x-none"/>
        </w:rPr>
        <w:t xml:space="preserve">, И. М., Оценка конкурентоспособности товаров и </w:t>
      </w:r>
      <w:proofErr w:type="gramStart"/>
      <w:r w:rsidRPr="00077960">
        <w:rPr>
          <w:rFonts w:ascii="Times New Roman" w:eastAsia="Times New Roman" w:hAnsi="Times New Roman" w:cs="Times New Roman"/>
          <w:bCs/>
          <w:sz w:val="24"/>
          <w:szCs w:val="24"/>
          <w:lang w:eastAsia="x-none"/>
        </w:rPr>
        <w:t>услуг :</w:t>
      </w:r>
      <w:proofErr w:type="gramEnd"/>
      <w:r w:rsidRPr="00077960">
        <w:rPr>
          <w:rFonts w:ascii="Times New Roman" w:eastAsia="Times New Roman" w:hAnsi="Times New Roman" w:cs="Times New Roman"/>
          <w:bCs/>
          <w:sz w:val="24"/>
          <w:szCs w:val="24"/>
          <w:lang w:eastAsia="x-none"/>
        </w:rPr>
        <w:t xml:space="preserve"> учебник / И. М. </w:t>
      </w:r>
      <w:proofErr w:type="spellStart"/>
      <w:r w:rsidRPr="00077960">
        <w:rPr>
          <w:rFonts w:ascii="Times New Roman" w:eastAsia="Times New Roman" w:hAnsi="Times New Roman" w:cs="Times New Roman"/>
          <w:bCs/>
          <w:sz w:val="24"/>
          <w:szCs w:val="24"/>
          <w:lang w:eastAsia="x-none"/>
        </w:rPr>
        <w:t>Лифиц</w:t>
      </w:r>
      <w:proofErr w:type="spellEnd"/>
      <w:r w:rsidRPr="00077960">
        <w:rPr>
          <w:rFonts w:ascii="Times New Roman" w:eastAsia="Times New Roman" w:hAnsi="Times New Roman" w:cs="Times New Roman"/>
          <w:bCs/>
          <w:sz w:val="24"/>
          <w:szCs w:val="24"/>
          <w:lang w:eastAsia="x-none"/>
        </w:rPr>
        <w:t xml:space="preserve">. — </w:t>
      </w:r>
      <w:proofErr w:type="gramStart"/>
      <w:r w:rsidRPr="00077960">
        <w:rPr>
          <w:rFonts w:ascii="Times New Roman" w:eastAsia="Times New Roman" w:hAnsi="Times New Roman" w:cs="Times New Roman"/>
          <w:bCs/>
          <w:sz w:val="24"/>
          <w:szCs w:val="24"/>
          <w:lang w:eastAsia="x-none"/>
        </w:rPr>
        <w:t>Москва :</w:t>
      </w:r>
      <w:proofErr w:type="gramEnd"/>
      <w:r w:rsidRPr="00077960">
        <w:rPr>
          <w:rFonts w:ascii="Times New Roman" w:eastAsia="Times New Roman" w:hAnsi="Times New Roman" w:cs="Times New Roman"/>
          <w:bCs/>
          <w:sz w:val="24"/>
          <w:szCs w:val="24"/>
          <w:lang w:eastAsia="x-none"/>
        </w:rPr>
        <w:t xml:space="preserve"> </w:t>
      </w:r>
      <w:proofErr w:type="spellStart"/>
      <w:r w:rsidRPr="00077960">
        <w:rPr>
          <w:rFonts w:ascii="Times New Roman" w:eastAsia="Times New Roman" w:hAnsi="Times New Roman" w:cs="Times New Roman"/>
          <w:bCs/>
          <w:sz w:val="24"/>
          <w:szCs w:val="24"/>
          <w:lang w:eastAsia="x-none"/>
        </w:rPr>
        <w:t>КноРус</w:t>
      </w:r>
      <w:proofErr w:type="spellEnd"/>
      <w:r w:rsidRPr="00077960">
        <w:rPr>
          <w:rFonts w:ascii="Times New Roman" w:eastAsia="Times New Roman" w:hAnsi="Times New Roman" w:cs="Times New Roman"/>
          <w:bCs/>
          <w:sz w:val="24"/>
          <w:szCs w:val="24"/>
          <w:lang w:eastAsia="x-none"/>
        </w:rPr>
        <w:t xml:space="preserve">, 2021. — 252 с. — ISBN 978-5-406-05839-8. — URL: https://book.ru/book/938383 (дата обращения: 27.06.2023). — </w:t>
      </w:r>
      <w:proofErr w:type="gramStart"/>
      <w:r w:rsidRPr="00077960">
        <w:rPr>
          <w:rFonts w:ascii="Times New Roman" w:eastAsia="Times New Roman" w:hAnsi="Times New Roman" w:cs="Times New Roman"/>
          <w:bCs/>
          <w:sz w:val="24"/>
          <w:szCs w:val="24"/>
          <w:lang w:eastAsia="x-none"/>
        </w:rPr>
        <w:t>Текст :</w:t>
      </w:r>
      <w:proofErr w:type="gramEnd"/>
      <w:r w:rsidRPr="00077960">
        <w:rPr>
          <w:rFonts w:ascii="Times New Roman" w:eastAsia="Times New Roman" w:hAnsi="Times New Roman" w:cs="Times New Roman"/>
          <w:bCs/>
          <w:sz w:val="24"/>
          <w:szCs w:val="24"/>
          <w:lang w:eastAsia="x-none"/>
        </w:rPr>
        <w:t xml:space="preserve"> электронный.</w:t>
      </w:r>
    </w:p>
    <w:p w14:paraId="0F238727" w14:textId="42C11F37" w:rsidR="00856866" w:rsidRPr="00077960" w:rsidRDefault="005D2A5F" w:rsidP="005D2A5F">
      <w:pPr>
        <w:spacing w:after="0"/>
        <w:ind w:firstLine="709"/>
        <w:rPr>
          <w:rFonts w:ascii="Times New Roman" w:eastAsia="Times New Roman" w:hAnsi="Times New Roman" w:cs="Times New Roman"/>
          <w:bCs/>
          <w:sz w:val="24"/>
          <w:szCs w:val="24"/>
          <w:lang w:eastAsia="x-none"/>
        </w:rPr>
      </w:pPr>
      <w:r w:rsidRPr="00077960">
        <w:rPr>
          <w:rFonts w:ascii="Times New Roman" w:eastAsia="Times New Roman" w:hAnsi="Times New Roman" w:cs="Times New Roman"/>
          <w:bCs/>
          <w:sz w:val="24"/>
          <w:szCs w:val="24"/>
          <w:lang w:eastAsia="x-none"/>
        </w:rPr>
        <w:t xml:space="preserve">5. Белова, Т. А., Технология и организация производства продукции и </w:t>
      </w:r>
      <w:proofErr w:type="gramStart"/>
      <w:r w:rsidRPr="00077960">
        <w:rPr>
          <w:rFonts w:ascii="Times New Roman" w:eastAsia="Times New Roman" w:hAnsi="Times New Roman" w:cs="Times New Roman"/>
          <w:bCs/>
          <w:sz w:val="24"/>
          <w:szCs w:val="24"/>
          <w:lang w:eastAsia="x-none"/>
        </w:rPr>
        <w:t>услуг :</w:t>
      </w:r>
      <w:proofErr w:type="gramEnd"/>
      <w:r w:rsidRPr="00077960">
        <w:rPr>
          <w:rFonts w:ascii="Times New Roman" w:eastAsia="Times New Roman" w:hAnsi="Times New Roman" w:cs="Times New Roman"/>
          <w:bCs/>
          <w:sz w:val="24"/>
          <w:szCs w:val="24"/>
          <w:lang w:eastAsia="x-none"/>
        </w:rPr>
        <w:t xml:space="preserve"> учебное пособие / Т. А. Белова, В. Н. Данилин. — </w:t>
      </w:r>
      <w:proofErr w:type="gramStart"/>
      <w:r w:rsidRPr="00077960">
        <w:rPr>
          <w:rFonts w:ascii="Times New Roman" w:eastAsia="Times New Roman" w:hAnsi="Times New Roman" w:cs="Times New Roman"/>
          <w:bCs/>
          <w:sz w:val="24"/>
          <w:szCs w:val="24"/>
          <w:lang w:eastAsia="x-none"/>
        </w:rPr>
        <w:t>Москва :</w:t>
      </w:r>
      <w:proofErr w:type="gramEnd"/>
      <w:r w:rsidRPr="00077960">
        <w:rPr>
          <w:rFonts w:ascii="Times New Roman" w:eastAsia="Times New Roman" w:hAnsi="Times New Roman" w:cs="Times New Roman"/>
          <w:bCs/>
          <w:sz w:val="24"/>
          <w:szCs w:val="24"/>
          <w:lang w:eastAsia="x-none"/>
        </w:rPr>
        <w:t xml:space="preserve"> </w:t>
      </w:r>
      <w:proofErr w:type="spellStart"/>
      <w:r w:rsidRPr="00077960">
        <w:rPr>
          <w:rFonts w:ascii="Times New Roman" w:eastAsia="Times New Roman" w:hAnsi="Times New Roman" w:cs="Times New Roman"/>
          <w:bCs/>
          <w:sz w:val="24"/>
          <w:szCs w:val="24"/>
          <w:lang w:eastAsia="x-none"/>
        </w:rPr>
        <w:t>КноРус</w:t>
      </w:r>
      <w:proofErr w:type="spellEnd"/>
      <w:r w:rsidRPr="00077960">
        <w:rPr>
          <w:rFonts w:ascii="Times New Roman" w:eastAsia="Times New Roman" w:hAnsi="Times New Roman" w:cs="Times New Roman"/>
          <w:bCs/>
          <w:sz w:val="24"/>
          <w:szCs w:val="24"/>
          <w:lang w:eastAsia="x-none"/>
        </w:rPr>
        <w:t xml:space="preserve">, 2019. — 237 с. — ISBN 978-5-406-06445-0. — URL: https://book.ru/book/930601 (дата обращения: 27.06.2023). — </w:t>
      </w:r>
      <w:proofErr w:type="gramStart"/>
      <w:r w:rsidRPr="00077960">
        <w:rPr>
          <w:rFonts w:ascii="Times New Roman" w:eastAsia="Times New Roman" w:hAnsi="Times New Roman" w:cs="Times New Roman"/>
          <w:bCs/>
          <w:sz w:val="24"/>
          <w:szCs w:val="24"/>
          <w:lang w:eastAsia="x-none"/>
        </w:rPr>
        <w:t>Текст :</w:t>
      </w:r>
      <w:proofErr w:type="gramEnd"/>
      <w:r w:rsidRPr="00077960">
        <w:rPr>
          <w:rFonts w:ascii="Times New Roman" w:eastAsia="Times New Roman" w:hAnsi="Times New Roman" w:cs="Times New Roman"/>
          <w:bCs/>
          <w:sz w:val="24"/>
          <w:szCs w:val="24"/>
          <w:lang w:eastAsia="x-none"/>
        </w:rPr>
        <w:t xml:space="preserve"> электронный.</w:t>
      </w:r>
      <w:r w:rsidR="00010517" w:rsidRPr="00077960">
        <w:rPr>
          <w:rFonts w:ascii="Times New Roman" w:eastAsia="Times New Roman" w:hAnsi="Times New Roman" w:cs="Times New Roman"/>
          <w:bCs/>
          <w:sz w:val="24"/>
          <w:szCs w:val="24"/>
          <w:lang w:eastAsia="x-none"/>
        </w:rPr>
        <w:t xml:space="preserve"> </w:t>
      </w:r>
    </w:p>
    <w:p w14:paraId="3239D6A9" w14:textId="77777777" w:rsidR="00077960" w:rsidRPr="00077960" w:rsidRDefault="00077960" w:rsidP="00077960">
      <w:pPr>
        <w:spacing w:after="0"/>
        <w:ind w:firstLine="709"/>
        <w:rPr>
          <w:rFonts w:ascii="Times New Roman" w:eastAsia="Times New Roman" w:hAnsi="Times New Roman" w:cs="Times New Roman"/>
          <w:bCs/>
          <w:sz w:val="24"/>
          <w:szCs w:val="24"/>
          <w:lang w:eastAsia="x-none"/>
        </w:rPr>
      </w:pPr>
      <w:r w:rsidRPr="00077960">
        <w:rPr>
          <w:rFonts w:ascii="Times New Roman" w:eastAsia="Times New Roman" w:hAnsi="Times New Roman" w:cs="Times New Roman"/>
          <w:bCs/>
          <w:sz w:val="24"/>
          <w:szCs w:val="24"/>
          <w:lang w:eastAsia="x-none"/>
        </w:rPr>
        <w:t xml:space="preserve">6. Боброва, О. С.  Организация коммерческой </w:t>
      </w:r>
      <w:proofErr w:type="gramStart"/>
      <w:r w:rsidRPr="00077960">
        <w:rPr>
          <w:rFonts w:ascii="Times New Roman" w:eastAsia="Times New Roman" w:hAnsi="Times New Roman" w:cs="Times New Roman"/>
          <w:bCs/>
          <w:sz w:val="24"/>
          <w:szCs w:val="24"/>
          <w:lang w:eastAsia="x-none"/>
        </w:rPr>
        <w:t>деятельности :</w:t>
      </w:r>
      <w:proofErr w:type="gramEnd"/>
      <w:r w:rsidRPr="00077960">
        <w:rPr>
          <w:rFonts w:ascii="Times New Roman" w:eastAsia="Times New Roman" w:hAnsi="Times New Roman" w:cs="Times New Roman"/>
          <w:bCs/>
          <w:sz w:val="24"/>
          <w:szCs w:val="24"/>
          <w:lang w:eastAsia="x-none"/>
        </w:rPr>
        <w:t xml:space="preserve"> учебник и практикум для среднего профессионального образования / О. С. Боброва, С. И. </w:t>
      </w:r>
      <w:proofErr w:type="spellStart"/>
      <w:r w:rsidRPr="00077960">
        <w:rPr>
          <w:rFonts w:ascii="Times New Roman" w:eastAsia="Times New Roman" w:hAnsi="Times New Roman" w:cs="Times New Roman"/>
          <w:bCs/>
          <w:sz w:val="24"/>
          <w:szCs w:val="24"/>
          <w:lang w:eastAsia="x-none"/>
        </w:rPr>
        <w:t>Цыбуков</w:t>
      </w:r>
      <w:proofErr w:type="spellEnd"/>
      <w:r w:rsidRPr="00077960">
        <w:rPr>
          <w:rFonts w:ascii="Times New Roman" w:eastAsia="Times New Roman" w:hAnsi="Times New Roman" w:cs="Times New Roman"/>
          <w:bCs/>
          <w:sz w:val="24"/>
          <w:szCs w:val="24"/>
          <w:lang w:eastAsia="x-none"/>
        </w:rPr>
        <w:t xml:space="preserve">, И. А. Бобров. — 2-е изд. — </w:t>
      </w:r>
      <w:proofErr w:type="gramStart"/>
      <w:r w:rsidRPr="00077960">
        <w:rPr>
          <w:rFonts w:ascii="Times New Roman" w:eastAsia="Times New Roman" w:hAnsi="Times New Roman" w:cs="Times New Roman"/>
          <w:bCs/>
          <w:sz w:val="24"/>
          <w:szCs w:val="24"/>
          <w:lang w:eastAsia="x-none"/>
        </w:rPr>
        <w:t>Москва :</w:t>
      </w:r>
      <w:proofErr w:type="gramEnd"/>
      <w:r w:rsidRPr="00077960">
        <w:rPr>
          <w:rFonts w:ascii="Times New Roman" w:eastAsia="Times New Roman" w:hAnsi="Times New Roman" w:cs="Times New Roman"/>
          <w:bCs/>
          <w:sz w:val="24"/>
          <w:szCs w:val="24"/>
          <w:lang w:eastAsia="x-none"/>
        </w:rPr>
        <w:t xml:space="preserve"> Издательство </w:t>
      </w:r>
      <w:proofErr w:type="spellStart"/>
      <w:r w:rsidRPr="00077960">
        <w:rPr>
          <w:rFonts w:ascii="Times New Roman" w:eastAsia="Times New Roman" w:hAnsi="Times New Roman" w:cs="Times New Roman"/>
          <w:bCs/>
          <w:sz w:val="24"/>
          <w:szCs w:val="24"/>
          <w:lang w:eastAsia="x-none"/>
        </w:rPr>
        <w:t>Юрайт</w:t>
      </w:r>
      <w:proofErr w:type="spellEnd"/>
      <w:r w:rsidRPr="00077960">
        <w:rPr>
          <w:rFonts w:ascii="Times New Roman" w:eastAsia="Times New Roman" w:hAnsi="Times New Roman" w:cs="Times New Roman"/>
          <w:bCs/>
          <w:sz w:val="24"/>
          <w:szCs w:val="24"/>
          <w:lang w:eastAsia="x-none"/>
        </w:rPr>
        <w:t xml:space="preserve">, 2023. — 382 с. — (Профессиональное образование). — ISBN 978-5-534-15346-0. — </w:t>
      </w:r>
      <w:proofErr w:type="gramStart"/>
      <w:r w:rsidRPr="00077960">
        <w:rPr>
          <w:rFonts w:ascii="Times New Roman" w:eastAsia="Times New Roman" w:hAnsi="Times New Roman" w:cs="Times New Roman"/>
          <w:bCs/>
          <w:sz w:val="24"/>
          <w:szCs w:val="24"/>
          <w:lang w:eastAsia="x-none"/>
        </w:rPr>
        <w:t>Текст :</w:t>
      </w:r>
      <w:proofErr w:type="gramEnd"/>
      <w:r w:rsidRPr="00077960">
        <w:rPr>
          <w:rFonts w:ascii="Times New Roman" w:eastAsia="Times New Roman" w:hAnsi="Times New Roman" w:cs="Times New Roman"/>
          <w:bCs/>
          <w:sz w:val="24"/>
          <w:szCs w:val="24"/>
          <w:lang w:eastAsia="x-none"/>
        </w:rPr>
        <w:t xml:space="preserve"> электронный // Образовательная платформа </w:t>
      </w:r>
      <w:proofErr w:type="spellStart"/>
      <w:r w:rsidRPr="00077960">
        <w:rPr>
          <w:rFonts w:ascii="Times New Roman" w:eastAsia="Times New Roman" w:hAnsi="Times New Roman" w:cs="Times New Roman"/>
          <w:bCs/>
          <w:sz w:val="24"/>
          <w:szCs w:val="24"/>
          <w:lang w:eastAsia="x-none"/>
        </w:rPr>
        <w:t>Юрайт</w:t>
      </w:r>
      <w:proofErr w:type="spellEnd"/>
      <w:r w:rsidRPr="00077960">
        <w:rPr>
          <w:rFonts w:ascii="Times New Roman" w:eastAsia="Times New Roman" w:hAnsi="Times New Roman" w:cs="Times New Roman"/>
          <w:bCs/>
          <w:sz w:val="24"/>
          <w:szCs w:val="24"/>
          <w:lang w:eastAsia="x-none"/>
        </w:rPr>
        <w:t xml:space="preserve"> [сайт]. — URL: </w:t>
      </w:r>
      <w:hyperlink r:id="rId16" w:history="1">
        <w:r w:rsidRPr="00077960">
          <w:rPr>
            <w:rStyle w:val="a9"/>
            <w:rFonts w:ascii="Times New Roman" w:eastAsia="Times New Roman" w:hAnsi="Times New Roman" w:cs="Times New Roman"/>
            <w:bCs/>
            <w:sz w:val="24"/>
            <w:szCs w:val="24"/>
            <w:lang w:eastAsia="x-none"/>
          </w:rPr>
          <w:t>https://urait.ru/bcode/512484</w:t>
        </w:r>
      </w:hyperlink>
      <w:r w:rsidRPr="00077960">
        <w:rPr>
          <w:rFonts w:ascii="Times New Roman" w:eastAsia="Times New Roman" w:hAnsi="Times New Roman" w:cs="Times New Roman"/>
          <w:bCs/>
          <w:sz w:val="24"/>
          <w:szCs w:val="24"/>
          <w:lang w:eastAsia="x-none"/>
        </w:rPr>
        <w:t>   </w:t>
      </w:r>
    </w:p>
    <w:p w14:paraId="6FECDB45" w14:textId="77777777" w:rsidR="00077960" w:rsidRPr="00077960" w:rsidRDefault="00077960" w:rsidP="00077960">
      <w:pPr>
        <w:spacing w:after="0"/>
        <w:ind w:firstLine="709"/>
        <w:rPr>
          <w:rFonts w:ascii="Times New Roman" w:eastAsia="Times New Roman" w:hAnsi="Times New Roman" w:cs="Times New Roman"/>
          <w:bCs/>
          <w:sz w:val="24"/>
          <w:szCs w:val="24"/>
          <w:lang w:eastAsia="x-none"/>
        </w:rPr>
      </w:pPr>
      <w:r w:rsidRPr="00077960">
        <w:rPr>
          <w:rFonts w:ascii="Times New Roman" w:eastAsia="Times New Roman" w:hAnsi="Times New Roman" w:cs="Times New Roman"/>
          <w:bCs/>
          <w:sz w:val="24"/>
          <w:szCs w:val="24"/>
          <w:lang w:eastAsia="x-none"/>
        </w:rPr>
        <w:t xml:space="preserve">7. </w:t>
      </w:r>
      <w:proofErr w:type="spellStart"/>
      <w:r w:rsidRPr="00077960">
        <w:rPr>
          <w:rFonts w:ascii="Times New Roman" w:eastAsia="Times New Roman" w:hAnsi="Times New Roman" w:cs="Times New Roman"/>
          <w:bCs/>
          <w:sz w:val="24"/>
          <w:szCs w:val="24"/>
          <w:lang w:eastAsia="x-none"/>
        </w:rPr>
        <w:t>Чеберко</w:t>
      </w:r>
      <w:proofErr w:type="spellEnd"/>
      <w:r w:rsidRPr="00077960">
        <w:rPr>
          <w:rFonts w:ascii="Times New Roman" w:eastAsia="Times New Roman" w:hAnsi="Times New Roman" w:cs="Times New Roman"/>
          <w:bCs/>
          <w:sz w:val="24"/>
          <w:szCs w:val="24"/>
          <w:lang w:eastAsia="x-none"/>
        </w:rPr>
        <w:t xml:space="preserve">, Е. Ф.  Предпринимательская </w:t>
      </w:r>
      <w:proofErr w:type="gramStart"/>
      <w:r w:rsidRPr="00077960">
        <w:rPr>
          <w:rFonts w:ascii="Times New Roman" w:eastAsia="Times New Roman" w:hAnsi="Times New Roman" w:cs="Times New Roman"/>
          <w:bCs/>
          <w:sz w:val="24"/>
          <w:szCs w:val="24"/>
          <w:lang w:eastAsia="x-none"/>
        </w:rPr>
        <w:t>деятельность :</w:t>
      </w:r>
      <w:proofErr w:type="gramEnd"/>
      <w:r w:rsidRPr="00077960">
        <w:rPr>
          <w:rFonts w:ascii="Times New Roman" w:eastAsia="Times New Roman" w:hAnsi="Times New Roman" w:cs="Times New Roman"/>
          <w:bCs/>
          <w:sz w:val="24"/>
          <w:szCs w:val="24"/>
          <w:lang w:eastAsia="x-none"/>
        </w:rPr>
        <w:t xml:space="preserve"> учебник и практикум для среднего профессионального образования / Е. Ф. </w:t>
      </w:r>
      <w:proofErr w:type="spellStart"/>
      <w:r w:rsidRPr="00077960">
        <w:rPr>
          <w:rFonts w:ascii="Times New Roman" w:eastAsia="Times New Roman" w:hAnsi="Times New Roman" w:cs="Times New Roman"/>
          <w:bCs/>
          <w:sz w:val="24"/>
          <w:szCs w:val="24"/>
          <w:lang w:eastAsia="x-none"/>
        </w:rPr>
        <w:t>Чеберко</w:t>
      </w:r>
      <w:proofErr w:type="spellEnd"/>
      <w:r w:rsidRPr="00077960">
        <w:rPr>
          <w:rFonts w:ascii="Times New Roman" w:eastAsia="Times New Roman" w:hAnsi="Times New Roman" w:cs="Times New Roman"/>
          <w:bCs/>
          <w:sz w:val="24"/>
          <w:szCs w:val="24"/>
          <w:lang w:eastAsia="x-none"/>
        </w:rPr>
        <w:t xml:space="preserve">. — </w:t>
      </w:r>
      <w:proofErr w:type="gramStart"/>
      <w:r w:rsidRPr="00077960">
        <w:rPr>
          <w:rFonts w:ascii="Times New Roman" w:eastAsia="Times New Roman" w:hAnsi="Times New Roman" w:cs="Times New Roman"/>
          <w:bCs/>
          <w:sz w:val="24"/>
          <w:szCs w:val="24"/>
          <w:lang w:eastAsia="x-none"/>
        </w:rPr>
        <w:t>Москва :</w:t>
      </w:r>
      <w:proofErr w:type="gramEnd"/>
      <w:r w:rsidRPr="00077960">
        <w:rPr>
          <w:rFonts w:ascii="Times New Roman" w:eastAsia="Times New Roman" w:hAnsi="Times New Roman" w:cs="Times New Roman"/>
          <w:bCs/>
          <w:sz w:val="24"/>
          <w:szCs w:val="24"/>
          <w:lang w:eastAsia="x-none"/>
        </w:rPr>
        <w:t xml:space="preserve"> Издательство </w:t>
      </w:r>
      <w:proofErr w:type="spellStart"/>
      <w:r w:rsidRPr="00077960">
        <w:rPr>
          <w:rFonts w:ascii="Times New Roman" w:eastAsia="Times New Roman" w:hAnsi="Times New Roman" w:cs="Times New Roman"/>
          <w:bCs/>
          <w:sz w:val="24"/>
          <w:szCs w:val="24"/>
          <w:lang w:eastAsia="x-none"/>
        </w:rPr>
        <w:t>Юрайт</w:t>
      </w:r>
      <w:proofErr w:type="spellEnd"/>
      <w:r w:rsidRPr="00077960">
        <w:rPr>
          <w:rFonts w:ascii="Times New Roman" w:eastAsia="Times New Roman" w:hAnsi="Times New Roman" w:cs="Times New Roman"/>
          <w:bCs/>
          <w:sz w:val="24"/>
          <w:szCs w:val="24"/>
          <w:lang w:eastAsia="x-none"/>
        </w:rPr>
        <w:t xml:space="preserve">, 2023. — 213 с. — (Профессиональное образование). — ISBN 978-5-534-16939-3. — </w:t>
      </w:r>
      <w:proofErr w:type="gramStart"/>
      <w:r w:rsidRPr="00077960">
        <w:rPr>
          <w:rFonts w:ascii="Times New Roman" w:eastAsia="Times New Roman" w:hAnsi="Times New Roman" w:cs="Times New Roman"/>
          <w:bCs/>
          <w:sz w:val="24"/>
          <w:szCs w:val="24"/>
          <w:lang w:eastAsia="x-none"/>
        </w:rPr>
        <w:t>Текст :</w:t>
      </w:r>
      <w:proofErr w:type="gramEnd"/>
      <w:r w:rsidRPr="00077960">
        <w:rPr>
          <w:rFonts w:ascii="Times New Roman" w:eastAsia="Times New Roman" w:hAnsi="Times New Roman" w:cs="Times New Roman"/>
          <w:bCs/>
          <w:sz w:val="24"/>
          <w:szCs w:val="24"/>
          <w:lang w:eastAsia="x-none"/>
        </w:rPr>
        <w:t xml:space="preserve"> электронный // Образовательная платформа </w:t>
      </w:r>
      <w:proofErr w:type="spellStart"/>
      <w:r w:rsidRPr="00077960">
        <w:rPr>
          <w:rFonts w:ascii="Times New Roman" w:eastAsia="Times New Roman" w:hAnsi="Times New Roman" w:cs="Times New Roman"/>
          <w:bCs/>
          <w:sz w:val="24"/>
          <w:szCs w:val="24"/>
          <w:lang w:eastAsia="x-none"/>
        </w:rPr>
        <w:t>Юрайт</w:t>
      </w:r>
      <w:proofErr w:type="spellEnd"/>
      <w:r w:rsidRPr="00077960">
        <w:rPr>
          <w:rFonts w:ascii="Times New Roman" w:eastAsia="Times New Roman" w:hAnsi="Times New Roman" w:cs="Times New Roman"/>
          <w:bCs/>
          <w:sz w:val="24"/>
          <w:szCs w:val="24"/>
          <w:lang w:eastAsia="x-none"/>
        </w:rPr>
        <w:t xml:space="preserve"> [сайт]. — URL: </w:t>
      </w:r>
      <w:hyperlink r:id="rId17" w:history="1">
        <w:r w:rsidRPr="00077960">
          <w:rPr>
            <w:rStyle w:val="a9"/>
            <w:rFonts w:ascii="Times New Roman" w:eastAsia="Times New Roman" w:hAnsi="Times New Roman" w:cs="Times New Roman"/>
            <w:bCs/>
            <w:sz w:val="24"/>
            <w:szCs w:val="24"/>
            <w:lang w:eastAsia="x-none"/>
          </w:rPr>
          <w:t>https://urait.ru/bcode/532052</w:t>
        </w:r>
      </w:hyperlink>
      <w:r w:rsidRPr="00077960">
        <w:rPr>
          <w:rFonts w:ascii="Times New Roman" w:eastAsia="Times New Roman" w:hAnsi="Times New Roman" w:cs="Times New Roman"/>
          <w:bCs/>
          <w:sz w:val="24"/>
          <w:szCs w:val="24"/>
          <w:lang w:eastAsia="x-none"/>
        </w:rPr>
        <w:t>   </w:t>
      </w:r>
    </w:p>
    <w:p w14:paraId="6CA4EA03" w14:textId="77777777" w:rsidR="00077960" w:rsidRPr="00077960" w:rsidRDefault="00077960" w:rsidP="00077960">
      <w:pPr>
        <w:spacing w:after="0"/>
        <w:ind w:firstLine="709"/>
        <w:rPr>
          <w:rFonts w:ascii="Times New Roman" w:eastAsia="Times New Roman" w:hAnsi="Times New Roman" w:cs="Times New Roman"/>
          <w:bCs/>
          <w:sz w:val="24"/>
          <w:szCs w:val="24"/>
          <w:lang w:eastAsia="x-none"/>
        </w:rPr>
      </w:pPr>
      <w:r w:rsidRPr="00077960">
        <w:rPr>
          <w:rFonts w:ascii="Times New Roman" w:eastAsia="Times New Roman" w:hAnsi="Times New Roman" w:cs="Times New Roman"/>
          <w:bCs/>
          <w:sz w:val="24"/>
          <w:szCs w:val="24"/>
          <w:lang w:eastAsia="x-none"/>
        </w:rPr>
        <w:lastRenderedPageBreak/>
        <w:t xml:space="preserve">8. Левкин, Г. Г.  Коммерческая </w:t>
      </w:r>
      <w:proofErr w:type="gramStart"/>
      <w:r w:rsidRPr="00077960">
        <w:rPr>
          <w:rFonts w:ascii="Times New Roman" w:eastAsia="Times New Roman" w:hAnsi="Times New Roman" w:cs="Times New Roman"/>
          <w:bCs/>
          <w:sz w:val="24"/>
          <w:szCs w:val="24"/>
          <w:lang w:eastAsia="x-none"/>
        </w:rPr>
        <w:t>деятельность :</w:t>
      </w:r>
      <w:proofErr w:type="gramEnd"/>
      <w:r w:rsidRPr="00077960">
        <w:rPr>
          <w:rFonts w:ascii="Times New Roman" w:eastAsia="Times New Roman" w:hAnsi="Times New Roman" w:cs="Times New Roman"/>
          <w:bCs/>
          <w:sz w:val="24"/>
          <w:szCs w:val="24"/>
          <w:lang w:eastAsia="x-none"/>
        </w:rPr>
        <w:t xml:space="preserve"> учебник и практикум для среднего профессионального образования / Г. Г. Левкин, О. А. Никифоров. — 3-е изд., </w:t>
      </w:r>
      <w:proofErr w:type="spellStart"/>
      <w:r w:rsidRPr="00077960">
        <w:rPr>
          <w:rFonts w:ascii="Times New Roman" w:eastAsia="Times New Roman" w:hAnsi="Times New Roman" w:cs="Times New Roman"/>
          <w:bCs/>
          <w:sz w:val="24"/>
          <w:szCs w:val="24"/>
          <w:lang w:eastAsia="x-none"/>
        </w:rPr>
        <w:t>перераб</w:t>
      </w:r>
      <w:proofErr w:type="spellEnd"/>
      <w:r w:rsidRPr="00077960">
        <w:rPr>
          <w:rFonts w:ascii="Times New Roman" w:eastAsia="Times New Roman" w:hAnsi="Times New Roman" w:cs="Times New Roman"/>
          <w:bCs/>
          <w:sz w:val="24"/>
          <w:szCs w:val="24"/>
          <w:lang w:eastAsia="x-none"/>
        </w:rPr>
        <w:t xml:space="preserve">. и доп. — </w:t>
      </w:r>
      <w:proofErr w:type="gramStart"/>
      <w:r w:rsidRPr="00077960">
        <w:rPr>
          <w:rFonts w:ascii="Times New Roman" w:eastAsia="Times New Roman" w:hAnsi="Times New Roman" w:cs="Times New Roman"/>
          <w:bCs/>
          <w:sz w:val="24"/>
          <w:szCs w:val="24"/>
          <w:lang w:eastAsia="x-none"/>
        </w:rPr>
        <w:t>Москва :</w:t>
      </w:r>
      <w:proofErr w:type="gramEnd"/>
      <w:r w:rsidRPr="00077960">
        <w:rPr>
          <w:rFonts w:ascii="Times New Roman" w:eastAsia="Times New Roman" w:hAnsi="Times New Roman" w:cs="Times New Roman"/>
          <w:bCs/>
          <w:sz w:val="24"/>
          <w:szCs w:val="24"/>
          <w:lang w:eastAsia="x-none"/>
        </w:rPr>
        <w:t xml:space="preserve"> Издательство </w:t>
      </w:r>
      <w:proofErr w:type="spellStart"/>
      <w:r w:rsidRPr="00077960">
        <w:rPr>
          <w:rFonts w:ascii="Times New Roman" w:eastAsia="Times New Roman" w:hAnsi="Times New Roman" w:cs="Times New Roman"/>
          <w:bCs/>
          <w:sz w:val="24"/>
          <w:szCs w:val="24"/>
          <w:lang w:eastAsia="x-none"/>
        </w:rPr>
        <w:t>Юрайт</w:t>
      </w:r>
      <w:proofErr w:type="spellEnd"/>
      <w:r w:rsidRPr="00077960">
        <w:rPr>
          <w:rFonts w:ascii="Times New Roman" w:eastAsia="Times New Roman" w:hAnsi="Times New Roman" w:cs="Times New Roman"/>
          <w:bCs/>
          <w:sz w:val="24"/>
          <w:szCs w:val="24"/>
          <w:lang w:eastAsia="x-none"/>
        </w:rPr>
        <w:t xml:space="preserve">, 2023. — 265 с. — (Профессиональное образование). — ISBN 978-5-534-17372-7. — </w:t>
      </w:r>
      <w:proofErr w:type="gramStart"/>
      <w:r w:rsidRPr="00077960">
        <w:rPr>
          <w:rFonts w:ascii="Times New Roman" w:eastAsia="Times New Roman" w:hAnsi="Times New Roman" w:cs="Times New Roman"/>
          <w:bCs/>
          <w:sz w:val="24"/>
          <w:szCs w:val="24"/>
          <w:lang w:eastAsia="x-none"/>
        </w:rPr>
        <w:t>Текст :</w:t>
      </w:r>
      <w:proofErr w:type="gramEnd"/>
      <w:r w:rsidRPr="00077960">
        <w:rPr>
          <w:rFonts w:ascii="Times New Roman" w:eastAsia="Times New Roman" w:hAnsi="Times New Roman" w:cs="Times New Roman"/>
          <w:bCs/>
          <w:sz w:val="24"/>
          <w:szCs w:val="24"/>
          <w:lang w:eastAsia="x-none"/>
        </w:rPr>
        <w:t xml:space="preserve"> электронный // Образовательная платформа </w:t>
      </w:r>
      <w:proofErr w:type="spellStart"/>
      <w:r w:rsidRPr="00077960">
        <w:rPr>
          <w:rFonts w:ascii="Times New Roman" w:eastAsia="Times New Roman" w:hAnsi="Times New Roman" w:cs="Times New Roman"/>
          <w:bCs/>
          <w:sz w:val="24"/>
          <w:szCs w:val="24"/>
          <w:lang w:eastAsia="x-none"/>
        </w:rPr>
        <w:t>Юрайт</w:t>
      </w:r>
      <w:proofErr w:type="spellEnd"/>
      <w:r w:rsidRPr="00077960">
        <w:rPr>
          <w:rFonts w:ascii="Times New Roman" w:eastAsia="Times New Roman" w:hAnsi="Times New Roman" w:cs="Times New Roman"/>
          <w:bCs/>
          <w:sz w:val="24"/>
          <w:szCs w:val="24"/>
          <w:lang w:eastAsia="x-none"/>
        </w:rPr>
        <w:t xml:space="preserve"> [сайт]. — URL: </w:t>
      </w:r>
      <w:hyperlink r:id="rId18" w:history="1">
        <w:r w:rsidRPr="00077960">
          <w:rPr>
            <w:rStyle w:val="a9"/>
            <w:rFonts w:ascii="Times New Roman" w:eastAsia="Times New Roman" w:hAnsi="Times New Roman" w:cs="Times New Roman"/>
            <w:bCs/>
            <w:sz w:val="24"/>
            <w:szCs w:val="24"/>
            <w:lang w:eastAsia="x-none"/>
          </w:rPr>
          <w:t>https://urait.ru/bcode/532973</w:t>
        </w:r>
      </w:hyperlink>
      <w:r w:rsidRPr="00077960">
        <w:rPr>
          <w:rFonts w:ascii="Times New Roman" w:eastAsia="Times New Roman" w:hAnsi="Times New Roman" w:cs="Times New Roman"/>
          <w:bCs/>
          <w:sz w:val="24"/>
          <w:szCs w:val="24"/>
          <w:lang w:eastAsia="x-none"/>
        </w:rPr>
        <w:t>   </w:t>
      </w:r>
    </w:p>
    <w:p w14:paraId="0DB2705A" w14:textId="77777777" w:rsidR="00077960" w:rsidRPr="00077960" w:rsidRDefault="00077960" w:rsidP="00077960">
      <w:pPr>
        <w:spacing w:after="0"/>
        <w:ind w:firstLine="709"/>
        <w:rPr>
          <w:rFonts w:ascii="Times New Roman" w:eastAsia="Times New Roman" w:hAnsi="Times New Roman" w:cs="Times New Roman"/>
          <w:bCs/>
          <w:sz w:val="24"/>
          <w:szCs w:val="24"/>
          <w:lang w:eastAsia="x-none"/>
        </w:rPr>
      </w:pPr>
      <w:r w:rsidRPr="00077960">
        <w:rPr>
          <w:rFonts w:ascii="Times New Roman" w:eastAsia="Times New Roman" w:hAnsi="Times New Roman" w:cs="Times New Roman"/>
          <w:bCs/>
          <w:sz w:val="24"/>
          <w:szCs w:val="24"/>
          <w:lang w:eastAsia="x-none"/>
        </w:rPr>
        <w:t xml:space="preserve">9. </w:t>
      </w:r>
      <w:proofErr w:type="spellStart"/>
      <w:r w:rsidRPr="00077960">
        <w:rPr>
          <w:rFonts w:ascii="Times New Roman" w:eastAsia="Times New Roman" w:hAnsi="Times New Roman" w:cs="Times New Roman"/>
          <w:bCs/>
          <w:sz w:val="24"/>
          <w:szCs w:val="24"/>
          <w:lang w:eastAsia="x-none"/>
        </w:rPr>
        <w:t>Каращук</w:t>
      </w:r>
      <w:proofErr w:type="spellEnd"/>
      <w:r w:rsidRPr="00077960">
        <w:rPr>
          <w:rFonts w:ascii="Times New Roman" w:eastAsia="Times New Roman" w:hAnsi="Times New Roman" w:cs="Times New Roman"/>
          <w:bCs/>
          <w:sz w:val="24"/>
          <w:szCs w:val="24"/>
          <w:lang w:eastAsia="x-none"/>
        </w:rPr>
        <w:t xml:space="preserve">, О. С.  Торговое дело. Введение в </w:t>
      </w:r>
      <w:proofErr w:type="gramStart"/>
      <w:r w:rsidRPr="00077960">
        <w:rPr>
          <w:rFonts w:ascii="Times New Roman" w:eastAsia="Times New Roman" w:hAnsi="Times New Roman" w:cs="Times New Roman"/>
          <w:bCs/>
          <w:sz w:val="24"/>
          <w:szCs w:val="24"/>
          <w:lang w:eastAsia="x-none"/>
        </w:rPr>
        <w:t>профессию :</w:t>
      </w:r>
      <w:proofErr w:type="gramEnd"/>
      <w:r w:rsidRPr="00077960">
        <w:rPr>
          <w:rFonts w:ascii="Times New Roman" w:eastAsia="Times New Roman" w:hAnsi="Times New Roman" w:cs="Times New Roman"/>
          <w:bCs/>
          <w:sz w:val="24"/>
          <w:szCs w:val="24"/>
          <w:lang w:eastAsia="x-none"/>
        </w:rPr>
        <w:t xml:space="preserve"> учебное пособие для среднего профессионального образования / О. С. </w:t>
      </w:r>
      <w:proofErr w:type="spellStart"/>
      <w:r w:rsidRPr="00077960">
        <w:rPr>
          <w:rFonts w:ascii="Times New Roman" w:eastAsia="Times New Roman" w:hAnsi="Times New Roman" w:cs="Times New Roman"/>
          <w:bCs/>
          <w:sz w:val="24"/>
          <w:szCs w:val="24"/>
          <w:lang w:eastAsia="x-none"/>
        </w:rPr>
        <w:t>Каращук</w:t>
      </w:r>
      <w:proofErr w:type="spellEnd"/>
      <w:r w:rsidRPr="00077960">
        <w:rPr>
          <w:rFonts w:ascii="Times New Roman" w:eastAsia="Times New Roman" w:hAnsi="Times New Roman" w:cs="Times New Roman"/>
          <w:bCs/>
          <w:sz w:val="24"/>
          <w:szCs w:val="24"/>
          <w:lang w:eastAsia="x-none"/>
        </w:rPr>
        <w:t xml:space="preserve">. — 2-е изд., </w:t>
      </w:r>
      <w:proofErr w:type="spellStart"/>
      <w:r w:rsidRPr="00077960">
        <w:rPr>
          <w:rFonts w:ascii="Times New Roman" w:eastAsia="Times New Roman" w:hAnsi="Times New Roman" w:cs="Times New Roman"/>
          <w:bCs/>
          <w:sz w:val="24"/>
          <w:szCs w:val="24"/>
          <w:lang w:eastAsia="x-none"/>
        </w:rPr>
        <w:t>перераб</w:t>
      </w:r>
      <w:proofErr w:type="spellEnd"/>
      <w:r w:rsidRPr="00077960">
        <w:rPr>
          <w:rFonts w:ascii="Times New Roman" w:eastAsia="Times New Roman" w:hAnsi="Times New Roman" w:cs="Times New Roman"/>
          <w:bCs/>
          <w:sz w:val="24"/>
          <w:szCs w:val="24"/>
          <w:lang w:eastAsia="x-none"/>
        </w:rPr>
        <w:t xml:space="preserve">. и доп. — </w:t>
      </w:r>
      <w:proofErr w:type="gramStart"/>
      <w:r w:rsidRPr="00077960">
        <w:rPr>
          <w:rFonts w:ascii="Times New Roman" w:eastAsia="Times New Roman" w:hAnsi="Times New Roman" w:cs="Times New Roman"/>
          <w:bCs/>
          <w:sz w:val="24"/>
          <w:szCs w:val="24"/>
          <w:lang w:eastAsia="x-none"/>
        </w:rPr>
        <w:t>Москва :</w:t>
      </w:r>
      <w:proofErr w:type="gramEnd"/>
      <w:r w:rsidRPr="00077960">
        <w:rPr>
          <w:rFonts w:ascii="Times New Roman" w:eastAsia="Times New Roman" w:hAnsi="Times New Roman" w:cs="Times New Roman"/>
          <w:bCs/>
          <w:sz w:val="24"/>
          <w:szCs w:val="24"/>
          <w:lang w:eastAsia="x-none"/>
        </w:rPr>
        <w:t xml:space="preserve"> Издательство </w:t>
      </w:r>
      <w:proofErr w:type="spellStart"/>
      <w:r w:rsidRPr="00077960">
        <w:rPr>
          <w:rFonts w:ascii="Times New Roman" w:eastAsia="Times New Roman" w:hAnsi="Times New Roman" w:cs="Times New Roman"/>
          <w:bCs/>
          <w:sz w:val="24"/>
          <w:szCs w:val="24"/>
          <w:lang w:eastAsia="x-none"/>
        </w:rPr>
        <w:t>Юрайт</w:t>
      </w:r>
      <w:proofErr w:type="spellEnd"/>
      <w:r w:rsidRPr="00077960">
        <w:rPr>
          <w:rFonts w:ascii="Times New Roman" w:eastAsia="Times New Roman" w:hAnsi="Times New Roman" w:cs="Times New Roman"/>
          <w:bCs/>
          <w:sz w:val="24"/>
          <w:szCs w:val="24"/>
          <w:lang w:eastAsia="x-none"/>
        </w:rPr>
        <w:t xml:space="preserve">, 2023. — 143 с. — (Профессиональное образование). — ISBN 978-5-534-15823-6. — </w:t>
      </w:r>
      <w:proofErr w:type="gramStart"/>
      <w:r w:rsidRPr="00077960">
        <w:rPr>
          <w:rFonts w:ascii="Times New Roman" w:eastAsia="Times New Roman" w:hAnsi="Times New Roman" w:cs="Times New Roman"/>
          <w:bCs/>
          <w:sz w:val="24"/>
          <w:szCs w:val="24"/>
          <w:lang w:eastAsia="x-none"/>
        </w:rPr>
        <w:t>Текст :</w:t>
      </w:r>
      <w:proofErr w:type="gramEnd"/>
      <w:r w:rsidRPr="00077960">
        <w:rPr>
          <w:rFonts w:ascii="Times New Roman" w:eastAsia="Times New Roman" w:hAnsi="Times New Roman" w:cs="Times New Roman"/>
          <w:bCs/>
          <w:sz w:val="24"/>
          <w:szCs w:val="24"/>
          <w:lang w:eastAsia="x-none"/>
        </w:rPr>
        <w:t xml:space="preserve"> электронный // Образовательная платформа </w:t>
      </w:r>
      <w:proofErr w:type="spellStart"/>
      <w:r w:rsidRPr="00077960">
        <w:rPr>
          <w:rFonts w:ascii="Times New Roman" w:eastAsia="Times New Roman" w:hAnsi="Times New Roman" w:cs="Times New Roman"/>
          <w:bCs/>
          <w:sz w:val="24"/>
          <w:szCs w:val="24"/>
          <w:lang w:eastAsia="x-none"/>
        </w:rPr>
        <w:t>Юрайт</w:t>
      </w:r>
      <w:proofErr w:type="spellEnd"/>
      <w:r w:rsidRPr="00077960">
        <w:rPr>
          <w:rFonts w:ascii="Times New Roman" w:eastAsia="Times New Roman" w:hAnsi="Times New Roman" w:cs="Times New Roman"/>
          <w:bCs/>
          <w:sz w:val="24"/>
          <w:szCs w:val="24"/>
          <w:lang w:eastAsia="x-none"/>
        </w:rPr>
        <w:t xml:space="preserve"> [сайт]. — URL: </w:t>
      </w:r>
      <w:hyperlink r:id="rId19" w:history="1">
        <w:r w:rsidRPr="00077960">
          <w:rPr>
            <w:rStyle w:val="a9"/>
            <w:rFonts w:ascii="Times New Roman" w:eastAsia="Times New Roman" w:hAnsi="Times New Roman" w:cs="Times New Roman"/>
            <w:bCs/>
            <w:sz w:val="24"/>
            <w:szCs w:val="24"/>
            <w:lang w:eastAsia="x-none"/>
          </w:rPr>
          <w:t>https://urait.ru/bcode/509827</w:t>
        </w:r>
      </w:hyperlink>
      <w:r w:rsidRPr="00077960">
        <w:rPr>
          <w:rFonts w:ascii="Times New Roman" w:eastAsia="Times New Roman" w:hAnsi="Times New Roman" w:cs="Times New Roman"/>
          <w:bCs/>
          <w:sz w:val="24"/>
          <w:szCs w:val="24"/>
          <w:lang w:eastAsia="x-none"/>
        </w:rPr>
        <w:t xml:space="preserve">  </w:t>
      </w:r>
    </w:p>
    <w:p w14:paraId="05D75DE5" w14:textId="77777777" w:rsidR="00077960" w:rsidRPr="00010517" w:rsidRDefault="00077960" w:rsidP="005D2A5F">
      <w:pPr>
        <w:spacing w:after="0"/>
        <w:ind w:firstLine="709"/>
        <w:rPr>
          <w:rFonts w:ascii="Times New Roman" w:eastAsia="Times New Roman" w:hAnsi="Times New Roman" w:cs="Times New Roman"/>
        </w:rPr>
      </w:pPr>
    </w:p>
    <w:p w14:paraId="30818024" w14:textId="06C229D6" w:rsidR="00863505" w:rsidRPr="00077960" w:rsidRDefault="00863505" w:rsidP="00246766">
      <w:pPr>
        <w:suppressAutoHyphens/>
        <w:spacing w:after="0"/>
        <w:ind w:firstLine="709"/>
        <w:contextualSpacing/>
        <w:rPr>
          <w:rFonts w:ascii="Times New Roman" w:eastAsia="Times New Roman" w:hAnsi="Times New Roman" w:cs="Times New Roman"/>
          <w:bCs/>
          <w:i/>
          <w:sz w:val="24"/>
          <w:szCs w:val="24"/>
        </w:rPr>
      </w:pPr>
      <w:r w:rsidRPr="00077960">
        <w:rPr>
          <w:rFonts w:ascii="Times New Roman" w:eastAsia="Times New Roman" w:hAnsi="Times New Roman" w:cs="Times New Roman"/>
          <w:b/>
          <w:bCs/>
          <w:sz w:val="24"/>
          <w:szCs w:val="24"/>
        </w:rPr>
        <w:t>3.2.</w:t>
      </w:r>
      <w:r w:rsidR="005D2A5F" w:rsidRPr="00077960">
        <w:rPr>
          <w:rFonts w:ascii="Times New Roman" w:eastAsia="Times New Roman" w:hAnsi="Times New Roman" w:cs="Times New Roman"/>
          <w:b/>
          <w:bCs/>
          <w:sz w:val="24"/>
          <w:szCs w:val="24"/>
        </w:rPr>
        <w:t>2</w:t>
      </w:r>
      <w:r w:rsidRPr="00077960">
        <w:rPr>
          <w:rFonts w:ascii="Times New Roman" w:eastAsia="Times New Roman" w:hAnsi="Times New Roman" w:cs="Times New Roman"/>
          <w:b/>
          <w:bCs/>
          <w:sz w:val="24"/>
          <w:szCs w:val="24"/>
        </w:rPr>
        <w:t xml:space="preserve">. Дополнительные источники </w:t>
      </w:r>
    </w:p>
    <w:p w14:paraId="1CC587FD" w14:textId="422DCAF5" w:rsidR="00856866" w:rsidRPr="00077960" w:rsidRDefault="00856866" w:rsidP="00AA76EC">
      <w:pPr>
        <w:pStyle w:val="aa"/>
        <w:widowControl w:val="0"/>
        <w:numPr>
          <w:ilvl w:val="3"/>
          <w:numId w:val="11"/>
        </w:numPr>
        <w:tabs>
          <w:tab w:val="left" w:pos="942"/>
        </w:tabs>
        <w:autoSpaceDE w:val="0"/>
        <w:autoSpaceDN w:val="0"/>
        <w:spacing w:before="0" w:after="0" w:line="321" w:lineRule="exact"/>
        <w:rPr>
          <w:rFonts w:ascii="Times New Roman" w:hAnsi="Times New Roman" w:cs="Times New Roman"/>
        </w:rPr>
      </w:pPr>
      <w:r w:rsidRPr="00077960">
        <w:rPr>
          <w:rFonts w:ascii="Times New Roman" w:hAnsi="Times New Roman" w:cs="Times New Roman"/>
        </w:rPr>
        <w:t>Закон «О защите прав потребителей»</w:t>
      </w:r>
      <w:r w:rsidR="005D2A5F" w:rsidRPr="00077960">
        <w:rPr>
          <w:rFonts w:ascii="Times New Roman" w:hAnsi="Times New Roman" w:cs="Times New Roman"/>
          <w:lang w:val="ru-RU"/>
        </w:rPr>
        <w:t xml:space="preserve"> (в редакции Федерального закона от 9 января 1996 года N 2-ФЗ) (с изменениями на 5 декабря 2022 года)</w:t>
      </w:r>
    </w:p>
    <w:p w14:paraId="11F182DF" w14:textId="77777777" w:rsidR="00863505" w:rsidRPr="00010517" w:rsidRDefault="00863505" w:rsidP="00946AD7">
      <w:pPr>
        <w:spacing w:after="0" w:line="240" w:lineRule="auto"/>
        <w:ind w:firstLine="709"/>
        <w:rPr>
          <w:lang w:val="x-none"/>
        </w:rPr>
      </w:pPr>
    </w:p>
    <w:p w14:paraId="3432AD7D" w14:textId="71CFDF82" w:rsidR="00863505" w:rsidRPr="00077960" w:rsidRDefault="00863505" w:rsidP="00863505">
      <w:pPr>
        <w:jc w:val="center"/>
        <w:rPr>
          <w:rFonts w:ascii="Times New Roman" w:eastAsia="Times New Roman" w:hAnsi="Times New Roman" w:cs="Times New Roman"/>
          <w:b/>
          <w:bCs/>
          <w:sz w:val="24"/>
          <w:szCs w:val="24"/>
        </w:rPr>
      </w:pPr>
      <w:r w:rsidRPr="00077960">
        <w:rPr>
          <w:rFonts w:ascii="Times New Roman" w:eastAsia="Times New Roman" w:hAnsi="Times New Roman" w:cs="Times New Roman"/>
          <w:b/>
          <w:bCs/>
          <w:sz w:val="24"/>
          <w:szCs w:val="24"/>
        </w:rPr>
        <w:t xml:space="preserve">4. КОНТРОЛЬ И ОЦЕНКА РЕЗУЛЬТАТОВ ОСВОЕНИЯ </w:t>
      </w:r>
      <w:r w:rsidRPr="00077960">
        <w:rPr>
          <w:rFonts w:ascii="Times New Roman" w:eastAsia="Times New Roman" w:hAnsi="Times New Roman" w:cs="Times New Roman"/>
          <w:b/>
          <w:bCs/>
          <w:sz w:val="24"/>
          <w:szCs w:val="24"/>
        </w:rPr>
        <w:br/>
        <w:t>ПРОФЕССИОНАЛЬНОЙ ДИСЦИПЛИНЫ</w:t>
      </w:r>
    </w:p>
    <w:tbl>
      <w:tblPr>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2936"/>
      </w:tblGrid>
      <w:tr w:rsidR="00863505" w:rsidRPr="00077960" w14:paraId="00F30004" w14:textId="77777777" w:rsidTr="00863505">
        <w:tc>
          <w:tcPr>
            <w:tcW w:w="1712" w:type="pct"/>
          </w:tcPr>
          <w:p w14:paraId="17366D34" w14:textId="77777777" w:rsidR="00863505" w:rsidRPr="00077960" w:rsidRDefault="00863505" w:rsidP="00863505">
            <w:pPr>
              <w:spacing w:after="0" w:line="240" w:lineRule="auto"/>
              <w:jc w:val="center"/>
              <w:rPr>
                <w:rFonts w:ascii="Times New Roman" w:eastAsia="Calibri" w:hAnsi="Times New Roman" w:cs="Times New Roman"/>
                <w:sz w:val="24"/>
                <w:szCs w:val="24"/>
              </w:rPr>
            </w:pPr>
            <w:r w:rsidRPr="00077960">
              <w:rPr>
                <w:rFonts w:ascii="Times New Roman" w:eastAsia="Calibri" w:hAnsi="Times New Roman" w:cs="Times New Roman"/>
                <w:sz w:val="24"/>
                <w:szCs w:val="24"/>
              </w:rPr>
              <w:t>Результаты обучения</w:t>
            </w:r>
          </w:p>
        </w:tc>
        <w:tc>
          <w:tcPr>
            <w:tcW w:w="1712" w:type="pct"/>
          </w:tcPr>
          <w:p w14:paraId="1E0820BC" w14:textId="77777777" w:rsidR="00863505" w:rsidRPr="00077960" w:rsidRDefault="00863505" w:rsidP="00863505">
            <w:pPr>
              <w:spacing w:after="0" w:line="240" w:lineRule="auto"/>
              <w:jc w:val="center"/>
              <w:rPr>
                <w:rFonts w:ascii="Times New Roman" w:eastAsia="Calibri" w:hAnsi="Times New Roman" w:cs="Times New Roman"/>
                <w:sz w:val="24"/>
                <w:szCs w:val="24"/>
              </w:rPr>
            </w:pPr>
            <w:r w:rsidRPr="00077960">
              <w:rPr>
                <w:rFonts w:ascii="Times New Roman" w:eastAsia="Calibri" w:hAnsi="Times New Roman" w:cs="Times New Roman"/>
                <w:sz w:val="24"/>
                <w:szCs w:val="24"/>
              </w:rPr>
              <w:t>Критерии оценки</w:t>
            </w:r>
          </w:p>
        </w:tc>
        <w:tc>
          <w:tcPr>
            <w:tcW w:w="1576" w:type="pct"/>
          </w:tcPr>
          <w:p w14:paraId="38DC92A8" w14:textId="77777777" w:rsidR="00863505" w:rsidRPr="00077960" w:rsidRDefault="00863505" w:rsidP="00863505">
            <w:pPr>
              <w:spacing w:after="0" w:line="240" w:lineRule="auto"/>
              <w:jc w:val="center"/>
              <w:rPr>
                <w:rFonts w:ascii="Times New Roman" w:eastAsia="Calibri" w:hAnsi="Times New Roman" w:cs="Times New Roman"/>
                <w:sz w:val="24"/>
                <w:szCs w:val="24"/>
              </w:rPr>
            </w:pPr>
            <w:r w:rsidRPr="00077960">
              <w:rPr>
                <w:rFonts w:ascii="Times New Roman" w:eastAsia="Calibri" w:hAnsi="Times New Roman" w:cs="Times New Roman"/>
                <w:sz w:val="24"/>
                <w:szCs w:val="24"/>
              </w:rPr>
              <w:t>Методы оценки</w:t>
            </w:r>
          </w:p>
        </w:tc>
      </w:tr>
      <w:tr w:rsidR="00863505" w:rsidRPr="00077960" w14:paraId="46774F4C" w14:textId="77777777" w:rsidTr="00863505">
        <w:tc>
          <w:tcPr>
            <w:tcW w:w="1712" w:type="pct"/>
          </w:tcPr>
          <w:p w14:paraId="6BF0EE58" w14:textId="4839CDC3" w:rsidR="00856866" w:rsidRPr="00077960" w:rsidRDefault="00856866" w:rsidP="00856866">
            <w:pPr>
              <w:spacing w:after="0" w:line="240" w:lineRule="auto"/>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-Умения</w:t>
            </w:r>
          </w:p>
          <w:p w14:paraId="1B81EDB4" w14:textId="77777777" w:rsidR="00B20CB1" w:rsidRPr="00077960" w:rsidRDefault="00B20CB1" w:rsidP="00B20CB1">
            <w:pPr>
              <w:spacing w:after="0" w:line="240" w:lineRule="auto"/>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организовывать рабочее место;</w:t>
            </w:r>
          </w:p>
          <w:p w14:paraId="6288D659" w14:textId="77777777" w:rsidR="00B20CB1" w:rsidRPr="00077960" w:rsidRDefault="00B20CB1" w:rsidP="00B20CB1">
            <w:pPr>
              <w:spacing w:after="0" w:line="240" w:lineRule="auto"/>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ориентироваться в операциях бухгалтерского учета и бухгалтерской отчетности;</w:t>
            </w:r>
          </w:p>
          <w:p w14:paraId="36940ADF" w14:textId="77777777" w:rsidR="00B20CB1" w:rsidRPr="00077960" w:rsidRDefault="00B20CB1" w:rsidP="00B20CB1">
            <w:pPr>
              <w:spacing w:after="0" w:line="240" w:lineRule="auto"/>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устанавливать вид и тип организации торговли по идентифицирующим признакам;</w:t>
            </w:r>
          </w:p>
          <w:p w14:paraId="6871CE1F" w14:textId="77777777" w:rsidR="00B20CB1" w:rsidRPr="00077960" w:rsidRDefault="00B20CB1" w:rsidP="00B20CB1">
            <w:pPr>
              <w:spacing w:after="0" w:line="240" w:lineRule="auto"/>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определять критерии конкурентоспособности на основе покупательского спроса;</w:t>
            </w:r>
          </w:p>
          <w:p w14:paraId="4BCBCF1D" w14:textId="70FD758B" w:rsidR="00863505" w:rsidRPr="00077960" w:rsidRDefault="00B20CB1" w:rsidP="00B20CB1">
            <w:pPr>
              <w:spacing w:after="0" w:line="240" w:lineRule="auto"/>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применять правила торгового обслуживания и правила торговли в профессиональной деятельности:</w:t>
            </w:r>
          </w:p>
        </w:tc>
        <w:tc>
          <w:tcPr>
            <w:tcW w:w="1712" w:type="pct"/>
          </w:tcPr>
          <w:p w14:paraId="64D56BF7" w14:textId="77777777" w:rsidR="00863505" w:rsidRPr="00077960" w:rsidRDefault="00863505" w:rsidP="00863505">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Полнота ответов, точность формулировок, не менее 75% правильных ответов.</w:t>
            </w:r>
          </w:p>
          <w:p w14:paraId="6A9BDA2A" w14:textId="77777777" w:rsidR="00863505" w:rsidRPr="00077960" w:rsidRDefault="00863505" w:rsidP="00863505">
            <w:pPr>
              <w:spacing w:after="0" w:line="240" w:lineRule="auto"/>
              <w:jc w:val="both"/>
              <w:rPr>
                <w:rFonts w:ascii="Times New Roman" w:eastAsia="Calibri" w:hAnsi="Times New Roman" w:cs="Times New Roman"/>
                <w:color w:val="000000"/>
                <w:sz w:val="24"/>
                <w:szCs w:val="24"/>
              </w:rPr>
            </w:pPr>
            <w:r w:rsidRPr="00077960">
              <w:rPr>
                <w:rFonts w:ascii="Times New Roman" w:eastAsia="Calibri" w:hAnsi="Times New Roman" w:cs="Times New Roman"/>
                <w:sz w:val="24"/>
                <w:szCs w:val="24"/>
              </w:rPr>
              <w:t xml:space="preserve">Не менее 75% правильных </w:t>
            </w:r>
            <w:r w:rsidRPr="00077960">
              <w:rPr>
                <w:rFonts w:ascii="Times New Roman" w:eastAsia="Calibri" w:hAnsi="Times New Roman" w:cs="Times New Roman"/>
                <w:color w:val="000000"/>
                <w:sz w:val="24"/>
                <w:szCs w:val="24"/>
              </w:rPr>
              <w:t>ответов.</w:t>
            </w:r>
          </w:p>
          <w:p w14:paraId="780D6BA0" w14:textId="77777777" w:rsidR="00863505" w:rsidRPr="00077960" w:rsidRDefault="00863505" w:rsidP="00863505">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color w:val="000000"/>
                <w:sz w:val="24"/>
                <w:szCs w:val="24"/>
              </w:rPr>
              <w:t xml:space="preserve">Адекватность </w:t>
            </w:r>
            <w:r w:rsidRPr="00077960">
              <w:rPr>
                <w:rFonts w:ascii="Times New Roman" w:eastAsia="Calibri" w:hAnsi="Times New Roman" w:cs="Times New Roman"/>
                <w:sz w:val="24"/>
                <w:szCs w:val="24"/>
              </w:rPr>
              <w:t xml:space="preserve">результатов поставленным целям, </w:t>
            </w:r>
          </w:p>
          <w:p w14:paraId="35E6C852" w14:textId="77777777" w:rsidR="00863505" w:rsidRPr="00077960" w:rsidRDefault="00863505" w:rsidP="00863505">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полнота ответов, точность формулировок, адекватность применения профессиональной терминологии</w:t>
            </w:r>
          </w:p>
          <w:p w14:paraId="719FBA8B" w14:textId="77777777" w:rsidR="00863505" w:rsidRPr="00077960" w:rsidRDefault="00863505" w:rsidP="00863505">
            <w:pPr>
              <w:spacing w:after="0" w:line="240" w:lineRule="auto"/>
              <w:jc w:val="both"/>
              <w:rPr>
                <w:rFonts w:ascii="Times New Roman" w:eastAsia="Calibri" w:hAnsi="Times New Roman" w:cs="Times New Roman"/>
                <w:bCs/>
                <w:sz w:val="24"/>
                <w:szCs w:val="24"/>
              </w:rPr>
            </w:pPr>
          </w:p>
        </w:tc>
        <w:tc>
          <w:tcPr>
            <w:tcW w:w="1576" w:type="pct"/>
          </w:tcPr>
          <w:p w14:paraId="17C44EA6" w14:textId="77777777" w:rsidR="00863505" w:rsidRPr="00077960" w:rsidRDefault="00863505" w:rsidP="00863505">
            <w:pPr>
              <w:spacing w:after="0" w:line="240" w:lineRule="auto"/>
              <w:jc w:val="both"/>
              <w:rPr>
                <w:rFonts w:ascii="Times New Roman" w:eastAsia="Calibri" w:hAnsi="Times New Roman" w:cs="Times New Roman"/>
                <w:b/>
                <w:sz w:val="24"/>
                <w:szCs w:val="24"/>
              </w:rPr>
            </w:pPr>
            <w:r w:rsidRPr="00077960">
              <w:rPr>
                <w:rFonts w:ascii="Times New Roman" w:eastAsia="Calibri" w:hAnsi="Times New Roman" w:cs="Times New Roman"/>
                <w:b/>
                <w:sz w:val="24"/>
                <w:szCs w:val="24"/>
              </w:rPr>
              <w:t>Текущий контроль:</w:t>
            </w:r>
          </w:p>
          <w:p w14:paraId="6109FC5C" w14:textId="77777777" w:rsidR="00863505" w:rsidRPr="00077960" w:rsidRDefault="00863505" w:rsidP="00863505">
            <w:pPr>
              <w:tabs>
                <w:tab w:val="left" w:pos="251"/>
              </w:tabs>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-устный опрос;</w:t>
            </w:r>
          </w:p>
          <w:p w14:paraId="57234F41" w14:textId="77777777" w:rsidR="00863505" w:rsidRPr="00077960" w:rsidRDefault="00863505" w:rsidP="00863505">
            <w:pPr>
              <w:tabs>
                <w:tab w:val="left" w:pos="251"/>
              </w:tabs>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-тестирование;</w:t>
            </w:r>
          </w:p>
          <w:p w14:paraId="00A457CB" w14:textId="77777777" w:rsidR="00863505" w:rsidRPr="00077960" w:rsidRDefault="00863505" w:rsidP="00863505">
            <w:pPr>
              <w:tabs>
                <w:tab w:val="left" w:pos="251"/>
                <w:tab w:val="left" w:pos="393"/>
              </w:tabs>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-оценка результатов контрольных работ.</w:t>
            </w:r>
          </w:p>
          <w:p w14:paraId="3BC8BECB" w14:textId="77777777" w:rsidR="00863505" w:rsidRPr="00077960" w:rsidRDefault="00863505" w:rsidP="00863505">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b/>
                <w:sz w:val="24"/>
                <w:szCs w:val="24"/>
              </w:rPr>
              <w:t>Промежуточная аттестация:</w:t>
            </w:r>
          </w:p>
          <w:p w14:paraId="1F4C467E" w14:textId="77777777" w:rsidR="00863505" w:rsidRPr="00077960" w:rsidRDefault="00863505" w:rsidP="00863505">
            <w:pPr>
              <w:spacing w:after="0" w:line="240" w:lineRule="auto"/>
              <w:jc w:val="both"/>
              <w:rPr>
                <w:rFonts w:ascii="Times New Roman" w:eastAsia="Calibri" w:hAnsi="Times New Roman" w:cs="Times New Roman"/>
                <w:b/>
                <w:sz w:val="24"/>
                <w:szCs w:val="24"/>
              </w:rPr>
            </w:pPr>
            <w:r w:rsidRPr="00077960">
              <w:rPr>
                <w:rFonts w:ascii="Times New Roman" w:eastAsia="Calibri" w:hAnsi="Times New Roman" w:cs="Times New Roman"/>
                <w:sz w:val="24"/>
                <w:szCs w:val="24"/>
              </w:rPr>
              <w:t xml:space="preserve">-экспертная оценка устных ответов на дифференцированном зачете </w:t>
            </w:r>
          </w:p>
          <w:p w14:paraId="4C391F6C" w14:textId="77777777" w:rsidR="00863505" w:rsidRPr="00077960" w:rsidRDefault="00863505" w:rsidP="00863505">
            <w:pPr>
              <w:spacing w:after="0" w:line="240" w:lineRule="auto"/>
              <w:jc w:val="both"/>
              <w:rPr>
                <w:rFonts w:ascii="Times New Roman" w:eastAsia="Calibri" w:hAnsi="Times New Roman" w:cs="Times New Roman"/>
                <w:sz w:val="24"/>
                <w:szCs w:val="24"/>
              </w:rPr>
            </w:pPr>
          </w:p>
        </w:tc>
      </w:tr>
      <w:tr w:rsidR="00863505" w:rsidRPr="00077960" w14:paraId="0D5B16A2" w14:textId="77777777" w:rsidTr="00863505">
        <w:tc>
          <w:tcPr>
            <w:tcW w:w="1712" w:type="pct"/>
          </w:tcPr>
          <w:p w14:paraId="2753BE66" w14:textId="29D3DB0D" w:rsidR="00856866" w:rsidRPr="00077960" w:rsidRDefault="00856866" w:rsidP="00856866">
            <w:pPr>
              <w:tabs>
                <w:tab w:val="left" w:pos="511"/>
              </w:tabs>
              <w:spacing w:after="0" w:line="240" w:lineRule="auto"/>
              <w:contextualSpacing/>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Знания</w:t>
            </w:r>
          </w:p>
          <w:p w14:paraId="05CF0803" w14:textId="77777777" w:rsidR="00B20CB1" w:rsidRPr="00077960" w:rsidRDefault="00B20CB1" w:rsidP="00B20CB1">
            <w:pPr>
              <w:tabs>
                <w:tab w:val="left" w:pos="511"/>
              </w:tabs>
              <w:spacing w:after="0" w:line="240" w:lineRule="auto"/>
              <w:contextualSpacing/>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сущность и содержание бухгалтерского учета в коммерческих организациях;</w:t>
            </w:r>
          </w:p>
          <w:p w14:paraId="72731E39" w14:textId="77777777" w:rsidR="00B20CB1" w:rsidRPr="00077960" w:rsidRDefault="00B20CB1" w:rsidP="00B20CB1">
            <w:pPr>
              <w:tabs>
                <w:tab w:val="left" w:pos="511"/>
              </w:tabs>
              <w:spacing w:after="0" w:line="240" w:lineRule="auto"/>
              <w:contextualSpacing/>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основные правила и методы ведения бухгалтерского учета;</w:t>
            </w:r>
          </w:p>
          <w:p w14:paraId="455B72D1" w14:textId="77777777" w:rsidR="00B20CB1" w:rsidRPr="00077960" w:rsidRDefault="00B20CB1" w:rsidP="00B20CB1">
            <w:pPr>
              <w:tabs>
                <w:tab w:val="left" w:pos="511"/>
              </w:tabs>
              <w:spacing w:after="0" w:line="240" w:lineRule="auto"/>
              <w:contextualSpacing/>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виды бухгалтерских счетов;</w:t>
            </w:r>
          </w:p>
          <w:p w14:paraId="60508B20" w14:textId="77777777" w:rsidR="00B20CB1" w:rsidRPr="00077960" w:rsidRDefault="00B20CB1" w:rsidP="00B20CB1">
            <w:pPr>
              <w:tabs>
                <w:tab w:val="left" w:pos="511"/>
              </w:tabs>
              <w:spacing w:after="0" w:line="240" w:lineRule="auto"/>
              <w:contextualSpacing/>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lastRenderedPageBreak/>
              <w:t>учет хозяйственных операций.</w:t>
            </w:r>
          </w:p>
          <w:p w14:paraId="0CF6243E" w14:textId="77777777" w:rsidR="00B20CB1" w:rsidRPr="00077960" w:rsidRDefault="00B20CB1" w:rsidP="00B20CB1">
            <w:pPr>
              <w:tabs>
                <w:tab w:val="left" w:pos="511"/>
              </w:tabs>
              <w:spacing w:after="0" w:line="240" w:lineRule="auto"/>
              <w:contextualSpacing/>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услуги розничной торговли, их классификацию и качество;</w:t>
            </w:r>
          </w:p>
          <w:p w14:paraId="59D91B4A" w14:textId="77777777" w:rsidR="00B20CB1" w:rsidRPr="00077960" w:rsidRDefault="00B20CB1" w:rsidP="00B20CB1">
            <w:pPr>
              <w:tabs>
                <w:tab w:val="left" w:pos="511"/>
              </w:tabs>
              <w:spacing w:after="0" w:line="240" w:lineRule="auto"/>
              <w:contextualSpacing/>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виды розничной торговой сети и их характеристику;</w:t>
            </w:r>
          </w:p>
          <w:p w14:paraId="78F8CBA2" w14:textId="77777777" w:rsidR="00B20CB1" w:rsidRPr="00077960" w:rsidRDefault="00B20CB1" w:rsidP="00B20CB1">
            <w:pPr>
              <w:tabs>
                <w:tab w:val="left" w:pos="511"/>
              </w:tabs>
              <w:spacing w:after="0" w:line="240" w:lineRule="auto"/>
              <w:contextualSpacing/>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типизацию и специализацию розничной торговой сети;</w:t>
            </w:r>
          </w:p>
          <w:p w14:paraId="7BA8F950" w14:textId="77777777" w:rsidR="00B20CB1" w:rsidRPr="00077960" w:rsidRDefault="00B20CB1" w:rsidP="00B20CB1">
            <w:pPr>
              <w:tabs>
                <w:tab w:val="left" w:pos="511"/>
              </w:tabs>
              <w:spacing w:after="0" w:line="240" w:lineRule="auto"/>
              <w:contextualSpacing/>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особенности технологических планировок организаций торговли;</w:t>
            </w:r>
          </w:p>
          <w:p w14:paraId="1C716ED2" w14:textId="77777777" w:rsidR="00B20CB1" w:rsidRPr="00077960" w:rsidRDefault="00B20CB1" w:rsidP="00B20CB1">
            <w:pPr>
              <w:tabs>
                <w:tab w:val="left" w:pos="511"/>
              </w:tabs>
              <w:spacing w:after="0" w:line="240" w:lineRule="auto"/>
              <w:contextualSpacing/>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основы маркетинговой деятельности и менеджмента в торговле;</w:t>
            </w:r>
          </w:p>
          <w:p w14:paraId="46B53266" w14:textId="77777777" w:rsidR="00B20CB1" w:rsidRPr="00077960" w:rsidRDefault="00B20CB1" w:rsidP="00B20CB1">
            <w:pPr>
              <w:tabs>
                <w:tab w:val="left" w:pos="511"/>
              </w:tabs>
              <w:spacing w:after="0" w:line="240" w:lineRule="auto"/>
              <w:contextualSpacing/>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основы товароснабжения в торговле;</w:t>
            </w:r>
          </w:p>
          <w:p w14:paraId="305B512A" w14:textId="77777777" w:rsidR="00B20CB1" w:rsidRPr="00077960" w:rsidRDefault="00B20CB1" w:rsidP="00B20CB1">
            <w:pPr>
              <w:tabs>
                <w:tab w:val="left" w:pos="511"/>
              </w:tabs>
              <w:spacing w:after="0" w:line="240" w:lineRule="auto"/>
              <w:contextualSpacing/>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 xml:space="preserve">основные виды тары и </w:t>
            </w:r>
            <w:proofErr w:type="spellStart"/>
            <w:r w:rsidRPr="00077960">
              <w:rPr>
                <w:rFonts w:ascii="Times New Roman" w:eastAsia="Times New Roman" w:hAnsi="Times New Roman" w:cs="Times New Roman"/>
                <w:sz w:val="24"/>
                <w:szCs w:val="24"/>
              </w:rPr>
              <w:t>тароматериалов</w:t>
            </w:r>
            <w:proofErr w:type="spellEnd"/>
            <w:r w:rsidRPr="00077960">
              <w:rPr>
                <w:rFonts w:ascii="Times New Roman" w:eastAsia="Times New Roman" w:hAnsi="Times New Roman" w:cs="Times New Roman"/>
                <w:sz w:val="24"/>
                <w:szCs w:val="24"/>
              </w:rPr>
              <w:t xml:space="preserve">, особенности </w:t>
            </w:r>
            <w:proofErr w:type="spellStart"/>
            <w:r w:rsidRPr="00077960">
              <w:rPr>
                <w:rFonts w:ascii="Times New Roman" w:eastAsia="Times New Roman" w:hAnsi="Times New Roman" w:cs="Times New Roman"/>
                <w:sz w:val="24"/>
                <w:szCs w:val="24"/>
              </w:rPr>
              <w:t>тарооборота</w:t>
            </w:r>
            <w:proofErr w:type="spellEnd"/>
            <w:r w:rsidRPr="00077960">
              <w:rPr>
                <w:rFonts w:ascii="Times New Roman" w:eastAsia="Times New Roman" w:hAnsi="Times New Roman" w:cs="Times New Roman"/>
                <w:sz w:val="24"/>
                <w:szCs w:val="24"/>
              </w:rPr>
              <w:t>;</w:t>
            </w:r>
          </w:p>
          <w:p w14:paraId="51A42CBE" w14:textId="3A45977E" w:rsidR="00863505" w:rsidRPr="00077960" w:rsidRDefault="00B20CB1" w:rsidP="00B20CB1">
            <w:pPr>
              <w:tabs>
                <w:tab w:val="left" w:pos="511"/>
              </w:tabs>
              <w:spacing w:after="0" w:line="240" w:lineRule="auto"/>
              <w:contextualSpacing/>
              <w:jc w:val="both"/>
              <w:rPr>
                <w:rFonts w:ascii="Times New Roman" w:eastAsia="Times New Roman" w:hAnsi="Times New Roman" w:cs="Times New Roman"/>
                <w:sz w:val="24"/>
                <w:szCs w:val="24"/>
              </w:rPr>
            </w:pPr>
            <w:r w:rsidRPr="00077960">
              <w:rPr>
                <w:rFonts w:ascii="Times New Roman" w:eastAsia="Times New Roman" w:hAnsi="Times New Roman" w:cs="Times New Roman"/>
                <w:sz w:val="24"/>
                <w:szCs w:val="24"/>
              </w:rPr>
              <w:t>технологию приемки, хранения, подготовки товаров к продаже, размещения и выкладки;</w:t>
            </w:r>
          </w:p>
        </w:tc>
        <w:tc>
          <w:tcPr>
            <w:tcW w:w="1712" w:type="pct"/>
          </w:tcPr>
          <w:p w14:paraId="225553A9" w14:textId="77777777" w:rsidR="00863505" w:rsidRPr="00077960" w:rsidRDefault="00863505" w:rsidP="00863505">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lastRenderedPageBreak/>
              <w:t>Правильность, полнота выполнения заданий, точность формулировок, точность расчетов, соответствие требованиям</w:t>
            </w:r>
          </w:p>
          <w:p w14:paraId="3E773DAE" w14:textId="77777777" w:rsidR="00863505" w:rsidRPr="00077960" w:rsidRDefault="00863505" w:rsidP="00863505">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 xml:space="preserve">Адекватность, оптимальность выбора способов действий, методов, техник, </w:t>
            </w:r>
            <w:r w:rsidRPr="00077960">
              <w:rPr>
                <w:rFonts w:ascii="Times New Roman" w:eastAsia="Calibri" w:hAnsi="Times New Roman" w:cs="Times New Roman"/>
                <w:sz w:val="24"/>
                <w:szCs w:val="24"/>
              </w:rPr>
              <w:lastRenderedPageBreak/>
              <w:t xml:space="preserve">последовательностей действий и т.д. </w:t>
            </w:r>
          </w:p>
          <w:p w14:paraId="7F861A64" w14:textId="77777777" w:rsidR="00863505" w:rsidRPr="00077960" w:rsidRDefault="00863505" w:rsidP="00863505">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Точность оценки, самооценки выполнения</w:t>
            </w:r>
          </w:p>
          <w:p w14:paraId="56AF7AE4" w14:textId="77777777" w:rsidR="00863505" w:rsidRPr="00077960" w:rsidRDefault="00863505" w:rsidP="00863505">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 xml:space="preserve">Соответствие требованиям инструкций, регламентов </w:t>
            </w:r>
          </w:p>
          <w:p w14:paraId="250A73BE" w14:textId="77777777" w:rsidR="00863505" w:rsidRPr="00077960" w:rsidRDefault="00863505" w:rsidP="00863505">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Рациональность действий и т.д.</w:t>
            </w:r>
          </w:p>
        </w:tc>
        <w:tc>
          <w:tcPr>
            <w:tcW w:w="1576" w:type="pct"/>
          </w:tcPr>
          <w:p w14:paraId="1D06FD9E" w14:textId="77777777" w:rsidR="00863505" w:rsidRPr="00077960" w:rsidRDefault="00863505" w:rsidP="00863505">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b/>
                <w:sz w:val="24"/>
                <w:szCs w:val="24"/>
              </w:rPr>
              <w:lastRenderedPageBreak/>
              <w:t>Текущий контроль:</w:t>
            </w:r>
          </w:p>
          <w:p w14:paraId="303C55B7" w14:textId="77777777" w:rsidR="00863505" w:rsidRPr="00077960" w:rsidRDefault="00863505" w:rsidP="00863505">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-экспертная оценка демонстрируемых умений, выполняемых действий, защите отчетов по практическим занятиям;</w:t>
            </w:r>
          </w:p>
          <w:p w14:paraId="15B1139E" w14:textId="77777777" w:rsidR="00863505" w:rsidRPr="00077960" w:rsidRDefault="00863505" w:rsidP="00863505">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t>-оценка заданий для самостоятельной работы;</w:t>
            </w:r>
          </w:p>
          <w:p w14:paraId="454A4879" w14:textId="77777777" w:rsidR="00863505" w:rsidRPr="00077960" w:rsidRDefault="00863505" w:rsidP="00863505">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sz w:val="24"/>
                <w:szCs w:val="24"/>
              </w:rPr>
              <w:lastRenderedPageBreak/>
              <w:t>-оценка результатов контрольных работ.</w:t>
            </w:r>
          </w:p>
          <w:p w14:paraId="4DCB2D03" w14:textId="77777777" w:rsidR="00863505" w:rsidRPr="00077960" w:rsidRDefault="00863505" w:rsidP="00863505">
            <w:pPr>
              <w:spacing w:after="0" w:line="240" w:lineRule="auto"/>
              <w:jc w:val="both"/>
              <w:rPr>
                <w:rFonts w:ascii="Times New Roman" w:eastAsia="Calibri" w:hAnsi="Times New Roman" w:cs="Times New Roman"/>
                <w:b/>
                <w:sz w:val="24"/>
                <w:szCs w:val="24"/>
              </w:rPr>
            </w:pPr>
          </w:p>
          <w:p w14:paraId="068AAAE1" w14:textId="77777777" w:rsidR="00863505" w:rsidRPr="00077960" w:rsidRDefault="00863505" w:rsidP="00863505">
            <w:pPr>
              <w:spacing w:after="0" w:line="240" w:lineRule="auto"/>
              <w:jc w:val="both"/>
              <w:rPr>
                <w:rFonts w:ascii="Times New Roman" w:eastAsia="Calibri" w:hAnsi="Times New Roman" w:cs="Times New Roman"/>
                <w:sz w:val="24"/>
                <w:szCs w:val="24"/>
              </w:rPr>
            </w:pPr>
            <w:r w:rsidRPr="00077960">
              <w:rPr>
                <w:rFonts w:ascii="Times New Roman" w:eastAsia="Calibri" w:hAnsi="Times New Roman" w:cs="Times New Roman"/>
                <w:b/>
                <w:sz w:val="24"/>
                <w:szCs w:val="24"/>
              </w:rPr>
              <w:t>Промежуточная аттестация</w:t>
            </w:r>
            <w:r w:rsidRPr="00077960">
              <w:rPr>
                <w:rFonts w:ascii="Times New Roman" w:eastAsia="Calibri" w:hAnsi="Times New Roman" w:cs="Times New Roman"/>
                <w:sz w:val="24"/>
                <w:szCs w:val="24"/>
              </w:rPr>
              <w:t>:</w:t>
            </w:r>
          </w:p>
          <w:p w14:paraId="10CA249A" w14:textId="77777777" w:rsidR="00863505" w:rsidRPr="00077960" w:rsidRDefault="00863505" w:rsidP="00863505">
            <w:pPr>
              <w:spacing w:after="0" w:line="240" w:lineRule="auto"/>
              <w:jc w:val="both"/>
              <w:rPr>
                <w:rFonts w:ascii="Times New Roman" w:eastAsia="Calibri" w:hAnsi="Times New Roman" w:cs="Times New Roman"/>
                <w:b/>
                <w:sz w:val="24"/>
                <w:szCs w:val="24"/>
              </w:rPr>
            </w:pPr>
            <w:r w:rsidRPr="00077960">
              <w:rPr>
                <w:rFonts w:ascii="Times New Roman" w:eastAsia="Calibri" w:hAnsi="Times New Roman" w:cs="Times New Roman"/>
                <w:sz w:val="24"/>
                <w:szCs w:val="24"/>
              </w:rPr>
              <w:t xml:space="preserve">- экспертная оценка выполнения практических заданий на дифференцированном зачете </w:t>
            </w:r>
          </w:p>
          <w:p w14:paraId="35EAD787" w14:textId="77777777" w:rsidR="00863505" w:rsidRPr="00077960" w:rsidRDefault="00863505" w:rsidP="00863505">
            <w:pPr>
              <w:spacing w:after="0" w:line="240" w:lineRule="auto"/>
              <w:jc w:val="both"/>
              <w:rPr>
                <w:rFonts w:ascii="Times New Roman" w:eastAsia="Calibri" w:hAnsi="Times New Roman" w:cs="Times New Roman"/>
                <w:bCs/>
                <w:sz w:val="24"/>
                <w:szCs w:val="24"/>
              </w:rPr>
            </w:pPr>
          </w:p>
        </w:tc>
      </w:tr>
    </w:tbl>
    <w:p w14:paraId="6161F105" w14:textId="77777777" w:rsidR="00856866" w:rsidRPr="00010517" w:rsidRDefault="00856866"/>
    <w:p w14:paraId="7A14E580" w14:textId="77777777" w:rsidR="005D2A5F" w:rsidRDefault="005D2A5F">
      <w:pPr>
        <w:rPr>
          <w:rFonts w:ascii="Times New Roman" w:hAnsi="Times New Roman"/>
          <w:b/>
          <w:sz w:val="24"/>
          <w:szCs w:val="24"/>
        </w:rPr>
      </w:pPr>
      <w:r>
        <w:rPr>
          <w:rFonts w:ascii="Times New Roman" w:hAnsi="Times New Roman"/>
          <w:b/>
          <w:sz w:val="24"/>
          <w:szCs w:val="24"/>
        </w:rPr>
        <w:br w:type="page"/>
      </w:r>
    </w:p>
    <w:p w14:paraId="057F9353" w14:textId="7C94F8AC" w:rsidR="00246766" w:rsidRPr="00010517" w:rsidRDefault="00246766" w:rsidP="00246766">
      <w:pPr>
        <w:spacing w:after="0"/>
        <w:jc w:val="right"/>
        <w:rPr>
          <w:rFonts w:ascii="Times New Roman" w:hAnsi="Times New Roman"/>
          <w:b/>
          <w:sz w:val="24"/>
          <w:szCs w:val="24"/>
        </w:rPr>
      </w:pPr>
      <w:r w:rsidRPr="00010517">
        <w:rPr>
          <w:rFonts w:ascii="Times New Roman" w:hAnsi="Times New Roman"/>
          <w:b/>
          <w:sz w:val="24"/>
          <w:szCs w:val="24"/>
        </w:rPr>
        <w:lastRenderedPageBreak/>
        <w:t>Приложение 3.4</w:t>
      </w:r>
    </w:p>
    <w:p w14:paraId="3D1CAE6D" w14:textId="36505D31" w:rsidR="00E607E4" w:rsidRPr="00010517" w:rsidRDefault="00474760" w:rsidP="00E607E4">
      <w:pPr>
        <w:spacing w:after="0"/>
        <w:jc w:val="right"/>
        <w:rPr>
          <w:rFonts w:ascii="Times New Roman" w:hAnsi="Times New Roman"/>
          <w:i/>
          <w:color w:val="FF0000"/>
          <w:sz w:val="24"/>
          <w:szCs w:val="24"/>
        </w:rPr>
      </w:pPr>
      <w:bookmarkStart w:id="10" w:name="_Hlk132109144"/>
      <w:r w:rsidRPr="00010517">
        <w:rPr>
          <w:rFonts w:ascii="Times New Roman" w:hAnsi="Times New Roman"/>
          <w:sz w:val="24"/>
          <w:szCs w:val="24"/>
        </w:rPr>
        <w:t>к ПОП-П по профессии</w:t>
      </w:r>
    </w:p>
    <w:p w14:paraId="105C6F41" w14:textId="77777777" w:rsidR="00E607E4" w:rsidRPr="00010517" w:rsidRDefault="00E607E4" w:rsidP="00E607E4">
      <w:pPr>
        <w:spacing w:after="0"/>
        <w:jc w:val="right"/>
        <w:rPr>
          <w:rFonts w:ascii="Times New Roman" w:hAnsi="Times New Roman"/>
          <w:sz w:val="24"/>
          <w:szCs w:val="24"/>
        </w:rPr>
      </w:pPr>
      <w:r w:rsidRPr="00010517">
        <w:rPr>
          <w:rFonts w:ascii="Times New Roman" w:hAnsi="Times New Roman"/>
          <w:sz w:val="24"/>
          <w:szCs w:val="24"/>
        </w:rPr>
        <w:t>38.01.02 Продавец, контролер-кассир</w:t>
      </w:r>
    </w:p>
    <w:bookmarkEnd w:id="10"/>
    <w:p w14:paraId="2FB655C9" w14:textId="77777777" w:rsidR="0064236A" w:rsidRPr="00010517" w:rsidRDefault="0064236A" w:rsidP="0064236A">
      <w:pPr>
        <w:jc w:val="center"/>
        <w:rPr>
          <w:rFonts w:ascii="Times New Roman" w:hAnsi="Times New Roman" w:cs="Times New Roman"/>
          <w:b/>
          <w:i/>
        </w:rPr>
      </w:pPr>
    </w:p>
    <w:p w14:paraId="0105BA18" w14:textId="77777777" w:rsidR="0064236A" w:rsidRPr="00010517" w:rsidRDefault="0064236A" w:rsidP="0064236A">
      <w:pPr>
        <w:jc w:val="center"/>
        <w:rPr>
          <w:rFonts w:ascii="Times New Roman" w:hAnsi="Times New Roman" w:cs="Times New Roman"/>
          <w:b/>
          <w:i/>
        </w:rPr>
      </w:pPr>
    </w:p>
    <w:p w14:paraId="53C0D56D" w14:textId="77777777" w:rsidR="0064236A" w:rsidRPr="00010517" w:rsidRDefault="0064236A" w:rsidP="0064236A">
      <w:pPr>
        <w:jc w:val="center"/>
        <w:rPr>
          <w:rFonts w:ascii="Times New Roman" w:hAnsi="Times New Roman" w:cs="Times New Roman"/>
          <w:b/>
          <w:i/>
        </w:rPr>
      </w:pPr>
    </w:p>
    <w:p w14:paraId="27C8A4F8" w14:textId="5A448679" w:rsidR="0064236A" w:rsidRPr="00010517" w:rsidRDefault="0064236A" w:rsidP="0064236A">
      <w:pPr>
        <w:jc w:val="center"/>
        <w:rPr>
          <w:rFonts w:ascii="Times New Roman" w:hAnsi="Times New Roman" w:cs="Times New Roman"/>
          <w:b/>
          <w:i/>
        </w:rPr>
      </w:pPr>
    </w:p>
    <w:p w14:paraId="11E7AF0B" w14:textId="77777777" w:rsidR="00E607E4" w:rsidRPr="00010517" w:rsidRDefault="00E607E4" w:rsidP="0064236A">
      <w:pPr>
        <w:jc w:val="center"/>
        <w:rPr>
          <w:rFonts w:ascii="Times New Roman" w:hAnsi="Times New Roman" w:cs="Times New Roman"/>
          <w:b/>
          <w:i/>
        </w:rPr>
      </w:pPr>
    </w:p>
    <w:p w14:paraId="576D9263" w14:textId="77777777" w:rsidR="0064236A" w:rsidRPr="00010517" w:rsidRDefault="0064236A" w:rsidP="0064236A">
      <w:pPr>
        <w:jc w:val="center"/>
        <w:rPr>
          <w:rFonts w:ascii="Times New Roman" w:hAnsi="Times New Roman" w:cs="Times New Roman"/>
          <w:b/>
          <w:i/>
        </w:rPr>
      </w:pPr>
    </w:p>
    <w:p w14:paraId="2195C711" w14:textId="324B143E" w:rsidR="0064236A" w:rsidRPr="00010517" w:rsidRDefault="0064236A" w:rsidP="0064236A">
      <w:pPr>
        <w:jc w:val="center"/>
        <w:rPr>
          <w:rFonts w:ascii="Times New Roman" w:hAnsi="Times New Roman" w:cs="Times New Roman"/>
          <w:b/>
          <w:i/>
        </w:rPr>
      </w:pPr>
    </w:p>
    <w:p w14:paraId="05546309" w14:textId="77777777" w:rsidR="00E607E4" w:rsidRPr="00010517" w:rsidRDefault="00E607E4" w:rsidP="0064236A">
      <w:pPr>
        <w:jc w:val="center"/>
        <w:rPr>
          <w:rFonts w:ascii="Times New Roman" w:hAnsi="Times New Roman" w:cs="Times New Roman"/>
          <w:b/>
          <w:i/>
        </w:rPr>
      </w:pPr>
    </w:p>
    <w:p w14:paraId="0A02AE9F" w14:textId="77777777" w:rsidR="0064236A" w:rsidRPr="00010517" w:rsidRDefault="0064236A" w:rsidP="0064236A">
      <w:pPr>
        <w:jc w:val="center"/>
        <w:rPr>
          <w:rFonts w:ascii="Times New Roman" w:hAnsi="Times New Roman" w:cs="Times New Roman"/>
          <w:b/>
          <w:i/>
        </w:rPr>
      </w:pPr>
    </w:p>
    <w:p w14:paraId="23F1BC44" w14:textId="77777777" w:rsidR="0064236A" w:rsidRPr="00010517" w:rsidRDefault="0064236A" w:rsidP="0064236A">
      <w:pPr>
        <w:jc w:val="center"/>
        <w:rPr>
          <w:rFonts w:ascii="Times New Roman" w:hAnsi="Times New Roman" w:cs="Times New Roman"/>
          <w:b/>
          <w:i/>
        </w:rPr>
      </w:pPr>
    </w:p>
    <w:p w14:paraId="0BD04084" w14:textId="2C4EE3F1" w:rsidR="0064236A" w:rsidRPr="00010517" w:rsidRDefault="00246766" w:rsidP="0064236A">
      <w:pPr>
        <w:jc w:val="center"/>
        <w:rPr>
          <w:rFonts w:ascii="Times New Roman" w:hAnsi="Times New Roman" w:cs="Times New Roman"/>
          <w:b/>
          <w:sz w:val="24"/>
          <w:szCs w:val="24"/>
        </w:rPr>
      </w:pPr>
      <w:r w:rsidRPr="00010517">
        <w:rPr>
          <w:rFonts w:ascii="Times New Roman" w:hAnsi="Times New Roman" w:cs="Times New Roman"/>
          <w:b/>
          <w:sz w:val="24"/>
          <w:szCs w:val="24"/>
        </w:rPr>
        <w:t xml:space="preserve">ПРИМЕРНАЯ </w:t>
      </w:r>
      <w:r w:rsidR="0064236A" w:rsidRPr="00010517">
        <w:rPr>
          <w:rFonts w:ascii="Times New Roman" w:hAnsi="Times New Roman" w:cs="Times New Roman"/>
          <w:b/>
          <w:sz w:val="24"/>
          <w:szCs w:val="24"/>
        </w:rPr>
        <w:t>РАБОЧАЯ ПРОГРАММА УЧЕБНОЙ ДИСЦИПЛИНЫ</w:t>
      </w:r>
    </w:p>
    <w:p w14:paraId="10248329" w14:textId="67058823" w:rsidR="0064236A" w:rsidRPr="00010517" w:rsidRDefault="0064236A" w:rsidP="00E607E4">
      <w:pPr>
        <w:spacing w:after="0"/>
        <w:jc w:val="center"/>
        <w:rPr>
          <w:rFonts w:ascii="Times New Roman" w:hAnsi="Times New Roman" w:cs="Times New Roman"/>
          <w:b/>
          <w:i/>
          <w:sz w:val="28"/>
          <w:szCs w:val="28"/>
        </w:rPr>
      </w:pPr>
      <w:r w:rsidRPr="00010517">
        <w:rPr>
          <w:rFonts w:ascii="Times New Roman" w:hAnsi="Times New Roman" w:cs="Times New Roman"/>
          <w:b/>
          <w:iCs/>
          <w:sz w:val="24"/>
          <w:szCs w:val="24"/>
        </w:rPr>
        <w:t xml:space="preserve">ОП.04 </w:t>
      </w:r>
      <w:r w:rsidR="00E607E4" w:rsidRPr="00010517">
        <w:rPr>
          <w:rFonts w:ascii="Times New Roman" w:hAnsi="Times New Roman" w:cs="Times New Roman"/>
          <w:b/>
          <w:iCs/>
          <w:sz w:val="24"/>
          <w:szCs w:val="24"/>
        </w:rPr>
        <w:t>Санитария и гигиена</w:t>
      </w:r>
    </w:p>
    <w:p w14:paraId="63C868B3" w14:textId="77777777" w:rsidR="0064236A" w:rsidRPr="00010517" w:rsidRDefault="0064236A" w:rsidP="0064236A">
      <w:pPr>
        <w:rPr>
          <w:rFonts w:ascii="Times New Roman" w:hAnsi="Times New Roman" w:cs="Times New Roman"/>
          <w:b/>
          <w:i/>
        </w:rPr>
      </w:pPr>
    </w:p>
    <w:p w14:paraId="1A658CB2" w14:textId="77777777" w:rsidR="0064236A" w:rsidRPr="00010517" w:rsidRDefault="0064236A" w:rsidP="0064236A">
      <w:pPr>
        <w:rPr>
          <w:rFonts w:ascii="Times New Roman" w:hAnsi="Times New Roman" w:cs="Times New Roman"/>
          <w:b/>
          <w:i/>
        </w:rPr>
      </w:pPr>
    </w:p>
    <w:p w14:paraId="44D35132" w14:textId="77777777" w:rsidR="0064236A" w:rsidRPr="00010517" w:rsidRDefault="0064236A" w:rsidP="0064236A">
      <w:pPr>
        <w:rPr>
          <w:rFonts w:ascii="Times New Roman" w:hAnsi="Times New Roman" w:cs="Times New Roman"/>
          <w:b/>
          <w:i/>
        </w:rPr>
      </w:pPr>
    </w:p>
    <w:p w14:paraId="79DEBE68" w14:textId="77777777" w:rsidR="0064236A" w:rsidRPr="00010517" w:rsidRDefault="0064236A" w:rsidP="0064236A">
      <w:pPr>
        <w:rPr>
          <w:rFonts w:ascii="Times New Roman" w:hAnsi="Times New Roman" w:cs="Times New Roman"/>
          <w:b/>
          <w:i/>
        </w:rPr>
      </w:pPr>
    </w:p>
    <w:p w14:paraId="713B946A" w14:textId="77777777" w:rsidR="0064236A" w:rsidRPr="00010517" w:rsidRDefault="0064236A" w:rsidP="0064236A">
      <w:pPr>
        <w:rPr>
          <w:rFonts w:ascii="Times New Roman" w:hAnsi="Times New Roman" w:cs="Times New Roman"/>
          <w:b/>
          <w:i/>
        </w:rPr>
      </w:pPr>
    </w:p>
    <w:p w14:paraId="15B9916F" w14:textId="005CF58D" w:rsidR="0064236A" w:rsidRPr="00010517" w:rsidRDefault="0064236A" w:rsidP="0064236A">
      <w:pPr>
        <w:rPr>
          <w:rFonts w:ascii="Times New Roman" w:hAnsi="Times New Roman" w:cs="Times New Roman"/>
          <w:b/>
          <w:i/>
        </w:rPr>
      </w:pPr>
    </w:p>
    <w:p w14:paraId="0944DFD1" w14:textId="77777777" w:rsidR="00E607E4" w:rsidRPr="00010517" w:rsidRDefault="00E607E4" w:rsidP="0064236A">
      <w:pPr>
        <w:rPr>
          <w:rFonts w:ascii="Times New Roman" w:hAnsi="Times New Roman" w:cs="Times New Roman"/>
          <w:b/>
          <w:i/>
        </w:rPr>
      </w:pPr>
    </w:p>
    <w:p w14:paraId="0B0D0A99" w14:textId="77777777" w:rsidR="0064236A" w:rsidRPr="00010517" w:rsidRDefault="0064236A" w:rsidP="0064236A">
      <w:pPr>
        <w:rPr>
          <w:rFonts w:ascii="Times New Roman" w:hAnsi="Times New Roman" w:cs="Times New Roman"/>
          <w:b/>
          <w:i/>
        </w:rPr>
      </w:pPr>
    </w:p>
    <w:p w14:paraId="0E5C36B3" w14:textId="77777777" w:rsidR="0064236A" w:rsidRPr="00010517" w:rsidRDefault="0064236A" w:rsidP="0064236A">
      <w:pPr>
        <w:rPr>
          <w:rFonts w:ascii="Times New Roman" w:hAnsi="Times New Roman" w:cs="Times New Roman"/>
          <w:b/>
          <w:i/>
        </w:rPr>
      </w:pPr>
    </w:p>
    <w:p w14:paraId="02AB1D77" w14:textId="77777777" w:rsidR="009F26F3" w:rsidRPr="00010517" w:rsidRDefault="009F26F3" w:rsidP="0064236A">
      <w:pPr>
        <w:rPr>
          <w:rFonts w:ascii="Times New Roman" w:hAnsi="Times New Roman" w:cs="Times New Roman"/>
          <w:b/>
          <w:i/>
        </w:rPr>
      </w:pPr>
    </w:p>
    <w:p w14:paraId="799606B0" w14:textId="77777777" w:rsidR="009F26F3" w:rsidRPr="00010517" w:rsidRDefault="009F26F3" w:rsidP="0064236A">
      <w:pPr>
        <w:rPr>
          <w:rFonts w:ascii="Times New Roman" w:hAnsi="Times New Roman" w:cs="Times New Roman"/>
          <w:b/>
          <w:i/>
        </w:rPr>
      </w:pPr>
    </w:p>
    <w:p w14:paraId="0B8B9171" w14:textId="77777777" w:rsidR="009F26F3" w:rsidRPr="00010517" w:rsidRDefault="009F26F3" w:rsidP="0064236A">
      <w:pPr>
        <w:rPr>
          <w:rFonts w:ascii="Times New Roman" w:hAnsi="Times New Roman" w:cs="Times New Roman"/>
          <w:b/>
          <w:i/>
        </w:rPr>
      </w:pPr>
    </w:p>
    <w:p w14:paraId="04575E11" w14:textId="77777777" w:rsidR="009F26F3" w:rsidRPr="00010517" w:rsidRDefault="009F26F3" w:rsidP="0064236A">
      <w:pPr>
        <w:rPr>
          <w:rFonts w:ascii="Times New Roman" w:hAnsi="Times New Roman" w:cs="Times New Roman"/>
          <w:b/>
          <w:i/>
        </w:rPr>
      </w:pPr>
    </w:p>
    <w:p w14:paraId="26C066A1" w14:textId="2A5271BF" w:rsidR="0064236A" w:rsidRPr="00010517" w:rsidRDefault="0064236A" w:rsidP="0064236A">
      <w:pPr>
        <w:jc w:val="center"/>
        <w:rPr>
          <w:rFonts w:ascii="Times New Roman" w:hAnsi="Times New Roman" w:cs="Times New Roman"/>
          <w:b/>
          <w:sz w:val="24"/>
          <w:szCs w:val="24"/>
        </w:rPr>
      </w:pPr>
      <w:r w:rsidRPr="00010517">
        <w:rPr>
          <w:rFonts w:ascii="Times New Roman" w:hAnsi="Times New Roman" w:cs="Times New Roman"/>
          <w:b/>
          <w:sz w:val="24"/>
          <w:szCs w:val="24"/>
        </w:rPr>
        <w:t>2023 г</w:t>
      </w:r>
      <w:r w:rsidR="00077960">
        <w:rPr>
          <w:rFonts w:ascii="Times New Roman" w:hAnsi="Times New Roman" w:cs="Times New Roman"/>
          <w:b/>
          <w:sz w:val="24"/>
          <w:szCs w:val="24"/>
        </w:rPr>
        <w:t>.</w:t>
      </w:r>
    </w:p>
    <w:p w14:paraId="3E2DE7A9" w14:textId="77777777" w:rsidR="0064236A" w:rsidRPr="00010517" w:rsidRDefault="0064236A" w:rsidP="0064236A">
      <w:pPr>
        <w:jc w:val="center"/>
        <w:rPr>
          <w:rFonts w:ascii="Times New Roman" w:hAnsi="Times New Roman" w:cs="Times New Roman"/>
          <w:b/>
          <w:sz w:val="24"/>
          <w:szCs w:val="24"/>
        </w:rPr>
      </w:pPr>
    </w:p>
    <w:p w14:paraId="021D0894" w14:textId="77777777" w:rsidR="0064236A" w:rsidRPr="00010517" w:rsidRDefault="0064236A" w:rsidP="0064236A">
      <w:pPr>
        <w:jc w:val="center"/>
        <w:rPr>
          <w:rFonts w:ascii="Times New Roman" w:hAnsi="Times New Roman" w:cs="Times New Roman"/>
          <w:b/>
          <w:i/>
          <w:sz w:val="24"/>
          <w:szCs w:val="24"/>
        </w:rPr>
      </w:pPr>
      <w:r w:rsidRPr="00010517">
        <w:rPr>
          <w:rFonts w:ascii="Times New Roman" w:hAnsi="Times New Roman" w:cs="Times New Roman"/>
          <w:b/>
          <w:i/>
          <w:sz w:val="24"/>
          <w:szCs w:val="24"/>
        </w:rPr>
        <w:lastRenderedPageBreak/>
        <w:t>СОДЕРЖАНИЕ</w:t>
      </w:r>
      <w:r w:rsidRPr="00010517">
        <w:rPr>
          <w:rFonts w:ascii="Times New Roman" w:hAnsi="Times New Roman" w:cs="Times New Roman"/>
          <w:b/>
          <w:sz w:val="28"/>
          <w:szCs w:val="28"/>
          <w:highlight w:val="red"/>
        </w:rPr>
        <w:t xml:space="preserve"> </w:t>
      </w:r>
    </w:p>
    <w:p w14:paraId="2EDEC280" w14:textId="77777777" w:rsidR="0064236A" w:rsidRPr="00010517" w:rsidRDefault="0064236A" w:rsidP="0064236A">
      <w:pPr>
        <w:rPr>
          <w:rFonts w:ascii="Times New Roman" w:hAnsi="Times New Roman" w:cs="Times New Roman"/>
          <w:b/>
          <w:i/>
          <w:sz w:val="24"/>
          <w:szCs w:val="24"/>
        </w:rPr>
      </w:pPr>
    </w:p>
    <w:tbl>
      <w:tblPr>
        <w:tblW w:w="0" w:type="auto"/>
        <w:tblLook w:val="01E0" w:firstRow="1" w:lastRow="1" w:firstColumn="1" w:lastColumn="1" w:noHBand="0" w:noVBand="0"/>
      </w:tblPr>
      <w:tblGrid>
        <w:gridCol w:w="8472"/>
      </w:tblGrid>
      <w:tr w:rsidR="0064236A" w:rsidRPr="00010517" w14:paraId="33D43166" w14:textId="77777777" w:rsidTr="00077960">
        <w:tc>
          <w:tcPr>
            <w:tcW w:w="8472" w:type="dxa"/>
          </w:tcPr>
          <w:p w14:paraId="32D86CD7" w14:textId="77777777" w:rsidR="0064236A" w:rsidRPr="00010517" w:rsidRDefault="0064236A" w:rsidP="00AA76EC">
            <w:pPr>
              <w:pStyle w:val="aa"/>
              <w:numPr>
                <w:ilvl w:val="0"/>
                <w:numId w:val="1"/>
              </w:numPr>
              <w:suppressAutoHyphens/>
              <w:rPr>
                <w:rFonts w:ascii="Times New Roman" w:hAnsi="Times New Roman" w:cs="Times New Roman"/>
                <w:b/>
              </w:rPr>
            </w:pPr>
            <w:r w:rsidRPr="00010517">
              <w:rPr>
                <w:rFonts w:ascii="Times New Roman" w:hAnsi="Times New Roman" w:cs="Times New Roman"/>
                <w:b/>
              </w:rPr>
              <w:t xml:space="preserve">ОБЩАЯ ХАРАКТЕРИСТИКА </w:t>
            </w:r>
            <w:r w:rsidRPr="00010517">
              <w:rPr>
                <w:rFonts w:ascii="Times New Roman" w:hAnsi="Times New Roman" w:cs="Times New Roman"/>
                <w:b/>
                <w:color w:val="000000"/>
              </w:rPr>
              <w:t>РАБОЧЕЙ ПРОГРАММЫ</w:t>
            </w:r>
            <w:r w:rsidRPr="00010517">
              <w:rPr>
                <w:rFonts w:ascii="Times New Roman" w:hAnsi="Times New Roman" w:cs="Times New Roman"/>
                <w:b/>
              </w:rPr>
              <w:t xml:space="preserve"> УЧЕБНОЙ ДИСЦИПЛИНЫ</w:t>
            </w:r>
          </w:p>
        </w:tc>
      </w:tr>
      <w:tr w:rsidR="0064236A" w:rsidRPr="00010517" w14:paraId="07D3D18B" w14:textId="77777777" w:rsidTr="00077960">
        <w:tc>
          <w:tcPr>
            <w:tcW w:w="8472" w:type="dxa"/>
          </w:tcPr>
          <w:p w14:paraId="6E77DFDB" w14:textId="77777777" w:rsidR="0064236A" w:rsidRPr="00010517" w:rsidRDefault="0064236A" w:rsidP="00AA76EC">
            <w:pPr>
              <w:pStyle w:val="aa"/>
              <w:numPr>
                <w:ilvl w:val="0"/>
                <w:numId w:val="1"/>
              </w:numPr>
              <w:suppressAutoHyphens/>
              <w:rPr>
                <w:rFonts w:ascii="Times New Roman" w:hAnsi="Times New Roman" w:cs="Times New Roman"/>
                <w:b/>
              </w:rPr>
            </w:pPr>
            <w:r w:rsidRPr="00010517">
              <w:rPr>
                <w:rFonts w:ascii="Times New Roman" w:hAnsi="Times New Roman" w:cs="Times New Roman"/>
                <w:b/>
              </w:rPr>
              <w:t>СТРУКТУРА И СОДЕРЖАНИЕ УЧЕБНОЙ ДИСЦИПЛИНЫ</w:t>
            </w:r>
          </w:p>
        </w:tc>
      </w:tr>
      <w:tr w:rsidR="0064236A" w:rsidRPr="00010517" w14:paraId="65E3C7AE" w14:textId="77777777" w:rsidTr="00077960">
        <w:tc>
          <w:tcPr>
            <w:tcW w:w="8472" w:type="dxa"/>
          </w:tcPr>
          <w:p w14:paraId="641A7412" w14:textId="77777777" w:rsidR="0064236A" w:rsidRPr="00010517" w:rsidRDefault="0064236A" w:rsidP="00AA76EC">
            <w:pPr>
              <w:numPr>
                <w:ilvl w:val="0"/>
                <w:numId w:val="1"/>
              </w:numPr>
              <w:suppressAutoHyphens/>
              <w:rPr>
                <w:rFonts w:ascii="Times New Roman" w:hAnsi="Times New Roman" w:cs="Times New Roman"/>
                <w:b/>
                <w:sz w:val="24"/>
                <w:szCs w:val="24"/>
              </w:rPr>
            </w:pPr>
            <w:r w:rsidRPr="00010517">
              <w:rPr>
                <w:rFonts w:ascii="Times New Roman" w:hAnsi="Times New Roman" w:cs="Times New Roman"/>
                <w:b/>
                <w:sz w:val="24"/>
                <w:szCs w:val="24"/>
              </w:rPr>
              <w:t>УСЛОВИЯ РЕАЛИЗАЦИИ УЧЕБНОЙ ДИСЦИПЛИНЫ</w:t>
            </w:r>
          </w:p>
        </w:tc>
      </w:tr>
      <w:tr w:rsidR="0064236A" w:rsidRPr="00010517" w14:paraId="2313E48F" w14:textId="77777777" w:rsidTr="00077960">
        <w:tc>
          <w:tcPr>
            <w:tcW w:w="8472" w:type="dxa"/>
          </w:tcPr>
          <w:p w14:paraId="6E7042B0" w14:textId="77777777" w:rsidR="0064236A" w:rsidRPr="00010517" w:rsidRDefault="0064236A" w:rsidP="00AA76EC">
            <w:pPr>
              <w:numPr>
                <w:ilvl w:val="0"/>
                <w:numId w:val="1"/>
              </w:numPr>
              <w:suppressAutoHyphens/>
              <w:rPr>
                <w:rFonts w:ascii="Times New Roman" w:hAnsi="Times New Roman" w:cs="Times New Roman"/>
                <w:b/>
                <w:sz w:val="24"/>
                <w:szCs w:val="24"/>
              </w:rPr>
            </w:pPr>
            <w:r w:rsidRPr="00010517">
              <w:rPr>
                <w:rFonts w:ascii="Times New Roman" w:hAnsi="Times New Roman" w:cs="Times New Roman"/>
                <w:b/>
                <w:sz w:val="24"/>
                <w:szCs w:val="24"/>
              </w:rPr>
              <w:t>КОНТРОЛЬ И ОЦЕНКА РЕЗУЛЬТАТОВ ОСВОЕНИЯ УЧЕБНОЙ ДИСЦИПЛИНЫ</w:t>
            </w:r>
          </w:p>
          <w:p w14:paraId="63BB4A07" w14:textId="77777777" w:rsidR="0064236A" w:rsidRPr="00010517" w:rsidRDefault="0064236A" w:rsidP="0064236A">
            <w:pPr>
              <w:suppressAutoHyphens/>
              <w:rPr>
                <w:rFonts w:ascii="Times New Roman" w:hAnsi="Times New Roman" w:cs="Times New Roman"/>
                <w:b/>
                <w:sz w:val="24"/>
                <w:szCs w:val="24"/>
              </w:rPr>
            </w:pPr>
          </w:p>
        </w:tc>
      </w:tr>
    </w:tbl>
    <w:p w14:paraId="4D33F8A5" w14:textId="77777777" w:rsidR="009F26F3" w:rsidRPr="00010517" w:rsidRDefault="009F26F3" w:rsidP="009F26F3">
      <w:pPr>
        <w:suppressAutoHyphens/>
        <w:spacing w:after="0"/>
        <w:rPr>
          <w:rFonts w:ascii="Times New Roman" w:hAnsi="Times New Roman" w:cs="Times New Roman"/>
          <w:b/>
        </w:rPr>
      </w:pPr>
    </w:p>
    <w:p w14:paraId="5DD6C2B5" w14:textId="77777777" w:rsidR="009F26F3" w:rsidRPr="00010517" w:rsidRDefault="009F26F3" w:rsidP="009F26F3">
      <w:pPr>
        <w:suppressAutoHyphens/>
        <w:spacing w:after="0"/>
        <w:rPr>
          <w:rFonts w:ascii="Times New Roman" w:hAnsi="Times New Roman" w:cs="Times New Roman"/>
          <w:b/>
        </w:rPr>
      </w:pPr>
    </w:p>
    <w:p w14:paraId="12F881C2" w14:textId="77777777" w:rsidR="009F26F3" w:rsidRPr="00010517" w:rsidRDefault="009F26F3" w:rsidP="009F26F3">
      <w:pPr>
        <w:suppressAutoHyphens/>
        <w:spacing w:after="0"/>
        <w:rPr>
          <w:rFonts w:ascii="Times New Roman" w:hAnsi="Times New Roman" w:cs="Times New Roman"/>
          <w:b/>
        </w:rPr>
      </w:pPr>
    </w:p>
    <w:p w14:paraId="6296A772" w14:textId="77777777" w:rsidR="009F26F3" w:rsidRPr="00010517" w:rsidRDefault="009F26F3" w:rsidP="009F26F3">
      <w:pPr>
        <w:suppressAutoHyphens/>
        <w:spacing w:after="0"/>
        <w:rPr>
          <w:rFonts w:ascii="Times New Roman" w:hAnsi="Times New Roman" w:cs="Times New Roman"/>
          <w:b/>
        </w:rPr>
      </w:pPr>
    </w:p>
    <w:p w14:paraId="48A2B48D" w14:textId="77777777" w:rsidR="009F26F3" w:rsidRPr="00010517" w:rsidRDefault="009F26F3" w:rsidP="009F26F3">
      <w:pPr>
        <w:suppressAutoHyphens/>
        <w:spacing w:after="0"/>
        <w:rPr>
          <w:rFonts w:ascii="Times New Roman" w:hAnsi="Times New Roman" w:cs="Times New Roman"/>
          <w:b/>
        </w:rPr>
      </w:pPr>
    </w:p>
    <w:p w14:paraId="24F573E5" w14:textId="77777777" w:rsidR="009F26F3" w:rsidRPr="00010517" w:rsidRDefault="009F26F3" w:rsidP="009F26F3">
      <w:pPr>
        <w:suppressAutoHyphens/>
        <w:spacing w:after="0"/>
        <w:rPr>
          <w:rFonts w:ascii="Times New Roman" w:hAnsi="Times New Roman" w:cs="Times New Roman"/>
          <w:b/>
        </w:rPr>
      </w:pPr>
    </w:p>
    <w:p w14:paraId="776BD687" w14:textId="77777777" w:rsidR="009F26F3" w:rsidRPr="00010517" w:rsidRDefault="009F26F3" w:rsidP="009F26F3">
      <w:pPr>
        <w:suppressAutoHyphens/>
        <w:spacing w:after="0"/>
        <w:rPr>
          <w:rFonts w:ascii="Times New Roman" w:hAnsi="Times New Roman" w:cs="Times New Roman"/>
          <w:b/>
        </w:rPr>
      </w:pPr>
    </w:p>
    <w:p w14:paraId="7F11FE0A" w14:textId="77777777" w:rsidR="009F26F3" w:rsidRPr="00010517" w:rsidRDefault="009F26F3" w:rsidP="009F26F3">
      <w:pPr>
        <w:suppressAutoHyphens/>
        <w:spacing w:after="0"/>
        <w:rPr>
          <w:rFonts w:ascii="Times New Roman" w:hAnsi="Times New Roman" w:cs="Times New Roman"/>
          <w:b/>
        </w:rPr>
      </w:pPr>
    </w:p>
    <w:p w14:paraId="704BAF5B" w14:textId="77777777" w:rsidR="009F26F3" w:rsidRPr="00010517" w:rsidRDefault="009F26F3" w:rsidP="009F26F3">
      <w:pPr>
        <w:suppressAutoHyphens/>
        <w:spacing w:after="0"/>
        <w:rPr>
          <w:rFonts w:ascii="Times New Roman" w:hAnsi="Times New Roman" w:cs="Times New Roman"/>
          <w:b/>
        </w:rPr>
      </w:pPr>
    </w:p>
    <w:p w14:paraId="22931B4A" w14:textId="77777777" w:rsidR="009F26F3" w:rsidRPr="00010517" w:rsidRDefault="009F26F3" w:rsidP="009F26F3">
      <w:pPr>
        <w:suppressAutoHyphens/>
        <w:spacing w:after="0"/>
        <w:rPr>
          <w:rFonts w:ascii="Times New Roman" w:hAnsi="Times New Roman" w:cs="Times New Roman"/>
          <w:b/>
        </w:rPr>
      </w:pPr>
    </w:p>
    <w:p w14:paraId="008AA8A6" w14:textId="77777777" w:rsidR="009F26F3" w:rsidRPr="00010517" w:rsidRDefault="009F26F3" w:rsidP="009F26F3">
      <w:pPr>
        <w:suppressAutoHyphens/>
        <w:spacing w:after="0"/>
        <w:rPr>
          <w:rFonts w:ascii="Times New Roman" w:hAnsi="Times New Roman" w:cs="Times New Roman"/>
          <w:b/>
        </w:rPr>
      </w:pPr>
    </w:p>
    <w:p w14:paraId="627495B6" w14:textId="77777777" w:rsidR="009F26F3" w:rsidRPr="00010517" w:rsidRDefault="009F26F3" w:rsidP="009F26F3">
      <w:pPr>
        <w:suppressAutoHyphens/>
        <w:spacing w:after="0"/>
        <w:rPr>
          <w:rFonts w:ascii="Times New Roman" w:hAnsi="Times New Roman" w:cs="Times New Roman"/>
          <w:b/>
        </w:rPr>
      </w:pPr>
    </w:p>
    <w:p w14:paraId="2DA043CE" w14:textId="77777777" w:rsidR="009F26F3" w:rsidRPr="00010517" w:rsidRDefault="009F26F3" w:rsidP="009F26F3">
      <w:pPr>
        <w:suppressAutoHyphens/>
        <w:spacing w:after="0"/>
        <w:rPr>
          <w:rFonts w:ascii="Times New Roman" w:hAnsi="Times New Roman" w:cs="Times New Roman"/>
          <w:b/>
        </w:rPr>
      </w:pPr>
    </w:p>
    <w:p w14:paraId="78560F39" w14:textId="77777777" w:rsidR="009F26F3" w:rsidRPr="00010517" w:rsidRDefault="009F26F3" w:rsidP="009F26F3">
      <w:pPr>
        <w:suppressAutoHyphens/>
        <w:spacing w:after="0"/>
        <w:rPr>
          <w:rFonts w:ascii="Times New Roman" w:hAnsi="Times New Roman" w:cs="Times New Roman"/>
          <w:b/>
        </w:rPr>
      </w:pPr>
    </w:p>
    <w:p w14:paraId="1892F24C" w14:textId="77777777" w:rsidR="009F26F3" w:rsidRPr="00010517" w:rsidRDefault="009F26F3" w:rsidP="009F26F3">
      <w:pPr>
        <w:suppressAutoHyphens/>
        <w:spacing w:after="0"/>
        <w:rPr>
          <w:rFonts w:ascii="Times New Roman" w:hAnsi="Times New Roman" w:cs="Times New Roman"/>
          <w:b/>
        </w:rPr>
      </w:pPr>
    </w:p>
    <w:p w14:paraId="5866195C" w14:textId="77777777" w:rsidR="009F26F3" w:rsidRPr="00010517" w:rsidRDefault="009F26F3" w:rsidP="009F26F3">
      <w:pPr>
        <w:suppressAutoHyphens/>
        <w:spacing w:after="0"/>
        <w:rPr>
          <w:rFonts w:ascii="Times New Roman" w:hAnsi="Times New Roman" w:cs="Times New Roman"/>
          <w:b/>
        </w:rPr>
      </w:pPr>
    </w:p>
    <w:p w14:paraId="5FE7D0C3" w14:textId="77777777" w:rsidR="009F26F3" w:rsidRPr="00010517" w:rsidRDefault="009F26F3" w:rsidP="009F26F3">
      <w:pPr>
        <w:suppressAutoHyphens/>
        <w:spacing w:after="0"/>
        <w:rPr>
          <w:rFonts w:ascii="Times New Roman" w:hAnsi="Times New Roman" w:cs="Times New Roman"/>
          <w:b/>
        </w:rPr>
      </w:pPr>
    </w:p>
    <w:p w14:paraId="5B40A9B9" w14:textId="77777777" w:rsidR="009F26F3" w:rsidRPr="00010517" w:rsidRDefault="009F26F3" w:rsidP="009F26F3">
      <w:pPr>
        <w:suppressAutoHyphens/>
        <w:spacing w:after="0"/>
        <w:rPr>
          <w:rFonts w:ascii="Times New Roman" w:hAnsi="Times New Roman" w:cs="Times New Roman"/>
          <w:b/>
        </w:rPr>
      </w:pPr>
    </w:p>
    <w:p w14:paraId="5ABBF2BA" w14:textId="77777777" w:rsidR="009F26F3" w:rsidRPr="00010517" w:rsidRDefault="0064236A" w:rsidP="00AA76EC">
      <w:pPr>
        <w:numPr>
          <w:ilvl w:val="0"/>
          <w:numId w:val="6"/>
        </w:numPr>
        <w:suppressAutoHyphens/>
        <w:spacing w:after="0"/>
        <w:ind w:left="0" w:firstLine="0"/>
        <w:jc w:val="center"/>
        <w:rPr>
          <w:rFonts w:ascii="Times New Roman" w:eastAsia="Times New Roman" w:hAnsi="Times New Roman" w:cs="Times New Roman"/>
          <w:b/>
          <w:sz w:val="24"/>
          <w:szCs w:val="24"/>
        </w:rPr>
      </w:pPr>
      <w:r w:rsidRPr="00010517">
        <w:rPr>
          <w:rFonts w:ascii="Times New Roman" w:hAnsi="Times New Roman" w:cs="Times New Roman"/>
          <w:b/>
          <w:i/>
          <w:u w:val="single"/>
        </w:rPr>
        <w:br w:type="page"/>
      </w:r>
      <w:r w:rsidR="009F26F3" w:rsidRPr="00010517">
        <w:lastRenderedPageBreak/>
        <w:t xml:space="preserve"> </w:t>
      </w:r>
      <w:r w:rsidR="009F26F3" w:rsidRPr="00010517">
        <w:rPr>
          <w:rFonts w:ascii="Times New Roman" w:eastAsia="Times New Roman" w:hAnsi="Times New Roman" w:cs="Times New Roman"/>
          <w:b/>
          <w:sz w:val="24"/>
          <w:szCs w:val="24"/>
        </w:rPr>
        <w:t xml:space="preserve">ОБЩАЯ ХАРАКТЕРИСТИКА </w:t>
      </w:r>
      <w:r w:rsidR="009F26F3" w:rsidRPr="00010517">
        <w:rPr>
          <w:rFonts w:ascii="Times New Roman" w:eastAsia="Times New Roman" w:hAnsi="Times New Roman" w:cs="Times New Roman"/>
          <w:b/>
          <w:color w:val="000000"/>
          <w:sz w:val="24"/>
          <w:szCs w:val="24"/>
        </w:rPr>
        <w:t>РАБОЧЕЙ ПРОГРАММЫ</w:t>
      </w:r>
      <w:r w:rsidR="009F26F3" w:rsidRPr="00010517">
        <w:rPr>
          <w:rFonts w:ascii="Times New Roman" w:eastAsia="Times New Roman" w:hAnsi="Times New Roman" w:cs="Times New Roman"/>
          <w:b/>
          <w:sz w:val="24"/>
          <w:szCs w:val="24"/>
        </w:rPr>
        <w:t xml:space="preserve"> УЧЕБНОЙ ДИСЦИПЛИНЫ</w:t>
      </w:r>
    </w:p>
    <w:p w14:paraId="775B9F36" w14:textId="5F9E580D" w:rsidR="009F26F3" w:rsidRPr="00010517" w:rsidRDefault="009F26F3" w:rsidP="005D2A5F">
      <w:pPr>
        <w:suppressAutoHyphens/>
        <w:spacing w:after="0"/>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«ОП.0</w:t>
      </w:r>
      <w:r w:rsidR="00246766" w:rsidRPr="00010517">
        <w:rPr>
          <w:rFonts w:ascii="Times New Roman" w:eastAsia="Times New Roman" w:hAnsi="Times New Roman" w:cs="Times New Roman"/>
          <w:b/>
          <w:sz w:val="24"/>
          <w:szCs w:val="24"/>
        </w:rPr>
        <w:t xml:space="preserve">4 </w:t>
      </w:r>
      <w:r w:rsidR="00E607E4" w:rsidRPr="00010517">
        <w:rPr>
          <w:rFonts w:ascii="Times New Roman" w:eastAsia="Times New Roman" w:hAnsi="Times New Roman" w:cs="Times New Roman"/>
          <w:b/>
          <w:sz w:val="24"/>
          <w:szCs w:val="24"/>
        </w:rPr>
        <w:t>Санитария и гигиена</w:t>
      </w:r>
      <w:r w:rsidRPr="00010517">
        <w:rPr>
          <w:rFonts w:ascii="Times New Roman" w:eastAsia="Times New Roman" w:hAnsi="Times New Roman" w:cs="Times New Roman"/>
          <w:b/>
          <w:sz w:val="24"/>
          <w:szCs w:val="24"/>
        </w:rPr>
        <w:t>»</w:t>
      </w:r>
    </w:p>
    <w:p w14:paraId="10F7CC10" w14:textId="77777777" w:rsidR="009F26F3" w:rsidRPr="00010517" w:rsidRDefault="009F26F3" w:rsidP="009F2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b/>
          <w:sz w:val="24"/>
          <w:szCs w:val="24"/>
        </w:rPr>
      </w:pPr>
    </w:p>
    <w:p w14:paraId="0D5C3597" w14:textId="77777777" w:rsidR="009F26F3" w:rsidRPr="00010517" w:rsidRDefault="009F26F3" w:rsidP="009F2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sidRPr="00010517">
        <w:rPr>
          <w:rFonts w:ascii="Times New Roman" w:eastAsia="Times New Roman" w:hAnsi="Times New Roman" w:cs="Times New Roman"/>
          <w:b/>
          <w:sz w:val="24"/>
          <w:szCs w:val="24"/>
        </w:rPr>
        <w:t xml:space="preserve">1.1. Место дисциплины в структуре основной образовательной программы: </w:t>
      </w:r>
    </w:p>
    <w:p w14:paraId="69C74EE9" w14:textId="7DC2775B" w:rsidR="00E607E4" w:rsidRPr="00010517" w:rsidRDefault="009F26F3" w:rsidP="005D2A5F">
      <w:pPr>
        <w:suppressAutoHyphens/>
        <w:spacing w:after="0"/>
        <w:ind w:firstLine="709"/>
        <w:jc w:val="both"/>
        <w:rPr>
          <w:rFonts w:ascii="Times New Roman" w:hAnsi="Times New Roman"/>
          <w:sz w:val="24"/>
          <w:szCs w:val="24"/>
        </w:rPr>
      </w:pPr>
      <w:r w:rsidRPr="00010517">
        <w:rPr>
          <w:rFonts w:ascii="Times New Roman" w:eastAsia="Times New Roman" w:hAnsi="Times New Roman" w:cs="Times New Roman"/>
          <w:sz w:val="24"/>
          <w:szCs w:val="24"/>
        </w:rPr>
        <w:t xml:space="preserve">Учебная дисциплина </w:t>
      </w:r>
      <w:r w:rsidR="00E607E4" w:rsidRPr="00010517">
        <w:rPr>
          <w:rFonts w:ascii="Times New Roman" w:eastAsia="Times New Roman" w:hAnsi="Times New Roman" w:cs="Times New Roman"/>
          <w:sz w:val="24"/>
          <w:szCs w:val="24"/>
        </w:rPr>
        <w:t>«ОП.04 Санитария и гигиена»</w:t>
      </w:r>
      <w:r w:rsidR="005D2A5F">
        <w:rPr>
          <w:rFonts w:ascii="Times New Roman" w:eastAsia="Times New Roman" w:hAnsi="Times New Roman" w:cs="Times New Roman"/>
          <w:sz w:val="24"/>
          <w:szCs w:val="24"/>
        </w:rPr>
        <w:t xml:space="preserve"> </w:t>
      </w:r>
      <w:r w:rsidRPr="00010517">
        <w:rPr>
          <w:rFonts w:ascii="Times New Roman" w:eastAsia="Times New Roman" w:hAnsi="Times New Roman" w:cs="Times New Roman"/>
          <w:sz w:val="24"/>
          <w:szCs w:val="24"/>
        </w:rPr>
        <w:t xml:space="preserve"> является обязательной частью общепрофессионального цикла, в соответствии с ФГОС СПО по </w:t>
      </w:r>
      <w:r w:rsidRPr="00010517">
        <w:rPr>
          <w:rFonts w:ascii="Times New Roman" w:eastAsia="Times New Roman" w:hAnsi="Times New Roman" w:cs="Times New Roman"/>
          <w:iCs/>
          <w:color w:val="000000"/>
          <w:sz w:val="24"/>
          <w:szCs w:val="24"/>
        </w:rPr>
        <w:t>профессии</w:t>
      </w:r>
      <w:r w:rsidRPr="00010517">
        <w:rPr>
          <w:rFonts w:ascii="Times New Roman" w:eastAsia="Times New Roman" w:hAnsi="Times New Roman" w:cs="Times New Roman"/>
          <w:sz w:val="24"/>
          <w:szCs w:val="24"/>
        </w:rPr>
        <w:t xml:space="preserve"> </w:t>
      </w:r>
      <w:r w:rsidR="00E607E4" w:rsidRPr="00010517">
        <w:rPr>
          <w:rFonts w:ascii="Times New Roman" w:hAnsi="Times New Roman"/>
          <w:sz w:val="24"/>
          <w:szCs w:val="24"/>
        </w:rPr>
        <w:t>38.01.02 Продавец, контролер-кассир</w:t>
      </w:r>
    </w:p>
    <w:p w14:paraId="53E1AD8A" w14:textId="34F323B5" w:rsidR="009F26F3" w:rsidRPr="00010517" w:rsidRDefault="009F26F3" w:rsidP="00E607E4">
      <w:pPr>
        <w:spacing w:after="0"/>
        <w:ind w:firstLine="709"/>
        <w:jc w:val="both"/>
        <w:rPr>
          <w:rFonts w:ascii="Times New Roman" w:eastAsia="Times New Roman" w:hAnsi="Times New Roman" w:cs="Times New Roman"/>
          <w:sz w:val="24"/>
          <w:szCs w:val="24"/>
          <w:u w:val="single"/>
        </w:rPr>
      </w:pPr>
      <w:r w:rsidRPr="00010517">
        <w:rPr>
          <w:rFonts w:ascii="Times New Roman" w:eastAsia="Times New Roman" w:hAnsi="Times New Roman" w:cs="Times New Roman"/>
          <w:sz w:val="24"/>
          <w:szCs w:val="24"/>
        </w:rPr>
        <w:t xml:space="preserve">Особое значение дисциплина имеет при формировании и развитии ОК </w:t>
      </w:r>
      <w:r w:rsidR="00246766" w:rsidRPr="00010517">
        <w:rPr>
          <w:rFonts w:ascii="Times New Roman" w:eastAsia="Times New Roman" w:hAnsi="Times New Roman" w:cs="Times New Roman"/>
          <w:sz w:val="24"/>
          <w:szCs w:val="24"/>
        </w:rPr>
        <w:t>3</w:t>
      </w:r>
      <w:r w:rsidRPr="00010517">
        <w:rPr>
          <w:rFonts w:ascii="Times New Roman" w:eastAsia="Times New Roman" w:hAnsi="Times New Roman" w:cs="Times New Roman"/>
          <w:sz w:val="24"/>
          <w:szCs w:val="24"/>
        </w:rPr>
        <w:t xml:space="preserve">, ОК </w:t>
      </w:r>
      <w:r w:rsidR="00246766" w:rsidRPr="00010517">
        <w:rPr>
          <w:rFonts w:ascii="Times New Roman" w:eastAsia="Times New Roman" w:hAnsi="Times New Roman" w:cs="Times New Roman"/>
          <w:sz w:val="24"/>
          <w:szCs w:val="24"/>
        </w:rPr>
        <w:t>4.</w:t>
      </w:r>
    </w:p>
    <w:p w14:paraId="13CB56DC" w14:textId="77777777" w:rsidR="009F26F3" w:rsidRPr="00010517" w:rsidRDefault="009F26F3" w:rsidP="009F2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Times New Roman" w:hAnsi="Times New Roman" w:cs="Times New Roman"/>
          <w:b/>
          <w:sz w:val="24"/>
          <w:szCs w:val="24"/>
        </w:rPr>
      </w:pPr>
    </w:p>
    <w:p w14:paraId="7ACFF396" w14:textId="77777777" w:rsidR="009F26F3" w:rsidRPr="00010517" w:rsidRDefault="009F26F3" w:rsidP="009F26F3">
      <w:pPr>
        <w:spacing w:after="0"/>
        <w:ind w:firstLine="709"/>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1.2. Цель и планируемые результаты освоения дисциплины:</w:t>
      </w:r>
    </w:p>
    <w:p w14:paraId="16C0AE24" w14:textId="77777777" w:rsidR="009F26F3" w:rsidRPr="00010517" w:rsidRDefault="009F26F3" w:rsidP="009F26F3">
      <w:pPr>
        <w:suppressAutoHyphens/>
        <w:spacing w:after="0"/>
        <w:ind w:firstLine="709"/>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В рамках программы учебной дисциплины обучающимися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3969"/>
        <w:gridCol w:w="4394"/>
      </w:tblGrid>
      <w:tr w:rsidR="005D2A5F" w:rsidRPr="00010517" w14:paraId="6E964ABB" w14:textId="77777777" w:rsidTr="005D2A5F">
        <w:trPr>
          <w:trHeight w:val="649"/>
        </w:trPr>
        <w:tc>
          <w:tcPr>
            <w:tcW w:w="1101" w:type="dxa"/>
            <w:tcBorders>
              <w:top w:val="single" w:sz="4" w:space="0" w:color="auto"/>
              <w:left w:val="single" w:sz="4" w:space="0" w:color="auto"/>
              <w:bottom w:val="single" w:sz="4" w:space="0" w:color="auto"/>
              <w:right w:val="single" w:sz="4" w:space="0" w:color="auto"/>
            </w:tcBorders>
            <w:hideMark/>
          </w:tcPr>
          <w:p w14:paraId="1236D5EA" w14:textId="2F927727" w:rsidR="005D2A5F" w:rsidRPr="00010517" w:rsidRDefault="005D2A5F" w:rsidP="00246766">
            <w:pPr>
              <w:suppressAutoHyphens/>
              <w:spacing w:after="0" w:line="240" w:lineRule="auto"/>
              <w:jc w:val="center"/>
              <w:rPr>
                <w:rFonts w:ascii="Times New Roman" w:eastAsia="Times New Roman" w:hAnsi="Times New Roman" w:cs="Times New Roman"/>
                <w:sz w:val="24"/>
                <w:szCs w:val="24"/>
              </w:rPr>
            </w:pPr>
            <w:r w:rsidRPr="00010517">
              <w:rPr>
                <w:rFonts w:ascii="Times New Roman" w:hAnsi="Times New Roman"/>
                <w:b/>
                <w:bCs/>
                <w:sz w:val="24"/>
                <w:szCs w:val="24"/>
              </w:rPr>
              <w:t>Код ПК,</w:t>
            </w:r>
            <w:r>
              <w:rPr>
                <w:rFonts w:ascii="Times New Roman" w:hAnsi="Times New Roman"/>
                <w:b/>
                <w:bCs/>
                <w:sz w:val="24"/>
                <w:szCs w:val="24"/>
              </w:rPr>
              <w:t xml:space="preserve"> </w:t>
            </w:r>
            <w:r w:rsidRPr="00010517">
              <w:rPr>
                <w:rFonts w:ascii="Times New Roman" w:hAnsi="Times New Roman"/>
                <w:b/>
                <w:bCs/>
                <w:sz w:val="24"/>
                <w:szCs w:val="24"/>
              </w:rPr>
              <w:t>ОК</w:t>
            </w:r>
          </w:p>
        </w:tc>
        <w:tc>
          <w:tcPr>
            <w:tcW w:w="3969" w:type="dxa"/>
            <w:tcBorders>
              <w:top w:val="single" w:sz="4" w:space="0" w:color="auto"/>
              <w:left w:val="single" w:sz="4" w:space="0" w:color="auto"/>
              <w:bottom w:val="single" w:sz="4" w:space="0" w:color="auto"/>
              <w:right w:val="single" w:sz="4" w:space="0" w:color="auto"/>
            </w:tcBorders>
            <w:hideMark/>
          </w:tcPr>
          <w:p w14:paraId="5CB92316" w14:textId="17D0DBB2" w:rsidR="005D2A5F" w:rsidRPr="00010517" w:rsidRDefault="005D2A5F" w:rsidP="00246766">
            <w:pPr>
              <w:suppressAutoHyphens/>
              <w:spacing w:after="0" w:line="240" w:lineRule="auto"/>
              <w:jc w:val="center"/>
              <w:rPr>
                <w:rFonts w:ascii="Times New Roman" w:eastAsia="Times New Roman" w:hAnsi="Times New Roman" w:cs="Times New Roman"/>
                <w:sz w:val="24"/>
                <w:szCs w:val="24"/>
              </w:rPr>
            </w:pPr>
            <w:r w:rsidRPr="00010517">
              <w:rPr>
                <w:rFonts w:ascii="Times New Roman" w:hAnsi="Times New Roman"/>
                <w:b/>
                <w:bCs/>
                <w:sz w:val="24"/>
                <w:szCs w:val="24"/>
              </w:rPr>
              <w:t>Умения</w:t>
            </w:r>
          </w:p>
        </w:tc>
        <w:tc>
          <w:tcPr>
            <w:tcW w:w="4394" w:type="dxa"/>
            <w:tcBorders>
              <w:top w:val="single" w:sz="4" w:space="0" w:color="auto"/>
              <w:left w:val="single" w:sz="4" w:space="0" w:color="auto"/>
              <w:bottom w:val="single" w:sz="4" w:space="0" w:color="auto"/>
              <w:right w:val="single" w:sz="4" w:space="0" w:color="auto"/>
            </w:tcBorders>
            <w:hideMark/>
          </w:tcPr>
          <w:p w14:paraId="4583DBDB" w14:textId="64D8D04A" w:rsidR="005D2A5F" w:rsidRPr="00010517" w:rsidRDefault="005D2A5F" w:rsidP="00246766">
            <w:pPr>
              <w:suppressAutoHyphens/>
              <w:spacing w:after="0" w:line="240" w:lineRule="auto"/>
              <w:jc w:val="center"/>
              <w:rPr>
                <w:rFonts w:ascii="Times New Roman" w:eastAsia="Times New Roman" w:hAnsi="Times New Roman" w:cs="Times New Roman"/>
                <w:sz w:val="24"/>
                <w:szCs w:val="24"/>
              </w:rPr>
            </w:pPr>
            <w:r w:rsidRPr="00010517">
              <w:rPr>
                <w:rFonts w:ascii="Times New Roman" w:hAnsi="Times New Roman"/>
                <w:b/>
                <w:bCs/>
                <w:sz w:val="24"/>
                <w:szCs w:val="24"/>
              </w:rPr>
              <w:t>Знания</w:t>
            </w:r>
          </w:p>
        </w:tc>
      </w:tr>
      <w:tr w:rsidR="00B20CB1" w:rsidRPr="00010517" w14:paraId="0F306C6A" w14:textId="77777777" w:rsidTr="005D2A5F">
        <w:trPr>
          <w:trHeight w:val="212"/>
        </w:trPr>
        <w:tc>
          <w:tcPr>
            <w:tcW w:w="1101" w:type="dxa"/>
            <w:vMerge w:val="restart"/>
            <w:tcBorders>
              <w:top w:val="single" w:sz="4" w:space="0" w:color="auto"/>
              <w:left w:val="single" w:sz="4" w:space="0" w:color="auto"/>
              <w:right w:val="single" w:sz="4" w:space="0" w:color="auto"/>
            </w:tcBorders>
          </w:tcPr>
          <w:p w14:paraId="16BDD089" w14:textId="74C57FA1" w:rsidR="00B20CB1" w:rsidRPr="00010517" w:rsidRDefault="00B20CB1" w:rsidP="00B20CB1">
            <w:pPr>
              <w:suppressAutoHyphens/>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7</w:t>
            </w:r>
          </w:p>
        </w:tc>
        <w:tc>
          <w:tcPr>
            <w:tcW w:w="3969" w:type="dxa"/>
            <w:tcBorders>
              <w:top w:val="single" w:sz="4" w:space="0" w:color="auto"/>
              <w:left w:val="single" w:sz="4" w:space="0" w:color="auto"/>
              <w:bottom w:val="single" w:sz="4" w:space="0" w:color="auto"/>
              <w:right w:val="single" w:sz="4" w:space="0" w:color="auto"/>
            </w:tcBorders>
          </w:tcPr>
          <w:p w14:paraId="0AF5E121" w14:textId="46D35CAB" w:rsidR="00B20CB1" w:rsidRPr="00010517" w:rsidRDefault="00B20CB1" w:rsidP="00B20CB1">
            <w:pPr>
              <w:suppressAutoHyphens/>
              <w:spacing w:after="0" w:line="240" w:lineRule="auto"/>
              <w:rPr>
                <w:rFonts w:ascii="Times New Roman" w:eastAsia="Times New Roman" w:hAnsi="Times New Roman" w:cs="Times New Roman"/>
                <w:i/>
                <w:sz w:val="24"/>
                <w:szCs w:val="24"/>
              </w:rPr>
            </w:pPr>
            <w:r w:rsidRPr="00771CE4">
              <w:rPr>
                <w:rFonts w:ascii="Times New Roman" w:eastAsia="Calibri" w:hAnsi="Times New Roman" w:cs="Times New Roman"/>
                <w:bCs/>
                <w:iCs/>
                <w:sz w:val="24"/>
                <w:szCs w:val="24"/>
                <w:lang w:eastAsia="en-US"/>
              </w:rPr>
              <w:t>соблюдать нормы экологической безопасности</w:t>
            </w:r>
          </w:p>
        </w:tc>
        <w:tc>
          <w:tcPr>
            <w:tcW w:w="4394" w:type="dxa"/>
            <w:tcBorders>
              <w:top w:val="single" w:sz="4" w:space="0" w:color="auto"/>
              <w:left w:val="single" w:sz="4" w:space="0" w:color="auto"/>
              <w:bottom w:val="single" w:sz="4" w:space="0" w:color="auto"/>
              <w:right w:val="single" w:sz="4" w:space="0" w:color="auto"/>
            </w:tcBorders>
          </w:tcPr>
          <w:p w14:paraId="15CA5BCC" w14:textId="1E2BAFA5" w:rsidR="00B20CB1" w:rsidRPr="00010517" w:rsidRDefault="00B20CB1" w:rsidP="00B20CB1">
            <w:pPr>
              <w:suppressAutoHyphens/>
              <w:spacing w:after="0" w:line="240" w:lineRule="auto"/>
              <w:rPr>
                <w:rFonts w:ascii="Times New Roman" w:eastAsia="Times New Roman" w:hAnsi="Times New Roman" w:cs="Times New Roman"/>
                <w:i/>
                <w:sz w:val="24"/>
                <w:szCs w:val="24"/>
              </w:rPr>
            </w:pPr>
            <w:r w:rsidRPr="00771CE4">
              <w:rPr>
                <w:rFonts w:ascii="Times New Roman" w:eastAsia="Calibri" w:hAnsi="Times New Roman" w:cs="Times New Roman"/>
                <w:bCs/>
                <w:iCs/>
                <w:sz w:val="24"/>
                <w:szCs w:val="24"/>
                <w:lang w:eastAsia="en-US"/>
              </w:rPr>
              <w:t xml:space="preserve">правила экологической безопасности </w:t>
            </w:r>
            <w:r w:rsidRPr="00771CE4">
              <w:rPr>
                <w:rFonts w:ascii="Times New Roman" w:eastAsia="Calibri" w:hAnsi="Times New Roman" w:cs="Times New Roman"/>
                <w:bCs/>
                <w:iCs/>
                <w:sz w:val="24"/>
                <w:szCs w:val="24"/>
                <w:lang w:eastAsia="en-US"/>
              </w:rPr>
              <w:br/>
              <w:t xml:space="preserve">при ведении профессиональной деятельности </w:t>
            </w:r>
          </w:p>
        </w:tc>
      </w:tr>
      <w:tr w:rsidR="00B20CB1" w:rsidRPr="00010517" w14:paraId="259E8915" w14:textId="77777777" w:rsidTr="005D2A5F">
        <w:trPr>
          <w:trHeight w:val="212"/>
        </w:trPr>
        <w:tc>
          <w:tcPr>
            <w:tcW w:w="1101" w:type="dxa"/>
            <w:vMerge/>
            <w:tcBorders>
              <w:left w:val="single" w:sz="4" w:space="0" w:color="auto"/>
              <w:right w:val="single" w:sz="4" w:space="0" w:color="auto"/>
            </w:tcBorders>
          </w:tcPr>
          <w:p w14:paraId="769B3DE0" w14:textId="77777777" w:rsidR="00B20CB1" w:rsidRPr="00010517" w:rsidRDefault="00B20CB1" w:rsidP="00B20CB1">
            <w:pPr>
              <w:suppressAutoHyphens/>
              <w:spacing w:after="0" w:line="240" w:lineRule="auto"/>
              <w:rPr>
                <w:rFonts w:ascii="Times New Roman" w:eastAsia="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25D3EA7" w14:textId="77F86BEF" w:rsidR="00B20CB1" w:rsidRPr="00010517" w:rsidRDefault="00B20CB1" w:rsidP="00B20CB1">
            <w:pPr>
              <w:spacing w:after="0" w:line="240" w:lineRule="auto"/>
              <w:jc w:val="both"/>
              <w:rPr>
                <w:rFonts w:ascii="Times New Roman" w:eastAsia="Times New Roman" w:hAnsi="Times New Roman" w:cs="Times New Roman"/>
                <w:sz w:val="24"/>
                <w:szCs w:val="24"/>
              </w:rPr>
            </w:pPr>
            <w:r w:rsidRPr="00771CE4">
              <w:rPr>
                <w:rFonts w:ascii="Times New Roman" w:eastAsia="Calibri" w:hAnsi="Times New Roman" w:cs="Times New Roman"/>
                <w:bCs/>
                <w:iCs/>
                <w:sz w:val="24"/>
                <w:szCs w:val="24"/>
                <w:lang w:eastAsia="en-US"/>
              </w:rPr>
              <w:t xml:space="preserve">определять направления ресурсосбережения в рамках профессиональной деятельности по </w:t>
            </w:r>
            <w:r w:rsidRPr="00771CE4">
              <w:rPr>
                <w:rFonts w:ascii="Times New Roman" w:eastAsia="Calibri" w:hAnsi="Times New Roman" w:cs="Times New Roman"/>
                <w:bCs/>
                <w:sz w:val="24"/>
                <w:szCs w:val="24"/>
                <w:lang w:eastAsia="en-US"/>
              </w:rPr>
              <w:t>профессии</w:t>
            </w:r>
            <w:r w:rsidRPr="00771CE4">
              <w:rPr>
                <w:rFonts w:ascii="Times New Roman" w:eastAsia="Calibri" w:hAnsi="Times New Roman" w:cs="Times New Roman"/>
                <w:bCs/>
                <w:i/>
                <w:iCs/>
                <w:sz w:val="24"/>
                <w:szCs w:val="24"/>
                <w:lang w:eastAsia="en-US"/>
              </w:rPr>
              <w:t>,</w:t>
            </w:r>
            <w:r w:rsidRPr="00771CE4">
              <w:rPr>
                <w:rFonts w:ascii="Times New Roman" w:eastAsia="Calibri" w:hAnsi="Times New Roman" w:cs="Times New Roman"/>
                <w:sz w:val="24"/>
                <w:szCs w:val="24"/>
                <w:lang w:eastAsia="en-US"/>
              </w:rPr>
              <w:t xml:space="preserve"> </w:t>
            </w:r>
            <w:r w:rsidRPr="00771CE4">
              <w:rPr>
                <w:rFonts w:ascii="Times New Roman" w:eastAsia="Calibri" w:hAnsi="Times New Roman" w:cs="Times New Roman"/>
                <w:bCs/>
                <w:sz w:val="24"/>
                <w:szCs w:val="24"/>
                <w:lang w:eastAsia="en-US"/>
              </w:rPr>
              <w:t>осуществлять работу с соблюдением принципов бережливого производства</w:t>
            </w:r>
          </w:p>
        </w:tc>
        <w:tc>
          <w:tcPr>
            <w:tcW w:w="4394" w:type="dxa"/>
            <w:tcBorders>
              <w:top w:val="single" w:sz="4" w:space="0" w:color="auto"/>
              <w:left w:val="single" w:sz="4" w:space="0" w:color="auto"/>
              <w:bottom w:val="single" w:sz="4" w:space="0" w:color="auto"/>
              <w:right w:val="single" w:sz="4" w:space="0" w:color="auto"/>
            </w:tcBorders>
          </w:tcPr>
          <w:p w14:paraId="1812D5BE" w14:textId="0BD52755" w:rsidR="00B20CB1" w:rsidRPr="00010517" w:rsidRDefault="00B20CB1" w:rsidP="00B20CB1">
            <w:pPr>
              <w:suppressAutoHyphens/>
              <w:spacing w:after="0" w:line="240" w:lineRule="auto"/>
              <w:rPr>
                <w:rFonts w:ascii="Times New Roman" w:eastAsia="Times New Roman" w:hAnsi="Times New Roman" w:cs="Times New Roman"/>
                <w:i/>
                <w:sz w:val="24"/>
                <w:szCs w:val="24"/>
              </w:rPr>
            </w:pPr>
            <w:r w:rsidRPr="00771CE4">
              <w:rPr>
                <w:rFonts w:ascii="Times New Roman" w:eastAsia="Calibri" w:hAnsi="Times New Roman" w:cs="Times New Roman"/>
                <w:bCs/>
                <w:iCs/>
                <w:sz w:val="24"/>
                <w:szCs w:val="24"/>
                <w:lang w:eastAsia="en-US"/>
              </w:rPr>
              <w:t xml:space="preserve">основные ресурсы, задействованные </w:t>
            </w:r>
            <w:r w:rsidRPr="00771CE4">
              <w:rPr>
                <w:rFonts w:ascii="Times New Roman" w:eastAsia="Calibri" w:hAnsi="Times New Roman" w:cs="Times New Roman"/>
                <w:bCs/>
                <w:iCs/>
                <w:sz w:val="24"/>
                <w:szCs w:val="24"/>
                <w:lang w:eastAsia="en-US"/>
              </w:rPr>
              <w:br/>
              <w:t>в профессиональной деятельности</w:t>
            </w:r>
          </w:p>
        </w:tc>
      </w:tr>
      <w:tr w:rsidR="00077960" w:rsidRPr="00010517" w14:paraId="723CCBDA" w14:textId="77777777" w:rsidTr="00CA279B">
        <w:trPr>
          <w:trHeight w:val="212"/>
        </w:trPr>
        <w:tc>
          <w:tcPr>
            <w:tcW w:w="1101" w:type="dxa"/>
            <w:vMerge/>
            <w:tcBorders>
              <w:left w:val="single" w:sz="4" w:space="0" w:color="auto"/>
              <w:right w:val="single" w:sz="4" w:space="0" w:color="auto"/>
            </w:tcBorders>
          </w:tcPr>
          <w:p w14:paraId="4DFDA0CD" w14:textId="6893A86E" w:rsidR="00077960" w:rsidRPr="00010517" w:rsidRDefault="00077960" w:rsidP="00B20CB1">
            <w:pPr>
              <w:suppressAutoHyphens/>
              <w:spacing w:after="0" w:line="240" w:lineRule="auto"/>
              <w:ind w:firstLine="708"/>
              <w:rPr>
                <w:rFonts w:ascii="Times New Roman" w:eastAsia="Times New Roman" w:hAnsi="Times New Roman" w:cs="Times New Roman"/>
                <w:sz w:val="24"/>
                <w:szCs w:val="24"/>
              </w:rPr>
            </w:pPr>
          </w:p>
        </w:tc>
        <w:tc>
          <w:tcPr>
            <w:tcW w:w="3969" w:type="dxa"/>
            <w:vMerge w:val="restart"/>
            <w:tcBorders>
              <w:top w:val="single" w:sz="4" w:space="0" w:color="auto"/>
              <w:left w:val="single" w:sz="4" w:space="0" w:color="auto"/>
              <w:right w:val="single" w:sz="4" w:space="0" w:color="auto"/>
            </w:tcBorders>
          </w:tcPr>
          <w:p w14:paraId="4EBB8323" w14:textId="281D16D4" w:rsidR="00077960" w:rsidRPr="00010517" w:rsidRDefault="00077960" w:rsidP="00B20CB1">
            <w:pPr>
              <w:spacing w:after="0" w:line="240" w:lineRule="auto"/>
              <w:jc w:val="both"/>
              <w:rPr>
                <w:rFonts w:ascii="Times New Roman" w:eastAsia="Times New Roman" w:hAnsi="Times New Roman" w:cs="Times New Roman"/>
                <w:sz w:val="24"/>
                <w:szCs w:val="24"/>
              </w:rPr>
            </w:pPr>
            <w:r w:rsidRPr="00771CE4">
              <w:rPr>
                <w:rFonts w:ascii="Times New Roman" w:eastAsia="Calibri" w:hAnsi="Times New Roman" w:cs="Times New Roman"/>
                <w:bCs/>
                <w:sz w:val="24"/>
                <w:szCs w:val="24"/>
                <w:lang w:eastAsia="en-US"/>
              </w:rPr>
              <w:t>организовывать профессиональную деятельность с учетом знаний об изменении климатических условий региона</w:t>
            </w:r>
          </w:p>
        </w:tc>
        <w:tc>
          <w:tcPr>
            <w:tcW w:w="4394" w:type="dxa"/>
            <w:tcBorders>
              <w:top w:val="single" w:sz="4" w:space="0" w:color="auto"/>
              <w:left w:val="single" w:sz="4" w:space="0" w:color="auto"/>
              <w:bottom w:val="single" w:sz="4" w:space="0" w:color="auto"/>
              <w:right w:val="single" w:sz="4" w:space="0" w:color="auto"/>
            </w:tcBorders>
          </w:tcPr>
          <w:p w14:paraId="50FF6E71" w14:textId="7DB3E5FB" w:rsidR="00077960" w:rsidRPr="00010517" w:rsidRDefault="00077960" w:rsidP="00B20CB1">
            <w:pPr>
              <w:tabs>
                <w:tab w:val="left" w:pos="345"/>
              </w:tabs>
              <w:suppressAutoHyphens/>
              <w:spacing w:after="0" w:line="240" w:lineRule="auto"/>
              <w:rPr>
                <w:rFonts w:ascii="Times New Roman" w:eastAsia="Times New Roman" w:hAnsi="Times New Roman" w:cs="Times New Roman"/>
                <w:i/>
                <w:sz w:val="24"/>
                <w:szCs w:val="24"/>
              </w:rPr>
            </w:pPr>
            <w:r w:rsidRPr="00771CE4">
              <w:rPr>
                <w:rFonts w:ascii="Times New Roman" w:eastAsia="Calibri" w:hAnsi="Times New Roman" w:cs="Times New Roman"/>
                <w:bCs/>
                <w:iCs/>
                <w:sz w:val="24"/>
                <w:szCs w:val="24"/>
                <w:lang w:eastAsia="en-US"/>
              </w:rPr>
              <w:t>пути обеспечения ресурсосбережения</w:t>
            </w:r>
          </w:p>
        </w:tc>
      </w:tr>
      <w:tr w:rsidR="00077960" w:rsidRPr="00010517" w14:paraId="4F27A519" w14:textId="77777777" w:rsidTr="00CA279B">
        <w:trPr>
          <w:trHeight w:val="212"/>
        </w:trPr>
        <w:tc>
          <w:tcPr>
            <w:tcW w:w="1101" w:type="dxa"/>
            <w:vMerge/>
            <w:tcBorders>
              <w:left w:val="single" w:sz="4" w:space="0" w:color="auto"/>
              <w:right w:val="single" w:sz="4" w:space="0" w:color="auto"/>
            </w:tcBorders>
          </w:tcPr>
          <w:p w14:paraId="21654C21" w14:textId="03B16E23" w:rsidR="00077960" w:rsidRPr="00010517" w:rsidRDefault="00077960" w:rsidP="00B20CB1">
            <w:pPr>
              <w:suppressAutoHyphens/>
              <w:spacing w:after="0" w:line="240" w:lineRule="auto"/>
              <w:rPr>
                <w:rFonts w:ascii="Times New Roman" w:eastAsia="Times New Roman" w:hAnsi="Times New Roman" w:cs="Times New Roman"/>
                <w:sz w:val="24"/>
                <w:szCs w:val="24"/>
              </w:rPr>
            </w:pPr>
          </w:p>
        </w:tc>
        <w:tc>
          <w:tcPr>
            <w:tcW w:w="3969" w:type="dxa"/>
            <w:vMerge/>
            <w:tcBorders>
              <w:left w:val="single" w:sz="4" w:space="0" w:color="auto"/>
              <w:right w:val="single" w:sz="4" w:space="0" w:color="auto"/>
            </w:tcBorders>
          </w:tcPr>
          <w:p w14:paraId="4626510D" w14:textId="77A9E03E" w:rsidR="00077960" w:rsidRPr="00010517" w:rsidRDefault="00077960" w:rsidP="00B20CB1">
            <w:pPr>
              <w:spacing w:after="0" w:line="240" w:lineRule="auto"/>
              <w:jc w:val="both"/>
              <w:rPr>
                <w:rFonts w:ascii="Times New Roman" w:eastAsia="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tcPr>
          <w:p w14:paraId="6C31D790" w14:textId="798AD92C" w:rsidR="00077960" w:rsidRPr="00010517" w:rsidRDefault="00077960" w:rsidP="00B20CB1">
            <w:pPr>
              <w:suppressAutoHyphens/>
              <w:spacing w:after="0" w:line="240" w:lineRule="auto"/>
              <w:rPr>
                <w:rFonts w:ascii="Times New Roman" w:eastAsia="Times New Roman" w:hAnsi="Times New Roman" w:cs="Times New Roman"/>
                <w:i/>
                <w:sz w:val="24"/>
                <w:szCs w:val="24"/>
              </w:rPr>
            </w:pPr>
            <w:r w:rsidRPr="00771CE4">
              <w:rPr>
                <w:rFonts w:ascii="Times New Roman" w:eastAsia="Calibri" w:hAnsi="Times New Roman" w:cs="Times New Roman"/>
                <w:bCs/>
                <w:iCs/>
                <w:sz w:val="24"/>
                <w:szCs w:val="24"/>
                <w:lang w:eastAsia="en-US"/>
              </w:rPr>
              <w:t>принципы бережливого производства</w:t>
            </w:r>
          </w:p>
        </w:tc>
      </w:tr>
      <w:tr w:rsidR="00077960" w:rsidRPr="00010517" w14:paraId="1EE7606E" w14:textId="77777777" w:rsidTr="00CA279B">
        <w:trPr>
          <w:trHeight w:val="212"/>
        </w:trPr>
        <w:tc>
          <w:tcPr>
            <w:tcW w:w="1101" w:type="dxa"/>
            <w:vMerge/>
            <w:tcBorders>
              <w:left w:val="single" w:sz="4" w:space="0" w:color="auto"/>
              <w:right w:val="single" w:sz="4" w:space="0" w:color="auto"/>
            </w:tcBorders>
          </w:tcPr>
          <w:p w14:paraId="3EF59E9A" w14:textId="48DAF6F4" w:rsidR="00077960" w:rsidRPr="00010517" w:rsidRDefault="00077960" w:rsidP="00B20CB1">
            <w:pPr>
              <w:suppressAutoHyphens/>
              <w:spacing w:after="0" w:line="240" w:lineRule="auto"/>
              <w:rPr>
                <w:rFonts w:ascii="Times New Roman" w:eastAsia="Times New Roman" w:hAnsi="Times New Roman" w:cs="Times New Roman"/>
                <w:i/>
                <w:sz w:val="24"/>
                <w:szCs w:val="24"/>
              </w:rPr>
            </w:pPr>
          </w:p>
        </w:tc>
        <w:tc>
          <w:tcPr>
            <w:tcW w:w="3969" w:type="dxa"/>
            <w:vMerge/>
            <w:tcBorders>
              <w:left w:val="single" w:sz="4" w:space="0" w:color="auto"/>
              <w:bottom w:val="single" w:sz="4" w:space="0" w:color="auto"/>
              <w:right w:val="single" w:sz="4" w:space="0" w:color="auto"/>
            </w:tcBorders>
          </w:tcPr>
          <w:p w14:paraId="3083C540" w14:textId="3E4986FA" w:rsidR="00077960" w:rsidRPr="00010517" w:rsidRDefault="00077960" w:rsidP="00B20CB1">
            <w:pPr>
              <w:suppressAutoHyphens/>
              <w:spacing w:after="0" w:line="240" w:lineRule="auto"/>
              <w:rPr>
                <w:rFonts w:ascii="Times New Roman" w:eastAsia="Times New Roman" w:hAnsi="Times New Roman" w:cs="Times New Roman"/>
                <w:bCs/>
                <w:iCs/>
                <w:sz w:val="24"/>
                <w:szCs w:val="24"/>
              </w:rPr>
            </w:pPr>
          </w:p>
        </w:tc>
        <w:tc>
          <w:tcPr>
            <w:tcW w:w="4394" w:type="dxa"/>
            <w:tcBorders>
              <w:top w:val="single" w:sz="4" w:space="0" w:color="auto"/>
              <w:left w:val="single" w:sz="4" w:space="0" w:color="auto"/>
              <w:bottom w:val="single" w:sz="4" w:space="0" w:color="auto"/>
              <w:right w:val="single" w:sz="4" w:space="0" w:color="auto"/>
            </w:tcBorders>
          </w:tcPr>
          <w:p w14:paraId="4A32EE28" w14:textId="5EBA6B16" w:rsidR="00077960" w:rsidRPr="00010517" w:rsidRDefault="00077960" w:rsidP="00B20CB1">
            <w:pPr>
              <w:suppressAutoHyphens/>
              <w:spacing w:after="0" w:line="240" w:lineRule="auto"/>
              <w:rPr>
                <w:rFonts w:ascii="Times New Roman" w:eastAsia="Times New Roman" w:hAnsi="Times New Roman" w:cs="Times New Roman"/>
                <w:bCs/>
                <w:iCs/>
                <w:sz w:val="24"/>
                <w:szCs w:val="24"/>
              </w:rPr>
            </w:pPr>
            <w:r w:rsidRPr="00771CE4">
              <w:rPr>
                <w:rFonts w:ascii="Times New Roman" w:eastAsia="Calibri" w:hAnsi="Times New Roman" w:cs="Times New Roman"/>
                <w:bCs/>
                <w:iCs/>
                <w:sz w:val="24"/>
                <w:szCs w:val="24"/>
                <w:lang w:eastAsia="en-US"/>
              </w:rPr>
              <w:t>основные направления изменения климатических условий региона</w:t>
            </w:r>
          </w:p>
        </w:tc>
      </w:tr>
    </w:tbl>
    <w:p w14:paraId="2FF0027F" w14:textId="77777777" w:rsidR="00B20CB1" w:rsidRDefault="00B20CB1" w:rsidP="009F26F3">
      <w:pPr>
        <w:suppressAutoHyphens/>
        <w:spacing w:after="240" w:line="240" w:lineRule="auto"/>
        <w:jc w:val="center"/>
        <w:rPr>
          <w:rFonts w:ascii="Times New Roman" w:eastAsia="Times New Roman" w:hAnsi="Times New Roman" w:cs="Times New Roman"/>
          <w:b/>
          <w:sz w:val="24"/>
          <w:szCs w:val="24"/>
        </w:rPr>
      </w:pPr>
    </w:p>
    <w:p w14:paraId="5B3E882F" w14:textId="30AB1FCF" w:rsidR="009F26F3" w:rsidRPr="00010517" w:rsidRDefault="009F26F3" w:rsidP="009F26F3">
      <w:pPr>
        <w:suppressAutoHyphens/>
        <w:spacing w:after="240" w:line="240" w:lineRule="auto"/>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2. СТРУКТУРА И СОДЕРЖАНИЕ УЧЕБНОЙ ДИСЦИПЛИНЫ</w:t>
      </w:r>
    </w:p>
    <w:p w14:paraId="08FB5310" w14:textId="77777777" w:rsidR="009F26F3" w:rsidRPr="00010517" w:rsidRDefault="009F26F3" w:rsidP="009F26F3">
      <w:pPr>
        <w:suppressAutoHyphens/>
        <w:spacing w:after="240" w:line="240" w:lineRule="auto"/>
        <w:ind w:firstLine="709"/>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479"/>
        <w:gridCol w:w="2092"/>
      </w:tblGrid>
      <w:tr w:rsidR="009F26F3" w:rsidRPr="00010517" w14:paraId="427C3CCC" w14:textId="77777777" w:rsidTr="009F26F3">
        <w:trPr>
          <w:trHeight w:val="490"/>
        </w:trPr>
        <w:tc>
          <w:tcPr>
            <w:tcW w:w="3907" w:type="pct"/>
            <w:tcBorders>
              <w:top w:val="single" w:sz="6" w:space="0" w:color="000000"/>
              <w:left w:val="single" w:sz="6" w:space="0" w:color="000000"/>
              <w:bottom w:val="single" w:sz="6" w:space="0" w:color="000000"/>
              <w:right w:val="single" w:sz="6" w:space="0" w:color="000000"/>
            </w:tcBorders>
            <w:vAlign w:val="center"/>
            <w:hideMark/>
          </w:tcPr>
          <w:p w14:paraId="2CAE3414" w14:textId="77777777" w:rsidR="009F26F3" w:rsidRPr="00010517" w:rsidRDefault="009F26F3" w:rsidP="009F26F3">
            <w:pPr>
              <w:suppressAutoHyphens/>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Вид учебной работы</w:t>
            </w:r>
          </w:p>
        </w:tc>
        <w:tc>
          <w:tcPr>
            <w:tcW w:w="1093" w:type="pct"/>
            <w:tcBorders>
              <w:top w:val="single" w:sz="6" w:space="0" w:color="000000"/>
              <w:left w:val="single" w:sz="6" w:space="0" w:color="000000"/>
              <w:bottom w:val="single" w:sz="6" w:space="0" w:color="000000"/>
              <w:right w:val="single" w:sz="6" w:space="0" w:color="000000"/>
            </w:tcBorders>
            <w:vAlign w:val="center"/>
            <w:hideMark/>
          </w:tcPr>
          <w:p w14:paraId="32109DA3" w14:textId="77777777" w:rsidR="009F26F3" w:rsidRPr="00010517" w:rsidRDefault="009F26F3" w:rsidP="009F26F3">
            <w:pPr>
              <w:suppressAutoHyphens/>
              <w:rPr>
                <w:rFonts w:ascii="Times New Roman" w:eastAsia="Times New Roman" w:hAnsi="Times New Roman" w:cs="Times New Roman"/>
                <w:b/>
                <w:iCs/>
                <w:sz w:val="24"/>
                <w:szCs w:val="24"/>
              </w:rPr>
            </w:pPr>
            <w:r w:rsidRPr="00010517">
              <w:rPr>
                <w:rFonts w:ascii="Times New Roman" w:eastAsia="Times New Roman" w:hAnsi="Times New Roman" w:cs="Times New Roman"/>
                <w:b/>
                <w:iCs/>
                <w:sz w:val="24"/>
                <w:szCs w:val="24"/>
              </w:rPr>
              <w:t>Объем в часах</w:t>
            </w:r>
          </w:p>
        </w:tc>
      </w:tr>
      <w:tr w:rsidR="009F26F3" w:rsidRPr="00010517" w14:paraId="151337C4" w14:textId="77777777" w:rsidTr="00246766">
        <w:trPr>
          <w:trHeight w:val="490"/>
        </w:trPr>
        <w:tc>
          <w:tcPr>
            <w:tcW w:w="3907" w:type="pct"/>
            <w:tcBorders>
              <w:top w:val="single" w:sz="6" w:space="0" w:color="000000"/>
              <w:left w:val="single" w:sz="6" w:space="0" w:color="000000"/>
              <w:bottom w:val="single" w:sz="6" w:space="0" w:color="000000"/>
              <w:right w:val="single" w:sz="6" w:space="0" w:color="000000"/>
            </w:tcBorders>
            <w:vAlign w:val="center"/>
            <w:hideMark/>
          </w:tcPr>
          <w:p w14:paraId="33353BFF" w14:textId="77777777" w:rsidR="009F26F3" w:rsidRPr="00010517" w:rsidRDefault="009F26F3" w:rsidP="009F26F3">
            <w:pPr>
              <w:suppressAutoHyphens/>
              <w:spacing w:after="0"/>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Объем образовательной программы учебной дисциплины</w:t>
            </w:r>
          </w:p>
        </w:tc>
        <w:tc>
          <w:tcPr>
            <w:tcW w:w="1093" w:type="pct"/>
            <w:tcBorders>
              <w:top w:val="single" w:sz="6" w:space="0" w:color="000000"/>
              <w:left w:val="single" w:sz="6" w:space="0" w:color="000000"/>
              <w:bottom w:val="single" w:sz="6" w:space="0" w:color="000000"/>
              <w:right w:val="single" w:sz="6" w:space="0" w:color="000000"/>
            </w:tcBorders>
            <w:vAlign w:val="center"/>
          </w:tcPr>
          <w:p w14:paraId="1C4B6FF8" w14:textId="5F37C5C9" w:rsidR="009F26F3" w:rsidRPr="00010517" w:rsidRDefault="00E607E4" w:rsidP="009F26F3">
            <w:pPr>
              <w:suppressAutoHyphens/>
              <w:spacing w:after="0"/>
              <w:rPr>
                <w:rFonts w:ascii="Times New Roman" w:eastAsia="Times New Roman" w:hAnsi="Times New Roman" w:cs="Times New Roman"/>
                <w:iCs/>
                <w:sz w:val="24"/>
                <w:szCs w:val="24"/>
              </w:rPr>
            </w:pPr>
            <w:r w:rsidRPr="00010517">
              <w:rPr>
                <w:rFonts w:ascii="Times New Roman" w:eastAsia="Times New Roman" w:hAnsi="Times New Roman" w:cs="Times New Roman"/>
                <w:iCs/>
                <w:sz w:val="24"/>
                <w:szCs w:val="24"/>
              </w:rPr>
              <w:t>32</w:t>
            </w:r>
          </w:p>
        </w:tc>
      </w:tr>
      <w:tr w:rsidR="009F26F3" w:rsidRPr="00010517" w14:paraId="5A7351EA" w14:textId="77777777" w:rsidTr="00246766">
        <w:trPr>
          <w:trHeight w:val="490"/>
        </w:trPr>
        <w:tc>
          <w:tcPr>
            <w:tcW w:w="3907" w:type="pct"/>
            <w:tcBorders>
              <w:top w:val="single" w:sz="6" w:space="0" w:color="000000"/>
              <w:left w:val="single" w:sz="6" w:space="0" w:color="000000"/>
              <w:bottom w:val="single" w:sz="6" w:space="0" w:color="000000"/>
              <w:right w:val="single" w:sz="6" w:space="0" w:color="000000"/>
            </w:tcBorders>
            <w:vAlign w:val="center"/>
            <w:hideMark/>
          </w:tcPr>
          <w:p w14:paraId="1D4F164C" w14:textId="77777777" w:rsidR="009F26F3" w:rsidRPr="00010517" w:rsidRDefault="009F26F3" w:rsidP="009F26F3">
            <w:pPr>
              <w:suppressAutoHyphens/>
              <w:spacing w:after="0"/>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в т.ч. в форме практической подготовки</w:t>
            </w:r>
          </w:p>
        </w:tc>
        <w:tc>
          <w:tcPr>
            <w:tcW w:w="1093" w:type="pct"/>
            <w:tcBorders>
              <w:top w:val="single" w:sz="6" w:space="0" w:color="000000"/>
              <w:left w:val="single" w:sz="6" w:space="0" w:color="000000"/>
              <w:bottom w:val="single" w:sz="6" w:space="0" w:color="000000"/>
              <w:right w:val="single" w:sz="6" w:space="0" w:color="000000"/>
            </w:tcBorders>
            <w:vAlign w:val="center"/>
          </w:tcPr>
          <w:p w14:paraId="7E172F02" w14:textId="04DE9210" w:rsidR="009F26F3" w:rsidRPr="00010517" w:rsidRDefault="00E607E4" w:rsidP="009F26F3">
            <w:pPr>
              <w:suppressAutoHyphens/>
              <w:spacing w:after="0"/>
              <w:rPr>
                <w:rFonts w:ascii="Times New Roman" w:eastAsia="Times New Roman" w:hAnsi="Times New Roman" w:cs="Times New Roman"/>
                <w:iCs/>
                <w:sz w:val="24"/>
                <w:szCs w:val="24"/>
              </w:rPr>
            </w:pPr>
            <w:r w:rsidRPr="00010517">
              <w:rPr>
                <w:rFonts w:ascii="Times New Roman" w:eastAsia="Times New Roman" w:hAnsi="Times New Roman" w:cs="Times New Roman"/>
                <w:iCs/>
                <w:sz w:val="24"/>
                <w:szCs w:val="24"/>
              </w:rPr>
              <w:t>20</w:t>
            </w:r>
          </w:p>
        </w:tc>
      </w:tr>
      <w:tr w:rsidR="009F26F3" w:rsidRPr="00010517" w14:paraId="33603B30" w14:textId="77777777" w:rsidTr="009F26F3">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51A7752" w14:textId="77777777" w:rsidR="009F26F3" w:rsidRPr="00010517" w:rsidRDefault="009F26F3" w:rsidP="009F26F3">
            <w:pPr>
              <w:suppressAutoHyphens/>
              <w:spacing w:after="0"/>
              <w:rPr>
                <w:rFonts w:ascii="Times New Roman" w:eastAsia="Times New Roman" w:hAnsi="Times New Roman" w:cs="Times New Roman"/>
                <w:iCs/>
                <w:sz w:val="24"/>
                <w:szCs w:val="24"/>
              </w:rPr>
            </w:pPr>
            <w:r w:rsidRPr="00010517">
              <w:rPr>
                <w:rFonts w:ascii="Times New Roman" w:eastAsia="Times New Roman" w:hAnsi="Times New Roman" w:cs="Times New Roman"/>
                <w:sz w:val="24"/>
                <w:szCs w:val="24"/>
              </w:rPr>
              <w:t>в т. ч.:</w:t>
            </w:r>
          </w:p>
        </w:tc>
      </w:tr>
      <w:tr w:rsidR="009F26F3" w:rsidRPr="00010517" w14:paraId="13AFACD7" w14:textId="77777777" w:rsidTr="00246766">
        <w:trPr>
          <w:trHeight w:val="490"/>
        </w:trPr>
        <w:tc>
          <w:tcPr>
            <w:tcW w:w="3907" w:type="pct"/>
            <w:tcBorders>
              <w:top w:val="single" w:sz="6" w:space="0" w:color="000000"/>
              <w:left w:val="single" w:sz="6" w:space="0" w:color="000000"/>
              <w:bottom w:val="single" w:sz="6" w:space="0" w:color="000000"/>
              <w:right w:val="single" w:sz="6" w:space="0" w:color="000000"/>
            </w:tcBorders>
            <w:vAlign w:val="center"/>
            <w:hideMark/>
          </w:tcPr>
          <w:p w14:paraId="0DCB7556" w14:textId="77777777" w:rsidR="009F26F3" w:rsidRPr="00010517" w:rsidRDefault="009F26F3" w:rsidP="009F26F3">
            <w:pPr>
              <w:suppressAutoHyphens/>
              <w:spacing w:after="0"/>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теоретическое обучение</w:t>
            </w:r>
          </w:p>
        </w:tc>
        <w:tc>
          <w:tcPr>
            <w:tcW w:w="1093" w:type="pct"/>
            <w:tcBorders>
              <w:top w:val="single" w:sz="6" w:space="0" w:color="000000"/>
              <w:left w:val="single" w:sz="6" w:space="0" w:color="000000"/>
              <w:bottom w:val="single" w:sz="6" w:space="0" w:color="000000"/>
              <w:right w:val="single" w:sz="6" w:space="0" w:color="000000"/>
            </w:tcBorders>
            <w:vAlign w:val="center"/>
          </w:tcPr>
          <w:p w14:paraId="51611000" w14:textId="0061904A" w:rsidR="009F26F3" w:rsidRPr="00010517" w:rsidRDefault="00E607E4" w:rsidP="009F26F3">
            <w:pPr>
              <w:suppressAutoHyphens/>
              <w:spacing w:after="0"/>
              <w:rPr>
                <w:rFonts w:ascii="Times New Roman" w:eastAsia="Times New Roman" w:hAnsi="Times New Roman" w:cs="Times New Roman"/>
                <w:iCs/>
                <w:sz w:val="24"/>
                <w:szCs w:val="24"/>
              </w:rPr>
            </w:pPr>
            <w:r w:rsidRPr="00010517">
              <w:rPr>
                <w:rFonts w:ascii="Times New Roman" w:eastAsia="Times New Roman" w:hAnsi="Times New Roman" w:cs="Times New Roman"/>
                <w:iCs/>
                <w:sz w:val="24"/>
                <w:szCs w:val="24"/>
              </w:rPr>
              <w:t>12</w:t>
            </w:r>
          </w:p>
        </w:tc>
      </w:tr>
      <w:tr w:rsidR="009F26F3" w:rsidRPr="00010517" w14:paraId="096D0CEA" w14:textId="77777777" w:rsidTr="00246766">
        <w:trPr>
          <w:trHeight w:val="490"/>
        </w:trPr>
        <w:tc>
          <w:tcPr>
            <w:tcW w:w="3907" w:type="pct"/>
            <w:tcBorders>
              <w:top w:val="single" w:sz="6" w:space="0" w:color="000000"/>
              <w:left w:val="single" w:sz="6" w:space="0" w:color="000000"/>
              <w:bottom w:val="single" w:sz="6" w:space="0" w:color="000000"/>
              <w:right w:val="single" w:sz="6" w:space="0" w:color="000000"/>
            </w:tcBorders>
            <w:vAlign w:val="center"/>
            <w:hideMark/>
          </w:tcPr>
          <w:p w14:paraId="5586699A" w14:textId="526E2492" w:rsidR="009F26F3" w:rsidRPr="00010517" w:rsidRDefault="00C40B57" w:rsidP="00EA0D69">
            <w:pPr>
              <w:suppressAutoHyphens/>
              <w:spacing w:after="0"/>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практически</w:t>
            </w:r>
            <w:r w:rsidR="00EA0D69">
              <w:rPr>
                <w:rFonts w:ascii="Times New Roman" w:eastAsia="Times New Roman" w:hAnsi="Times New Roman" w:cs="Times New Roman"/>
                <w:sz w:val="24"/>
                <w:szCs w:val="24"/>
              </w:rPr>
              <w:t>е</w:t>
            </w:r>
            <w:r w:rsidRPr="00010517">
              <w:rPr>
                <w:rFonts w:ascii="Times New Roman" w:eastAsia="Times New Roman" w:hAnsi="Times New Roman" w:cs="Times New Roman"/>
                <w:sz w:val="24"/>
                <w:szCs w:val="24"/>
              </w:rPr>
              <w:t xml:space="preserve"> </w:t>
            </w:r>
            <w:r w:rsidR="00EA0D69">
              <w:rPr>
                <w:rFonts w:ascii="Times New Roman" w:eastAsia="Times New Roman" w:hAnsi="Times New Roman" w:cs="Times New Roman"/>
                <w:sz w:val="24"/>
                <w:szCs w:val="24"/>
              </w:rPr>
              <w:t>занятия</w:t>
            </w:r>
            <w:r w:rsidR="009F26F3" w:rsidRPr="00010517">
              <w:rPr>
                <w:rFonts w:ascii="Times New Roman" w:eastAsia="Times New Roman" w:hAnsi="Times New Roman" w:cs="Times New Roman"/>
                <w:i/>
                <w:sz w:val="24"/>
                <w:szCs w:val="24"/>
              </w:rPr>
              <w:t xml:space="preserve"> </w:t>
            </w:r>
          </w:p>
        </w:tc>
        <w:tc>
          <w:tcPr>
            <w:tcW w:w="1093" w:type="pct"/>
            <w:tcBorders>
              <w:top w:val="single" w:sz="6" w:space="0" w:color="000000"/>
              <w:left w:val="single" w:sz="6" w:space="0" w:color="000000"/>
              <w:bottom w:val="single" w:sz="6" w:space="0" w:color="000000"/>
              <w:right w:val="single" w:sz="6" w:space="0" w:color="000000"/>
            </w:tcBorders>
            <w:vAlign w:val="center"/>
          </w:tcPr>
          <w:p w14:paraId="208E2D50" w14:textId="57BFA21B" w:rsidR="009F26F3" w:rsidRPr="00010517" w:rsidRDefault="00E607E4" w:rsidP="009F26F3">
            <w:pPr>
              <w:suppressAutoHyphens/>
              <w:spacing w:after="0"/>
              <w:rPr>
                <w:rFonts w:ascii="Times New Roman" w:eastAsia="Times New Roman" w:hAnsi="Times New Roman" w:cs="Times New Roman"/>
                <w:iCs/>
                <w:sz w:val="24"/>
                <w:szCs w:val="24"/>
              </w:rPr>
            </w:pPr>
            <w:r w:rsidRPr="00010517">
              <w:rPr>
                <w:rFonts w:ascii="Times New Roman" w:eastAsia="Times New Roman" w:hAnsi="Times New Roman" w:cs="Times New Roman"/>
                <w:iCs/>
                <w:sz w:val="24"/>
                <w:szCs w:val="24"/>
              </w:rPr>
              <w:t>20</w:t>
            </w:r>
          </w:p>
        </w:tc>
      </w:tr>
      <w:tr w:rsidR="009F26F3" w:rsidRPr="00010517" w14:paraId="1DEA546C" w14:textId="77777777" w:rsidTr="00246766">
        <w:trPr>
          <w:trHeight w:val="267"/>
        </w:trPr>
        <w:tc>
          <w:tcPr>
            <w:tcW w:w="3907" w:type="pct"/>
            <w:tcBorders>
              <w:top w:val="single" w:sz="6" w:space="0" w:color="000000"/>
              <w:left w:val="single" w:sz="6" w:space="0" w:color="000000"/>
              <w:bottom w:val="single" w:sz="6" w:space="0" w:color="000000"/>
              <w:right w:val="single" w:sz="6" w:space="0" w:color="000000"/>
            </w:tcBorders>
            <w:vAlign w:val="center"/>
            <w:hideMark/>
          </w:tcPr>
          <w:p w14:paraId="37951EFC" w14:textId="77777777" w:rsidR="009F26F3" w:rsidRPr="00010517" w:rsidRDefault="009F26F3" w:rsidP="009F26F3">
            <w:pPr>
              <w:suppressAutoHyphens/>
              <w:spacing w:after="0"/>
              <w:rPr>
                <w:rFonts w:ascii="Times New Roman" w:eastAsia="Times New Roman" w:hAnsi="Times New Roman" w:cs="Times New Roman"/>
                <w:i/>
                <w:sz w:val="24"/>
                <w:szCs w:val="24"/>
              </w:rPr>
            </w:pPr>
            <w:r w:rsidRPr="00010517">
              <w:rPr>
                <w:rFonts w:ascii="Times New Roman" w:eastAsia="Times New Roman" w:hAnsi="Times New Roman" w:cs="Times New Roman"/>
                <w:i/>
                <w:sz w:val="24"/>
                <w:szCs w:val="24"/>
              </w:rPr>
              <w:t xml:space="preserve">Самостоятельная работа </w:t>
            </w:r>
          </w:p>
        </w:tc>
        <w:tc>
          <w:tcPr>
            <w:tcW w:w="1093" w:type="pct"/>
            <w:tcBorders>
              <w:top w:val="single" w:sz="6" w:space="0" w:color="000000"/>
              <w:left w:val="single" w:sz="6" w:space="0" w:color="000000"/>
              <w:bottom w:val="single" w:sz="6" w:space="0" w:color="000000"/>
              <w:right w:val="single" w:sz="6" w:space="0" w:color="000000"/>
            </w:tcBorders>
            <w:vAlign w:val="center"/>
          </w:tcPr>
          <w:p w14:paraId="6ED2894D" w14:textId="212572E7" w:rsidR="009F26F3" w:rsidRPr="00010517" w:rsidRDefault="009F26F3" w:rsidP="009F26F3">
            <w:pPr>
              <w:suppressAutoHyphens/>
              <w:spacing w:after="0"/>
              <w:rPr>
                <w:rFonts w:ascii="Times New Roman" w:eastAsia="Times New Roman" w:hAnsi="Times New Roman" w:cs="Times New Roman"/>
                <w:iCs/>
                <w:sz w:val="24"/>
                <w:szCs w:val="24"/>
              </w:rPr>
            </w:pPr>
          </w:p>
        </w:tc>
      </w:tr>
      <w:tr w:rsidR="009F26F3" w:rsidRPr="00010517" w14:paraId="667D215B" w14:textId="77777777" w:rsidTr="009F26F3">
        <w:trPr>
          <w:trHeight w:val="331"/>
        </w:trPr>
        <w:tc>
          <w:tcPr>
            <w:tcW w:w="3907" w:type="pct"/>
            <w:tcBorders>
              <w:top w:val="single" w:sz="6" w:space="0" w:color="000000"/>
              <w:left w:val="single" w:sz="6" w:space="0" w:color="000000"/>
              <w:bottom w:val="single" w:sz="6" w:space="0" w:color="000000"/>
              <w:right w:val="single" w:sz="6" w:space="0" w:color="000000"/>
            </w:tcBorders>
            <w:vAlign w:val="center"/>
            <w:hideMark/>
          </w:tcPr>
          <w:p w14:paraId="59E14178" w14:textId="49496E1B" w:rsidR="009F26F3" w:rsidRPr="00010517" w:rsidRDefault="009D2357" w:rsidP="009F26F3">
            <w:pPr>
              <w:suppressAutoHyphens/>
              <w:spacing w:after="0"/>
              <w:rPr>
                <w:rFonts w:ascii="Times New Roman" w:eastAsia="Times New Roman" w:hAnsi="Times New Roman" w:cs="Times New Roman"/>
                <w:i/>
                <w:sz w:val="24"/>
                <w:szCs w:val="24"/>
              </w:rPr>
            </w:pPr>
            <w:r w:rsidRPr="00010517">
              <w:rPr>
                <w:rFonts w:ascii="Times New Roman" w:eastAsia="Times New Roman" w:hAnsi="Times New Roman" w:cs="Times New Roman"/>
                <w:b/>
                <w:iCs/>
                <w:sz w:val="24"/>
                <w:szCs w:val="24"/>
              </w:rPr>
              <w:t>Промежуточная аттестация</w:t>
            </w:r>
          </w:p>
        </w:tc>
        <w:tc>
          <w:tcPr>
            <w:tcW w:w="1093" w:type="pct"/>
            <w:tcBorders>
              <w:top w:val="single" w:sz="6" w:space="0" w:color="000000"/>
              <w:left w:val="single" w:sz="6" w:space="0" w:color="000000"/>
              <w:bottom w:val="single" w:sz="6" w:space="0" w:color="000000"/>
              <w:right w:val="single" w:sz="6" w:space="0" w:color="000000"/>
            </w:tcBorders>
            <w:vAlign w:val="center"/>
            <w:hideMark/>
          </w:tcPr>
          <w:p w14:paraId="3199707C" w14:textId="77777777" w:rsidR="009F26F3" w:rsidRPr="00010517" w:rsidRDefault="009F26F3" w:rsidP="009F26F3">
            <w:pPr>
              <w:suppressAutoHyphens/>
              <w:spacing w:after="0"/>
              <w:rPr>
                <w:rFonts w:ascii="Times New Roman" w:eastAsia="Times New Roman" w:hAnsi="Times New Roman" w:cs="Times New Roman"/>
                <w:iCs/>
                <w:sz w:val="24"/>
                <w:szCs w:val="24"/>
              </w:rPr>
            </w:pPr>
          </w:p>
        </w:tc>
      </w:tr>
    </w:tbl>
    <w:p w14:paraId="697597DE" w14:textId="77777777" w:rsidR="009F26F3" w:rsidRPr="00010517" w:rsidRDefault="009F26F3" w:rsidP="009F26F3">
      <w:pPr>
        <w:suppressAutoHyphens/>
        <w:spacing w:after="120"/>
        <w:rPr>
          <w:rFonts w:ascii="Times New Roman" w:eastAsia="Times New Roman" w:hAnsi="Times New Roman" w:cs="Times New Roman"/>
          <w:b/>
          <w:i/>
          <w:sz w:val="24"/>
          <w:szCs w:val="24"/>
        </w:rPr>
      </w:pPr>
    </w:p>
    <w:p w14:paraId="5F500A7F" w14:textId="77777777" w:rsidR="009F26F3" w:rsidRPr="00010517" w:rsidRDefault="009F26F3" w:rsidP="009F26F3">
      <w:pPr>
        <w:spacing w:after="0"/>
        <w:rPr>
          <w:rFonts w:ascii="Times New Roman" w:eastAsia="Times New Roman" w:hAnsi="Times New Roman" w:cs="Times New Roman"/>
          <w:b/>
          <w:i/>
          <w:sz w:val="24"/>
          <w:szCs w:val="24"/>
        </w:rPr>
        <w:sectPr w:rsidR="009F26F3" w:rsidRPr="00010517">
          <w:pgSz w:w="11906" w:h="16838"/>
          <w:pgMar w:top="1134" w:right="850" w:bottom="284" w:left="1701" w:header="708" w:footer="708" w:gutter="0"/>
          <w:cols w:space="720"/>
        </w:sectPr>
      </w:pPr>
    </w:p>
    <w:p w14:paraId="6A8BCFF0" w14:textId="11C8E243" w:rsidR="00E47EFD" w:rsidRPr="00010517" w:rsidRDefault="009F26F3" w:rsidP="009F26F3">
      <w:pPr>
        <w:ind w:firstLine="709"/>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lastRenderedPageBreak/>
        <w:t>2.</w:t>
      </w:r>
      <w:r w:rsidR="00E47EFD" w:rsidRPr="00010517">
        <w:rPr>
          <w:rFonts w:ascii="Times New Roman" w:eastAsia="Times New Roman" w:hAnsi="Times New Roman" w:cs="Times New Roman"/>
          <w:b/>
          <w:sz w:val="24"/>
          <w:szCs w:val="24"/>
        </w:rPr>
        <w:t>2. Тематический план и содержание учебной дисциплины</w:t>
      </w:r>
    </w:p>
    <w:tbl>
      <w:tblPr>
        <w:tblStyle w:val="TableNormal"/>
        <w:tblW w:w="15541"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0"/>
        <w:gridCol w:w="408"/>
        <w:gridCol w:w="8193"/>
        <w:gridCol w:w="1984"/>
        <w:gridCol w:w="2056"/>
      </w:tblGrid>
      <w:tr w:rsidR="005D2A5F" w:rsidRPr="00010517" w14:paraId="44B7AE12" w14:textId="77777777" w:rsidTr="005D2A5F">
        <w:trPr>
          <w:trHeight w:val="551"/>
        </w:trPr>
        <w:tc>
          <w:tcPr>
            <w:tcW w:w="2900" w:type="dxa"/>
            <w:tcBorders>
              <w:top w:val="single" w:sz="4" w:space="0" w:color="000000"/>
              <w:left w:val="single" w:sz="4" w:space="0" w:color="000000"/>
              <w:bottom w:val="single" w:sz="4" w:space="0" w:color="000000"/>
              <w:right w:val="single" w:sz="4" w:space="0" w:color="000000"/>
            </w:tcBorders>
            <w:hideMark/>
          </w:tcPr>
          <w:p w14:paraId="10B528F8" w14:textId="77777777" w:rsidR="005D2A5F" w:rsidRPr="005D2A5F" w:rsidRDefault="005D2A5F" w:rsidP="00E47EFD">
            <w:pPr>
              <w:spacing w:line="273" w:lineRule="exact"/>
              <w:ind w:left="115" w:right="110"/>
              <w:jc w:val="center"/>
              <w:rPr>
                <w:rFonts w:ascii="Times New Roman" w:eastAsia="Times New Roman" w:hAnsi="Times New Roman" w:cs="Times New Roman"/>
                <w:b/>
                <w:lang w:eastAsia="en-US"/>
              </w:rPr>
            </w:pPr>
            <w:proofErr w:type="spellStart"/>
            <w:r w:rsidRPr="005D2A5F">
              <w:rPr>
                <w:rFonts w:ascii="Times New Roman" w:eastAsia="Times New Roman" w:hAnsi="Times New Roman" w:cs="Times New Roman"/>
                <w:b/>
                <w:lang w:eastAsia="en-US"/>
              </w:rPr>
              <w:t>Наименование</w:t>
            </w:r>
            <w:proofErr w:type="spellEnd"/>
            <w:r w:rsidRPr="005D2A5F">
              <w:rPr>
                <w:rFonts w:ascii="Times New Roman" w:eastAsia="Times New Roman" w:hAnsi="Times New Roman" w:cs="Times New Roman"/>
                <w:b/>
                <w:lang w:eastAsia="en-US"/>
              </w:rPr>
              <w:t xml:space="preserve"> </w:t>
            </w:r>
            <w:proofErr w:type="spellStart"/>
            <w:r w:rsidRPr="005D2A5F">
              <w:rPr>
                <w:rFonts w:ascii="Times New Roman" w:eastAsia="Times New Roman" w:hAnsi="Times New Roman" w:cs="Times New Roman"/>
                <w:b/>
                <w:lang w:eastAsia="en-US"/>
              </w:rPr>
              <w:t>разделов</w:t>
            </w:r>
            <w:proofErr w:type="spellEnd"/>
          </w:p>
          <w:p w14:paraId="10F17276" w14:textId="77777777" w:rsidR="005D2A5F" w:rsidRPr="005D2A5F" w:rsidRDefault="005D2A5F" w:rsidP="00E47EFD">
            <w:pPr>
              <w:spacing w:line="259" w:lineRule="exact"/>
              <w:ind w:left="115" w:right="104"/>
              <w:jc w:val="center"/>
              <w:rPr>
                <w:rFonts w:ascii="Times New Roman" w:eastAsia="Times New Roman" w:hAnsi="Times New Roman" w:cs="Times New Roman"/>
                <w:b/>
                <w:lang w:eastAsia="en-US"/>
              </w:rPr>
            </w:pPr>
            <w:r w:rsidRPr="005D2A5F">
              <w:rPr>
                <w:rFonts w:ascii="Times New Roman" w:eastAsia="Times New Roman" w:hAnsi="Times New Roman" w:cs="Times New Roman"/>
                <w:b/>
                <w:lang w:eastAsia="en-US"/>
              </w:rPr>
              <w:t xml:space="preserve">и </w:t>
            </w:r>
            <w:proofErr w:type="spellStart"/>
            <w:r w:rsidRPr="005D2A5F">
              <w:rPr>
                <w:rFonts w:ascii="Times New Roman" w:eastAsia="Times New Roman" w:hAnsi="Times New Roman" w:cs="Times New Roman"/>
                <w:b/>
                <w:lang w:eastAsia="en-US"/>
              </w:rPr>
              <w:t>тем</w:t>
            </w:r>
            <w:proofErr w:type="spellEnd"/>
          </w:p>
        </w:tc>
        <w:tc>
          <w:tcPr>
            <w:tcW w:w="8601" w:type="dxa"/>
            <w:gridSpan w:val="2"/>
            <w:tcBorders>
              <w:top w:val="single" w:sz="4" w:space="0" w:color="000000"/>
              <w:left w:val="single" w:sz="4" w:space="0" w:color="000000"/>
              <w:bottom w:val="single" w:sz="4" w:space="0" w:color="000000"/>
              <w:right w:val="single" w:sz="4" w:space="0" w:color="000000"/>
            </w:tcBorders>
            <w:vAlign w:val="center"/>
            <w:hideMark/>
          </w:tcPr>
          <w:p w14:paraId="14973BB4" w14:textId="1B5281E9" w:rsidR="005D2A5F" w:rsidRPr="005D2A5F" w:rsidRDefault="005D2A5F" w:rsidP="00E47EFD">
            <w:pPr>
              <w:spacing w:line="259" w:lineRule="exact"/>
              <w:ind w:left="160" w:right="153"/>
              <w:jc w:val="center"/>
              <w:rPr>
                <w:rFonts w:ascii="Times New Roman" w:eastAsia="Times New Roman" w:hAnsi="Times New Roman" w:cs="Times New Roman"/>
                <w:b/>
                <w:lang w:val="ru-RU" w:eastAsia="en-US"/>
              </w:rPr>
            </w:pPr>
            <w:r w:rsidRPr="005D2A5F">
              <w:rPr>
                <w:rFonts w:ascii="Times New Roman" w:eastAsia="Times New Roman" w:hAnsi="Times New Roman" w:cs="Times New Roman"/>
                <w:b/>
                <w:bCs/>
                <w:szCs w:val="24"/>
                <w:lang w:val="ru-RU"/>
              </w:rPr>
              <w:t>Содержание учебного материала и формы организации деятельности обучающихся</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08DA2A55" w14:textId="74B6FAC9" w:rsidR="005D2A5F" w:rsidRPr="005D2A5F" w:rsidRDefault="005D2A5F" w:rsidP="00E47EFD">
            <w:pPr>
              <w:spacing w:line="273" w:lineRule="exact"/>
              <w:ind w:left="188" w:right="182"/>
              <w:jc w:val="center"/>
              <w:rPr>
                <w:rFonts w:ascii="Times New Roman" w:eastAsia="Times New Roman" w:hAnsi="Times New Roman" w:cs="Times New Roman"/>
                <w:b/>
                <w:lang w:val="ru-RU" w:eastAsia="en-US"/>
              </w:rPr>
            </w:pPr>
            <w:r w:rsidRPr="005D2A5F">
              <w:rPr>
                <w:rFonts w:ascii="Times New Roman" w:eastAsia="Times New Roman" w:hAnsi="Times New Roman" w:cs="Times New Roman"/>
                <w:b/>
                <w:bCs/>
                <w:szCs w:val="24"/>
                <w:lang w:val="ru-RU"/>
              </w:rPr>
              <w:t xml:space="preserve">Объем, акад. ч / </w:t>
            </w:r>
            <w:r w:rsidRPr="005D2A5F">
              <w:rPr>
                <w:rFonts w:ascii="Times New Roman" w:eastAsia="Times New Roman" w:hAnsi="Times New Roman" w:cs="Times New Roman"/>
                <w:b/>
                <w:bCs/>
                <w:szCs w:val="24"/>
                <w:lang w:val="ru-RU"/>
              </w:rPr>
              <w:br/>
              <w:t>в том числе в форме практической подготовки, акад. ч</w:t>
            </w:r>
            <w:r w:rsidRPr="005D2A5F">
              <w:rPr>
                <w:rStyle w:val="a8"/>
                <w:rFonts w:ascii="Times New Roman" w:eastAsia="Times New Roman" w:hAnsi="Times New Roman"/>
                <w:b/>
                <w:bCs/>
                <w:szCs w:val="24"/>
              </w:rPr>
              <w:footnoteReference w:id="4"/>
            </w:r>
          </w:p>
        </w:tc>
        <w:tc>
          <w:tcPr>
            <w:tcW w:w="2056" w:type="dxa"/>
            <w:tcBorders>
              <w:top w:val="single" w:sz="4" w:space="0" w:color="000000"/>
              <w:left w:val="single" w:sz="4" w:space="0" w:color="000000"/>
              <w:bottom w:val="single" w:sz="4" w:space="0" w:color="000000"/>
              <w:right w:val="single" w:sz="4" w:space="0" w:color="000000"/>
            </w:tcBorders>
            <w:vAlign w:val="center"/>
            <w:hideMark/>
          </w:tcPr>
          <w:p w14:paraId="135F2914" w14:textId="540B7D30" w:rsidR="005D2A5F" w:rsidRPr="005D2A5F" w:rsidRDefault="005D2A5F" w:rsidP="003C7394">
            <w:pPr>
              <w:spacing w:line="259" w:lineRule="exact"/>
              <w:jc w:val="center"/>
              <w:rPr>
                <w:rFonts w:ascii="Times New Roman" w:eastAsia="Times New Roman" w:hAnsi="Times New Roman" w:cs="Times New Roman"/>
                <w:b/>
                <w:lang w:val="ru-RU" w:eastAsia="en-US"/>
              </w:rPr>
            </w:pPr>
            <w:r w:rsidRPr="005D2A5F">
              <w:rPr>
                <w:rFonts w:ascii="Times New Roman" w:eastAsia="Times New Roman" w:hAnsi="Times New Roman" w:cs="Times New Roman"/>
                <w:b/>
                <w:bCs/>
                <w:szCs w:val="24"/>
                <w:lang w:val="ru-RU"/>
              </w:rPr>
              <w:t>Коды компетенций,</w:t>
            </w:r>
            <w:r w:rsidRPr="005D2A5F">
              <w:rPr>
                <w:rFonts w:ascii="Times New Roman" w:eastAsia="Times New Roman" w:hAnsi="Times New Roman" w:cs="Times New Roman"/>
                <w:szCs w:val="24"/>
                <w:lang w:val="ru-RU"/>
              </w:rPr>
              <w:t xml:space="preserve"> </w:t>
            </w:r>
            <w:r w:rsidRPr="005D2A5F">
              <w:rPr>
                <w:rFonts w:ascii="Times New Roman" w:eastAsia="Times New Roman" w:hAnsi="Times New Roman" w:cs="Times New Roman"/>
                <w:b/>
                <w:bCs/>
                <w:szCs w:val="24"/>
                <w:lang w:val="ru-RU"/>
              </w:rPr>
              <w:t>формированию которых способствует элемент программы</w:t>
            </w:r>
          </w:p>
        </w:tc>
      </w:tr>
      <w:tr w:rsidR="00E47EFD" w:rsidRPr="00010517" w14:paraId="76F0DA18" w14:textId="77777777" w:rsidTr="005D2A5F">
        <w:trPr>
          <w:trHeight w:val="378"/>
        </w:trPr>
        <w:tc>
          <w:tcPr>
            <w:tcW w:w="2900" w:type="dxa"/>
            <w:tcBorders>
              <w:top w:val="single" w:sz="4" w:space="0" w:color="000000"/>
              <w:left w:val="single" w:sz="4" w:space="0" w:color="000000"/>
              <w:bottom w:val="single" w:sz="4" w:space="0" w:color="000000"/>
              <w:right w:val="single" w:sz="4" w:space="0" w:color="000000"/>
            </w:tcBorders>
            <w:hideMark/>
          </w:tcPr>
          <w:p w14:paraId="559DBF28" w14:textId="77777777" w:rsidR="00E47EFD" w:rsidRPr="00010517" w:rsidRDefault="00E47EFD" w:rsidP="00E47EFD">
            <w:pPr>
              <w:spacing w:line="273" w:lineRule="exact"/>
              <w:ind w:left="9"/>
              <w:jc w:val="center"/>
              <w:rPr>
                <w:rFonts w:ascii="Times New Roman" w:eastAsia="Times New Roman" w:hAnsi="Times New Roman" w:cs="Times New Roman"/>
                <w:b/>
                <w:sz w:val="24"/>
                <w:lang w:eastAsia="en-US"/>
              </w:rPr>
            </w:pPr>
            <w:r w:rsidRPr="00010517">
              <w:rPr>
                <w:rFonts w:ascii="Times New Roman" w:eastAsia="Times New Roman" w:hAnsi="Times New Roman" w:cs="Times New Roman"/>
                <w:b/>
                <w:sz w:val="24"/>
                <w:lang w:eastAsia="en-US"/>
              </w:rPr>
              <w:t>1</w:t>
            </w: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1FBB3A79" w14:textId="77777777" w:rsidR="00E47EFD" w:rsidRPr="00010517" w:rsidRDefault="00E47EFD" w:rsidP="00E47EFD">
            <w:pPr>
              <w:spacing w:line="273" w:lineRule="exact"/>
              <w:ind w:left="8"/>
              <w:jc w:val="center"/>
              <w:rPr>
                <w:rFonts w:ascii="Times New Roman" w:eastAsia="Times New Roman" w:hAnsi="Times New Roman" w:cs="Times New Roman"/>
                <w:b/>
                <w:sz w:val="24"/>
                <w:lang w:eastAsia="en-US"/>
              </w:rPr>
            </w:pPr>
            <w:r w:rsidRPr="00010517">
              <w:rPr>
                <w:rFonts w:ascii="Times New Roman" w:eastAsia="Times New Roman" w:hAnsi="Times New Roman" w:cs="Times New Roman"/>
                <w:b/>
                <w:sz w:val="24"/>
                <w:lang w:eastAsia="en-US"/>
              </w:rPr>
              <w:t>2</w:t>
            </w:r>
          </w:p>
        </w:tc>
        <w:tc>
          <w:tcPr>
            <w:tcW w:w="1984" w:type="dxa"/>
            <w:tcBorders>
              <w:top w:val="single" w:sz="4" w:space="0" w:color="000000"/>
              <w:left w:val="single" w:sz="4" w:space="0" w:color="000000"/>
              <w:bottom w:val="single" w:sz="4" w:space="0" w:color="000000"/>
              <w:right w:val="single" w:sz="4" w:space="0" w:color="000000"/>
            </w:tcBorders>
            <w:hideMark/>
          </w:tcPr>
          <w:p w14:paraId="6CBEFEBC" w14:textId="77777777" w:rsidR="00E47EFD" w:rsidRPr="00010517" w:rsidRDefault="00E47EFD" w:rsidP="00E47EFD">
            <w:pPr>
              <w:spacing w:line="268" w:lineRule="exact"/>
              <w:ind w:left="8"/>
              <w:jc w:val="center"/>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3</w:t>
            </w:r>
          </w:p>
        </w:tc>
        <w:tc>
          <w:tcPr>
            <w:tcW w:w="2056" w:type="dxa"/>
            <w:tcBorders>
              <w:top w:val="single" w:sz="4" w:space="0" w:color="000000"/>
              <w:left w:val="single" w:sz="4" w:space="0" w:color="000000"/>
              <w:bottom w:val="single" w:sz="4" w:space="0" w:color="000000"/>
              <w:right w:val="single" w:sz="4" w:space="0" w:color="000000"/>
            </w:tcBorders>
            <w:hideMark/>
          </w:tcPr>
          <w:p w14:paraId="763F56C6" w14:textId="77777777" w:rsidR="00E47EFD" w:rsidRPr="00010517" w:rsidRDefault="00E47EFD" w:rsidP="00E47EFD">
            <w:pPr>
              <w:spacing w:line="273" w:lineRule="exact"/>
              <w:ind w:left="7"/>
              <w:jc w:val="center"/>
              <w:rPr>
                <w:rFonts w:ascii="Times New Roman" w:eastAsia="Times New Roman" w:hAnsi="Times New Roman" w:cs="Times New Roman"/>
                <w:b/>
                <w:sz w:val="24"/>
                <w:lang w:eastAsia="en-US"/>
              </w:rPr>
            </w:pPr>
            <w:r w:rsidRPr="00010517">
              <w:rPr>
                <w:rFonts w:ascii="Times New Roman" w:eastAsia="Times New Roman" w:hAnsi="Times New Roman" w:cs="Times New Roman"/>
                <w:b/>
                <w:sz w:val="24"/>
                <w:lang w:eastAsia="en-US"/>
              </w:rPr>
              <w:t>4</w:t>
            </w:r>
          </w:p>
        </w:tc>
      </w:tr>
      <w:tr w:rsidR="005D2A5F" w:rsidRPr="00010517" w14:paraId="2EEDFECA" w14:textId="77777777" w:rsidTr="005D2A5F">
        <w:trPr>
          <w:trHeight w:val="312"/>
        </w:trPr>
        <w:tc>
          <w:tcPr>
            <w:tcW w:w="11501" w:type="dxa"/>
            <w:gridSpan w:val="3"/>
            <w:tcBorders>
              <w:top w:val="single" w:sz="4" w:space="0" w:color="000000"/>
              <w:left w:val="single" w:sz="4" w:space="0" w:color="000000"/>
              <w:bottom w:val="single" w:sz="4" w:space="0" w:color="000000"/>
              <w:right w:val="single" w:sz="4" w:space="0" w:color="000000"/>
            </w:tcBorders>
            <w:hideMark/>
          </w:tcPr>
          <w:p w14:paraId="1E509CA3" w14:textId="7D9A5C34" w:rsidR="005D2A5F" w:rsidRPr="00010517" w:rsidRDefault="005D2A5F" w:rsidP="005D2A5F">
            <w:pPr>
              <w:spacing w:line="270" w:lineRule="exact"/>
              <w:ind w:left="115" w:right="108"/>
              <w:jc w:val="center"/>
              <w:rPr>
                <w:rFonts w:ascii="Times New Roman" w:eastAsia="Times New Roman" w:hAnsi="Times New Roman" w:cs="Times New Roman"/>
                <w:sz w:val="24"/>
                <w:lang w:val="ru-RU" w:eastAsia="en-US"/>
              </w:rPr>
            </w:pPr>
            <w:r w:rsidRPr="00010517">
              <w:rPr>
                <w:rFonts w:ascii="Times New Roman" w:eastAsia="Times New Roman" w:hAnsi="Times New Roman" w:cs="Times New Roman"/>
                <w:b/>
                <w:sz w:val="24"/>
                <w:lang w:val="ru-RU" w:eastAsia="en-US"/>
              </w:rPr>
              <w:t>Раздел 1.</w:t>
            </w:r>
            <w:r>
              <w:rPr>
                <w:rFonts w:ascii="Times New Roman" w:eastAsia="Times New Roman" w:hAnsi="Times New Roman" w:cs="Times New Roman"/>
                <w:b/>
                <w:sz w:val="24"/>
                <w:lang w:val="ru-RU" w:eastAsia="en-US"/>
              </w:rPr>
              <w:t xml:space="preserve"> </w:t>
            </w:r>
            <w:r w:rsidRPr="00010517">
              <w:rPr>
                <w:rFonts w:ascii="Times New Roman" w:eastAsia="Times New Roman" w:hAnsi="Times New Roman" w:cs="Times New Roman"/>
                <w:sz w:val="24"/>
                <w:lang w:val="ru-RU" w:eastAsia="en-US"/>
              </w:rPr>
              <w:t>Общие сведения о микроорганизмах</w:t>
            </w:r>
          </w:p>
        </w:tc>
        <w:tc>
          <w:tcPr>
            <w:tcW w:w="1984" w:type="dxa"/>
            <w:tcBorders>
              <w:top w:val="single" w:sz="4" w:space="0" w:color="000000"/>
              <w:left w:val="single" w:sz="4" w:space="0" w:color="000000"/>
              <w:bottom w:val="single" w:sz="4" w:space="0" w:color="000000"/>
              <w:right w:val="single" w:sz="4" w:space="0" w:color="000000"/>
            </w:tcBorders>
            <w:hideMark/>
          </w:tcPr>
          <w:p w14:paraId="1595D396" w14:textId="636DD536" w:rsidR="005D2A5F" w:rsidRPr="00010517" w:rsidRDefault="005D2A5F" w:rsidP="00E47EFD">
            <w:pPr>
              <w:spacing w:line="273" w:lineRule="exact"/>
              <w:ind w:left="188" w:right="180"/>
              <w:jc w:val="center"/>
              <w:rPr>
                <w:rFonts w:ascii="Times New Roman" w:eastAsia="Times New Roman" w:hAnsi="Times New Roman" w:cs="Times New Roman"/>
                <w:b/>
                <w:sz w:val="24"/>
                <w:lang w:val="ru-RU" w:eastAsia="en-US"/>
              </w:rPr>
            </w:pPr>
            <w:r w:rsidRPr="00010517">
              <w:rPr>
                <w:rFonts w:ascii="Times New Roman" w:eastAsia="Times New Roman" w:hAnsi="Times New Roman" w:cs="Times New Roman"/>
                <w:b/>
                <w:sz w:val="24"/>
                <w:lang w:val="ru-RU" w:eastAsia="en-US"/>
              </w:rPr>
              <w:t>32/20</w:t>
            </w:r>
          </w:p>
        </w:tc>
        <w:tc>
          <w:tcPr>
            <w:tcW w:w="2056" w:type="dxa"/>
            <w:tcBorders>
              <w:top w:val="single" w:sz="4" w:space="0" w:color="000000"/>
              <w:left w:val="single" w:sz="4" w:space="0" w:color="000000"/>
              <w:bottom w:val="single" w:sz="4" w:space="0" w:color="000000"/>
              <w:right w:val="single" w:sz="4" w:space="0" w:color="000000"/>
            </w:tcBorders>
            <w:shd w:val="clear" w:color="auto" w:fill="auto"/>
          </w:tcPr>
          <w:p w14:paraId="2FE2E813" w14:textId="77777777" w:rsidR="005D2A5F" w:rsidRPr="00010517" w:rsidRDefault="005D2A5F" w:rsidP="00E47EFD">
            <w:pPr>
              <w:rPr>
                <w:rFonts w:ascii="Times New Roman" w:eastAsia="Times New Roman" w:hAnsi="Times New Roman" w:cs="Times New Roman"/>
                <w:sz w:val="24"/>
                <w:lang w:eastAsia="en-US"/>
              </w:rPr>
            </w:pPr>
          </w:p>
        </w:tc>
      </w:tr>
      <w:tr w:rsidR="003C7394" w:rsidRPr="00010517" w14:paraId="3177071B" w14:textId="77777777" w:rsidTr="003C7394">
        <w:trPr>
          <w:trHeight w:val="275"/>
        </w:trPr>
        <w:tc>
          <w:tcPr>
            <w:tcW w:w="2900" w:type="dxa"/>
            <w:vMerge w:val="restart"/>
            <w:tcBorders>
              <w:top w:val="single" w:sz="4" w:space="0" w:color="000000"/>
              <w:left w:val="single" w:sz="4" w:space="0" w:color="000000"/>
              <w:bottom w:val="single" w:sz="4" w:space="0" w:color="000000"/>
              <w:right w:val="single" w:sz="4" w:space="0" w:color="000000"/>
            </w:tcBorders>
            <w:hideMark/>
          </w:tcPr>
          <w:p w14:paraId="7B5455B5" w14:textId="77777777" w:rsidR="003C7394" w:rsidRPr="00010517" w:rsidRDefault="003C7394" w:rsidP="00E47EFD">
            <w:pPr>
              <w:spacing w:line="270" w:lineRule="exact"/>
              <w:ind w:left="115" w:right="106"/>
              <w:jc w:val="center"/>
              <w:rPr>
                <w:rFonts w:ascii="Times New Roman" w:eastAsia="Times New Roman" w:hAnsi="Times New Roman" w:cs="Times New Roman"/>
                <w:b/>
                <w:sz w:val="24"/>
                <w:lang w:eastAsia="en-US"/>
              </w:rPr>
            </w:pPr>
            <w:proofErr w:type="spellStart"/>
            <w:r w:rsidRPr="00010517">
              <w:rPr>
                <w:rFonts w:ascii="Times New Roman" w:eastAsia="Times New Roman" w:hAnsi="Times New Roman" w:cs="Times New Roman"/>
                <w:b/>
                <w:sz w:val="24"/>
                <w:lang w:eastAsia="en-US"/>
              </w:rPr>
              <w:t>Тема</w:t>
            </w:r>
            <w:proofErr w:type="spellEnd"/>
            <w:r w:rsidRPr="00010517">
              <w:rPr>
                <w:rFonts w:ascii="Times New Roman" w:eastAsia="Times New Roman" w:hAnsi="Times New Roman" w:cs="Times New Roman"/>
                <w:b/>
                <w:sz w:val="24"/>
                <w:lang w:eastAsia="en-US"/>
              </w:rPr>
              <w:t xml:space="preserve"> 1.1.</w:t>
            </w:r>
          </w:p>
          <w:p w14:paraId="6D690826" w14:textId="77777777" w:rsidR="003C7394" w:rsidRPr="00010517" w:rsidRDefault="003C7394" w:rsidP="00E47EFD">
            <w:pPr>
              <w:ind w:left="539" w:right="529" w:hanging="1"/>
              <w:jc w:val="center"/>
              <w:rPr>
                <w:rFonts w:ascii="Times New Roman" w:eastAsia="Times New Roman" w:hAnsi="Times New Roman" w:cs="Times New Roman"/>
                <w:sz w:val="24"/>
                <w:lang w:eastAsia="en-US"/>
              </w:rPr>
            </w:pPr>
            <w:proofErr w:type="spellStart"/>
            <w:r w:rsidRPr="00010517">
              <w:rPr>
                <w:rFonts w:ascii="Times New Roman" w:eastAsia="Times New Roman" w:hAnsi="Times New Roman" w:cs="Times New Roman"/>
                <w:sz w:val="24"/>
                <w:lang w:eastAsia="en-US"/>
              </w:rPr>
              <w:t>Характеристика</w:t>
            </w:r>
            <w:proofErr w:type="spellEnd"/>
            <w:r w:rsidRPr="00010517">
              <w:rPr>
                <w:rFonts w:ascii="Times New Roman" w:eastAsia="Times New Roman" w:hAnsi="Times New Roman" w:cs="Times New Roman"/>
                <w:sz w:val="24"/>
                <w:lang w:eastAsia="en-US"/>
              </w:rPr>
              <w:t xml:space="preserve"> </w:t>
            </w:r>
            <w:proofErr w:type="spellStart"/>
            <w:r w:rsidRPr="00010517">
              <w:rPr>
                <w:rFonts w:ascii="Times New Roman" w:eastAsia="Times New Roman" w:hAnsi="Times New Roman" w:cs="Times New Roman"/>
                <w:sz w:val="24"/>
                <w:lang w:eastAsia="en-US"/>
              </w:rPr>
              <w:t>микроорганизмов</w:t>
            </w:r>
            <w:proofErr w:type="spellEnd"/>
          </w:p>
        </w:tc>
        <w:tc>
          <w:tcPr>
            <w:tcW w:w="8601" w:type="dxa"/>
            <w:gridSpan w:val="2"/>
            <w:tcBorders>
              <w:top w:val="single" w:sz="4" w:space="0" w:color="000000"/>
              <w:left w:val="single" w:sz="4" w:space="0" w:color="000000"/>
              <w:bottom w:val="single" w:sz="4" w:space="0" w:color="000000"/>
              <w:right w:val="single" w:sz="4" w:space="0" w:color="000000"/>
            </w:tcBorders>
            <w:hideMark/>
          </w:tcPr>
          <w:p w14:paraId="716A7C55" w14:textId="68A07251" w:rsidR="003C7394" w:rsidRPr="00010517" w:rsidRDefault="003C7394" w:rsidP="00E47EFD">
            <w:pPr>
              <w:spacing w:line="256" w:lineRule="exact"/>
              <w:ind w:left="107"/>
              <w:rPr>
                <w:rFonts w:ascii="Times New Roman" w:eastAsia="Times New Roman" w:hAnsi="Times New Roman" w:cs="Times New Roman"/>
                <w:b/>
                <w:sz w:val="24"/>
                <w:lang w:eastAsia="en-US"/>
              </w:rPr>
            </w:pPr>
            <w:proofErr w:type="spellStart"/>
            <w:r w:rsidRPr="00010517">
              <w:rPr>
                <w:rFonts w:ascii="Times New Roman" w:eastAsia="Times New Roman" w:hAnsi="Times New Roman" w:cs="Times New Roman"/>
                <w:b/>
                <w:sz w:val="24"/>
                <w:lang w:eastAsia="en-US"/>
              </w:rPr>
              <w:t>Содержание</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1D30C3B0" w14:textId="77777777" w:rsidR="003C7394" w:rsidRPr="00010517" w:rsidRDefault="003C7394" w:rsidP="00E47EFD">
            <w:pPr>
              <w:rPr>
                <w:rFonts w:ascii="Times New Roman" w:eastAsia="Times New Roman" w:hAnsi="Times New Roman" w:cs="Times New Roman"/>
                <w:sz w:val="20"/>
                <w:lang w:eastAsia="en-US"/>
              </w:rPr>
            </w:pPr>
          </w:p>
        </w:tc>
        <w:tc>
          <w:tcPr>
            <w:tcW w:w="2056" w:type="dxa"/>
            <w:vMerge w:val="restart"/>
            <w:tcBorders>
              <w:top w:val="single" w:sz="4" w:space="0" w:color="000000"/>
              <w:left w:val="single" w:sz="4" w:space="0" w:color="000000"/>
              <w:right w:val="single" w:sz="4" w:space="0" w:color="000000"/>
            </w:tcBorders>
            <w:shd w:val="clear" w:color="auto" w:fill="auto"/>
            <w:hideMark/>
          </w:tcPr>
          <w:p w14:paraId="72D005AF" w14:textId="7A33D06D" w:rsidR="003C7394" w:rsidRPr="00010517" w:rsidRDefault="008D23ED" w:rsidP="00B20CB1">
            <w:pPr>
              <w:spacing w:before="120"/>
              <w:ind w:left="7"/>
              <w:jc w:val="center"/>
              <w:rPr>
                <w:rFonts w:ascii="Times New Roman" w:eastAsia="Times New Roman" w:hAnsi="Times New Roman" w:cs="Times New Roman"/>
                <w:sz w:val="24"/>
                <w:lang w:eastAsia="en-US"/>
              </w:rPr>
            </w:pPr>
            <w:r>
              <w:rPr>
                <w:rFonts w:ascii="Times New Roman" w:eastAsia="Times New Roman" w:hAnsi="Times New Roman" w:cs="Times New Roman"/>
                <w:iCs/>
                <w:sz w:val="24"/>
                <w:lang w:val="ru-RU" w:eastAsia="en-US"/>
              </w:rPr>
              <w:t>ОК</w:t>
            </w:r>
            <w:r w:rsidR="00B20CB1">
              <w:rPr>
                <w:rFonts w:ascii="Times New Roman" w:eastAsia="Times New Roman" w:hAnsi="Times New Roman" w:cs="Times New Roman"/>
                <w:iCs/>
                <w:sz w:val="24"/>
                <w:lang w:val="ru-RU" w:eastAsia="en-US"/>
              </w:rPr>
              <w:t xml:space="preserve"> 7</w:t>
            </w:r>
          </w:p>
        </w:tc>
      </w:tr>
      <w:tr w:rsidR="003C7394" w:rsidRPr="00010517" w14:paraId="32196825" w14:textId="77777777" w:rsidTr="003C7394">
        <w:trPr>
          <w:trHeight w:val="1932"/>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3E586C74" w14:textId="77777777" w:rsidR="003C7394" w:rsidRPr="00010517" w:rsidRDefault="003C7394" w:rsidP="00E47EFD">
            <w:pPr>
              <w:rPr>
                <w:rFonts w:ascii="Times New Roman" w:eastAsia="Times New Roman" w:hAnsi="Times New Roman" w:cs="Times New Roman"/>
                <w:sz w:val="24"/>
                <w:lang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61456938" w14:textId="77777777" w:rsidR="003C7394" w:rsidRPr="00010517" w:rsidRDefault="003C7394" w:rsidP="00E47EFD">
            <w:pPr>
              <w:spacing w:line="268" w:lineRule="exact"/>
              <w:ind w:left="107"/>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1</w:t>
            </w:r>
          </w:p>
        </w:tc>
        <w:tc>
          <w:tcPr>
            <w:tcW w:w="8193" w:type="dxa"/>
            <w:tcBorders>
              <w:top w:val="single" w:sz="4" w:space="0" w:color="000000"/>
              <w:left w:val="single" w:sz="4" w:space="0" w:color="000000"/>
              <w:bottom w:val="single" w:sz="4" w:space="0" w:color="000000"/>
              <w:right w:val="single" w:sz="4" w:space="0" w:color="000000"/>
            </w:tcBorders>
            <w:hideMark/>
          </w:tcPr>
          <w:p w14:paraId="3EE26355" w14:textId="77777777" w:rsidR="003C7394" w:rsidRPr="00010517" w:rsidRDefault="003C7394" w:rsidP="00E47EFD">
            <w:pPr>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b/>
                <w:sz w:val="24"/>
                <w:lang w:val="ru-RU" w:eastAsia="en-US"/>
              </w:rPr>
              <w:t xml:space="preserve">История развития микробиологии. </w:t>
            </w:r>
            <w:r w:rsidRPr="00010517">
              <w:rPr>
                <w:rFonts w:ascii="Times New Roman" w:eastAsia="Times New Roman" w:hAnsi="Times New Roman" w:cs="Times New Roman"/>
                <w:sz w:val="24"/>
                <w:lang w:val="ru-RU" w:eastAsia="en-US"/>
              </w:rPr>
              <w:t>Классификация микроорганизмов. Характеристика групп микроорганизмов (бактерии, грибы) их форма, строение, размножение.</w:t>
            </w:r>
          </w:p>
          <w:p w14:paraId="0E09937E" w14:textId="77777777" w:rsidR="003C7394" w:rsidRPr="00010517" w:rsidRDefault="003C7394" w:rsidP="00E47EFD">
            <w:pPr>
              <w:spacing w:line="270" w:lineRule="atLeast"/>
              <w:ind w:left="107" w:firstLine="120"/>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Дрожжи, их форма, строение, размножение и использование в производстве пищевых продуктов. Влияние внешней среды на развитие микроорганизмов. Распространение микроорганизмов в природе: в почве, воздухе, воде, организме человека</w:t>
            </w:r>
          </w:p>
        </w:tc>
        <w:tc>
          <w:tcPr>
            <w:tcW w:w="1984" w:type="dxa"/>
            <w:tcBorders>
              <w:top w:val="single" w:sz="4" w:space="0" w:color="000000"/>
              <w:left w:val="single" w:sz="4" w:space="0" w:color="000000"/>
              <w:bottom w:val="single" w:sz="4" w:space="0" w:color="000000"/>
              <w:right w:val="single" w:sz="4" w:space="0" w:color="000000"/>
            </w:tcBorders>
          </w:tcPr>
          <w:p w14:paraId="206BF38F" w14:textId="40E83C2E" w:rsidR="003C7394" w:rsidRPr="00010517" w:rsidRDefault="003C7394" w:rsidP="00E47EFD">
            <w:pPr>
              <w:spacing w:line="268" w:lineRule="exact"/>
              <w:ind w:left="8"/>
              <w:jc w:val="center"/>
              <w:rPr>
                <w:rFonts w:ascii="Times New Roman" w:eastAsia="Times New Roman" w:hAnsi="Times New Roman" w:cs="Times New Roman"/>
                <w:sz w:val="24"/>
                <w:lang w:val="ru-RU" w:eastAsia="en-US"/>
              </w:rPr>
            </w:pPr>
          </w:p>
        </w:tc>
        <w:tc>
          <w:tcPr>
            <w:tcW w:w="2056" w:type="dxa"/>
            <w:vMerge/>
            <w:tcBorders>
              <w:left w:val="single" w:sz="4" w:space="0" w:color="000000"/>
              <w:right w:val="single" w:sz="4" w:space="0" w:color="000000"/>
            </w:tcBorders>
            <w:shd w:val="clear" w:color="auto" w:fill="auto"/>
          </w:tcPr>
          <w:p w14:paraId="3F86D154" w14:textId="791B2FA5" w:rsidR="003C7394" w:rsidRPr="00010517" w:rsidRDefault="003C7394" w:rsidP="003C7394">
            <w:pPr>
              <w:spacing w:before="120"/>
              <w:ind w:left="7"/>
              <w:jc w:val="center"/>
              <w:rPr>
                <w:rFonts w:ascii="Times New Roman" w:eastAsia="Times New Roman" w:hAnsi="Times New Roman" w:cs="Times New Roman"/>
                <w:i/>
                <w:sz w:val="24"/>
                <w:lang w:val="ru-RU" w:eastAsia="en-US"/>
              </w:rPr>
            </w:pPr>
          </w:p>
        </w:tc>
      </w:tr>
      <w:tr w:rsidR="003C7394" w:rsidRPr="00010517" w14:paraId="27C5D8C8" w14:textId="77777777" w:rsidTr="003C7394">
        <w:trPr>
          <w:trHeight w:val="275"/>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13BD2B1C" w14:textId="77777777" w:rsidR="003C7394" w:rsidRPr="00604651" w:rsidRDefault="003C7394" w:rsidP="00E47EFD">
            <w:pPr>
              <w:rPr>
                <w:rFonts w:ascii="Times New Roman" w:eastAsia="Times New Roman" w:hAnsi="Times New Roman" w:cs="Times New Roman"/>
                <w:sz w:val="24"/>
                <w:lang w:val="ru-RU" w:eastAsia="en-US"/>
              </w:rPr>
            </w:pP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5B2B9894" w14:textId="1329F52C" w:rsidR="003C7394" w:rsidRPr="00010517" w:rsidRDefault="00EA0D69" w:rsidP="00E47EFD">
            <w:pPr>
              <w:spacing w:line="256" w:lineRule="exact"/>
              <w:ind w:left="407"/>
              <w:rPr>
                <w:rFonts w:ascii="Times New Roman" w:eastAsia="Times New Roman" w:hAnsi="Times New Roman" w:cs="Times New Roman"/>
                <w:b/>
                <w:sz w:val="24"/>
                <w:lang w:val="ru-RU" w:eastAsia="en-US"/>
              </w:rPr>
            </w:pPr>
            <w:r>
              <w:rPr>
                <w:rFonts w:ascii="Times New Roman" w:eastAsia="Times New Roman" w:hAnsi="Times New Roman" w:cs="Times New Roman"/>
                <w:b/>
                <w:sz w:val="24"/>
                <w:lang w:val="ru-RU" w:eastAsia="en-US"/>
              </w:rPr>
              <w:t xml:space="preserve"> В том числе практических и лабораторных занятий</w:t>
            </w:r>
          </w:p>
        </w:tc>
        <w:tc>
          <w:tcPr>
            <w:tcW w:w="1984" w:type="dxa"/>
            <w:tcBorders>
              <w:top w:val="single" w:sz="4" w:space="0" w:color="000000"/>
              <w:left w:val="single" w:sz="4" w:space="0" w:color="000000"/>
              <w:bottom w:val="single" w:sz="4" w:space="0" w:color="000000"/>
              <w:right w:val="single" w:sz="4" w:space="0" w:color="000000"/>
            </w:tcBorders>
          </w:tcPr>
          <w:p w14:paraId="32894394" w14:textId="77777777" w:rsidR="003C7394" w:rsidRPr="00010517" w:rsidRDefault="003C7394" w:rsidP="00E47EFD">
            <w:pPr>
              <w:rPr>
                <w:rFonts w:ascii="Times New Roman" w:eastAsia="Times New Roman" w:hAnsi="Times New Roman" w:cs="Times New Roman"/>
                <w:sz w:val="20"/>
                <w:lang w:val="ru-RU" w:eastAsia="en-US"/>
              </w:rPr>
            </w:pPr>
          </w:p>
        </w:tc>
        <w:tc>
          <w:tcPr>
            <w:tcW w:w="2056" w:type="dxa"/>
            <w:vMerge/>
            <w:tcBorders>
              <w:left w:val="single" w:sz="4" w:space="0" w:color="000000"/>
              <w:right w:val="single" w:sz="4" w:space="0" w:color="000000"/>
            </w:tcBorders>
            <w:shd w:val="clear" w:color="auto" w:fill="auto"/>
          </w:tcPr>
          <w:p w14:paraId="56F24820" w14:textId="77777777" w:rsidR="003C7394" w:rsidRPr="00010517" w:rsidRDefault="003C7394" w:rsidP="003C7394">
            <w:pPr>
              <w:jc w:val="center"/>
              <w:rPr>
                <w:rFonts w:ascii="Times New Roman" w:eastAsia="Times New Roman" w:hAnsi="Times New Roman" w:cs="Times New Roman"/>
                <w:sz w:val="24"/>
                <w:lang w:val="ru-RU" w:eastAsia="en-US"/>
              </w:rPr>
            </w:pPr>
          </w:p>
        </w:tc>
      </w:tr>
      <w:tr w:rsidR="003C7394" w:rsidRPr="00010517" w14:paraId="3850C08F" w14:textId="77777777" w:rsidTr="003C7394">
        <w:trPr>
          <w:trHeight w:val="551"/>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6C1A2C5F" w14:textId="77777777" w:rsidR="003C7394" w:rsidRPr="00010517" w:rsidRDefault="003C7394" w:rsidP="00E47EFD">
            <w:pPr>
              <w:rPr>
                <w:rFonts w:ascii="Times New Roman" w:eastAsia="Times New Roman" w:hAnsi="Times New Roman" w:cs="Times New Roman"/>
                <w:sz w:val="24"/>
                <w:lang w:val="ru-RU"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43252FCC" w14:textId="77777777" w:rsidR="003C7394" w:rsidRPr="00010517" w:rsidRDefault="003C7394" w:rsidP="00E47EFD">
            <w:pPr>
              <w:spacing w:line="270" w:lineRule="exact"/>
              <w:ind w:left="107"/>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1</w:t>
            </w:r>
          </w:p>
        </w:tc>
        <w:tc>
          <w:tcPr>
            <w:tcW w:w="8193" w:type="dxa"/>
            <w:tcBorders>
              <w:top w:val="single" w:sz="4" w:space="0" w:color="000000"/>
              <w:left w:val="single" w:sz="4" w:space="0" w:color="000000"/>
              <w:bottom w:val="single" w:sz="4" w:space="0" w:color="000000"/>
              <w:right w:val="single" w:sz="4" w:space="0" w:color="000000"/>
            </w:tcBorders>
            <w:hideMark/>
          </w:tcPr>
          <w:p w14:paraId="04A7858C" w14:textId="77777777" w:rsidR="003C7394" w:rsidRPr="00010517" w:rsidRDefault="003C7394" w:rsidP="00E47EFD">
            <w:pPr>
              <w:spacing w:line="270"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Составление схемы классификации микроорганизмов. Составление схемы</w:t>
            </w:r>
          </w:p>
          <w:p w14:paraId="29BAF692" w14:textId="77777777" w:rsidR="003C7394" w:rsidRPr="00010517" w:rsidRDefault="003C7394" w:rsidP="00E47EFD">
            <w:pPr>
              <w:spacing w:line="261"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производства пищевых продуктов с применением дрожжей.</w:t>
            </w:r>
          </w:p>
        </w:tc>
        <w:tc>
          <w:tcPr>
            <w:tcW w:w="1984" w:type="dxa"/>
            <w:tcBorders>
              <w:top w:val="single" w:sz="4" w:space="0" w:color="000000"/>
              <w:left w:val="single" w:sz="4" w:space="0" w:color="000000"/>
              <w:bottom w:val="single" w:sz="4" w:space="0" w:color="000000"/>
              <w:right w:val="single" w:sz="4" w:space="0" w:color="000000"/>
            </w:tcBorders>
          </w:tcPr>
          <w:p w14:paraId="0492070D" w14:textId="28598BFA" w:rsidR="003C7394" w:rsidRPr="00010517" w:rsidRDefault="003C7394" w:rsidP="00E47EFD">
            <w:pPr>
              <w:spacing w:line="270" w:lineRule="exact"/>
              <w:ind w:left="8"/>
              <w:jc w:val="center"/>
              <w:rPr>
                <w:rFonts w:ascii="Times New Roman" w:eastAsia="Times New Roman" w:hAnsi="Times New Roman" w:cs="Times New Roman"/>
                <w:sz w:val="24"/>
                <w:lang w:val="ru-RU" w:eastAsia="en-US"/>
              </w:rPr>
            </w:pPr>
          </w:p>
        </w:tc>
        <w:tc>
          <w:tcPr>
            <w:tcW w:w="2056" w:type="dxa"/>
            <w:vMerge/>
            <w:tcBorders>
              <w:left w:val="single" w:sz="4" w:space="0" w:color="000000"/>
              <w:right w:val="single" w:sz="4" w:space="0" w:color="000000"/>
            </w:tcBorders>
            <w:shd w:val="clear" w:color="auto" w:fill="auto"/>
          </w:tcPr>
          <w:p w14:paraId="71252030" w14:textId="77777777" w:rsidR="003C7394" w:rsidRPr="00010517" w:rsidRDefault="003C7394" w:rsidP="003C7394">
            <w:pPr>
              <w:jc w:val="center"/>
              <w:rPr>
                <w:rFonts w:ascii="Times New Roman" w:eastAsia="Times New Roman" w:hAnsi="Times New Roman" w:cs="Times New Roman"/>
                <w:sz w:val="24"/>
                <w:lang w:val="ru-RU" w:eastAsia="en-US"/>
              </w:rPr>
            </w:pPr>
          </w:p>
        </w:tc>
      </w:tr>
      <w:tr w:rsidR="003C7394" w:rsidRPr="00010517" w14:paraId="1A2BE0F4" w14:textId="77777777" w:rsidTr="003C7394">
        <w:trPr>
          <w:trHeight w:val="278"/>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0CF7EFD1" w14:textId="77777777" w:rsidR="003C7394" w:rsidRPr="00010517" w:rsidRDefault="003C7394" w:rsidP="00E47EFD">
            <w:pPr>
              <w:rPr>
                <w:rFonts w:ascii="Times New Roman" w:eastAsia="Times New Roman" w:hAnsi="Times New Roman" w:cs="Times New Roman"/>
                <w:sz w:val="24"/>
                <w:lang w:val="ru-RU"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1EB7CB71" w14:textId="77777777" w:rsidR="003C7394" w:rsidRPr="00010517" w:rsidRDefault="003C7394" w:rsidP="00E47EFD">
            <w:pPr>
              <w:spacing w:line="258" w:lineRule="exact"/>
              <w:ind w:left="107"/>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2</w:t>
            </w:r>
          </w:p>
        </w:tc>
        <w:tc>
          <w:tcPr>
            <w:tcW w:w="8193" w:type="dxa"/>
            <w:tcBorders>
              <w:top w:val="single" w:sz="4" w:space="0" w:color="000000"/>
              <w:left w:val="single" w:sz="4" w:space="0" w:color="000000"/>
              <w:bottom w:val="single" w:sz="4" w:space="0" w:color="000000"/>
              <w:right w:val="single" w:sz="4" w:space="0" w:color="000000"/>
            </w:tcBorders>
            <w:hideMark/>
          </w:tcPr>
          <w:p w14:paraId="0C046F77" w14:textId="77777777" w:rsidR="003C7394" w:rsidRPr="00010517" w:rsidRDefault="003C7394" w:rsidP="00E47EFD">
            <w:pPr>
              <w:spacing w:line="258"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Зарисовка схем «Источники микрофлоры. Наличие и вид микробов»</w:t>
            </w:r>
          </w:p>
        </w:tc>
        <w:tc>
          <w:tcPr>
            <w:tcW w:w="1984" w:type="dxa"/>
            <w:tcBorders>
              <w:top w:val="single" w:sz="4" w:space="0" w:color="000000"/>
              <w:left w:val="single" w:sz="4" w:space="0" w:color="000000"/>
              <w:bottom w:val="single" w:sz="4" w:space="0" w:color="000000"/>
              <w:right w:val="single" w:sz="4" w:space="0" w:color="000000"/>
            </w:tcBorders>
          </w:tcPr>
          <w:p w14:paraId="2134F1AA" w14:textId="0E5BB271" w:rsidR="003C7394" w:rsidRPr="00010517" w:rsidRDefault="003C7394" w:rsidP="00E47EFD">
            <w:pPr>
              <w:spacing w:line="258" w:lineRule="exact"/>
              <w:ind w:left="8"/>
              <w:jc w:val="center"/>
              <w:rPr>
                <w:rFonts w:ascii="Times New Roman" w:eastAsia="Times New Roman" w:hAnsi="Times New Roman" w:cs="Times New Roman"/>
                <w:sz w:val="24"/>
                <w:lang w:val="ru-RU" w:eastAsia="en-US"/>
              </w:rPr>
            </w:pPr>
          </w:p>
        </w:tc>
        <w:tc>
          <w:tcPr>
            <w:tcW w:w="2056" w:type="dxa"/>
            <w:vMerge/>
            <w:tcBorders>
              <w:left w:val="single" w:sz="4" w:space="0" w:color="000000"/>
              <w:right w:val="single" w:sz="4" w:space="0" w:color="000000"/>
            </w:tcBorders>
            <w:shd w:val="clear" w:color="auto" w:fill="auto"/>
          </w:tcPr>
          <w:p w14:paraId="0727BA89" w14:textId="77777777" w:rsidR="003C7394" w:rsidRPr="00010517" w:rsidRDefault="003C7394" w:rsidP="003C7394">
            <w:pPr>
              <w:jc w:val="center"/>
              <w:rPr>
                <w:rFonts w:ascii="Times New Roman" w:eastAsia="Times New Roman" w:hAnsi="Times New Roman" w:cs="Times New Roman"/>
                <w:sz w:val="24"/>
                <w:lang w:val="ru-RU" w:eastAsia="en-US"/>
              </w:rPr>
            </w:pPr>
          </w:p>
        </w:tc>
      </w:tr>
      <w:tr w:rsidR="003C7394" w:rsidRPr="00010517" w14:paraId="2383F8BA" w14:textId="77777777" w:rsidTr="003C7394">
        <w:trPr>
          <w:trHeight w:val="275"/>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2061B98C" w14:textId="77777777" w:rsidR="003C7394" w:rsidRPr="00010517" w:rsidRDefault="003C7394" w:rsidP="00E47EFD">
            <w:pPr>
              <w:rPr>
                <w:rFonts w:ascii="Times New Roman" w:eastAsia="Times New Roman" w:hAnsi="Times New Roman" w:cs="Times New Roman"/>
                <w:sz w:val="24"/>
                <w:lang w:val="ru-RU" w:eastAsia="en-US"/>
              </w:rPr>
            </w:pP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6017FF95" w14:textId="63DE0626" w:rsidR="003C7394" w:rsidRPr="00010517" w:rsidRDefault="003C7394" w:rsidP="00E47EFD">
            <w:pPr>
              <w:spacing w:line="256" w:lineRule="exact"/>
              <w:ind w:left="107"/>
              <w:rPr>
                <w:rFonts w:ascii="Times New Roman" w:eastAsia="Times New Roman" w:hAnsi="Times New Roman" w:cs="Times New Roman"/>
                <w:b/>
                <w:sz w:val="24"/>
                <w:lang w:eastAsia="en-US"/>
              </w:rPr>
            </w:pPr>
            <w:proofErr w:type="spellStart"/>
            <w:r w:rsidRPr="00010517">
              <w:rPr>
                <w:rFonts w:ascii="Times New Roman" w:eastAsia="Times New Roman" w:hAnsi="Times New Roman" w:cs="Times New Roman"/>
                <w:b/>
                <w:sz w:val="24"/>
                <w:lang w:eastAsia="en-US"/>
              </w:rPr>
              <w:t>Самостоятельная</w:t>
            </w:r>
            <w:proofErr w:type="spellEnd"/>
            <w:r w:rsidRPr="00010517">
              <w:rPr>
                <w:rFonts w:ascii="Times New Roman" w:eastAsia="Times New Roman" w:hAnsi="Times New Roman" w:cs="Times New Roman"/>
                <w:b/>
                <w:sz w:val="24"/>
                <w:lang w:eastAsia="en-US"/>
              </w:rPr>
              <w:t xml:space="preserve"> </w:t>
            </w:r>
            <w:proofErr w:type="spellStart"/>
            <w:r w:rsidRPr="00010517">
              <w:rPr>
                <w:rFonts w:ascii="Times New Roman" w:eastAsia="Times New Roman" w:hAnsi="Times New Roman" w:cs="Times New Roman"/>
                <w:b/>
                <w:sz w:val="24"/>
                <w:lang w:eastAsia="en-US"/>
              </w:rPr>
              <w:t>работа</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13B4DB29" w14:textId="77777777" w:rsidR="003C7394" w:rsidRPr="00010517" w:rsidRDefault="003C7394" w:rsidP="00E47EFD">
            <w:pPr>
              <w:rPr>
                <w:rFonts w:ascii="Times New Roman" w:eastAsia="Times New Roman" w:hAnsi="Times New Roman" w:cs="Times New Roman"/>
                <w:sz w:val="20"/>
                <w:lang w:eastAsia="en-US"/>
              </w:rPr>
            </w:pPr>
          </w:p>
        </w:tc>
        <w:tc>
          <w:tcPr>
            <w:tcW w:w="2056" w:type="dxa"/>
            <w:vMerge/>
            <w:tcBorders>
              <w:left w:val="single" w:sz="4" w:space="0" w:color="000000"/>
              <w:right w:val="single" w:sz="4" w:space="0" w:color="000000"/>
            </w:tcBorders>
            <w:shd w:val="clear" w:color="auto" w:fill="auto"/>
          </w:tcPr>
          <w:p w14:paraId="1C487A2E" w14:textId="77777777" w:rsidR="003C7394" w:rsidRPr="00010517" w:rsidRDefault="003C7394" w:rsidP="003C7394">
            <w:pPr>
              <w:jc w:val="center"/>
              <w:rPr>
                <w:rFonts w:ascii="Times New Roman" w:eastAsia="Times New Roman" w:hAnsi="Times New Roman" w:cs="Times New Roman"/>
                <w:sz w:val="24"/>
                <w:lang w:eastAsia="en-US"/>
              </w:rPr>
            </w:pPr>
          </w:p>
        </w:tc>
      </w:tr>
      <w:tr w:rsidR="003C7394" w:rsidRPr="00010517" w14:paraId="02A584E7" w14:textId="77777777" w:rsidTr="003C7394">
        <w:trPr>
          <w:trHeight w:val="275"/>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18E9AC06" w14:textId="77777777" w:rsidR="003C7394" w:rsidRPr="00010517" w:rsidRDefault="003C7394" w:rsidP="00E47EFD">
            <w:pPr>
              <w:rPr>
                <w:rFonts w:ascii="Times New Roman" w:eastAsia="Times New Roman" w:hAnsi="Times New Roman" w:cs="Times New Roman"/>
                <w:sz w:val="24"/>
                <w:lang w:eastAsia="en-US"/>
              </w:rPr>
            </w:pPr>
          </w:p>
        </w:tc>
        <w:tc>
          <w:tcPr>
            <w:tcW w:w="408" w:type="dxa"/>
            <w:tcBorders>
              <w:top w:val="single" w:sz="4" w:space="0" w:color="000000"/>
              <w:left w:val="single" w:sz="4" w:space="0" w:color="000000"/>
              <w:bottom w:val="single" w:sz="4" w:space="0" w:color="000000"/>
              <w:right w:val="single" w:sz="4" w:space="0" w:color="000000"/>
            </w:tcBorders>
          </w:tcPr>
          <w:p w14:paraId="57791B59" w14:textId="40A02377" w:rsidR="003C7394" w:rsidRPr="00010517" w:rsidRDefault="003C7394" w:rsidP="00E47EFD">
            <w:pPr>
              <w:spacing w:line="256" w:lineRule="exact"/>
              <w:ind w:left="107"/>
              <w:rPr>
                <w:rFonts w:ascii="Times New Roman" w:eastAsia="Times New Roman" w:hAnsi="Times New Roman" w:cs="Times New Roman"/>
                <w:sz w:val="24"/>
                <w:lang w:eastAsia="en-US"/>
              </w:rPr>
            </w:pPr>
          </w:p>
        </w:tc>
        <w:tc>
          <w:tcPr>
            <w:tcW w:w="8193" w:type="dxa"/>
            <w:tcBorders>
              <w:top w:val="single" w:sz="4" w:space="0" w:color="000000"/>
              <w:left w:val="single" w:sz="4" w:space="0" w:color="000000"/>
              <w:bottom w:val="single" w:sz="4" w:space="0" w:color="000000"/>
              <w:right w:val="single" w:sz="4" w:space="0" w:color="000000"/>
            </w:tcBorders>
          </w:tcPr>
          <w:p w14:paraId="5C1B15DF" w14:textId="6ECCC4A0" w:rsidR="003C7394" w:rsidRPr="00010517" w:rsidRDefault="003C7394" w:rsidP="00E47EFD">
            <w:pPr>
              <w:spacing w:line="256" w:lineRule="exact"/>
              <w:ind w:left="167"/>
              <w:rPr>
                <w:rFonts w:ascii="Times New Roman" w:eastAsia="Times New Roman" w:hAnsi="Times New Roman" w:cs="Times New Roman"/>
                <w:sz w:val="24"/>
                <w:lang w:val="ru-RU" w:eastAsia="en-US"/>
              </w:rPr>
            </w:pPr>
          </w:p>
        </w:tc>
        <w:tc>
          <w:tcPr>
            <w:tcW w:w="1984" w:type="dxa"/>
            <w:tcBorders>
              <w:top w:val="single" w:sz="4" w:space="0" w:color="000000"/>
              <w:left w:val="single" w:sz="4" w:space="0" w:color="000000"/>
              <w:bottom w:val="single" w:sz="4" w:space="0" w:color="000000"/>
              <w:right w:val="single" w:sz="4" w:space="0" w:color="000000"/>
            </w:tcBorders>
          </w:tcPr>
          <w:p w14:paraId="16230579" w14:textId="6ED94A80" w:rsidR="003C7394" w:rsidRPr="00010517" w:rsidRDefault="003C7394" w:rsidP="00E47EFD">
            <w:pPr>
              <w:spacing w:line="256" w:lineRule="exact"/>
              <w:ind w:left="8"/>
              <w:jc w:val="center"/>
              <w:rPr>
                <w:rFonts w:ascii="Times New Roman" w:eastAsia="Times New Roman" w:hAnsi="Times New Roman" w:cs="Times New Roman"/>
                <w:sz w:val="24"/>
                <w:lang w:eastAsia="en-US"/>
              </w:rPr>
            </w:pPr>
          </w:p>
        </w:tc>
        <w:tc>
          <w:tcPr>
            <w:tcW w:w="2056" w:type="dxa"/>
            <w:vMerge/>
            <w:tcBorders>
              <w:left w:val="single" w:sz="4" w:space="0" w:color="000000"/>
              <w:bottom w:val="single" w:sz="4" w:space="0" w:color="000000"/>
              <w:right w:val="single" w:sz="4" w:space="0" w:color="000000"/>
            </w:tcBorders>
            <w:shd w:val="clear" w:color="auto" w:fill="auto"/>
          </w:tcPr>
          <w:p w14:paraId="5895B74A" w14:textId="77777777" w:rsidR="003C7394" w:rsidRPr="00010517" w:rsidRDefault="003C7394" w:rsidP="003C7394">
            <w:pPr>
              <w:jc w:val="center"/>
              <w:rPr>
                <w:rFonts w:ascii="Times New Roman" w:eastAsia="Times New Roman" w:hAnsi="Times New Roman" w:cs="Times New Roman"/>
                <w:sz w:val="24"/>
                <w:lang w:eastAsia="en-US"/>
              </w:rPr>
            </w:pPr>
          </w:p>
        </w:tc>
      </w:tr>
      <w:tr w:rsidR="00E47EFD" w:rsidRPr="00010517" w14:paraId="385E3F76" w14:textId="77777777" w:rsidTr="003C7394">
        <w:trPr>
          <w:trHeight w:val="275"/>
        </w:trPr>
        <w:tc>
          <w:tcPr>
            <w:tcW w:w="2900" w:type="dxa"/>
            <w:vMerge w:val="restart"/>
            <w:tcBorders>
              <w:top w:val="single" w:sz="4" w:space="0" w:color="000000"/>
              <w:left w:val="single" w:sz="4" w:space="0" w:color="000000"/>
              <w:bottom w:val="single" w:sz="4" w:space="0" w:color="000000"/>
              <w:right w:val="single" w:sz="4" w:space="0" w:color="000000"/>
            </w:tcBorders>
            <w:hideMark/>
          </w:tcPr>
          <w:p w14:paraId="22E83E6D" w14:textId="77777777" w:rsidR="00E47EFD" w:rsidRPr="00010517" w:rsidRDefault="00E47EFD" w:rsidP="00E47EFD">
            <w:pPr>
              <w:spacing w:line="270" w:lineRule="exact"/>
              <w:ind w:left="115" w:right="108"/>
              <w:jc w:val="center"/>
              <w:rPr>
                <w:rFonts w:ascii="Times New Roman" w:eastAsia="Times New Roman" w:hAnsi="Times New Roman" w:cs="Times New Roman"/>
                <w:b/>
                <w:sz w:val="24"/>
                <w:lang w:val="ru-RU" w:eastAsia="en-US"/>
              </w:rPr>
            </w:pPr>
            <w:r w:rsidRPr="00010517">
              <w:rPr>
                <w:rFonts w:ascii="Times New Roman" w:eastAsia="Times New Roman" w:hAnsi="Times New Roman" w:cs="Times New Roman"/>
                <w:b/>
                <w:sz w:val="24"/>
                <w:lang w:val="ru-RU" w:eastAsia="en-US"/>
              </w:rPr>
              <w:t>Тема 1.2</w:t>
            </w:r>
          </w:p>
          <w:p w14:paraId="42AFB165" w14:textId="77777777" w:rsidR="00E47EFD" w:rsidRPr="00010517" w:rsidRDefault="00E47EFD" w:rsidP="00E47EFD">
            <w:pPr>
              <w:ind w:left="115" w:right="107"/>
              <w:jc w:val="center"/>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Микрофлора основных пищевых продуктов</w:t>
            </w: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69353958" w14:textId="551DDC5C" w:rsidR="00E47EFD" w:rsidRPr="00010517" w:rsidRDefault="00C40B57" w:rsidP="00E47EFD">
            <w:pPr>
              <w:spacing w:line="256" w:lineRule="exact"/>
              <w:ind w:left="107"/>
              <w:rPr>
                <w:rFonts w:ascii="Times New Roman" w:eastAsia="Times New Roman" w:hAnsi="Times New Roman" w:cs="Times New Roman"/>
                <w:b/>
                <w:sz w:val="24"/>
                <w:lang w:eastAsia="en-US"/>
              </w:rPr>
            </w:pPr>
            <w:proofErr w:type="spellStart"/>
            <w:r w:rsidRPr="00010517">
              <w:rPr>
                <w:rFonts w:ascii="Times New Roman" w:eastAsia="Times New Roman" w:hAnsi="Times New Roman" w:cs="Times New Roman"/>
                <w:b/>
                <w:sz w:val="24"/>
                <w:lang w:eastAsia="en-US"/>
              </w:rPr>
              <w:t>Содержание</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39E5D403" w14:textId="77777777" w:rsidR="00E47EFD" w:rsidRPr="00010517" w:rsidRDefault="00E47EFD" w:rsidP="00E47EFD">
            <w:pPr>
              <w:rPr>
                <w:rFonts w:ascii="Times New Roman" w:eastAsia="Times New Roman" w:hAnsi="Times New Roman" w:cs="Times New Roman"/>
                <w:sz w:val="20"/>
                <w:lang w:eastAsia="en-US"/>
              </w:rPr>
            </w:pPr>
          </w:p>
        </w:tc>
        <w:tc>
          <w:tcPr>
            <w:tcW w:w="2056" w:type="dxa"/>
            <w:tcBorders>
              <w:top w:val="single" w:sz="4" w:space="0" w:color="000000"/>
              <w:left w:val="single" w:sz="4" w:space="0" w:color="000000"/>
              <w:bottom w:val="single" w:sz="4" w:space="0" w:color="000000"/>
              <w:right w:val="single" w:sz="4" w:space="0" w:color="000000"/>
            </w:tcBorders>
            <w:shd w:val="clear" w:color="auto" w:fill="auto"/>
          </w:tcPr>
          <w:p w14:paraId="41035846" w14:textId="77777777" w:rsidR="00E47EFD" w:rsidRPr="00010517" w:rsidRDefault="00E47EFD" w:rsidP="003C7394">
            <w:pPr>
              <w:jc w:val="center"/>
              <w:rPr>
                <w:rFonts w:ascii="Times New Roman" w:eastAsia="Times New Roman" w:hAnsi="Times New Roman" w:cs="Times New Roman"/>
                <w:sz w:val="24"/>
                <w:lang w:eastAsia="en-US"/>
              </w:rPr>
            </w:pPr>
          </w:p>
        </w:tc>
      </w:tr>
      <w:tr w:rsidR="003C7394" w:rsidRPr="00010517" w14:paraId="49A86F7A" w14:textId="77777777" w:rsidTr="003C7394">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12B55707" w14:textId="77777777" w:rsidR="003C7394" w:rsidRPr="00010517" w:rsidRDefault="003C7394" w:rsidP="00E47EFD">
            <w:pPr>
              <w:rPr>
                <w:rFonts w:ascii="Times New Roman" w:eastAsia="Times New Roman" w:hAnsi="Times New Roman" w:cs="Times New Roman"/>
                <w:sz w:val="24"/>
                <w:lang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51D8741E" w14:textId="77777777" w:rsidR="003C7394" w:rsidRPr="00010517" w:rsidRDefault="003C7394" w:rsidP="00E47EFD">
            <w:pPr>
              <w:spacing w:line="268" w:lineRule="exact"/>
              <w:ind w:left="107"/>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2</w:t>
            </w:r>
          </w:p>
        </w:tc>
        <w:tc>
          <w:tcPr>
            <w:tcW w:w="8193" w:type="dxa"/>
            <w:tcBorders>
              <w:top w:val="single" w:sz="4" w:space="0" w:color="000000"/>
              <w:left w:val="single" w:sz="4" w:space="0" w:color="000000"/>
              <w:bottom w:val="single" w:sz="4" w:space="0" w:color="000000"/>
              <w:right w:val="single" w:sz="4" w:space="0" w:color="000000"/>
            </w:tcBorders>
            <w:hideMark/>
          </w:tcPr>
          <w:p w14:paraId="77EB9529" w14:textId="195288A4" w:rsidR="003C7394" w:rsidRPr="00010517" w:rsidRDefault="003C7394" w:rsidP="00E47EFD">
            <w:pPr>
              <w:tabs>
                <w:tab w:val="left" w:pos="6012"/>
              </w:tabs>
              <w:ind w:left="107" w:right="100"/>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М</w:t>
            </w:r>
            <w:r w:rsidRPr="00010517">
              <w:rPr>
                <w:rFonts w:ascii="Times New Roman" w:eastAsia="Times New Roman" w:hAnsi="Times New Roman" w:cs="Times New Roman"/>
                <w:b/>
                <w:sz w:val="24"/>
                <w:lang w:val="ru-RU" w:eastAsia="en-US"/>
              </w:rPr>
              <w:t>икробиология основных пищевых продуктов.</w:t>
            </w:r>
            <w:r>
              <w:rPr>
                <w:rFonts w:ascii="Times New Roman" w:eastAsia="Times New Roman" w:hAnsi="Times New Roman" w:cs="Times New Roman"/>
                <w:b/>
                <w:sz w:val="24"/>
                <w:lang w:val="ru-RU" w:eastAsia="en-US"/>
              </w:rPr>
              <w:t xml:space="preserve"> </w:t>
            </w:r>
            <w:r w:rsidRPr="00010517">
              <w:rPr>
                <w:rFonts w:ascii="Times New Roman" w:eastAsia="Times New Roman" w:hAnsi="Times New Roman" w:cs="Times New Roman"/>
                <w:sz w:val="24"/>
                <w:lang w:val="ru-RU" w:eastAsia="en-US"/>
              </w:rPr>
              <w:t>Микробная порча сырья. Санитарные требования к хранению продовольственных товаров.</w:t>
            </w:r>
          </w:p>
          <w:p w14:paraId="23C6462C" w14:textId="74C5E863" w:rsidR="003C7394" w:rsidRPr="00604651" w:rsidRDefault="003C7394" w:rsidP="00F13886">
            <w:pPr>
              <w:spacing w:line="270" w:lineRule="atLeast"/>
              <w:ind w:left="167" w:hanging="60"/>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 xml:space="preserve">Значение соблюдения температурного режима, влажности и чистоты воздуха. </w:t>
            </w:r>
          </w:p>
        </w:tc>
        <w:tc>
          <w:tcPr>
            <w:tcW w:w="1984" w:type="dxa"/>
            <w:tcBorders>
              <w:top w:val="single" w:sz="4" w:space="0" w:color="000000"/>
              <w:left w:val="single" w:sz="4" w:space="0" w:color="000000"/>
              <w:bottom w:val="single" w:sz="4" w:space="0" w:color="000000"/>
              <w:right w:val="single" w:sz="4" w:space="0" w:color="000000"/>
            </w:tcBorders>
          </w:tcPr>
          <w:p w14:paraId="062F7566" w14:textId="663D22E5" w:rsidR="003C7394" w:rsidRPr="00604651" w:rsidRDefault="003C7394" w:rsidP="00E47EFD">
            <w:pPr>
              <w:ind w:left="8"/>
              <w:jc w:val="center"/>
              <w:rPr>
                <w:rFonts w:ascii="Times New Roman" w:eastAsia="Times New Roman" w:hAnsi="Times New Roman" w:cs="Times New Roman"/>
                <w:sz w:val="24"/>
                <w:lang w:val="ru-RU" w:eastAsia="en-US"/>
              </w:rPr>
            </w:pPr>
          </w:p>
        </w:tc>
        <w:tc>
          <w:tcPr>
            <w:tcW w:w="2056" w:type="dxa"/>
            <w:vMerge w:val="restart"/>
            <w:tcBorders>
              <w:top w:val="single" w:sz="4" w:space="0" w:color="000000"/>
              <w:left w:val="single" w:sz="4" w:space="0" w:color="000000"/>
              <w:right w:val="single" w:sz="4" w:space="0" w:color="000000"/>
            </w:tcBorders>
            <w:shd w:val="clear" w:color="auto" w:fill="auto"/>
          </w:tcPr>
          <w:p w14:paraId="65B7724A" w14:textId="3628615E" w:rsidR="003C7394" w:rsidRPr="00010517" w:rsidRDefault="008D23ED" w:rsidP="00B20CB1">
            <w:pPr>
              <w:spacing w:before="120"/>
              <w:ind w:left="7"/>
              <w:jc w:val="center"/>
              <w:rPr>
                <w:rFonts w:ascii="Times New Roman" w:eastAsia="Times New Roman" w:hAnsi="Times New Roman" w:cs="Times New Roman"/>
                <w:sz w:val="24"/>
                <w:lang w:eastAsia="en-US"/>
              </w:rPr>
            </w:pPr>
            <w:r>
              <w:rPr>
                <w:rFonts w:ascii="Times New Roman" w:eastAsia="Times New Roman" w:hAnsi="Times New Roman" w:cs="Times New Roman"/>
                <w:iCs/>
                <w:sz w:val="24"/>
                <w:lang w:val="ru-RU" w:eastAsia="en-US"/>
              </w:rPr>
              <w:t xml:space="preserve">ОК </w:t>
            </w:r>
            <w:r w:rsidR="00B20CB1">
              <w:rPr>
                <w:rFonts w:ascii="Times New Roman" w:eastAsia="Times New Roman" w:hAnsi="Times New Roman" w:cs="Times New Roman"/>
                <w:iCs/>
                <w:sz w:val="24"/>
                <w:lang w:val="ru-RU" w:eastAsia="en-US"/>
              </w:rPr>
              <w:t>7</w:t>
            </w:r>
          </w:p>
        </w:tc>
      </w:tr>
      <w:tr w:rsidR="003C7394" w:rsidRPr="00010517" w14:paraId="2A3C335C" w14:textId="77777777" w:rsidTr="003C7394">
        <w:trPr>
          <w:trHeight w:val="275"/>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5DC9790E" w14:textId="77777777" w:rsidR="003C7394" w:rsidRPr="00010517" w:rsidRDefault="003C7394" w:rsidP="00E47EFD">
            <w:pPr>
              <w:rPr>
                <w:rFonts w:ascii="Times New Roman" w:eastAsia="Times New Roman" w:hAnsi="Times New Roman" w:cs="Times New Roman"/>
                <w:sz w:val="24"/>
                <w:lang w:eastAsia="en-US"/>
              </w:rPr>
            </w:pP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1535F0D8" w14:textId="7355C057" w:rsidR="003C7394" w:rsidRPr="00010517" w:rsidRDefault="003C7394" w:rsidP="00E47EFD">
            <w:pPr>
              <w:spacing w:line="255" w:lineRule="exact"/>
              <w:ind w:left="407"/>
              <w:rPr>
                <w:rFonts w:ascii="Times New Roman" w:eastAsia="Times New Roman" w:hAnsi="Times New Roman" w:cs="Times New Roman"/>
                <w:b/>
                <w:sz w:val="24"/>
                <w:lang w:val="ru-RU" w:eastAsia="en-US"/>
              </w:rPr>
            </w:pPr>
            <w:r w:rsidRPr="00010517">
              <w:rPr>
                <w:rFonts w:ascii="Times New Roman" w:eastAsia="Times New Roman" w:hAnsi="Times New Roman" w:cs="Times New Roman"/>
                <w:b/>
                <w:sz w:val="24"/>
                <w:lang w:val="ru-RU" w:eastAsia="en-US"/>
              </w:rPr>
              <w:t>В том числе практических и лабораторных занятий</w:t>
            </w:r>
          </w:p>
        </w:tc>
        <w:tc>
          <w:tcPr>
            <w:tcW w:w="1984" w:type="dxa"/>
            <w:tcBorders>
              <w:top w:val="single" w:sz="4" w:space="0" w:color="000000"/>
              <w:left w:val="single" w:sz="4" w:space="0" w:color="000000"/>
              <w:bottom w:val="single" w:sz="4" w:space="0" w:color="000000"/>
              <w:right w:val="single" w:sz="4" w:space="0" w:color="000000"/>
            </w:tcBorders>
          </w:tcPr>
          <w:p w14:paraId="51655161" w14:textId="77777777" w:rsidR="003C7394" w:rsidRPr="00010517" w:rsidRDefault="003C7394" w:rsidP="00E47EFD">
            <w:pPr>
              <w:rPr>
                <w:rFonts w:ascii="Times New Roman" w:eastAsia="Times New Roman" w:hAnsi="Times New Roman" w:cs="Times New Roman"/>
                <w:sz w:val="20"/>
                <w:lang w:val="ru-RU" w:eastAsia="en-US"/>
              </w:rPr>
            </w:pPr>
          </w:p>
        </w:tc>
        <w:tc>
          <w:tcPr>
            <w:tcW w:w="2056" w:type="dxa"/>
            <w:vMerge/>
            <w:tcBorders>
              <w:left w:val="single" w:sz="4" w:space="0" w:color="000000"/>
              <w:right w:val="single" w:sz="4" w:space="0" w:color="000000"/>
            </w:tcBorders>
            <w:shd w:val="clear" w:color="auto" w:fill="auto"/>
          </w:tcPr>
          <w:p w14:paraId="36EFD7F2" w14:textId="77777777" w:rsidR="003C7394" w:rsidRPr="00010517" w:rsidRDefault="003C7394" w:rsidP="003C7394">
            <w:pPr>
              <w:jc w:val="center"/>
              <w:rPr>
                <w:rFonts w:ascii="Times New Roman" w:eastAsia="Times New Roman" w:hAnsi="Times New Roman" w:cs="Times New Roman"/>
                <w:sz w:val="24"/>
                <w:lang w:val="ru-RU" w:eastAsia="en-US"/>
              </w:rPr>
            </w:pPr>
          </w:p>
        </w:tc>
      </w:tr>
      <w:tr w:rsidR="003C7394" w:rsidRPr="00010517" w14:paraId="137BC1C7" w14:textId="77777777" w:rsidTr="003C7394">
        <w:trPr>
          <w:trHeight w:val="554"/>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628B1F18" w14:textId="77777777" w:rsidR="003C7394" w:rsidRPr="00010517" w:rsidRDefault="003C7394" w:rsidP="00E47EFD">
            <w:pPr>
              <w:rPr>
                <w:rFonts w:ascii="Times New Roman" w:eastAsia="Times New Roman" w:hAnsi="Times New Roman" w:cs="Times New Roman"/>
                <w:sz w:val="24"/>
                <w:lang w:val="ru-RU"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0E34D149" w14:textId="77777777" w:rsidR="003C7394" w:rsidRPr="00010517" w:rsidRDefault="003C7394" w:rsidP="00E47EFD">
            <w:pPr>
              <w:spacing w:line="271" w:lineRule="exact"/>
              <w:ind w:left="167"/>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3</w:t>
            </w:r>
          </w:p>
        </w:tc>
        <w:tc>
          <w:tcPr>
            <w:tcW w:w="8193" w:type="dxa"/>
            <w:tcBorders>
              <w:top w:val="single" w:sz="4" w:space="0" w:color="000000"/>
              <w:left w:val="single" w:sz="4" w:space="0" w:color="000000"/>
              <w:bottom w:val="single" w:sz="4" w:space="0" w:color="000000"/>
              <w:right w:val="single" w:sz="4" w:space="0" w:color="000000"/>
            </w:tcBorders>
            <w:hideMark/>
          </w:tcPr>
          <w:p w14:paraId="09B7B8B3" w14:textId="1653F5DE" w:rsidR="003C7394" w:rsidRPr="00010517" w:rsidRDefault="003C7394" w:rsidP="005D2A5F">
            <w:pPr>
              <w:spacing w:line="271" w:lineRule="exact"/>
              <w:ind w:left="167"/>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Распознавание видов порчи консервированных продуктов. Составление таблицы</w:t>
            </w:r>
            <w:r>
              <w:rPr>
                <w:rFonts w:ascii="Times New Roman" w:eastAsia="Times New Roman" w:hAnsi="Times New Roman" w:cs="Times New Roman"/>
                <w:sz w:val="24"/>
                <w:lang w:val="ru-RU" w:eastAsia="en-US"/>
              </w:rPr>
              <w:t xml:space="preserve"> </w:t>
            </w:r>
            <w:r w:rsidRPr="00010517">
              <w:rPr>
                <w:rFonts w:ascii="Times New Roman" w:eastAsia="Times New Roman" w:hAnsi="Times New Roman" w:cs="Times New Roman"/>
                <w:sz w:val="24"/>
                <w:lang w:val="ru-RU" w:eastAsia="en-US"/>
              </w:rPr>
              <w:t>«Условия размножения микробов, вызывающих порчу продуктов».</w:t>
            </w:r>
          </w:p>
        </w:tc>
        <w:tc>
          <w:tcPr>
            <w:tcW w:w="1984" w:type="dxa"/>
            <w:tcBorders>
              <w:top w:val="single" w:sz="4" w:space="0" w:color="000000"/>
              <w:left w:val="single" w:sz="4" w:space="0" w:color="000000"/>
              <w:bottom w:val="single" w:sz="4" w:space="0" w:color="000000"/>
              <w:right w:val="single" w:sz="4" w:space="0" w:color="000000"/>
            </w:tcBorders>
            <w:hideMark/>
          </w:tcPr>
          <w:p w14:paraId="68356A6A" w14:textId="52709CA2" w:rsidR="003C7394" w:rsidRPr="00010517" w:rsidRDefault="003C7394" w:rsidP="00E47EFD">
            <w:pPr>
              <w:spacing w:line="271" w:lineRule="exact"/>
              <w:ind w:left="8"/>
              <w:jc w:val="center"/>
              <w:rPr>
                <w:rFonts w:ascii="Times New Roman" w:eastAsia="Times New Roman" w:hAnsi="Times New Roman" w:cs="Times New Roman"/>
                <w:sz w:val="24"/>
                <w:lang w:val="ru-RU" w:eastAsia="en-US"/>
              </w:rPr>
            </w:pPr>
          </w:p>
        </w:tc>
        <w:tc>
          <w:tcPr>
            <w:tcW w:w="2056" w:type="dxa"/>
            <w:vMerge/>
            <w:tcBorders>
              <w:left w:val="single" w:sz="4" w:space="0" w:color="000000"/>
              <w:right w:val="single" w:sz="4" w:space="0" w:color="000000"/>
            </w:tcBorders>
            <w:shd w:val="clear" w:color="auto" w:fill="auto"/>
            <w:hideMark/>
          </w:tcPr>
          <w:p w14:paraId="644057F8" w14:textId="77777777" w:rsidR="003C7394" w:rsidRPr="00010517" w:rsidRDefault="003C7394" w:rsidP="003C7394">
            <w:pPr>
              <w:jc w:val="center"/>
              <w:rPr>
                <w:rFonts w:ascii="Times New Roman" w:eastAsia="Times New Roman" w:hAnsi="Times New Roman" w:cs="Times New Roman"/>
                <w:sz w:val="24"/>
                <w:lang w:val="ru-RU" w:eastAsia="en-US"/>
              </w:rPr>
            </w:pPr>
          </w:p>
        </w:tc>
      </w:tr>
      <w:tr w:rsidR="003C7394" w:rsidRPr="00010517" w14:paraId="66BA03B4" w14:textId="77777777" w:rsidTr="003C7394">
        <w:trPr>
          <w:trHeight w:val="275"/>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0DC5AC5D" w14:textId="77777777" w:rsidR="003C7394" w:rsidRPr="00010517" w:rsidRDefault="003C7394" w:rsidP="00E47EFD">
            <w:pPr>
              <w:rPr>
                <w:rFonts w:ascii="Times New Roman" w:eastAsia="Times New Roman" w:hAnsi="Times New Roman" w:cs="Times New Roman"/>
                <w:sz w:val="24"/>
                <w:lang w:val="ru-RU" w:eastAsia="en-US"/>
              </w:rPr>
            </w:pP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737220AF" w14:textId="0086B222" w:rsidR="003C7394" w:rsidRPr="00010517" w:rsidRDefault="003C7394" w:rsidP="00E47EFD">
            <w:pPr>
              <w:spacing w:line="256" w:lineRule="exact"/>
              <w:ind w:left="107"/>
              <w:rPr>
                <w:rFonts w:ascii="Times New Roman" w:eastAsia="Times New Roman" w:hAnsi="Times New Roman" w:cs="Times New Roman"/>
                <w:b/>
                <w:sz w:val="24"/>
                <w:lang w:eastAsia="en-US"/>
              </w:rPr>
            </w:pPr>
            <w:proofErr w:type="spellStart"/>
            <w:r w:rsidRPr="00010517">
              <w:rPr>
                <w:rFonts w:ascii="Times New Roman" w:eastAsia="Times New Roman" w:hAnsi="Times New Roman" w:cs="Times New Roman"/>
                <w:b/>
                <w:sz w:val="24"/>
                <w:lang w:eastAsia="en-US"/>
              </w:rPr>
              <w:t>Самостоятельная</w:t>
            </w:r>
            <w:proofErr w:type="spellEnd"/>
            <w:r w:rsidRPr="00010517">
              <w:rPr>
                <w:rFonts w:ascii="Times New Roman" w:eastAsia="Times New Roman" w:hAnsi="Times New Roman" w:cs="Times New Roman"/>
                <w:b/>
                <w:sz w:val="24"/>
                <w:lang w:eastAsia="en-US"/>
              </w:rPr>
              <w:t xml:space="preserve"> </w:t>
            </w:r>
            <w:proofErr w:type="spellStart"/>
            <w:r w:rsidRPr="00010517">
              <w:rPr>
                <w:rFonts w:ascii="Times New Roman" w:eastAsia="Times New Roman" w:hAnsi="Times New Roman" w:cs="Times New Roman"/>
                <w:b/>
                <w:sz w:val="24"/>
                <w:lang w:eastAsia="en-US"/>
              </w:rPr>
              <w:t>работа</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7C5CBC8D" w14:textId="77777777" w:rsidR="003C7394" w:rsidRPr="00010517" w:rsidRDefault="003C7394" w:rsidP="00E47EFD">
            <w:pPr>
              <w:rPr>
                <w:rFonts w:ascii="Times New Roman" w:eastAsia="Times New Roman" w:hAnsi="Times New Roman" w:cs="Times New Roman"/>
                <w:sz w:val="20"/>
                <w:lang w:eastAsia="en-US"/>
              </w:rPr>
            </w:pPr>
          </w:p>
        </w:tc>
        <w:tc>
          <w:tcPr>
            <w:tcW w:w="2056" w:type="dxa"/>
            <w:vMerge/>
            <w:tcBorders>
              <w:left w:val="single" w:sz="4" w:space="0" w:color="000000"/>
              <w:right w:val="single" w:sz="4" w:space="0" w:color="000000"/>
            </w:tcBorders>
            <w:shd w:val="clear" w:color="auto" w:fill="auto"/>
            <w:hideMark/>
          </w:tcPr>
          <w:p w14:paraId="0CBA6B7B" w14:textId="77777777" w:rsidR="003C7394" w:rsidRPr="00010517" w:rsidRDefault="003C7394" w:rsidP="003C7394">
            <w:pPr>
              <w:jc w:val="center"/>
              <w:rPr>
                <w:rFonts w:ascii="Times New Roman" w:eastAsia="Times New Roman" w:hAnsi="Times New Roman" w:cs="Times New Roman"/>
                <w:sz w:val="24"/>
                <w:lang w:eastAsia="en-US"/>
              </w:rPr>
            </w:pPr>
          </w:p>
        </w:tc>
      </w:tr>
      <w:tr w:rsidR="003C7394" w:rsidRPr="00010517" w14:paraId="39694E0C" w14:textId="77777777" w:rsidTr="003C7394">
        <w:trPr>
          <w:trHeight w:val="827"/>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092D0F2C" w14:textId="77777777" w:rsidR="003C7394" w:rsidRPr="00010517" w:rsidRDefault="003C7394" w:rsidP="00E47EFD">
            <w:pPr>
              <w:rPr>
                <w:rFonts w:ascii="Times New Roman" w:eastAsia="Times New Roman" w:hAnsi="Times New Roman" w:cs="Times New Roman"/>
                <w:sz w:val="24"/>
                <w:lang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20ABCB5A" w14:textId="77777777" w:rsidR="003C7394" w:rsidRPr="00010517" w:rsidRDefault="003C7394" w:rsidP="00E47EFD">
            <w:pPr>
              <w:spacing w:line="268" w:lineRule="exact"/>
              <w:ind w:left="107"/>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2</w:t>
            </w:r>
          </w:p>
        </w:tc>
        <w:tc>
          <w:tcPr>
            <w:tcW w:w="8193" w:type="dxa"/>
            <w:tcBorders>
              <w:top w:val="single" w:sz="4" w:space="0" w:color="000000"/>
              <w:left w:val="single" w:sz="4" w:space="0" w:color="000000"/>
              <w:bottom w:val="single" w:sz="4" w:space="0" w:color="000000"/>
              <w:right w:val="single" w:sz="4" w:space="0" w:color="000000"/>
            </w:tcBorders>
            <w:hideMark/>
          </w:tcPr>
          <w:p w14:paraId="47A35AB7" w14:textId="345E2B01" w:rsidR="003C7394" w:rsidRPr="00010517" w:rsidRDefault="003C7394" w:rsidP="005D2A5F">
            <w:pPr>
              <w:spacing w:line="268"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Ознакомление с внешними условиями реализации товаров. Заполнение таблицы</w:t>
            </w:r>
            <w:r>
              <w:rPr>
                <w:rFonts w:ascii="Times New Roman" w:eastAsia="Times New Roman" w:hAnsi="Times New Roman" w:cs="Times New Roman"/>
                <w:sz w:val="24"/>
                <w:lang w:val="ru-RU" w:eastAsia="en-US"/>
              </w:rPr>
              <w:t xml:space="preserve"> </w:t>
            </w:r>
            <w:r w:rsidRPr="00010517">
              <w:rPr>
                <w:rFonts w:ascii="Times New Roman" w:eastAsia="Times New Roman" w:hAnsi="Times New Roman" w:cs="Times New Roman"/>
                <w:sz w:val="24"/>
                <w:lang w:val="ru-RU" w:eastAsia="en-US"/>
              </w:rPr>
              <w:t>«Причины и факторы, способствующие развитию микробов. Способы воздействия на микроорганизмы». ( Экскурсия в магазин), подготовка отчета.</w:t>
            </w:r>
          </w:p>
        </w:tc>
        <w:tc>
          <w:tcPr>
            <w:tcW w:w="1984" w:type="dxa"/>
            <w:tcBorders>
              <w:top w:val="single" w:sz="4" w:space="0" w:color="000000"/>
              <w:left w:val="single" w:sz="4" w:space="0" w:color="000000"/>
              <w:bottom w:val="single" w:sz="4" w:space="0" w:color="000000"/>
              <w:right w:val="single" w:sz="4" w:space="0" w:color="000000"/>
            </w:tcBorders>
          </w:tcPr>
          <w:p w14:paraId="60DC06DB" w14:textId="4535CCD7" w:rsidR="003C7394" w:rsidRPr="00010517" w:rsidRDefault="003C7394" w:rsidP="00E47EFD">
            <w:pPr>
              <w:spacing w:line="268" w:lineRule="exact"/>
              <w:ind w:left="8"/>
              <w:jc w:val="center"/>
              <w:rPr>
                <w:rFonts w:ascii="Times New Roman" w:eastAsia="Times New Roman" w:hAnsi="Times New Roman" w:cs="Times New Roman"/>
                <w:sz w:val="24"/>
                <w:lang w:val="ru-RU" w:eastAsia="en-US"/>
              </w:rPr>
            </w:pPr>
          </w:p>
        </w:tc>
        <w:tc>
          <w:tcPr>
            <w:tcW w:w="2056" w:type="dxa"/>
            <w:vMerge/>
            <w:tcBorders>
              <w:left w:val="single" w:sz="4" w:space="0" w:color="000000"/>
              <w:bottom w:val="single" w:sz="4" w:space="0" w:color="000000"/>
              <w:right w:val="single" w:sz="4" w:space="0" w:color="000000"/>
            </w:tcBorders>
            <w:shd w:val="clear" w:color="auto" w:fill="auto"/>
            <w:hideMark/>
          </w:tcPr>
          <w:p w14:paraId="73FFDA5E" w14:textId="77777777" w:rsidR="003C7394" w:rsidRPr="00010517" w:rsidRDefault="003C7394" w:rsidP="003C7394">
            <w:pPr>
              <w:jc w:val="center"/>
              <w:rPr>
                <w:rFonts w:ascii="Times New Roman" w:eastAsia="Times New Roman" w:hAnsi="Times New Roman" w:cs="Times New Roman"/>
                <w:sz w:val="24"/>
                <w:lang w:val="ru-RU" w:eastAsia="en-US"/>
              </w:rPr>
            </w:pPr>
          </w:p>
        </w:tc>
      </w:tr>
      <w:tr w:rsidR="005D2A5F" w:rsidRPr="00010517" w14:paraId="611EBC95" w14:textId="77777777" w:rsidTr="003C7394">
        <w:trPr>
          <w:trHeight w:val="491"/>
        </w:trPr>
        <w:tc>
          <w:tcPr>
            <w:tcW w:w="11501" w:type="dxa"/>
            <w:gridSpan w:val="3"/>
            <w:tcBorders>
              <w:top w:val="single" w:sz="4" w:space="0" w:color="000000"/>
              <w:left w:val="single" w:sz="4" w:space="0" w:color="000000"/>
              <w:bottom w:val="single" w:sz="4" w:space="0" w:color="000000"/>
              <w:right w:val="single" w:sz="4" w:space="0" w:color="000000"/>
            </w:tcBorders>
            <w:hideMark/>
          </w:tcPr>
          <w:p w14:paraId="1DF91D1A" w14:textId="1F80DF07" w:rsidR="005D2A5F" w:rsidRPr="003C7394" w:rsidRDefault="005D2A5F" w:rsidP="003C7394">
            <w:pPr>
              <w:spacing w:line="268" w:lineRule="exact"/>
              <w:ind w:left="390"/>
              <w:rPr>
                <w:rFonts w:ascii="Times New Roman" w:eastAsia="Times New Roman" w:hAnsi="Times New Roman" w:cs="Times New Roman"/>
                <w:sz w:val="24"/>
                <w:lang w:val="ru-RU" w:eastAsia="en-US"/>
              </w:rPr>
            </w:pPr>
            <w:r w:rsidRPr="003C7394">
              <w:rPr>
                <w:rFonts w:ascii="Times New Roman" w:eastAsia="Times New Roman" w:hAnsi="Times New Roman" w:cs="Times New Roman"/>
                <w:b/>
                <w:sz w:val="24"/>
                <w:lang w:val="ru-RU" w:eastAsia="en-US"/>
              </w:rPr>
              <w:t>Раздел 2.</w:t>
            </w:r>
            <w:r>
              <w:rPr>
                <w:rFonts w:ascii="Times New Roman" w:eastAsia="Times New Roman" w:hAnsi="Times New Roman" w:cs="Times New Roman"/>
                <w:b/>
                <w:sz w:val="24"/>
                <w:lang w:val="ru-RU" w:eastAsia="en-US"/>
              </w:rPr>
              <w:t xml:space="preserve"> </w:t>
            </w:r>
            <w:r w:rsidRPr="003C7394">
              <w:rPr>
                <w:rFonts w:ascii="Times New Roman" w:eastAsia="Times New Roman" w:hAnsi="Times New Roman" w:cs="Times New Roman"/>
                <w:sz w:val="24"/>
                <w:lang w:val="ru-RU" w:eastAsia="en-US"/>
              </w:rPr>
              <w:t>Пищевые инфекции,</w:t>
            </w:r>
            <w:r w:rsidR="003C7394">
              <w:rPr>
                <w:rFonts w:ascii="Times New Roman" w:eastAsia="Times New Roman" w:hAnsi="Times New Roman" w:cs="Times New Roman"/>
                <w:sz w:val="24"/>
                <w:lang w:val="ru-RU" w:eastAsia="en-US"/>
              </w:rPr>
              <w:t xml:space="preserve"> </w:t>
            </w:r>
            <w:r w:rsidRPr="003C7394">
              <w:rPr>
                <w:rFonts w:ascii="Times New Roman" w:eastAsia="Times New Roman" w:hAnsi="Times New Roman" w:cs="Times New Roman"/>
                <w:sz w:val="24"/>
                <w:lang w:val="ru-RU" w:eastAsia="en-US"/>
              </w:rPr>
              <w:t>пищевые отравления</w:t>
            </w:r>
          </w:p>
        </w:tc>
        <w:tc>
          <w:tcPr>
            <w:tcW w:w="1984" w:type="dxa"/>
            <w:tcBorders>
              <w:top w:val="single" w:sz="4" w:space="0" w:color="000000"/>
              <w:left w:val="single" w:sz="4" w:space="0" w:color="000000"/>
              <w:bottom w:val="single" w:sz="4" w:space="0" w:color="000000"/>
              <w:right w:val="single" w:sz="4" w:space="0" w:color="000000"/>
            </w:tcBorders>
          </w:tcPr>
          <w:p w14:paraId="78DE2EA8" w14:textId="3C0033B7" w:rsidR="005D2A5F" w:rsidRPr="003C7394" w:rsidRDefault="005D2A5F" w:rsidP="00E47EFD">
            <w:pPr>
              <w:spacing w:line="273" w:lineRule="exact"/>
              <w:ind w:left="188" w:right="180"/>
              <w:jc w:val="center"/>
              <w:rPr>
                <w:rFonts w:ascii="Times New Roman" w:eastAsia="Times New Roman" w:hAnsi="Times New Roman" w:cs="Times New Roman"/>
                <w:b/>
                <w:sz w:val="24"/>
                <w:lang w:val="ru-RU" w:eastAsia="en-US"/>
              </w:rPr>
            </w:pPr>
          </w:p>
        </w:tc>
        <w:tc>
          <w:tcPr>
            <w:tcW w:w="2056" w:type="dxa"/>
            <w:tcBorders>
              <w:top w:val="single" w:sz="4" w:space="0" w:color="000000"/>
              <w:left w:val="single" w:sz="4" w:space="0" w:color="000000"/>
              <w:bottom w:val="single" w:sz="4" w:space="0" w:color="000000"/>
              <w:right w:val="single" w:sz="4" w:space="0" w:color="000000"/>
            </w:tcBorders>
            <w:shd w:val="clear" w:color="auto" w:fill="auto"/>
            <w:hideMark/>
          </w:tcPr>
          <w:p w14:paraId="7EB0D66B" w14:textId="77777777" w:rsidR="005D2A5F" w:rsidRPr="003C7394" w:rsidRDefault="005D2A5F" w:rsidP="003C7394">
            <w:pPr>
              <w:jc w:val="center"/>
              <w:rPr>
                <w:rFonts w:ascii="Times New Roman" w:eastAsia="Times New Roman" w:hAnsi="Times New Roman" w:cs="Times New Roman"/>
                <w:sz w:val="24"/>
                <w:lang w:val="ru-RU" w:eastAsia="en-US"/>
              </w:rPr>
            </w:pPr>
          </w:p>
        </w:tc>
      </w:tr>
      <w:tr w:rsidR="003C7394" w:rsidRPr="00010517" w14:paraId="0C923186" w14:textId="77777777" w:rsidTr="003C7394">
        <w:trPr>
          <w:trHeight w:val="275"/>
        </w:trPr>
        <w:tc>
          <w:tcPr>
            <w:tcW w:w="2900" w:type="dxa"/>
            <w:vMerge w:val="restart"/>
            <w:tcBorders>
              <w:top w:val="single" w:sz="4" w:space="0" w:color="000000"/>
              <w:left w:val="single" w:sz="4" w:space="0" w:color="000000"/>
              <w:bottom w:val="single" w:sz="4" w:space="0" w:color="000000"/>
              <w:right w:val="single" w:sz="4" w:space="0" w:color="000000"/>
            </w:tcBorders>
            <w:hideMark/>
          </w:tcPr>
          <w:p w14:paraId="0607866B" w14:textId="77777777" w:rsidR="003C7394" w:rsidRPr="00010517" w:rsidRDefault="003C7394" w:rsidP="00E47EFD">
            <w:pPr>
              <w:spacing w:line="270" w:lineRule="exact"/>
              <w:ind w:left="115" w:right="108"/>
              <w:jc w:val="center"/>
              <w:rPr>
                <w:rFonts w:ascii="Times New Roman" w:eastAsia="Times New Roman" w:hAnsi="Times New Roman" w:cs="Times New Roman"/>
                <w:b/>
                <w:sz w:val="24"/>
                <w:lang w:eastAsia="en-US"/>
              </w:rPr>
            </w:pPr>
            <w:proofErr w:type="spellStart"/>
            <w:r w:rsidRPr="00010517">
              <w:rPr>
                <w:rFonts w:ascii="Times New Roman" w:eastAsia="Times New Roman" w:hAnsi="Times New Roman" w:cs="Times New Roman"/>
                <w:b/>
                <w:sz w:val="24"/>
                <w:lang w:eastAsia="en-US"/>
              </w:rPr>
              <w:t>Тема</w:t>
            </w:r>
            <w:proofErr w:type="spellEnd"/>
            <w:r w:rsidRPr="00010517">
              <w:rPr>
                <w:rFonts w:ascii="Times New Roman" w:eastAsia="Times New Roman" w:hAnsi="Times New Roman" w:cs="Times New Roman"/>
                <w:b/>
                <w:sz w:val="24"/>
                <w:lang w:eastAsia="en-US"/>
              </w:rPr>
              <w:t xml:space="preserve"> 2.1</w:t>
            </w:r>
          </w:p>
          <w:p w14:paraId="69BC6480" w14:textId="77777777" w:rsidR="003C7394" w:rsidRPr="00010517" w:rsidRDefault="003C7394" w:rsidP="00E47EFD">
            <w:pPr>
              <w:ind w:left="115" w:right="107"/>
              <w:jc w:val="center"/>
              <w:rPr>
                <w:rFonts w:ascii="Times New Roman" w:eastAsia="Times New Roman" w:hAnsi="Times New Roman" w:cs="Times New Roman"/>
                <w:sz w:val="24"/>
                <w:lang w:eastAsia="en-US"/>
              </w:rPr>
            </w:pPr>
            <w:proofErr w:type="spellStart"/>
            <w:r w:rsidRPr="00010517">
              <w:rPr>
                <w:rFonts w:ascii="Times New Roman" w:eastAsia="Times New Roman" w:hAnsi="Times New Roman" w:cs="Times New Roman"/>
                <w:sz w:val="24"/>
                <w:lang w:eastAsia="en-US"/>
              </w:rPr>
              <w:t>Пищевые</w:t>
            </w:r>
            <w:proofErr w:type="spellEnd"/>
            <w:r w:rsidRPr="00010517">
              <w:rPr>
                <w:rFonts w:ascii="Times New Roman" w:eastAsia="Times New Roman" w:hAnsi="Times New Roman" w:cs="Times New Roman"/>
                <w:sz w:val="24"/>
                <w:lang w:eastAsia="en-US"/>
              </w:rPr>
              <w:t xml:space="preserve"> </w:t>
            </w:r>
            <w:proofErr w:type="spellStart"/>
            <w:r w:rsidRPr="00010517">
              <w:rPr>
                <w:rFonts w:ascii="Times New Roman" w:eastAsia="Times New Roman" w:hAnsi="Times New Roman" w:cs="Times New Roman"/>
                <w:sz w:val="24"/>
                <w:lang w:eastAsia="en-US"/>
              </w:rPr>
              <w:t>инфекционные</w:t>
            </w:r>
            <w:proofErr w:type="spellEnd"/>
            <w:r w:rsidRPr="00010517">
              <w:rPr>
                <w:rFonts w:ascii="Times New Roman" w:eastAsia="Times New Roman" w:hAnsi="Times New Roman" w:cs="Times New Roman"/>
                <w:sz w:val="24"/>
                <w:lang w:eastAsia="en-US"/>
              </w:rPr>
              <w:t xml:space="preserve"> </w:t>
            </w:r>
            <w:proofErr w:type="spellStart"/>
            <w:r w:rsidRPr="00010517">
              <w:rPr>
                <w:rFonts w:ascii="Times New Roman" w:eastAsia="Times New Roman" w:hAnsi="Times New Roman" w:cs="Times New Roman"/>
                <w:sz w:val="24"/>
                <w:lang w:eastAsia="en-US"/>
              </w:rPr>
              <w:t>заболевания</w:t>
            </w:r>
            <w:proofErr w:type="spellEnd"/>
          </w:p>
        </w:tc>
        <w:tc>
          <w:tcPr>
            <w:tcW w:w="8601" w:type="dxa"/>
            <w:gridSpan w:val="2"/>
            <w:tcBorders>
              <w:top w:val="single" w:sz="4" w:space="0" w:color="000000"/>
              <w:left w:val="single" w:sz="4" w:space="0" w:color="000000"/>
              <w:bottom w:val="single" w:sz="4" w:space="0" w:color="000000"/>
              <w:right w:val="single" w:sz="4" w:space="0" w:color="000000"/>
            </w:tcBorders>
            <w:hideMark/>
          </w:tcPr>
          <w:p w14:paraId="7B687417" w14:textId="6D6BFCA5" w:rsidR="003C7394" w:rsidRPr="00010517" w:rsidRDefault="003C7394" w:rsidP="00E47EFD">
            <w:pPr>
              <w:spacing w:line="256" w:lineRule="exact"/>
              <w:ind w:left="107"/>
              <w:rPr>
                <w:rFonts w:ascii="Times New Roman" w:eastAsia="Times New Roman" w:hAnsi="Times New Roman" w:cs="Times New Roman"/>
                <w:b/>
                <w:sz w:val="24"/>
                <w:lang w:eastAsia="en-US"/>
              </w:rPr>
            </w:pPr>
            <w:proofErr w:type="spellStart"/>
            <w:r w:rsidRPr="00010517">
              <w:rPr>
                <w:rFonts w:ascii="Times New Roman" w:eastAsia="Times New Roman" w:hAnsi="Times New Roman" w:cs="Times New Roman"/>
                <w:b/>
                <w:sz w:val="24"/>
                <w:lang w:eastAsia="en-US"/>
              </w:rPr>
              <w:t>Содержание</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713A7E47" w14:textId="77777777" w:rsidR="003C7394" w:rsidRPr="00010517" w:rsidRDefault="003C7394" w:rsidP="00E47EFD">
            <w:pPr>
              <w:rPr>
                <w:rFonts w:ascii="Times New Roman" w:eastAsia="Times New Roman" w:hAnsi="Times New Roman" w:cs="Times New Roman"/>
                <w:sz w:val="20"/>
                <w:lang w:eastAsia="en-US"/>
              </w:rPr>
            </w:pPr>
          </w:p>
        </w:tc>
        <w:tc>
          <w:tcPr>
            <w:tcW w:w="2056" w:type="dxa"/>
            <w:vMerge w:val="restart"/>
            <w:tcBorders>
              <w:top w:val="single" w:sz="4" w:space="0" w:color="000000"/>
              <w:left w:val="single" w:sz="4" w:space="0" w:color="000000"/>
              <w:right w:val="single" w:sz="4" w:space="0" w:color="000000"/>
            </w:tcBorders>
            <w:shd w:val="clear" w:color="auto" w:fill="auto"/>
            <w:hideMark/>
          </w:tcPr>
          <w:p w14:paraId="6C0B6798" w14:textId="62AD2642" w:rsidR="003C7394" w:rsidRPr="00010517" w:rsidRDefault="008D23ED" w:rsidP="00B20CB1">
            <w:pPr>
              <w:spacing w:before="120"/>
              <w:ind w:left="7"/>
              <w:jc w:val="center"/>
              <w:rPr>
                <w:rFonts w:ascii="Times New Roman" w:eastAsia="Times New Roman" w:hAnsi="Times New Roman" w:cs="Times New Roman"/>
                <w:sz w:val="24"/>
                <w:lang w:eastAsia="en-US"/>
              </w:rPr>
            </w:pPr>
            <w:r>
              <w:rPr>
                <w:rFonts w:ascii="Times New Roman" w:eastAsia="Times New Roman" w:hAnsi="Times New Roman" w:cs="Times New Roman"/>
                <w:iCs/>
                <w:sz w:val="24"/>
                <w:lang w:val="ru-RU" w:eastAsia="en-US"/>
              </w:rPr>
              <w:t xml:space="preserve">ОК </w:t>
            </w:r>
            <w:r w:rsidR="00B20CB1">
              <w:rPr>
                <w:rFonts w:ascii="Times New Roman" w:eastAsia="Times New Roman" w:hAnsi="Times New Roman" w:cs="Times New Roman"/>
                <w:iCs/>
                <w:sz w:val="24"/>
                <w:lang w:val="ru-RU" w:eastAsia="en-US"/>
              </w:rPr>
              <w:t>7</w:t>
            </w:r>
          </w:p>
        </w:tc>
      </w:tr>
      <w:tr w:rsidR="003C7394" w:rsidRPr="00010517" w14:paraId="72C881C4" w14:textId="77777777" w:rsidTr="003C7394">
        <w:trPr>
          <w:trHeight w:val="827"/>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5F82AC88" w14:textId="77777777" w:rsidR="003C7394" w:rsidRPr="00010517" w:rsidRDefault="003C7394" w:rsidP="00E47EFD">
            <w:pPr>
              <w:rPr>
                <w:rFonts w:ascii="Times New Roman" w:eastAsia="Times New Roman" w:hAnsi="Times New Roman" w:cs="Times New Roman"/>
                <w:sz w:val="24"/>
                <w:lang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3321C8DB" w14:textId="77777777" w:rsidR="003C7394" w:rsidRPr="00010517" w:rsidRDefault="003C7394" w:rsidP="00E47EFD">
            <w:pPr>
              <w:spacing w:line="268" w:lineRule="exact"/>
              <w:ind w:left="107"/>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3</w:t>
            </w:r>
          </w:p>
        </w:tc>
        <w:tc>
          <w:tcPr>
            <w:tcW w:w="8193" w:type="dxa"/>
            <w:tcBorders>
              <w:top w:val="single" w:sz="4" w:space="0" w:color="000000"/>
              <w:left w:val="single" w:sz="4" w:space="0" w:color="000000"/>
              <w:bottom w:val="single" w:sz="4" w:space="0" w:color="000000"/>
              <w:right w:val="single" w:sz="4" w:space="0" w:color="000000"/>
            </w:tcBorders>
            <w:hideMark/>
          </w:tcPr>
          <w:p w14:paraId="0D3B24A6" w14:textId="2C9D41D4" w:rsidR="003C7394" w:rsidRPr="00010517" w:rsidRDefault="003C7394" w:rsidP="005D2A5F">
            <w:pPr>
              <w:tabs>
                <w:tab w:val="left" w:pos="1946"/>
                <w:tab w:val="left" w:pos="3517"/>
                <w:tab w:val="left" w:pos="4745"/>
                <w:tab w:val="left" w:pos="6088"/>
                <w:tab w:val="left" w:pos="7839"/>
              </w:tabs>
              <w:ind w:left="107" w:right="95"/>
              <w:rPr>
                <w:rFonts w:ascii="Times New Roman" w:eastAsia="Times New Roman" w:hAnsi="Times New Roman" w:cs="Times New Roman"/>
                <w:sz w:val="24"/>
                <w:lang w:val="ru-RU" w:eastAsia="en-US"/>
              </w:rPr>
            </w:pPr>
            <w:r w:rsidRPr="00010517">
              <w:rPr>
                <w:rFonts w:ascii="Times New Roman" w:eastAsia="Times New Roman" w:hAnsi="Times New Roman" w:cs="Times New Roman"/>
                <w:b/>
                <w:sz w:val="24"/>
                <w:lang w:val="ru-RU" w:eastAsia="en-US"/>
              </w:rPr>
              <w:t xml:space="preserve">Пищевые инфекции. Профилактика пищевых инфекций. </w:t>
            </w:r>
            <w:r w:rsidRPr="00010517">
              <w:rPr>
                <w:rFonts w:ascii="Times New Roman" w:eastAsia="Times New Roman" w:hAnsi="Times New Roman" w:cs="Times New Roman"/>
                <w:sz w:val="24"/>
                <w:lang w:val="ru-RU" w:eastAsia="en-US"/>
              </w:rPr>
              <w:t>Источники инфекции. Инфекционные</w:t>
            </w:r>
            <w:r>
              <w:rPr>
                <w:rFonts w:ascii="Times New Roman" w:eastAsia="Times New Roman" w:hAnsi="Times New Roman" w:cs="Times New Roman"/>
                <w:sz w:val="24"/>
                <w:lang w:val="ru-RU" w:eastAsia="en-US"/>
              </w:rPr>
              <w:t xml:space="preserve"> </w:t>
            </w:r>
            <w:r w:rsidRPr="00010517">
              <w:rPr>
                <w:rFonts w:ascii="Times New Roman" w:eastAsia="Times New Roman" w:hAnsi="Times New Roman" w:cs="Times New Roman"/>
                <w:sz w:val="24"/>
                <w:lang w:val="ru-RU" w:eastAsia="en-US"/>
              </w:rPr>
              <w:t>заболевания.</w:t>
            </w:r>
            <w:r>
              <w:rPr>
                <w:rFonts w:ascii="Times New Roman" w:eastAsia="Times New Roman" w:hAnsi="Times New Roman" w:cs="Times New Roman"/>
                <w:sz w:val="24"/>
                <w:lang w:val="ru-RU" w:eastAsia="en-US"/>
              </w:rPr>
              <w:t xml:space="preserve"> </w:t>
            </w:r>
            <w:r w:rsidRPr="00010517">
              <w:rPr>
                <w:rFonts w:ascii="Times New Roman" w:eastAsia="Times New Roman" w:hAnsi="Times New Roman" w:cs="Times New Roman"/>
                <w:sz w:val="24"/>
                <w:lang w:val="ru-RU" w:eastAsia="en-US"/>
              </w:rPr>
              <w:t>Пищевые</w:t>
            </w:r>
            <w:r>
              <w:rPr>
                <w:rFonts w:ascii="Times New Roman" w:eastAsia="Times New Roman" w:hAnsi="Times New Roman" w:cs="Times New Roman"/>
                <w:sz w:val="24"/>
                <w:lang w:val="ru-RU" w:eastAsia="en-US"/>
              </w:rPr>
              <w:t xml:space="preserve"> </w:t>
            </w:r>
            <w:r w:rsidRPr="00010517">
              <w:rPr>
                <w:rFonts w:ascii="Times New Roman" w:eastAsia="Times New Roman" w:hAnsi="Times New Roman" w:cs="Times New Roman"/>
                <w:sz w:val="24"/>
                <w:lang w:val="ru-RU" w:eastAsia="en-US"/>
              </w:rPr>
              <w:t>инфекции.</w:t>
            </w:r>
            <w:r>
              <w:rPr>
                <w:rFonts w:ascii="Times New Roman" w:eastAsia="Times New Roman" w:hAnsi="Times New Roman" w:cs="Times New Roman"/>
                <w:sz w:val="24"/>
                <w:lang w:val="ru-RU" w:eastAsia="en-US"/>
              </w:rPr>
              <w:t xml:space="preserve"> </w:t>
            </w:r>
            <w:r w:rsidRPr="00010517">
              <w:rPr>
                <w:rFonts w:ascii="Times New Roman" w:eastAsia="Times New Roman" w:hAnsi="Times New Roman" w:cs="Times New Roman"/>
                <w:sz w:val="24"/>
                <w:lang w:val="ru-RU" w:eastAsia="en-US"/>
              </w:rPr>
              <w:t>Профилактика пищевых</w:t>
            </w:r>
            <w:r>
              <w:rPr>
                <w:rFonts w:ascii="Times New Roman" w:eastAsia="Times New Roman" w:hAnsi="Times New Roman" w:cs="Times New Roman"/>
                <w:sz w:val="24"/>
                <w:lang w:val="ru-RU" w:eastAsia="en-US"/>
              </w:rPr>
              <w:t xml:space="preserve"> и</w:t>
            </w:r>
            <w:r w:rsidRPr="00010517">
              <w:rPr>
                <w:rFonts w:ascii="Times New Roman" w:eastAsia="Times New Roman" w:hAnsi="Times New Roman" w:cs="Times New Roman"/>
                <w:sz w:val="24"/>
                <w:lang w:val="ru-RU" w:eastAsia="en-US"/>
              </w:rPr>
              <w:t>нфекций. Защитные силы организма.</w:t>
            </w:r>
          </w:p>
        </w:tc>
        <w:tc>
          <w:tcPr>
            <w:tcW w:w="1984" w:type="dxa"/>
            <w:tcBorders>
              <w:top w:val="single" w:sz="4" w:space="0" w:color="000000"/>
              <w:left w:val="single" w:sz="4" w:space="0" w:color="000000"/>
              <w:bottom w:val="single" w:sz="4" w:space="0" w:color="000000"/>
              <w:right w:val="single" w:sz="4" w:space="0" w:color="000000"/>
            </w:tcBorders>
          </w:tcPr>
          <w:p w14:paraId="749AF5D8" w14:textId="63F0F538" w:rsidR="003C7394" w:rsidRPr="00010517" w:rsidRDefault="003C7394" w:rsidP="00E47EFD">
            <w:pPr>
              <w:ind w:right="831"/>
              <w:jc w:val="right"/>
              <w:rPr>
                <w:rFonts w:ascii="Times New Roman" w:eastAsia="Times New Roman" w:hAnsi="Times New Roman" w:cs="Times New Roman"/>
                <w:sz w:val="24"/>
                <w:lang w:val="ru-RU" w:eastAsia="en-US"/>
              </w:rPr>
            </w:pPr>
          </w:p>
        </w:tc>
        <w:tc>
          <w:tcPr>
            <w:tcW w:w="2056" w:type="dxa"/>
            <w:vMerge/>
            <w:tcBorders>
              <w:left w:val="single" w:sz="4" w:space="0" w:color="000000"/>
              <w:right w:val="single" w:sz="4" w:space="0" w:color="000000"/>
            </w:tcBorders>
            <w:shd w:val="clear" w:color="auto" w:fill="auto"/>
          </w:tcPr>
          <w:p w14:paraId="77D64957" w14:textId="52D22C0E" w:rsidR="003C7394" w:rsidRPr="00010517" w:rsidRDefault="003C7394" w:rsidP="003C7394">
            <w:pPr>
              <w:spacing w:line="268" w:lineRule="exact"/>
              <w:ind w:left="7"/>
              <w:jc w:val="center"/>
              <w:rPr>
                <w:rFonts w:ascii="Times New Roman" w:eastAsia="Times New Roman" w:hAnsi="Times New Roman" w:cs="Times New Roman"/>
                <w:sz w:val="24"/>
                <w:lang w:val="ru-RU" w:eastAsia="en-US"/>
              </w:rPr>
            </w:pPr>
          </w:p>
        </w:tc>
      </w:tr>
      <w:tr w:rsidR="003C7394" w:rsidRPr="00010517" w14:paraId="5E05DC7E" w14:textId="77777777" w:rsidTr="003C7394">
        <w:trPr>
          <w:trHeight w:val="275"/>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11274374" w14:textId="77777777" w:rsidR="003C7394" w:rsidRPr="00010517" w:rsidRDefault="003C7394" w:rsidP="00E47EFD">
            <w:pPr>
              <w:rPr>
                <w:rFonts w:ascii="Times New Roman" w:eastAsia="Times New Roman" w:hAnsi="Times New Roman" w:cs="Times New Roman"/>
                <w:sz w:val="24"/>
                <w:lang w:val="ru-RU" w:eastAsia="en-US"/>
              </w:rPr>
            </w:pP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2A53675F" w14:textId="6A81649B" w:rsidR="003C7394" w:rsidRPr="00010517" w:rsidRDefault="003C7394" w:rsidP="00E47EFD">
            <w:pPr>
              <w:spacing w:line="256" w:lineRule="exact"/>
              <w:ind w:left="407"/>
              <w:rPr>
                <w:rFonts w:ascii="Times New Roman" w:eastAsia="Times New Roman" w:hAnsi="Times New Roman" w:cs="Times New Roman"/>
                <w:b/>
                <w:sz w:val="24"/>
                <w:lang w:val="ru-RU" w:eastAsia="en-US"/>
              </w:rPr>
            </w:pPr>
            <w:r w:rsidRPr="00010517">
              <w:rPr>
                <w:rFonts w:ascii="Times New Roman" w:eastAsia="Times New Roman" w:hAnsi="Times New Roman" w:cs="Times New Roman"/>
                <w:b/>
                <w:sz w:val="24"/>
                <w:lang w:val="ru-RU" w:eastAsia="en-US"/>
              </w:rPr>
              <w:t>В том числе практических и лабораторных занятий</w:t>
            </w:r>
          </w:p>
        </w:tc>
        <w:tc>
          <w:tcPr>
            <w:tcW w:w="1984" w:type="dxa"/>
            <w:tcBorders>
              <w:top w:val="single" w:sz="4" w:space="0" w:color="000000"/>
              <w:left w:val="single" w:sz="4" w:space="0" w:color="000000"/>
              <w:bottom w:val="single" w:sz="4" w:space="0" w:color="000000"/>
              <w:right w:val="single" w:sz="4" w:space="0" w:color="000000"/>
            </w:tcBorders>
          </w:tcPr>
          <w:p w14:paraId="5CB1841F" w14:textId="77777777" w:rsidR="003C7394" w:rsidRPr="00010517" w:rsidRDefault="003C7394" w:rsidP="00E47EFD">
            <w:pPr>
              <w:rPr>
                <w:rFonts w:ascii="Times New Roman" w:eastAsia="Times New Roman" w:hAnsi="Times New Roman" w:cs="Times New Roman"/>
                <w:sz w:val="20"/>
                <w:lang w:val="ru-RU" w:eastAsia="en-US"/>
              </w:rPr>
            </w:pPr>
          </w:p>
        </w:tc>
        <w:tc>
          <w:tcPr>
            <w:tcW w:w="2056" w:type="dxa"/>
            <w:vMerge/>
            <w:tcBorders>
              <w:left w:val="single" w:sz="4" w:space="0" w:color="000000"/>
              <w:right w:val="single" w:sz="4" w:space="0" w:color="000000"/>
            </w:tcBorders>
            <w:shd w:val="clear" w:color="auto" w:fill="auto"/>
          </w:tcPr>
          <w:p w14:paraId="21268696" w14:textId="77777777" w:rsidR="003C7394" w:rsidRPr="00010517" w:rsidRDefault="003C7394" w:rsidP="003C7394">
            <w:pPr>
              <w:jc w:val="center"/>
              <w:rPr>
                <w:rFonts w:ascii="Times New Roman" w:eastAsia="Times New Roman" w:hAnsi="Times New Roman" w:cs="Times New Roman"/>
                <w:sz w:val="24"/>
                <w:lang w:val="ru-RU" w:eastAsia="en-US"/>
              </w:rPr>
            </w:pPr>
          </w:p>
        </w:tc>
      </w:tr>
      <w:tr w:rsidR="003C7394" w:rsidRPr="00010517" w14:paraId="2406CB6B" w14:textId="77777777" w:rsidTr="003C7394">
        <w:trPr>
          <w:trHeight w:val="551"/>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21E8A9DD" w14:textId="77777777" w:rsidR="003C7394" w:rsidRPr="00010517" w:rsidRDefault="003C7394" w:rsidP="00E47EFD">
            <w:pPr>
              <w:rPr>
                <w:rFonts w:ascii="Times New Roman" w:eastAsia="Times New Roman" w:hAnsi="Times New Roman" w:cs="Times New Roman"/>
                <w:sz w:val="24"/>
                <w:lang w:val="ru-RU"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75C93FD3" w14:textId="77777777" w:rsidR="003C7394" w:rsidRPr="00010517" w:rsidRDefault="003C7394" w:rsidP="00E47EFD">
            <w:pPr>
              <w:spacing w:line="268" w:lineRule="exact"/>
              <w:ind w:left="107"/>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4</w:t>
            </w:r>
          </w:p>
        </w:tc>
        <w:tc>
          <w:tcPr>
            <w:tcW w:w="8193" w:type="dxa"/>
            <w:tcBorders>
              <w:top w:val="single" w:sz="4" w:space="0" w:color="000000"/>
              <w:left w:val="single" w:sz="4" w:space="0" w:color="000000"/>
              <w:bottom w:val="single" w:sz="4" w:space="0" w:color="000000"/>
              <w:right w:val="single" w:sz="4" w:space="0" w:color="000000"/>
            </w:tcBorders>
            <w:hideMark/>
          </w:tcPr>
          <w:p w14:paraId="28038FD4" w14:textId="0263B040" w:rsidR="003C7394" w:rsidRPr="005D2A5F" w:rsidRDefault="003C7394" w:rsidP="005D2A5F">
            <w:pPr>
              <w:spacing w:line="268"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Распознавание пищевых инфекций. Составление схемы «Профилактика пищевых</w:t>
            </w:r>
            <w:r>
              <w:rPr>
                <w:rFonts w:ascii="Times New Roman" w:eastAsia="Times New Roman" w:hAnsi="Times New Roman" w:cs="Times New Roman"/>
                <w:sz w:val="24"/>
                <w:lang w:val="ru-RU" w:eastAsia="en-US"/>
              </w:rPr>
              <w:t xml:space="preserve"> </w:t>
            </w:r>
            <w:r w:rsidRPr="005D2A5F">
              <w:rPr>
                <w:rFonts w:ascii="Times New Roman" w:eastAsia="Times New Roman" w:hAnsi="Times New Roman" w:cs="Times New Roman"/>
                <w:sz w:val="24"/>
                <w:lang w:val="ru-RU" w:eastAsia="en-US"/>
              </w:rPr>
              <w:t>инфекций». Решение ситуационных задач.</w:t>
            </w:r>
          </w:p>
        </w:tc>
        <w:tc>
          <w:tcPr>
            <w:tcW w:w="1984" w:type="dxa"/>
            <w:tcBorders>
              <w:top w:val="single" w:sz="4" w:space="0" w:color="000000"/>
              <w:left w:val="single" w:sz="4" w:space="0" w:color="000000"/>
              <w:bottom w:val="single" w:sz="4" w:space="0" w:color="000000"/>
              <w:right w:val="single" w:sz="4" w:space="0" w:color="000000"/>
            </w:tcBorders>
          </w:tcPr>
          <w:p w14:paraId="2BB16DD1" w14:textId="2DFC40E8" w:rsidR="003C7394" w:rsidRPr="005D2A5F" w:rsidRDefault="003C7394" w:rsidP="00E47EFD">
            <w:pPr>
              <w:spacing w:line="268" w:lineRule="exact"/>
              <w:ind w:right="831"/>
              <w:jc w:val="right"/>
              <w:rPr>
                <w:rFonts w:ascii="Times New Roman" w:eastAsia="Times New Roman" w:hAnsi="Times New Roman" w:cs="Times New Roman"/>
                <w:sz w:val="24"/>
                <w:lang w:val="ru-RU" w:eastAsia="en-US"/>
              </w:rPr>
            </w:pPr>
          </w:p>
        </w:tc>
        <w:tc>
          <w:tcPr>
            <w:tcW w:w="2056" w:type="dxa"/>
            <w:vMerge/>
            <w:tcBorders>
              <w:left w:val="single" w:sz="4" w:space="0" w:color="000000"/>
              <w:right w:val="single" w:sz="4" w:space="0" w:color="000000"/>
            </w:tcBorders>
            <w:shd w:val="clear" w:color="auto" w:fill="auto"/>
          </w:tcPr>
          <w:p w14:paraId="50CEAE6F" w14:textId="77777777" w:rsidR="003C7394" w:rsidRPr="005D2A5F" w:rsidRDefault="003C7394" w:rsidP="003C7394">
            <w:pPr>
              <w:jc w:val="center"/>
              <w:rPr>
                <w:rFonts w:ascii="Times New Roman" w:eastAsia="Times New Roman" w:hAnsi="Times New Roman" w:cs="Times New Roman"/>
                <w:sz w:val="24"/>
                <w:lang w:val="ru-RU" w:eastAsia="en-US"/>
              </w:rPr>
            </w:pPr>
          </w:p>
        </w:tc>
      </w:tr>
      <w:tr w:rsidR="003C7394" w:rsidRPr="00010517" w14:paraId="3392B14E" w14:textId="77777777" w:rsidTr="003C7394">
        <w:trPr>
          <w:trHeight w:val="275"/>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33B67B59" w14:textId="77777777" w:rsidR="003C7394" w:rsidRPr="005D2A5F" w:rsidRDefault="003C7394" w:rsidP="00E47EFD">
            <w:pPr>
              <w:rPr>
                <w:rFonts w:ascii="Times New Roman" w:eastAsia="Times New Roman" w:hAnsi="Times New Roman" w:cs="Times New Roman"/>
                <w:sz w:val="24"/>
                <w:lang w:val="ru-RU" w:eastAsia="en-US"/>
              </w:rPr>
            </w:pP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7AA6D700" w14:textId="3DB1DA89" w:rsidR="003C7394" w:rsidRPr="00010517" w:rsidRDefault="003C7394" w:rsidP="00E47EFD">
            <w:pPr>
              <w:spacing w:line="256" w:lineRule="exact"/>
              <w:ind w:left="107"/>
              <w:rPr>
                <w:rFonts w:ascii="Times New Roman" w:eastAsia="Times New Roman" w:hAnsi="Times New Roman" w:cs="Times New Roman"/>
                <w:b/>
                <w:sz w:val="24"/>
                <w:lang w:eastAsia="en-US"/>
              </w:rPr>
            </w:pPr>
            <w:proofErr w:type="spellStart"/>
            <w:r w:rsidRPr="00010517">
              <w:rPr>
                <w:rFonts w:ascii="Times New Roman" w:eastAsia="Times New Roman" w:hAnsi="Times New Roman" w:cs="Times New Roman"/>
                <w:b/>
                <w:sz w:val="24"/>
                <w:lang w:eastAsia="en-US"/>
              </w:rPr>
              <w:t>Самостоятельная</w:t>
            </w:r>
            <w:proofErr w:type="spellEnd"/>
            <w:r w:rsidRPr="00010517">
              <w:rPr>
                <w:rFonts w:ascii="Times New Roman" w:eastAsia="Times New Roman" w:hAnsi="Times New Roman" w:cs="Times New Roman"/>
                <w:b/>
                <w:sz w:val="24"/>
                <w:lang w:eastAsia="en-US"/>
              </w:rPr>
              <w:t xml:space="preserve"> </w:t>
            </w:r>
            <w:proofErr w:type="spellStart"/>
            <w:r w:rsidRPr="00010517">
              <w:rPr>
                <w:rFonts w:ascii="Times New Roman" w:eastAsia="Times New Roman" w:hAnsi="Times New Roman" w:cs="Times New Roman"/>
                <w:b/>
                <w:sz w:val="24"/>
                <w:lang w:eastAsia="en-US"/>
              </w:rPr>
              <w:t>работа</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6D931AC0" w14:textId="77777777" w:rsidR="003C7394" w:rsidRPr="00010517" w:rsidRDefault="003C7394" w:rsidP="00E47EFD">
            <w:pPr>
              <w:rPr>
                <w:rFonts w:ascii="Times New Roman" w:eastAsia="Times New Roman" w:hAnsi="Times New Roman" w:cs="Times New Roman"/>
                <w:sz w:val="20"/>
                <w:lang w:eastAsia="en-US"/>
              </w:rPr>
            </w:pPr>
          </w:p>
        </w:tc>
        <w:tc>
          <w:tcPr>
            <w:tcW w:w="2056" w:type="dxa"/>
            <w:vMerge/>
            <w:tcBorders>
              <w:left w:val="single" w:sz="4" w:space="0" w:color="000000"/>
              <w:bottom w:val="single" w:sz="4" w:space="0" w:color="000000"/>
              <w:right w:val="single" w:sz="4" w:space="0" w:color="000000"/>
            </w:tcBorders>
            <w:shd w:val="clear" w:color="auto" w:fill="auto"/>
          </w:tcPr>
          <w:p w14:paraId="3F762C6A" w14:textId="77777777" w:rsidR="003C7394" w:rsidRPr="00010517" w:rsidRDefault="003C7394" w:rsidP="003C7394">
            <w:pPr>
              <w:jc w:val="center"/>
              <w:rPr>
                <w:rFonts w:ascii="Times New Roman" w:eastAsia="Times New Roman" w:hAnsi="Times New Roman" w:cs="Times New Roman"/>
                <w:sz w:val="24"/>
                <w:lang w:eastAsia="en-US"/>
              </w:rPr>
            </w:pPr>
          </w:p>
        </w:tc>
      </w:tr>
      <w:tr w:rsidR="003C7394" w:rsidRPr="00010517" w14:paraId="2C30CDD0" w14:textId="77777777" w:rsidTr="003C7394">
        <w:trPr>
          <w:trHeight w:val="275"/>
        </w:trPr>
        <w:tc>
          <w:tcPr>
            <w:tcW w:w="2900" w:type="dxa"/>
            <w:vMerge w:val="restart"/>
            <w:tcBorders>
              <w:top w:val="single" w:sz="4" w:space="0" w:color="000000"/>
              <w:left w:val="single" w:sz="4" w:space="0" w:color="000000"/>
              <w:bottom w:val="single" w:sz="4" w:space="0" w:color="000000"/>
              <w:right w:val="single" w:sz="4" w:space="0" w:color="000000"/>
            </w:tcBorders>
            <w:hideMark/>
          </w:tcPr>
          <w:p w14:paraId="4033E557" w14:textId="77777777" w:rsidR="003C7394" w:rsidRPr="00010517" w:rsidRDefault="003C7394" w:rsidP="00E47EFD">
            <w:pPr>
              <w:spacing w:line="270" w:lineRule="exact"/>
              <w:ind w:left="115" w:right="106"/>
              <w:jc w:val="center"/>
              <w:rPr>
                <w:rFonts w:ascii="Times New Roman" w:eastAsia="Times New Roman" w:hAnsi="Times New Roman" w:cs="Times New Roman"/>
                <w:b/>
                <w:sz w:val="24"/>
                <w:lang w:val="ru-RU" w:eastAsia="en-US"/>
              </w:rPr>
            </w:pPr>
            <w:r w:rsidRPr="00010517">
              <w:rPr>
                <w:rFonts w:ascii="Times New Roman" w:eastAsia="Times New Roman" w:hAnsi="Times New Roman" w:cs="Times New Roman"/>
                <w:b/>
                <w:sz w:val="24"/>
                <w:lang w:val="ru-RU" w:eastAsia="en-US"/>
              </w:rPr>
              <w:t>Тема 2.2.</w:t>
            </w:r>
          </w:p>
          <w:p w14:paraId="21F21A24" w14:textId="77777777" w:rsidR="003C7394" w:rsidRPr="00010517" w:rsidRDefault="003C7394" w:rsidP="00E47EFD">
            <w:pPr>
              <w:ind w:left="115" w:right="106"/>
              <w:jc w:val="center"/>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Пищевые отравления микробного и немикробного происхождения</w:t>
            </w: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5FE1A141" w14:textId="36B0DCC7" w:rsidR="003C7394" w:rsidRPr="00010517" w:rsidRDefault="003C7394" w:rsidP="00E47EFD">
            <w:pPr>
              <w:spacing w:line="256" w:lineRule="exact"/>
              <w:ind w:left="107"/>
              <w:rPr>
                <w:rFonts w:ascii="Times New Roman" w:eastAsia="Times New Roman" w:hAnsi="Times New Roman" w:cs="Times New Roman"/>
                <w:b/>
                <w:sz w:val="24"/>
                <w:lang w:eastAsia="en-US"/>
              </w:rPr>
            </w:pPr>
            <w:proofErr w:type="spellStart"/>
            <w:r w:rsidRPr="00010517">
              <w:rPr>
                <w:rFonts w:ascii="Times New Roman" w:eastAsia="Times New Roman" w:hAnsi="Times New Roman" w:cs="Times New Roman"/>
                <w:b/>
                <w:sz w:val="24"/>
                <w:lang w:eastAsia="en-US"/>
              </w:rPr>
              <w:t>Содержание</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6DF43412" w14:textId="77777777" w:rsidR="003C7394" w:rsidRPr="00010517" w:rsidRDefault="003C7394" w:rsidP="00E47EFD">
            <w:pPr>
              <w:rPr>
                <w:rFonts w:ascii="Times New Roman" w:eastAsia="Times New Roman" w:hAnsi="Times New Roman" w:cs="Times New Roman"/>
                <w:sz w:val="20"/>
                <w:lang w:eastAsia="en-US"/>
              </w:rPr>
            </w:pPr>
          </w:p>
        </w:tc>
        <w:tc>
          <w:tcPr>
            <w:tcW w:w="2056" w:type="dxa"/>
            <w:vMerge w:val="restart"/>
            <w:tcBorders>
              <w:top w:val="single" w:sz="4" w:space="0" w:color="000000"/>
              <w:left w:val="single" w:sz="4" w:space="0" w:color="000000"/>
              <w:right w:val="single" w:sz="4" w:space="0" w:color="000000"/>
            </w:tcBorders>
            <w:shd w:val="clear" w:color="auto" w:fill="auto"/>
          </w:tcPr>
          <w:p w14:paraId="4C7E813D" w14:textId="299A50AD" w:rsidR="003C7394" w:rsidRPr="00010517" w:rsidRDefault="008D23ED" w:rsidP="00B20CB1">
            <w:pPr>
              <w:spacing w:before="120"/>
              <w:ind w:left="7"/>
              <w:jc w:val="center"/>
              <w:rPr>
                <w:rFonts w:ascii="Times New Roman" w:eastAsia="Times New Roman" w:hAnsi="Times New Roman" w:cs="Times New Roman"/>
                <w:sz w:val="24"/>
                <w:lang w:eastAsia="en-US"/>
              </w:rPr>
            </w:pPr>
            <w:r>
              <w:rPr>
                <w:rFonts w:ascii="Times New Roman" w:eastAsia="Times New Roman" w:hAnsi="Times New Roman" w:cs="Times New Roman"/>
                <w:iCs/>
                <w:sz w:val="24"/>
                <w:lang w:val="ru-RU" w:eastAsia="en-US"/>
              </w:rPr>
              <w:t xml:space="preserve">ОК </w:t>
            </w:r>
            <w:r w:rsidR="00B20CB1">
              <w:rPr>
                <w:rFonts w:ascii="Times New Roman" w:eastAsia="Times New Roman" w:hAnsi="Times New Roman" w:cs="Times New Roman"/>
                <w:iCs/>
                <w:sz w:val="24"/>
                <w:lang w:val="ru-RU" w:eastAsia="en-US"/>
              </w:rPr>
              <w:t>7</w:t>
            </w:r>
          </w:p>
        </w:tc>
      </w:tr>
      <w:tr w:rsidR="003C7394" w:rsidRPr="00010517" w14:paraId="54AE8301" w14:textId="77777777" w:rsidTr="003C7394">
        <w:trPr>
          <w:trHeight w:val="827"/>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6754776E" w14:textId="77777777" w:rsidR="003C7394" w:rsidRPr="00010517" w:rsidRDefault="003C7394" w:rsidP="00E47EFD">
            <w:pPr>
              <w:rPr>
                <w:rFonts w:ascii="Times New Roman" w:eastAsia="Times New Roman" w:hAnsi="Times New Roman" w:cs="Times New Roman"/>
                <w:sz w:val="24"/>
                <w:lang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2E76B31E" w14:textId="77777777" w:rsidR="003C7394" w:rsidRPr="00010517" w:rsidRDefault="003C7394" w:rsidP="00E47EFD">
            <w:pPr>
              <w:spacing w:line="268" w:lineRule="exact"/>
              <w:ind w:left="107"/>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4</w:t>
            </w:r>
          </w:p>
        </w:tc>
        <w:tc>
          <w:tcPr>
            <w:tcW w:w="8193" w:type="dxa"/>
            <w:tcBorders>
              <w:top w:val="single" w:sz="4" w:space="0" w:color="000000"/>
              <w:left w:val="single" w:sz="4" w:space="0" w:color="000000"/>
              <w:bottom w:val="single" w:sz="4" w:space="0" w:color="000000"/>
              <w:right w:val="single" w:sz="4" w:space="0" w:color="000000"/>
            </w:tcBorders>
            <w:hideMark/>
          </w:tcPr>
          <w:p w14:paraId="1AC25EEA" w14:textId="77777777" w:rsidR="003C7394" w:rsidRPr="00010517" w:rsidRDefault="003C7394" w:rsidP="00E47EFD">
            <w:pPr>
              <w:spacing w:line="270" w:lineRule="exact"/>
              <w:ind w:left="107"/>
              <w:rPr>
                <w:rFonts w:ascii="Times New Roman" w:eastAsia="Times New Roman" w:hAnsi="Times New Roman" w:cs="Times New Roman"/>
                <w:b/>
                <w:sz w:val="24"/>
                <w:lang w:val="ru-RU" w:eastAsia="en-US"/>
              </w:rPr>
            </w:pPr>
            <w:r w:rsidRPr="00010517">
              <w:rPr>
                <w:rFonts w:ascii="Times New Roman" w:eastAsia="Times New Roman" w:hAnsi="Times New Roman" w:cs="Times New Roman"/>
                <w:b/>
                <w:sz w:val="24"/>
                <w:lang w:val="ru-RU" w:eastAsia="en-US"/>
              </w:rPr>
              <w:t>Общие понятия о пищевых отравлениях</w:t>
            </w:r>
          </w:p>
          <w:p w14:paraId="2DC008C2" w14:textId="77777777" w:rsidR="003C7394" w:rsidRPr="00010517" w:rsidRDefault="003C7394" w:rsidP="00E47EFD">
            <w:pPr>
              <w:spacing w:line="276"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 xml:space="preserve">Микробные пищевые отравления. </w:t>
            </w:r>
            <w:proofErr w:type="spellStart"/>
            <w:r w:rsidRPr="00010517">
              <w:rPr>
                <w:rFonts w:ascii="Times New Roman" w:eastAsia="Times New Roman" w:hAnsi="Times New Roman" w:cs="Times New Roman"/>
                <w:sz w:val="24"/>
                <w:lang w:val="ru-RU" w:eastAsia="en-US"/>
              </w:rPr>
              <w:t>Микотоксикозы</w:t>
            </w:r>
            <w:proofErr w:type="spellEnd"/>
            <w:r w:rsidRPr="00010517">
              <w:rPr>
                <w:rFonts w:ascii="Times New Roman" w:eastAsia="Times New Roman" w:hAnsi="Times New Roman" w:cs="Times New Roman"/>
                <w:sz w:val="24"/>
                <w:lang w:val="ru-RU" w:eastAsia="en-US"/>
              </w:rPr>
              <w:t>. Пищевые отравления немикробного происхождения.</w:t>
            </w:r>
          </w:p>
        </w:tc>
        <w:tc>
          <w:tcPr>
            <w:tcW w:w="1984" w:type="dxa"/>
            <w:tcBorders>
              <w:top w:val="single" w:sz="4" w:space="0" w:color="000000"/>
              <w:left w:val="single" w:sz="4" w:space="0" w:color="000000"/>
              <w:bottom w:val="single" w:sz="4" w:space="0" w:color="000000"/>
              <w:right w:val="single" w:sz="4" w:space="0" w:color="000000"/>
            </w:tcBorders>
          </w:tcPr>
          <w:p w14:paraId="5744500F" w14:textId="22EC5F43" w:rsidR="003C7394" w:rsidRPr="00010517" w:rsidRDefault="003C7394" w:rsidP="00E47EFD">
            <w:pPr>
              <w:ind w:right="831"/>
              <w:jc w:val="right"/>
              <w:rPr>
                <w:rFonts w:ascii="Times New Roman" w:eastAsia="Times New Roman" w:hAnsi="Times New Roman" w:cs="Times New Roman"/>
                <w:sz w:val="24"/>
                <w:lang w:val="ru-RU" w:eastAsia="en-US"/>
              </w:rPr>
            </w:pPr>
          </w:p>
        </w:tc>
        <w:tc>
          <w:tcPr>
            <w:tcW w:w="2056" w:type="dxa"/>
            <w:vMerge/>
            <w:tcBorders>
              <w:left w:val="single" w:sz="4" w:space="0" w:color="000000"/>
              <w:right w:val="single" w:sz="4" w:space="0" w:color="000000"/>
            </w:tcBorders>
          </w:tcPr>
          <w:p w14:paraId="72C041F0" w14:textId="4152DCC6" w:rsidR="003C7394" w:rsidRPr="00010517" w:rsidRDefault="003C7394" w:rsidP="003C7394">
            <w:pPr>
              <w:spacing w:line="268" w:lineRule="exact"/>
              <w:ind w:left="7"/>
              <w:jc w:val="center"/>
              <w:rPr>
                <w:rFonts w:ascii="Times New Roman" w:eastAsia="Times New Roman" w:hAnsi="Times New Roman" w:cs="Times New Roman"/>
                <w:sz w:val="24"/>
                <w:lang w:val="ru-RU" w:eastAsia="en-US"/>
              </w:rPr>
            </w:pPr>
          </w:p>
        </w:tc>
      </w:tr>
      <w:tr w:rsidR="003C7394" w:rsidRPr="00010517" w14:paraId="7A4717A2" w14:textId="77777777" w:rsidTr="003C7394">
        <w:trPr>
          <w:trHeight w:val="827"/>
        </w:trPr>
        <w:tc>
          <w:tcPr>
            <w:tcW w:w="2900" w:type="dxa"/>
            <w:vMerge/>
            <w:tcBorders>
              <w:top w:val="single" w:sz="4" w:space="0" w:color="000000"/>
              <w:left w:val="single" w:sz="4" w:space="0" w:color="000000"/>
              <w:bottom w:val="single" w:sz="4" w:space="0" w:color="000000"/>
              <w:right w:val="single" w:sz="4" w:space="0" w:color="000000"/>
            </w:tcBorders>
            <w:vAlign w:val="center"/>
          </w:tcPr>
          <w:p w14:paraId="5729F1E7" w14:textId="77777777" w:rsidR="003C7394" w:rsidRPr="00604651" w:rsidRDefault="003C7394" w:rsidP="00E47EFD">
            <w:pPr>
              <w:rPr>
                <w:rFonts w:ascii="Times New Roman" w:eastAsia="Times New Roman" w:hAnsi="Times New Roman" w:cs="Times New Roman"/>
                <w:sz w:val="24"/>
                <w:lang w:val="ru-RU" w:eastAsia="en-US"/>
              </w:rPr>
            </w:pPr>
          </w:p>
        </w:tc>
        <w:tc>
          <w:tcPr>
            <w:tcW w:w="408" w:type="dxa"/>
            <w:tcBorders>
              <w:top w:val="single" w:sz="4" w:space="0" w:color="000000"/>
              <w:left w:val="single" w:sz="4" w:space="0" w:color="000000"/>
              <w:bottom w:val="single" w:sz="4" w:space="0" w:color="000000"/>
              <w:right w:val="single" w:sz="4" w:space="0" w:color="000000"/>
            </w:tcBorders>
          </w:tcPr>
          <w:p w14:paraId="7F3216F6" w14:textId="24A0582B" w:rsidR="003C7394" w:rsidRPr="00010517" w:rsidRDefault="003C7394" w:rsidP="00E47EFD">
            <w:pPr>
              <w:spacing w:line="268" w:lineRule="exact"/>
              <w:ind w:left="107"/>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5</w:t>
            </w:r>
          </w:p>
        </w:tc>
        <w:tc>
          <w:tcPr>
            <w:tcW w:w="8193" w:type="dxa"/>
            <w:tcBorders>
              <w:top w:val="single" w:sz="4" w:space="0" w:color="000000"/>
              <w:left w:val="single" w:sz="4" w:space="0" w:color="000000"/>
              <w:bottom w:val="single" w:sz="4" w:space="0" w:color="000000"/>
              <w:right w:val="single" w:sz="4" w:space="0" w:color="000000"/>
            </w:tcBorders>
          </w:tcPr>
          <w:p w14:paraId="3FA7D8B9" w14:textId="0B61110B" w:rsidR="003C7394" w:rsidRPr="00604651" w:rsidRDefault="003C7394" w:rsidP="00B20CB1">
            <w:pPr>
              <w:ind w:left="107"/>
              <w:rPr>
                <w:rFonts w:ascii="Times New Roman" w:eastAsia="Times New Roman" w:hAnsi="Times New Roman" w:cs="Times New Roman"/>
                <w:b/>
                <w:sz w:val="24"/>
                <w:lang w:val="ru-RU" w:eastAsia="en-US"/>
              </w:rPr>
            </w:pPr>
            <w:r w:rsidRPr="00010517">
              <w:rPr>
                <w:rFonts w:ascii="Times New Roman" w:eastAsia="Times New Roman" w:hAnsi="Times New Roman" w:cs="Times New Roman"/>
                <w:b/>
                <w:sz w:val="24"/>
                <w:lang w:val="ru-RU" w:eastAsia="en-US"/>
              </w:rPr>
              <w:t xml:space="preserve">Общее понятие о глистных заболеваниях. </w:t>
            </w:r>
            <w:r w:rsidRPr="00010517">
              <w:rPr>
                <w:rFonts w:ascii="Times New Roman" w:eastAsia="Times New Roman" w:hAnsi="Times New Roman" w:cs="Times New Roman"/>
                <w:sz w:val="24"/>
                <w:lang w:val="ru-RU" w:eastAsia="en-US"/>
              </w:rPr>
              <w:t>Виды глистов и характеристика гельминтозов. Меры предупреждения глистных заболеваний</w:t>
            </w:r>
            <w:r w:rsidRPr="00010517">
              <w:rPr>
                <w:rFonts w:ascii="Times New Roman" w:eastAsia="Times New Roman" w:hAnsi="Times New Roman" w:cs="Times New Roman"/>
                <w:b/>
                <w:sz w:val="24"/>
                <w:lang w:val="ru-RU" w:eastAsia="en-US"/>
              </w:rPr>
              <w:t xml:space="preserve">. </w:t>
            </w:r>
            <w:r w:rsidRPr="00010517">
              <w:rPr>
                <w:rFonts w:ascii="Times New Roman" w:eastAsia="Times New Roman" w:hAnsi="Times New Roman" w:cs="Times New Roman"/>
                <w:sz w:val="24"/>
                <w:lang w:val="ru-RU" w:eastAsia="en-US"/>
              </w:rPr>
              <w:t>Контрольная работа</w:t>
            </w:r>
          </w:p>
        </w:tc>
        <w:tc>
          <w:tcPr>
            <w:tcW w:w="1984" w:type="dxa"/>
            <w:tcBorders>
              <w:top w:val="single" w:sz="4" w:space="0" w:color="000000"/>
              <w:left w:val="single" w:sz="4" w:space="0" w:color="000000"/>
              <w:bottom w:val="single" w:sz="4" w:space="0" w:color="000000"/>
              <w:right w:val="single" w:sz="4" w:space="0" w:color="000000"/>
            </w:tcBorders>
          </w:tcPr>
          <w:p w14:paraId="253206B4" w14:textId="77777777" w:rsidR="003C7394" w:rsidRPr="00604651" w:rsidRDefault="003C7394" w:rsidP="00E47EFD">
            <w:pPr>
              <w:ind w:right="831"/>
              <w:jc w:val="right"/>
              <w:rPr>
                <w:rFonts w:ascii="Times New Roman" w:eastAsia="Times New Roman" w:hAnsi="Times New Roman" w:cs="Times New Roman"/>
                <w:sz w:val="24"/>
                <w:lang w:val="ru-RU" w:eastAsia="en-US"/>
              </w:rPr>
            </w:pPr>
          </w:p>
        </w:tc>
        <w:tc>
          <w:tcPr>
            <w:tcW w:w="2056" w:type="dxa"/>
            <w:vMerge/>
            <w:tcBorders>
              <w:left w:val="single" w:sz="4" w:space="0" w:color="000000"/>
              <w:right w:val="single" w:sz="4" w:space="0" w:color="000000"/>
            </w:tcBorders>
          </w:tcPr>
          <w:p w14:paraId="0B37E489" w14:textId="77777777" w:rsidR="003C7394" w:rsidRPr="00604651" w:rsidRDefault="003C7394" w:rsidP="003C7394">
            <w:pPr>
              <w:spacing w:line="268" w:lineRule="exact"/>
              <w:ind w:left="7"/>
              <w:jc w:val="center"/>
              <w:rPr>
                <w:rFonts w:ascii="Times New Roman" w:eastAsia="Times New Roman" w:hAnsi="Times New Roman" w:cs="Times New Roman"/>
                <w:sz w:val="24"/>
                <w:lang w:val="ru-RU" w:eastAsia="en-US"/>
              </w:rPr>
            </w:pPr>
          </w:p>
        </w:tc>
      </w:tr>
      <w:tr w:rsidR="003C7394" w:rsidRPr="00010517" w14:paraId="21E3DA88" w14:textId="77777777" w:rsidTr="003C7394">
        <w:trPr>
          <w:trHeight w:val="314"/>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45E4B014" w14:textId="77777777" w:rsidR="003C7394" w:rsidRPr="00010517" w:rsidRDefault="003C7394" w:rsidP="00E47EFD">
            <w:pPr>
              <w:rPr>
                <w:rFonts w:ascii="Times New Roman" w:eastAsia="Times New Roman" w:hAnsi="Times New Roman" w:cs="Times New Roman"/>
                <w:sz w:val="24"/>
                <w:lang w:val="ru-RU" w:eastAsia="en-US"/>
              </w:rPr>
            </w:pPr>
          </w:p>
        </w:tc>
        <w:tc>
          <w:tcPr>
            <w:tcW w:w="8601" w:type="dxa"/>
            <w:gridSpan w:val="2"/>
            <w:tcBorders>
              <w:top w:val="single" w:sz="4" w:space="0" w:color="000000"/>
              <w:left w:val="single" w:sz="4" w:space="0" w:color="000000"/>
              <w:bottom w:val="single" w:sz="4" w:space="0" w:color="000000"/>
              <w:right w:val="single" w:sz="4" w:space="0" w:color="000000"/>
            </w:tcBorders>
            <w:vAlign w:val="center"/>
            <w:hideMark/>
          </w:tcPr>
          <w:p w14:paraId="7143CCA0" w14:textId="195134C6" w:rsidR="003C7394" w:rsidRPr="00010517" w:rsidRDefault="003C7394" w:rsidP="00E47EFD">
            <w:pPr>
              <w:spacing w:line="256" w:lineRule="exact"/>
              <w:ind w:left="407"/>
              <w:rPr>
                <w:rFonts w:ascii="Times New Roman" w:eastAsia="Times New Roman" w:hAnsi="Times New Roman" w:cs="Times New Roman"/>
                <w:b/>
                <w:sz w:val="24"/>
                <w:lang w:val="ru-RU" w:eastAsia="en-US"/>
              </w:rPr>
            </w:pPr>
            <w:r w:rsidRPr="00010517">
              <w:rPr>
                <w:rFonts w:ascii="Times New Roman" w:eastAsia="Times New Roman" w:hAnsi="Times New Roman" w:cs="Times New Roman"/>
                <w:b/>
                <w:sz w:val="24"/>
                <w:lang w:val="ru-RU" w:eastAsia="en-US"/>
              </w:rPr>
              <w:t>В том числе практических и лабораторных занятий</w:t>
            </w:r>
          </w:p>
        </w:tc>
        <w:tc>
          <w:tcPr>
            <w:tcW w:w="1984" w:type="dxa"/>
            <w:tcBorders>
              <w:top w:val="single" w:sz="4" w:space="0" w:color="000000"/>
              <w:left w:val="single" w:sz="4" w:space="0" w:color="000000"/>
              <w:bottom w:val="single" w:sz="4" w:space="0" w:color="000000"/>
              <w:right w:val="single" w:sz="4" w:space="0" w:color="000000"/>
            </w:tcBorders>
            <w:vAlign w:val="center"/>
          </w:tcPr>
          <w:p w14:paraId="510DFC67" w14:textId="77777777" w:rsidR="003C7394" w:rsidRPr="00010517" w:rsidRDefault="003C7394" w:rsidP="00E47EFD">
            <w:pPr>
              <w:rPr>
                <w:rFonts w:ascii="Times New Roman" w:eastAsia="Times New Roman" w:hAnsi="Times New Roman" w:cs="Times New Roman"/>
                <w:sz w:val="20"/>
                <w:lang w:val="ru-RU" w:eastAsia="en-US"/>
              </w:rPr>
            </w:pPr>
          </w:p>
        </w:tc>
        <w:tc>
          <w:tcPr>
            <w:tcW w:w="2056" w:type="dxa"/>
            <w:vMerge/>
            <w:tcBorders>
              <w:left w:val="single" w:sz="4" w:space="0" w:color="000000"/>
              <w:right w:val="single" w:sz="4" w:space="0" w:color="000000"/>
            </w:tcBorders>
            <w:shd w:val="clear" w:color="auto" w:fill="auto"/>
          </w:tcPr>
          <w:p w14:paraId="2098D303" w14:textId="77777777" w:rsidR="003C7394" w:rsidRPr="00010517" w:rsidRDefault="003C7394" w:rsidP="003C7394">
            <w:pPr>
              <w:jc w:val="center"/>
              <w:rPr>
                <w:rFonts w:ascii="Times New Roman" w:eastAsia="Times New Roman" w:hAnsi="Times New Roman" w:cs="Times New Roman"/>
                <w:sz w:val="24"/>
                <w:lang w:val="ru-RU" w:eastAsia="en-US"/>
              </w:rPr>
            </w:pPr>
          </w:p>
        </w:tc>
      </w:tr>
      <w:tr w:rsidR="003C7394" w:rsidRPr="00010517" w14:paraId="2927B363" w14:textId="77777777" w:rsidTr="003C7394">
        <w:trPr>
          <w:trHeight w:val="551"/>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3D434EFA" w14:textId="77777777" w:rsidR="003C7394" w:rsidRPr="00010517" w:rsidRDefault="003C7394" w:rsidP="00E47EFD">
            <w:pPr>
              <w:rPr>
                <w:rFonts w:ascii="Times New Roman" w:eastAsia="Times New Roman" w:hAnsi="Times New Roman" w:cs="Times New Roman"/>
                <w:sz w:val="24"/>
                <w:lang w:val="ru-RU"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5A398FCE" w14:textId="77777777" w:rsidR="003C7394" w:rsidRPr="00010517" w:rsidRDefault="003C7394" w:rsidP="00E47EFD">
            <w:pPr>
              <w:spacing w:line="268" w:lineRule="exact"/>
              <w:ind w:left="107"/>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5</w:t>
            </w:r>
          </w:p>
        </w:tc>
        <w:tc>
          <w:tcPr>
            <w:tcW w:w="8193" w:type="dxa"/>
            <w:tcBorders>
              <w:top w:val="single" w:sz="4" w:space="0" w:color="000000"/>
              <w:left w:val="single" w:sz="4" w:space="0" w:color="000000"/>
              <w:bottom w:val="single" w:sz="4" w:space="0" w:color="000000"/>
              <w:right w:val="single" w:sz="4" w:space="0" w:color="000000"/>
            </w:tcBorders>
            <w:hideMark/>
          </w:tcPr>
          <w:p w14:paraId="6D4EBA82" w14:textId="77777777" w:rsidR="003C7394" w:rsidRPr="00010517" w:rsidRDefault="003C7394" w:rsidP="00E47EFD">
            <w:pPr>
              <w:spacing w:line="268"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Распознавание пищевых отравлений. Составление схемы «Признаки пищевых</w:t>
            </w:r>
          </w:p>
          <w:p w14:paraId="005603EB" w14:textId="77777777" w:rsidR="003C7394" w:rsidRPr="00010517" w:rsidRDefault="003C7394" w:rsidP="00E47EFD">
            <w:pPr>
              <w:spacing w:line="264" w:lineRule="exact"/>
              <w:ind w:left="107"/>
              <w:rPr>
                <w:rFonts w:ascii="Times New Roman" w:eastAsia="Times New Roman" w:hAnsi="Times New Roman" w:cs="Times New Roman"/>
                <w:sz w:val="24"/>
                <w:lang w:eastAsia="en-US"/>
              </w:rPr>
            </w:pPr>
            <w:proofErr w:type="spellStart"/>
            <w:r w:rsidRPr="00010517">
              <w:rPr>
                <w:rFonts w:ascii="Times New Roman" w:eastAsia="Times New Roman" w:hAnsi="Times New Roman" w:cs="Times New Roman"/>
                <w:sz w:val="24"/>
                <w:lang w:eastAsia="en-US"/>
              </w:rPr>
              <w:t>отравлений</w:t>
            </w:r>
            <w:proofErr w:type="spellEnd"/>
            <w:r w:rsidRPr="00010517">
              <w:rPr>
                <w:rFonts w:ascii="Times New Roman" w:eastAsia="Times New Roman" w:hAnsi="Times New Roman" w:cs="Times New Roman"/>
                <w:sz w:val="24"/>
                <w:lang w:eastAsia="en-US"/>
              </w:rPr>
              <w:t xml:space="preserve">». </w:t>
            </w:r>
            <w:proofErr w:type="spellStart"/>
            <w:r w:rsidRPr="00010517">
              <w:rPr>
                <w:rFonts w:ascii="Times New Roman" w:eastAsia="Times New Roman" w:hAnsi="Times New Roman" w:cs="Times New Roman"/>
                <w:sz w:val="24"/>
                <w:lang w:eastAsia="en-US"/>
              </w:rPr>
              <w:t>Решение</w:t>
            </w:r>
            <w:proofErr w:type="spellEnd"/>
            <w:r w:rsidRPr="00010517">
              <w:rPr>
                <w:rFonts w:ascii="Times New Roman" w:eastAsia="Times New Roman" w:hAnsi="Times New Roman" w:cs="Times New Roman"/>
                <w:sz w:val="24"/>
                <w:lang w:eastAsia="en-US"/>
              </w:rPr>
              <w:t xml:space="preserve"> </w:t>
            </w:r>
            <w:proofErr w:type="spellStart"/>
            <w:r w:rsidRPr="00010517">
              <w:rPr>
                <w:rFonts w:ascii="Times New Roman" w:eastAsia="Times New Roman" w:hAnsi="Times New Roman" w:cs="Times New Roman"/>
                <w:sz w:val="24"/>
                <w:lang w:eastAsia="en-US"/>
              </w:rPr>
              <w:t>ситуационных</w:t>
            </w:r>
            <w:proofErr w:type="spellEnd"/>
            <w:r w:rsidRPr="00010517">
              <w:rPr>
                <w:rFonts w:ascii="Times New Roman" w:eastAsia="Times New Roman" w:hAnsi="Times New Roman" w:cs="Times New Roman"/>
                <w:sz w:val="24"/>
                <w:lang w:eastAsia="en-US"/>
              </w:rPr>
              <w:t xml:space="preserve"> </w:t>
            </w:r>
            <w:proofErr w:type="spellStart"/>
            <w:r w:rsidRPr="00010517">
              <w:rPr>
                <w:rFonts w:ascii="Times New Roman" w:eastAsia="Times New Roman" w:hAnsi="Times New Roman" w:cs="Times New Roman"/>
                <w:sz w:val="24"/>
                <w:lang w:eastAsia="en-US"/>
              </w:rPr>
              <w:t>задач</w:t>
            </w:r>
            <w:proofErr w:type="spellEnd"/>
            <w:r w:rsidRPr="00010517">
              <w:rPr>
                <w:rFonts w:ascii="Times New Roman" w:eastAsia="Times New Roman" w:hAnsi="Times New Roman" w:cs="Times New Roman"/>
                <w:sz w:val="24"/>
                <w:lang w:eastAsia="en-US"/>
              </w:rPr>
              <w:t>.</w:t>
            </w:r>
          </w:p>
        </w:tc>
        <w:tc>
          <w:tcPr>
            <w:tcW w:w="1984" w:type="dxa"/>
            <w:tcBorders>
              <w:top w:val="single" w:sz="4" w:space="0" w:color="000000"/>
              <w:left w:val="single" w:sz="4" w:space="0" w:color="000000"/>
              <w:bottom w:val="single" w:sz="4" w:space="0" w:color="000000"/>
              <w:right w:val="single" w:sz="4" w:space="0" w:color="000000"/>
            </w:tcBorders>
          </w:tcPr>
          <w:p w14:paraId="7EE0F70E" w14:textId="2AEFEB04" w:rsidR="003C7394" w:rsidRPr="00010517" w:rsidRDefault="003C7394" w:rsidP="00E47EFD">
            <w:pPr>
              <w:spacing w:line="268" w:lineRule="exact"/>
              <w:ind w:right="831"/>
              <w:jc w:val="right"/>
              <w:rPr>
                <w:rFonts w:ascii="Times New Roman" w:eastAsia="Times New Roman" w:hAnsi="Times New Roman" w:cs="Times New Roman"/>
                <w:sz w:val="24"/>
                <w:lang w:eastAsia="en-US"/>
              </w:rPr>
            </w:pPr>
          </w:p>
        </w:tc>
        <w:tc>
          <w:tcPr>
            <w:tcW w:w="2056" w:type="dxa"/>
            <w:vMerge/>
            <w:tcBorders>
              <w:left w:val="single" w:sz="4" w:space="0" w:color="000000"/>
              <w:right w:val="single" w:sz="4" w:space="0" w:color="000000"/>
            </w:tcBorders>
            <w:shd w:val="clear" w:color="auto" w:fill="auto"/>
          </w:tcPr>
          <w:p w14:paraId="1772C622" w14:textId="77777777" w:rsidR="003C7394" w:rsidRPr="00010517" w:rsidRDefault="003C7394" w:rsidP="003C7394">
            <w:pPr>
              <w:jc w:val="center"/>
              <w:rPr>
                <w:rFonts w:ascii="Times New Roman" w:eastAsia="Times New Roman" w:hAnsi="Times New Roman" w:cs="Times New Roman"/>
                <w:sz w:val="24"/>
                <w:lang w:eastAsia="en-US"/>
              </w:rPr>
            </w:pPr>
          </w:p>
        </w:tc>
      </w:tr>
      <w:tr w:rsidR="003C7394" w:rsidRPr="00010517" w14:paraId="619E9E35" w14:textId="77777777" w:rsidTr="003C7394">
        <w:trPr>
          <w:trHeight w:val="275"/>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731996CF" w14:textId="77777777" w:rsidR="003C7394" w:rsidRPr="00010517" w:rsidRDefault="003C7394" w:rsidP="00E47EFD">
            <w:pPr>
              <w:rPr>
                <w:rFonts w:ascii="Times New Roman" w:eastAsia="Times New Roman" w:hAnsi="Times New Roman" w:cs="Times New Roman"/>
                <w:sz w:val="24"/>
                <w:lang w:eastAsia="en-US"/>
              </w:rPr>
            </w:pP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37BB65BB" w14:textId="25D799A8" w:rsidR="00B20CB1" w:rsidRPr="00010517" w:rsidRDefault="003C7394" w:rsidP="00B20CB1">
            <w:pPr>
              <w:spacing w:line="256" w:lineRule="exact"/>
              <w:ind w:left="107"/>
              <w:rPr>
                <w:rFonts w:ascii="Times New Roman" w:eastAsia="Times New Roman" w:hAnsi="Times New Roman" w:cs="Times New Roman"/>
                <w:b/>
                <w:sz w:val="24"/>
                <w:lang w:eastAsia="en-US"/>
              </w:rPr>
            </w:pPr>
            <w:proofErr w:type="spellStart"/>
            <w:r w:rsidRPr="00010517">
              <w:rPr>
                <w:rFonts w:ascii="Times New Roman" w:eastAsia="Times New Roman" w:hAnsi="Times New Roman" w:cs="Times New Roman"/>
                <w:b/>
                <w:sz w:val="24"/>
                <w:lang w:eastAsia="en-US"/>
              </w:rPr>
              <w:t>Самостоятельная</w:t>
            </w:r>
            <w:proofErr w:type="spellEnd"/>
            <w:r w:rsidRPr="00010517">
              <w:rPr>
                <w:rFonts w:ascii="Times New Roman" w:eastAsia="Times New Roman" w:hAnsi="Times New Roman" w:cs="Times New Roman"/>
                <w:b/>
                <w:sz w:val="24"/>
                <w:lang w:eastAsia="en-US"/>
              </w:rPr>
              <w:t xml:space="preserve"> </w:t>
            </w:r>
            <w:proofErr w:type="spellStart"/>
            <w:r w:rsidRPr="00010517">
              <w:rPr>
                <w:rFonts w:ascii="Times New Roman" w:eastAsia="Times New Roman" w:hAnsi="Times New Roman" w:cs="Times New Roman"/>
                <w:b/>
                <w:sz w:val="24"/>
                <w:lang w:eastAsia="en-US"/>
              </w:rPr>
              <w:t>работа</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2B3A8B61" w14:textId="77777777" w:rsidR="003C7394" w:rsidRPr="00010517" w:rsidRDefault="003C7394" w:rsidP="00E47EFD">
            <w:pPr>
              <w:rPr>
                <w:rFonts w:ascii="Times New Roman" w:eastAsia="Times New Roman" w:hAnsi="Times New Roman" w:cs="Times New Roman"/>
                <w:sz w:val="20"/>
                <w:lang w:eastAsia="en-US"/>
              </w:rPr>
            </w:pPr>
          </w:p>
        </w:tc>
        <w:tc>
          <w:tcPr>
            <w:tcW w:w="2056" w:type="dxa"/>
            <w:vMerge/>
            <w:tcBorders>
              <w:left w:val="single" w:sz="4" w:space="0" w:color="000000"/>
              <w:right w:val="single" w:sz="4" w:space="0" w:color="000000"/>
            </w:tcBorders>
            <w:shd w:val="clear" w:color="auto" w:fill="auto"/>
          </w:tcPr>
          <w:p w14:paraId="0001D6EB" w14:textId="77777777" w:rsidR="003C7394" w:rsidRPr="00010517" w:rsidRDefault="003C7394" w:rsidP="003C7394">
            <w:pPr>
              <w:jc w:val="center"/>
              <w:rPr>
                <w:rFonts w:ascii="Times New Roman" w:eastAsia="Times New Roman" w:hAnsi="Times New Roman" w:cs="Times New Roman"/>
                <w:sz w:val="24"/>
                <w:lang w:eastAsia="en-US"/>
              </w:rPr>
            </w:pPr>
          </w:p>
        </w:tc>
      </w:tr>
      <w:tr w:rsidR="003C7394" w:rsidRPr="00010517" w14:paraId="46F7E2C5" w14:textId="77777777" w:rsidTr="003C7394">
        <w:trPr>
          <w:trHeight w:val="278"/>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1D2830DF" w14:textId="77777777" w:rsidR="003C7394" w:rsidRPr="00010517" w:rsidRDefault="003C7394" w:rsidP="00E47EFD">
            <w:pPr>
              <w:rPr>
                <w:rFonts w:ascii="Times New Roman" w:eastAsia="Times New Roman" w:hAnsi="Times New Roman" w:cs="Times New Roman"/>
                <w:sz w:val="24"/>
                <w:lang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29E7A5A4" w14:textId="77777777" w:rsidR="003C7394" w:rsidRPr="00010517" w:rsidRDefault="003C7394" w:rsidP="00E47EFD">
            <w:pPr>
              <w:spacing w:line="258" w:lineRule="exact"/>
              <w:ind w:left="167"/>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4</w:t>
            </w:r>
          </w:p>
        </w:tc>
        <w:tc>
          <w:tcPr>
            <w:tcW w:w="8193" w:type="dxa"/>
            <w:tcBorders>
              <w:top w:val="single" w:sz="4" w:space="0" w:color="000000"/>
              <w:left w:val="single" w:sz="4" w:space="0" w:color="000000"/>
              <w:bottom w:val="single" w:sz="4" w:space="0" w:color="000000"/>
              <w:right w:val="single" w:sz="4" w:space="0" w:color="000000"/>
            </w:tcBorders>
            <w:hideMark/>
          </w:tcPr>
          <w:p w14:paraId="36CA5B1F" w14:textId="4DB5CEFA" w:rsidR="003C7394" w:rsidRPr="00010517" w:rsidRDefault="003C7394" w:rsidP="00E47EFD">
            <w:pPr>
              <w:spacing w:line="258" w:lineRule="exact"/>
              <w:ind w:left="107"/>
              <w:rPr>
                <w:rFonts w:ascii="Times New Roman" w:eastAsia="Times New Roman" w:hAnsi="Times New Roman" w:cs="Times New Roman"/>
                <w:sz w:val="24"/>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0C16863D" w14:textId="5117B5D2" w:rsidR="003C7394" w:rsidRPr="00010517" w:rsidRDefault="003C7394" w:rsidP="00E47EFD">
            <w:pPr>
              <w:spacing w:line="258" w:lineRule="exact"/>
              <w:ind w:right="831"/>
              <w:jc w:val="right"/>
              <w:rPr>
                <w:rFonts w:ascii="Times New Roman" w:eastAsia="Times New Roman" w:hAnsi="Times New Roman" w:cs="Times New Roman"/>
                <w:sz w:val="24"/>
                <w:lang w:eastAsia="en-US"/>
              </w:rPr>
            </w:pPr>
          </w:p>
        </w:tc>
        <w:tc>
          <w:tcPr>
            <w:tcW w:w="2056" w:type="dxa"/>
            <w:vMerge/>
            <w:tcBorders>
              <w:left w:val="single" w:sz="4" w:space="0" w:color="000000"/>
              <w:bottom w:val="single" w:sz="4" w:space="0" w:color="000000"/>
              <w:right w:val="single" w:sz="4" w:space="0" w:color="000000"/>
            </w:tcBorders>
            <w:shd w:val="clear" w:color="auto" w:fill="auto"/>
          </w:tcPr>
          <w:p w14:paraId="57287AB2" w14:textId="77777777" w:rsidR="003C7394" w:rsidRPr="00010517" w:rsidRDefault="003C7394" w:rsidP="003C7394">
            <w:pPr>
              <w:jc w:val="center"/>
              <w:rPr>
                <w:rFonts w:ascii="Times New Roman" w:eastAsia="Times New Roman" w:hAnsi="Times New Roman" w:cs="Times New Roman"/>
                <w:sz w:val="24"/>
                <w:lang w:eastAsia="en-US"/>
              </w:rPr>
            </w:pPr>
          </w:p>
        </w:tc>
      </w:tr>
      <w:tr w:rsidR="005D2A5F" w:rsidRPr="00010517" w14:paraId="09CA5A6D" w14:textId="77777777" w:rsidTr="003C7394">
        <w:trPr>
          <w:trHeight w:val="277"/>
        </w:trPr>
        <w:tc>
          <w:tcPr>
            <w:tcW w:w="11501" w:type="dxa"/>
            <w:gridSpan w:val="3"/>
            <w:tcBorders>
              <w:top w:val="single" w:sz="4" w:space="0" w:color="000000"/>
              <w:left w:val="single" w:sz="4" w:space="0" w:color="000000"/>
              <w:bottom w:val="single" w:sz="4" w:space="0" w:color="000000"/>
              <w:right w:val="single" w:sz="4" w:space="0" w:color="000000"/>
            </w:tcBorders>
            <w:hideMark/>
          </w:tcPr>
          <w:p w14:paraId="669C9C6D" w14:textId="42BBD7C0" w:rsidR="005D2A5F" w:rsidRPr="00010517" w:rsidRDefault="005D2A5F" w:rsidP="005D2A5F">
            <w:pPr>
              <w:spacing w:line="270"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b/>
                <w:sz w:val="24"/>
                <w:lang w:val="ru-RU" w:eastAsia="en-US"/>
              </w:rPr>
              <w:t>Раздел 3</w:t>
            </w:r>
            <w:r>
              <w:rPr>
                <w:rFonts w:ascii="Times New Roman" w:eastAsia="Times New Roman" w:hAnsi="Times New Roman" w:cs="Times New Roman"/>
                <w:b/>
                <w:sz w:val="24"/>
                <w:lang w:val="ru-RU" w:eastAsia="en-US"/>
              </w:rPr>
              <w:t xml:space="preserve">. </w:t>
            </w:r>
            <w:r w:rsidRPr="00010517">
              <w:rPr>
                <w:rFonts w:ascii="Times New Roman" w:eastAsia="Times New Roman" w:hAnsi="Times New Roman" w:cs="Times New Roman"/>
                <w:sz w:val="24"/>
                <w:lang w:val="ru-RU" w:eastAsia="en-US"/>
              </w:rPr>
              <w:t>Основы гигиены и санитарии труда</w:t>
            </w:r>
          </w:p>
        </w:tc>
        <w:tc>
          <w:tcPr>
            <w:tcW w:w="1984" w:type="dxa"/>
            <w:tcBorders>
              <w:top w:val="single" w:sz="4" w:space="0" w:color="000000"/>
              <w:left w:val="single" w:sz="4" w:space="0" w:color="000000"/>
              <w:bottom w:val="single" w:sz="4" w:space="0" w:color="000000"/>
              <w:right w:val="single" w:sz="4" w:space="0" w:color="000000"/>
            </w:tcBorders>
          </w:tcPr>
          <w:p w14:paraId="2129DDC3" w14:textId="4439DA4F" w:rsidR="005D2A5F" w:rsidRPr="00010517" w:rsidRDefault="005D2A5F" w:rsidP="00E47EFD">
            <w:pPr>
              <w:spacing w:line="273" w:lineRule="exact"/>
              <w:ind w:right="771"/>
              <w:jc w:val="right"/>
              <w:rPr>
                <w:rFonts w:ascii="Times New Roman" w:eastAsia="Times New Roman" w:hAnsi="Times New Roman" w:cs="Times New Roman"/>
                <w:b/>
                <w:sz w:val="24"/>
                <w:lang w:val="ru-RU" w:eastAsia="en-US"/>
              </w:rPr>
            </w:pPr>
          </w:p>
        </w:tc>
        <w:tc>
          <w:tcPr>
            <w:tcW w:w="2056" w:type="dxa"/>
            <w:tcBorders>
              <w:top w:val="single" w:sz="4" w:space="0" w:color="000000"/>
              <w:left w:val="single" w:sz="4" w:space="0" w:color="000000"/>
              <w:bottom w:val="single" w:sz="4" w:space="0" w:color="000000"/>
              <w:right w:val="single" w:sz="4" w:space="0" w:color="000000"/>
            </w:tcBorders>
            <w:shd w:val="clear" w:color="auto" w:fill="auto"/>
            <w:hideMark/>
          </w:tcPr>
          <w:p w14:paraId="5E2D4559" w14:textId="2015D318" w:rsidR="00B20CB1" w:rsidRPr="00010517" w:rsidRDefault="00B20CB1" w:rsidP="003C7394">
            <w:pPr>
              <w:jc w:val="center"/>
              <w:rPr>
                <w:rFonts w:ascii="Times New Roman" w:eastAsia="Times New Roman" w:hAnsi="Times New Roman" w:cs="Times New Roman"/>
                <w:sz w:val="24"/>
                <w:lang w:val="ru-RU" w:eastAsia="en-US"/>
              </w:rPr>
            </w:pPr>
          </w:p>
        </w:tc>
      </w:tr>
      <w:tr w:rsidR="003C7394" w:rsidRPr="00010517" w14:paraId="55FA837C" w14:textId="77777777" w:rsidTr="003C7394">
        <w:trPr>
          <w:trHeight w:val="275"/>
        </w:trPr>
        <w:tc>
          <w:tcPr>
            <w:tcW w:w="2900" w:type="dxa"/>
            <w:vMerge w:val="restart"/>
            <w:tcBorders>
              <w:top w:val="single" w:sz="4" w:space="0" w:color="000000"/>
              <w:left w:val="single" w:sz="4" w:space="0" w:color="000000"/>
              <w:bottom w:val="single" w:sz="4" w:space="0" w:color="000000"/>
              <w:right w:val="single" w:sz="4" w:space="0" w:color="000000"/>
            </w:tcBorders>
            <w:hideMark/>
          </w:tcPr>
          <w:p w14:paraId="32FBBB13" w14:textId="77777777" w:rsidR="003C7394" w:rsidRPr="00010517" w:rsidRDefault="003C7394" w:rsidP="00E47EFD">
            <w:pPr>
              <w:spacing w:line="270" w:lineRule="exact"/>
              <w:ind w:left="107"/>
              <w:rPr>
                <w:rFonts w:ascii="Times New Roman" w:eastAsia="Times New Roman" w:hAnsi="Times New Roman" w:cs="Times New Roman"/>
                <w:b/>
                <w:sz w:val="24"/>
                <w:lang w:val="ru-RU" w:eastAsia="en-US"/>
              </w:rPr>
            </w:pPr>
            <w:r w:rsidRPr="00010517">
              <w:rPr>
                <w:rFonts w:ascii="Times New Roman" w:eastAsia="Times New Roman" w:hAnsi="Times New Roman" w:cs="Times New Roman"/>
                <w:b/>
                <w:sz w:val="24"/>
                <w:lang w:val="ru-RU" w:eastAsia="en-US"/>
              </w:rPr>
              <w:t>Тема 3.1</w:t>
            </w:r>
          </w:p>
          <w:p w14:paraId="7E449992" w14:textId="77777777" w:rsidR="003C7394" w:rsidRPr="00010517" w:rsidRDefault="003C7394" w:rsidP="00E47EFD">
            <w:pPr>
              <w:ind w:left="107" w:right="610"/>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lastRenderedPageBreak/>
              <w:t>Личная гигиена и санитарная культура работников торговли</w:t>
            </w: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28C475CB" w14:textId="06BB5D5B" w:rsidR="003C7394" w:rsidRPr="005D2A5F" w:rsidRDefault="003C7394" w:rsidP="00E47EFD">
            <w:pPr>
              <w:spacing w:line="256" w:lineRule="exact"/>
              <w:ind w:left="107"/>
              <w:rPr>
                <w:rFonts w:ascii="Times New Roman" w:eastAsia="Times New Roman" w:hAnsi="Times New Roman" w:cs="Times New Roman"/>
                <w:b/>
                <w:sz w:val="24"/>
                <w:lang w:val="ru-RU" w:eastAsia="en-US"/>
              </w:rPr>
            </w:pPr>
            <w:r w:rsidRPr="005D2A5F">
              <w:rPr>
                <w:rFonts w:ascii="Times New Roman" w:eastAsia="Times New Roman" w:hAnsi="Times New Roman" w:cs="Times New Roman"/>
                <w:b/>
                <w:sz w:val="24"/>
                <w:lang w:val="ru-RU" w:eastAsia="en-US"/>
              </w:rPr>
              <w:lastRenderedPageBreak/>
              <w:t>Содержание</w:t>
            </w:r>
          </w:p>
        </w:tc>
        <w:tc>
          <w:tcPr>
            <w:tcW w:w="1984" w:type="dxa"/>
            <w:tcBorders>
              <w:top w:val="single" w:sz="4" w:space="0" w:color="000000"/>
              <w:left w:val="single" w:sz="4" w:space="0" w:color="000000"/>
              <w:bottom w:val="single" w:sz="4" w:space="0" w:color="000000"/>
              <w:right w:val="single" w:sz="4" w:space="0" w:color="000000"/>
            </w:tcBorders>
          </w:tcPr>
          <w:p w14:paraId="13E7BB0D" w14:textId="77777777" w:rsidR="003C7394" w:rsidRPr="005D2A5F" w:rsidRDefault="003C7394" w:rsidP="00E47EFD">
            <w:pPr>
              <w:rPr>
                <w:rFonts w:ascii="Times New Roman" w:eastAsia="Times New Roman" w:hAnsi="Times New Roman" w:cs="Times New Roman"/>
                <w:sz w:val="20"/>
                <w:lang w:val="ru-RU" w:eastAsia="en-US"/>
              </w:rPr>
            </w:pPr>
          </w:p>
        </w:tc>
        <w:tc>
          <w:tcPr>
            <w:tcW w:w="2056" w:type="dxa"/>
            <w:vMerge w:val="restart"/>
            <w:tcBorders>
              <w:top w:val="single" w:sz="4" w:space="0" w:color="000000"/>
              <w:left w:val="single" w:sz="4" w:space="0" w:color="000000"/>
              <w:right w:val="single" w:sz="4" w:space="0" w:color="000000"/>
            </w:tcBorders>
            <w:shd w:val="clear" w:color="auto" w:fill="auto"/>
            <w:hideMark/>
          </w:tcPr>
          <w:p w14:paraId="0D6C652F" w14:textId="427C97DF" w:rsidR="003C7394" w:rsidRDefault="003C7394" w:rsidP="003C7394">
            <w:pPr>
              <w:spacing w:before="120"/>
              <w:ind w:left="7"/>
              <w:jc w:val="center"/>
              <w:rPr>
                <w:rFonts w:ascii="Times New Roman" w:eastAsia="Times New Roman" w:hAnsi="Times New Roman" w:cs="Times New Roman"/>
                <w:iCs/>
                <w:sz w:val="24"/>
                <w:lang w:val="ru-RU" w:eastAsia="en-US"/>
              </w:rPr>
            </w:pPr>
          </w:p>
          <w:p w14:paraId="3BFF8E15" w14:textId="32253713" w:rsidR="003C7394" w:rsidRPr="005D2A5F" w:rsidRDefault="008D23ED" w:rsidP="003C7394">
            <w:pPr>
              <w:jc w:val="center"/>
              <w:rPr>
                <w:rFonts w:ascii="Times New Roman" w:eastAsia="Times New Roman" w:hAnsi="Times New Roman" w:cs="Times New Roman"/>
                <w:sz w:val="24"/>
                <w:lang w:val="ru-RU" w:eastAsia="en-US"/>
              </w:rPr>
            </w:pPr>
            <w:r>
              <w:rPr>
                <w:rFonts w:ascii="Times New Roman" w:eastAsia="Times New Roman" w:hAnsi="Times New Roman" w:cs="Times New Roman"/>
                <w:iCs/>
                <w:sz w:val="24"/>
                <w:lang w:val="ru-RU" w:eastAsia="en-US"/>
              </w:rPr>
              <w:lastRenderedPageBreak/>
              <w:t xml:space="preserve">ОК </w:t>
            </w:r>
            <w:r w:rsidR="00B20CB1">
              <w:rPr>
                <w:rFonts w:ascii="Times New Roman" w:eastAsia="Times New Roman" w:hAnsi="Times New Roman" w:cs="Times New Roman"/>
                <w:iCs/>
                <w:sz w:val="24"/>
                <w:lang w:val="ru-RU" w:eastAsia="en-US"/>
              </w:rPr>
              <w:t>7</w:t>
            </w:r>
          </w:p>
        </w:tc>
      </w:tr>
      <w:tr w:rsidR="003C7394" w:rsidRPr="00010517" w14:paraId="06D50C6D" w14:textId="77777777" w:rsidTr="003C7394">
        <w:trPr>
          <w:trHeight w:val="2208"/>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06930D4F" w14:textId="77777777" w:rsidR="003C7394" w:rsidRPr="005D2A5F" w:rsidRDefault="003C7394" w:rsidP="00E47EFD">
            <w:pPr>
              <w:rPr>
                <w:rFonts w:ascii="Times New Roman" w:eastAsia="Times New Roman" w:hAnsi="Times New Roman" w:cs="Times New Roman"/>
                <w:sz w:val="24"/>
                <w:lang w:val="ru-RU"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52723A55" w14:textId="77777777" w:rsidR="003C7394" w:rsidRPr="005D2A5F" w:rsidRDefault="003C7394" w:rsidP="00E47EFD">
            <w:pPr>
              <w:spacing w:line="268" w:lineRule="exact"/>
              <w:ind w:left="107"/>
              <w:rPr>
                <w:rFonts w:ascii="Times New Roman" w:eastAsia="Times New Roman" w:hAnsi="Times New Roman" w:cs="Times New Roman"/>
                <w:sz w:val="24"/>
                <w:lang w:val="ru-RU" w:eastAsia="en-US"/>
              </w:rPr>
            </w:pPr>
            <w:r w:rsidRPr="005D2A5F">
              <w:rPr>
                <w:rFonts w:ascii="Times New Roman" w:eastAsia="Times New Roman" w:hAnsi="Times New Roman" w:cs="Times New Roman"/>
                <w:sz w:val="24"/>
                <w:lang w:val="ru-RU" w:eastAsia="en-US"/>
              </w:rPr>
              <w:t>6</w:t>
            </w:r>
          </w:p>
        </w:tc>
        <w:tc>
          <w:tcPr>
            <w:tcW w:w="8193" w:type="dxa"/>
            <w:tcBorders>
              <w:top w:val="single" w:sz="4" w:space="0" w:color="000000"/>
              <w:left w:val="single" w:sz="4" w:space="0" w:color="000000"/>
              <w:bottom w:val="single" w:sz="4" w:space="0" w:color="000000"/>
              <w:right w:val="single" w:sz="4" w:space="0" w:color="000000"/>
            </w:tcBorders>
            <w:hideMark/>
          </w:tcPr>
          <w:p w14:paraId="0334B649" w14:textId="77777777" w:rsidR="003C7394" w:rsidRPr="00010517" w:rsidRDefault="003C7394" w:rsidP="00E47EFD">
            <w:pPr>
              <w:spacing w:line="271" w:lineRule="exact"/>
              <w:ind w:left="107"/>
              <w:jc w:val="both"/>
              <w:rPr>
                <w:rFonts w:ascii="Times New Roman" w:eastAsia="Times New Roman" w:hAnsi="Times New Roman" w:cs="Times New Roman"/>
                <w:b/>
                <w:sz w:val="24"/>
                <w:lang w:val="ru-RU" w:eastAsia="en-US"/>
              </w:rPr>
            </w:pPr>
            <w:r w:rsidRPr="00010517">
              <w:rPr>
                <w:rFonts w:ascii="Times New Roman" w:eastAsia="Times New Roman" w:hAnsi="Times New Roman" w:cs="Times New Roman"/>
                <w:b/>
                <w:sz w:val="24"/>
                <w:lang w:val="ru-RU" w:eastAsia="en-US"/>
              </w:rPr>
              <w:t>Понятие о гигиене и санитарии. Санитарное законодательство.</w:t>
            </w:r>
          </w:p>
          <w:p w14:paraId="1841B51C" w14:textId="77777777" w:rsidR="003C7394" w:rsidRPr="00010517" w:rsidRDefault="003C7394" w:rsidP="00E47EFD">
            <w:pPr>
              <w:spacing w:line="276" w:lineRule="exact"/>
              <w:ind w:left="107" w:right="91"/>
              <w:jc w:val="both"/>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Основные сведения о гигиене и санитарии труда в торговле. Органы, осуществляющие Государственный санитарно-эпидемиологический надзор в Российской Федерации. Виды надзора, его цели и задачи. Нормативно-правовая база санитарно-эпидемиологических требований по организации торговли. Санитарный режим поведения работников торговли. Медицинское обследование работников торговли. Значение соблюдения правил личной гигиены. Санитарно- эпидемиологические требования к содержанию тела, рук, полости рта.</w:t>
            </w:r>
          </w:p>
        </w:tc>
        <w:tc>
          <w:tcPr>
            <w:tcW w:w="1984" w:type="dxa"/>
            <w:tcBorders>
              <w:top w:val="single" w:sz="4" w:space="0" w:color="000000"/>
              <w:left w:val="single" w:sz="4" w:space="0" w:color="000000"/>
              <w:bottom w:val="single" w:sz="4" w:space="0" w:color="000000"/>
              <w:right w:val="single" w:sz="4" w:space="0" w:color="000000"/>
            </w:tcBorders>
          </w:tcPr>
          <w:p w14:paraId="545ED300" w14:textId="71076810" w:rsidR="003C7394" w:rsidRPr="00010517" w:rsidRDefault="003C7394" w:rsidP="00E47EFD">
            <w:pPr>
              <w:spacing w:before="222"/>
              <w:ind w:right="831"/>
              <w:jc w:val="right"/>
              <w:rPr>
                <w:rFonts w:ascii="Times New Roman" w:eastAsia="Times New Roman" w:hAnsi="Times New Roman" w:cs="Times New Roman"/>
                <w:sz w:val="24"/>
                <w:lang w:val="ru-RU" w:eastAsia="en-US"/>
              </w:rPr>
            </w:pPr>
          </w:p>
        </w:tc>
        <w:tc>
          <w:tcPr>
            <w:tcW w:w="2056" w:type="dxa"/>
            <w:vMerge/>
            <w:tcBorders>
              <w:left w:val="single" w:sz="4" w:space="0" w:color="000000"/>
              <w:right w:val="single" w:sz="4" w:space="0" w:color="000000"/>
            </w:tcBorders>
          </w:tcPr>
          <w:p w14:paraId="54D191D9" w14:textId="0A837AB7" w:rsidR="003C7394" w:rsidRPr="00010517" w:rsidRDefault="003C7394" w:rsidP="003C7394">
            <w:pPr>
              <w:spacing w:line="268" w:lineRule="exact"/>
              <w:ind w:left="7"/>
              <w:jc w:val="center"/>
              <w:rPr>
                <w:rFonts w:ascii="Times New Roman" w:eastAsia="Times New Roman" w:hAnsi="Times New Roman" w:cs="Times New Roman"/>
                <w:sz w:val="24"/>
                <w:lang w:val="ru-RU" w:eastAsia="en-US"/>
              </w:rPr>
            </w:pPr>
          </w:p>
        </w:tc>
      </w:tr>
      <w:tr w:rsidR="003C7394" w:rsidRPr="00010517" w14:paraId="524D3593" w14:textId="77777777" w:rsidTr="003C7394">
        <w:trPr>
          <w:trHeight w:val="828"/>
        </w:trPr>
        <w:tc>
          <w:tcPr>
            <w:tcW w:w="2900" w:type="dxa"/>
            <w:vMerge w:val="restart"/>
            <w:tcBorders>
              <w:top w:val="single" w:sz="4" w:space="0" w:color="000000"/>
              <w:left w:val="single" w:sz="4" w:space="0" w:color="000000"/>
              <w:bottom w:val="single" w:sz="4" w:space="0" w:color="000000"/>
              <w:right w:val="single" w:sz="4" w:space="0" w:color="000000"/>
            </w:tcBorders>
          </w:tcPr>
          <w:p w14:paraId="5CCCD5D3" w14:textId="77777777" w:rsidR="003C7394" w:rsidRPr="00010517" w:rsidRDefault="003C7394" w:rsidP="00E47EFD">
            <w:pPr>
              <w:rPr>
                <w:rFonts w:ascii="Times New Roman" w:eastAsia="Times New Roman" w:hAnsi="Times New Roman" w:cs="Times New Roman"/>
                <w:sz w:val="24"/>
                <w:lang w:val="ru-RU" w:eastAsia="en-US"/>
              </w:rPr>
            </w:pPr>
          </w:p>
        </w:tc>
        <w:tc>
          <w:tcPr>
            <w:tcW w:w="408" w:type="dxa"/>
            <w:tcBorders>
              <w:top w:val="single" w:sz="4" w:space="0" w:color="000000"/>
              <w:left w:val="single" w:sz="4" w:space="0" w:color="000000"/>
              <w:bottom w:val="single" w:sz="4" w:space="0" w:color="000000"/>
              <w:right w:val="single" w:sz="4" w:space="0" w:color="000000"/>
            </w:tcBorders>
          </w:tcPr>
          <w:p w14:paraId="3933F7FD" w14:textId="77777777" w:rsidR="003C7394" w:rsidRPr="00010517" w:rsidRDefault="003C7394" w:rsidP="00E47EFD">
            <w:pPr>
              <w:rPr>
                <w:rFonts w:ascii="Times New Roman" w:eastAsia="Times New Roman" w:hAnsi="Times New Roman" w:cs="Times New Roman"/>
                <w:sz w:val="24"/>
                <w:lang w:val="ru-RU" w:eastAsia="en-US"/>
              </w:rPr>
            </w:pPr>
          </w:p>
        </w:tc>
        <w:tc>
          <w:tcPr>
            <w:tcW w:w="8193" w:type="dxa"/>
            <w:tcBorders>
              <w:top w:val="single" w:sz="4" w:space="0" w:color="000000"/>
              <w:left w:val="single" w:sz="4" w:space="0" w:color="000000"/>
              <w:bottom w:val="single" w:sz="4" w:space="0" w:color="000000"/>
              <w:right w:val="single" w:sz="4" w:space="0" w:color="000000"/>
            </w:tcBorders>
            <w:hideMark/>
          </w:tcPr>
          <w:p w14:paraId="19BD73D0" w14:textId="77777777" w:rsidR="003C7394" w:rsidRPr="00010517" w:rsidRDefault="003C7394" w:rsidP="00E47EFD">
            <w:pPr>
              <w:spacing w:line="268"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Санитарный контроль за соблюдением правил личной гигиены, санитарного</w:t>
            </w:r>
          </w:p>
          <w:p w14:paraId="1410B04E" w14:textId="77777777" w:rsidR="003C7394" w:rsidRPr="00010517" w:rsidRDefault="003C7394" w:rsidP="00E47EFD">
            <w:pPr>
              <w:spacing w:line="270" w:lineRule="atLeas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режима, за состоянием здоровья сотрудников. Заболевание, препятствующие допуску к работе.</w:t>
            </w:r>
          </w:p>
        </w:tc>
        <w:tc>
          <w:tcPr>
            <w:tcW w:w="1984" w:type="dxa"/>
            <w:tcBorders>
              <w:top w:val="single" w:sz="4" w:space="0" w:color="000000"/>
              <w:left w:val="single" w:sz="4" w:space="0" w:color="000000"/>
              <w:bottom w:val="single" w:sz="4" w:space="0" w:color="000000"/>
              <w:right w:val="single" w:sz="4" w:space="0" w:color="000000"/>
            </w:tcBorders>
          </w:tcPr>
          <w:p w14:paraId="5F486D96" w14:textId="77777777" w:rsidR="003C7394" w:rsidRPr="00010517" w:rsidRDefault="003C7394" w:rsidP="00E47EFD">
            <w:pPr>
              <w:rPr>
                <w:rFonts w:ascii="Times New Roman" w:eastAsia="Times New Roman" w:hAnsi="Times New Roman" w:cs="Times New Roman"/>
                <w:sz w:val="24"/>
                <w:lang w:val="ru-RU" w:eastAsia="en-US"/>
              </w:rPr>
            </w:pPr>
          </w:p>
        </w:tc>
        <w:tc>
          <w:tcPr>
            <w:tcW w:w="2056" w:type="dxa"/>
            <w:vMerge/>
            <w:tcBorders>
              <w:left w:val="single" w:sz="4" w:space="0" w:color="000000"/>
              <w:right w:val="single" w:sz="4" w:space="0" w:color="000000"/>
            </w:tcBorders>
          </w:tcPr>
          <w:p w14:paraId="78A0F7BE" w14:textId="77777777" w:rsidR="003C7394" w:rsidRPr="00010517" w:rsidRDefault="003C7394" w:rsidP="003C7394">
            <w:pPr>
              <w:jc w:val="center"/>
              <w:rPr>
                <w:rFonts w:ascii="Times New Roman" w:eastAsia="Times New Roman" w:hAnsi="Times New Roman" w:cs="Times New Roman"/>
                <w:sz w:val="24"/>
                <w:lang w:val="ru-RU" w:eastAsia="en-US"/>
              </w:rPr>
            </w:pPr>
          </w:p>
        </w:tc>
      </w:tr>
      <w:tr w:rsidR="003C7394" w:rsidRPr="00010517" w14:paraId="186D7263" w14:textId="77777777" w:rsidTr="003C7394">
        <w:trPr>
          <w:trHeight w:val="321"/>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770D247C" w14:textId="77777777" w:rsidR="003C7394" w:rsidRPr="00010517" w:rsidRDefault="003C7394" w:rsidP="00E47EFD">
            <w:pPr>
              <w:rPr>
                <w:rFonts w:ascii="Times New Roman" w:eastAsia="Times New Roman" w:hAnsi="Times New Roman" w:cs="Times New Roman"/>
                <w:sz w:val="24"/>
                <w:lang w:val="ru-RU" w:eastAsia="en-US"/>
              </w:rPr>
            </w:pP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4E3DB251" w14:textId="66E8859D" w:rsidR="003C7394" w:rsidRPr="005D2A5F" w:rsidRDefault="003C7394" w:rsidP="00E47EFD">
            <w:pPr>
              <w:spacing w:line="301" w:lineRule="exact"/>
              <w:ind w:left="107"/>
              <w:rPr>
                <w:rFonts w:ascii="Times New Roman" w:eastAsia="Times New Roman" w:hAnsi="Times New Roman" w:cs="Times New Roman"/>
                <w:b/>
                <w:sz w:val="24"/>
                <w:lang w:val="ru-RU" w:eastAsia="en-US"/>
              </w:rPr>
            </w:pPr>
            <w:r w:rsidRPr="005D2A5F">
              <w:rPr>
                <w:rFonts w:ascii="Times New Roman" w:eastAsia="Times New Roman" w:hAnsi="Times New Roman" w:cs="Times New Roman"/>
                <w:b/>
                <w:sz w:val="24"/>
                <w:lang w:val="ru-RU" w:eastAsia="en-US"/>
              </w:rPr>
              <w:t>В том числе практических и лабораторных занятий</w:t>
            </w:r>
          </w:p>
        </w:tc>
        <w:tc>
          <w:tcPr>
            <w:tcW w:w="1984" w:type="dxa"/>
            <w:tcBorders>
              <w:top w:val="single" w:sz="4" w:space="0" w:color="000000"/>
              <w:left w:val="single" w:sz="4" w:space="0" w:color="000000"/>
              <w:bottom w:val="single" w:sz="4" w:space="0" w:color="000000"/>
              <w:right w:val="single" w:sz="4" w:space="0" w:color="000000"/>
            </w:tcBorders>
          </w:tcPr>
          <w:p w14:paraId="2FEE9E46" w14:textId="77777777" w:rsidR="003C7394" w:rsidRPr="00010517" w:rsidRDefault="003C7394" w:rsidP="00E47EFD">
            <w:pPr>
              <w:rPr>
                <w:rFonts w:ascii="Times New Roman" w:eastAsia="Times New Roman" w:hAnsi="Times New Roman" w:cs="Times New Roman"/>
                <w:sz w:val="24"/>
                <w:lang w:val="ru-RU" w:eastAsia="en-US"/>
              </w:rPr>
            </w:pPr>
          </w:p>
        </w:tc>
        <w:tc>
          <w:tcPr>
            <w:tcW w:w="2056" w:type="dxa"/>
            <w:vMerge/>
            <w:tcBorders>
              <w:left w:val="single" w:sz="4" w:space="0" w:color="000000"/>
              <w:right w:val="single" w:sz="4" w:space="0" w:color="000000"/>
            </w:tcBorders>
            <w:shd w:val="clear" w:color="auto" w:fill="auto"/>
          </w:tcPr>
          <w:p w14:paraId="703ABCE4" w14:textId="77777777" w:rsidR="003C7394" w:rsidRPr="00010517" w:rsidRDefault="003C7394" w:rsidP="003C7394">
            <w:pPr>
              <w:jc w:val="center"/>
              <w:rPr>
                <w:rFonts w:ascii="Times New Roman" w:eastAsia="Times New Roman" w:hAnsi="Times New Roman" w:cs="Times New Roman"/>
                <w:sz w:val="24"/>
                <w:lang w:val="ru-RU" w:eastAsia="en-US"/>
              </w:rPr>
            </w:pPr>
          </w:p>
        </w:tc>
      </w:tr>
      <w:tr w:rsidR="003C7394" w:rsidRPr="00010517" w14:paraId="187C1BC5" w14:textId="77777777" w:rsidTr="003C7394">
        <w:trPr>
          <w:trHeight w:val="551"/>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39CA07AC" w14:textId="77777777" w:rsidR="003C7394" w:rsidRPr="00010517" w:rsidRDefault="003C7394" w:rsidP="00E47EFD">
            <w:pPr>
              <w:rPr>
                <w:rFonts w:ascii="Times New Roman" w:eastAsia="Times New Roman" w:hAnsi="Times New Roman" w:cs="Times New Roman"/>
                <w:sz w:val="24"/>
                <w:lang w:val="ru-RU"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169524CF" w14:textId="77777777" w:rsidR="003C7394" w:rsidRPr="00010517" w:rsidRDefault="003C7394" w:rsidP="00E47EFD">
            <w:pPr>
              <w:spacing w:line="273" w:lineRule="exact"/>
              <w:ind w:right="61"/>
              <w:jc w:val="center"/>
              <w:rPr>
                <w:rFonts w:ascii="Times New Roman" w:eastAsia="Times New Roman" w:hAnsi="Times New Roman" w:cs="Times New Roman"/>
                <w:b/>
                <w:sz w:val="24"/>
                <w:lang w:eastAsia="en-US"/>
              </w:rPr>
            </w:pPr>
            <w:r w:rsidRPr="00010517">
              <w:rPr>
                <w:rFonts w:ascii="Times New Roman" w:eastAsia="Times New Roman" w:hAnsi="Times New Roman" w:cs="Times New Roman"/>
                <w:b/>
                <w:sz w:val="24"/>
                <w:lang w:eastAsia="en-US"/>
              </w:rPr>
              <w:t>6</w:t>
            </w:r>
          </w:p>
        </w:tc>
        <w:tc>
          <w:tcPr>
            <w:tcW w:w="8193" w:type="dxa"/>
            <w:tcBorders>
              <w:top w:val="single" w:sz="4" w:space="0" w:color="000000"/>
              <w:left w:val="single" w:sz="4" w:space="0" w:color="000000"/>
              <w:bottom w:val="single" w:sz="4" w:space="0" w:color="000000"/>
              <w:right w:val="single" w:sz="4" w:space="0" w:color="000000"/>
            </w:tcBorders>
            <w:hideMark/>
          </w:tcPr>
          <w:p w14:paraId="72B1CC13" w14:textId="77777777" w:rsidR="003C7394" w:rsidRPr="00010517" w:rsidRDefault="003C7394" w:rsidP="00E47EFD">
            <w:pPr>
              <w:spacing w:line="268"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Ознакомление с порядком прохождения медицинского осмотра. Экскурсия в</w:t>
            </w:r>
          </w:p>
          <w:p w14:paraId="29EEDB8E" w14:textId="77777777" w:rsidR="003C7394" w:rsidRPr="00010517" w:rsidRDefault="003C7394" w:rsidP="00E47EFD">
            <w:pPr>
              <w:spacing w:line="264"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Государственный санитарно-эпидемиологический центр.</w:t>
            </w:r>
          </w:p>
        </w:tc>
        <w:tc>
          <w:tcPr>
            <w:tcW w:w="1984" w:type="dxa"/>
            <w:tcBorders>
              <w:top w:val="single" w:sz="4" w:space="0" w:color="000000"/>
              <w:left w:val="single" w:sz="4" w:space="0" w:color="000000"/>
              <w:bottom w:val="single" w:sz="4" w:space="0" w:color="000000"/>
              <w:right w:val="single" w:sz="4" w:space="0" w:color="000000"/>
            </w:tcBorders>
            <w:hideMark/>
          </w:tcPr>
          <w:p w14:paraId="4B69AABB" w14:textId="443026BF" w:rsidR="003C7394" w:rsidRPr="00010517" w:rsidRDefault="003C7394" w:rsidP="00E47EFD">
            <w:pPr>
              <w:spacing w:line="268" w:lineRule="exact"/>
              <w:ind w:left="8"/>
              <w:jc w:val="center"/>
              <w:rPr>
                <w:rFonts w:ascii="Times New Roman" w:eastAsia="Times New Roman" w:hAnsi="Times New Roman" w:cs="Times New Roman"/>
                <w:sz w:val="24"/>
                <w:lang w:val="ru-RU" w:eastAsia="en-US"/>
              </w:rPr>
            </w:pPr>
          </w:p>
        </w:tc>
        <w:tc>
          <w:tcPr>
            <w:tcW w:w="2056" w:type="dxa"/>
            <w:vMerge/>
            <w:tcBorders>
              <w:left w:val="single" w:sz="4" w:space="0" w:color="000000"/>
              <w:right w:val="single" w:sz="4" w:space="0" w:color="000000"/>
            </w:tcBorders>
            <w:shd w:val="clear" w:color="auto" w:fill="auto"/>
            <w:hideMark/>
          </w:tcPr>
          <w:p w14:paraId="2FC7A119" w14:textId="77777777" w:rsidR="003C7394" w:rsidRPr="00010517" w:rsidRDefault="003C7394" w:rsidP="003C7394">
            <w:pPr>
              <w:jc w:val="center"/>
              <w:rPr>
                <w:rFonts w:ascii="Times New Roman" w:eastAsia="Times New Roman" w:hAnsi="Times New Roman" w:cs="Times New Roman"/>
                <w:sz w:val="24"/>
                <w:lang w:val="ru-RU" w:eastAsia="en-US"/>
              </w:rPr>
            </w:pPr>
          </w:p>
        </w:tc>
      </w:tr>
      <w:tr w:rsidR="003C7394" w:rsidRPr="00010517" w14:paraId="782C5D14" w14:textId="77777777" w:rsidTr="003C7394">
        <w:trPr>
          <w:trHeight w:val="275"/>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6C420651" w14:textId="77777777" w:rsidR="003C7394" w:rsidRPr="00010517" w:rsidRDefault="003C7394" w:rsidP="00E47EFD">
            <w:pPr>
              <w:rPr>
                <w:rFonts w:ascii="Times New Roman" w:eastAsia="Times New Roman" w:hAnsi="Times New Roman" w:cs="Times New Roman"/>
                <w:sz w:val="24"/>
                <w:lang w:val="ru-RU" w:eastAsia="en-US"/>
              </w:rPr>
            </w:pP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3BF942A5" w14:textId="1439C93A" w:rsidR="003C7394" w:rsidRPr="00010517" w:rsidRDefault="003C7394" w:rsidP="00E47EFD">
            <w:pPr>
              <w:spacing w:line="256" w:lineRule="exact"/>
              <w:ind w:left="107"/>
              <w:rPr>
                <w:rFonts w:ascii="Times New Roman" w:eastAsia="Times New Roman" w:hAnsi="Times New Roman" w:cs="Times New Roman"/>
                <w:b/>
                <w:sz w:val="24"/>
                <w:lang w:eastAsia="en-US"/>
              </w:rPr>
            </w:pPr>
            <w:proofErr w:type="spellStart"/>
            <w:r w:rsidRPr="00010517">
              <w:rPr>
                <w:rFonts w:ascii="Times New Roman" w:eastAsia="Times New Roman" w:hAnsi="Times New Roman" w:cs="Times New Roman"/>
                <w:b/>
                <w:sz w:val="24"/>
                <w:lang w:eastAsia="en-US"/>
              </w:rPr>
              <w:t>Самостоятельная</w:t>
            </w:r>
            <w:proofErr w:type="spellEnd"/>
            <w:r w:rsidRPr="00010517">
              <w:rPr>
                <w:rFonts w:ascii="Times New Roman" w:eastAsia="Times New Roman" w:hAnsi="Times New Roman" w:cs="Times New Roman"/>
                <w:b/>
                <w:sz w:val="24"/>
                <w:lang w:eastAsia="en-US"/>
              </w:rPr>
              <w:t xml:space="preserve"> </w:t>
            </w:r>
            <w:proofErr w:type="spellStart"/>
            <w:r w:rsidRPr="00010517">
              <w:rPr>
                <w:rFonts w:ascii="Times New Roman" w:eastAsia="Times New Roman" w:hAnsi="Times New Roman" w:cs="Times New Roman"/>
                <w:b/>
                <w:sz w:val="24"/>
                <w:lang w:eastAsia="en-US"/>
              </w:rPr>
              <w:t>работа</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647E7919" w14:textId="77777777" w:rsidR="003C7394" w:rsidRPr="00010517" w:rsidRDefault="003C7394" w:rsidP="00E47EFD">
            <w:pPr>
              <w:rPr>
                <w:rFonts w:ascii="Times New Roman" w:eastAsia="Times New Roman" w:hAnsi="Times New Roman" w:cs="Times New Roman"/>
                <w:sz w:val="20"/>
                <w:lang w:eastAsia="en-US"/>
              </w:rPr>
            </w:pPr>
          </w:p>
        </w:tc>
        <w:tc>
          <w:tcPr>
            <w:tcW w:w="2056" w:type="dxa"/>
            <w:vMerge/>
            <w:tcBorders>
              <w:left w:val="single" w:sz="4" w:space="0" w:color="000000"/>
              <w:bottom w:val="single" w:sz="4" w:space="0" w:color="000000"/>
              <w:right w:val="single" w:sz="4" w:space="0" w:color="000000"/>
            </w:tcBorders>
            <w:shd w:val="clear" w:color="auto" w:fill="auto"/>
            <w:hideMark/>
          </w:tcPr>
          <w:p w14:paraId="62F8A705" w14:textId="77777777" w:rsidR="003C7394" w:rsidRPr="00010517" w:rsidRDefault="003C7394" w:rsidP="003C7394">
            <w:pPr>
              <w:jc w:val="center"/>
              <w:rPr>
                <w:rFonts w:ascii="Times New Roman" w:eastAsia="Times New Roman" w:hAnsi="Times New Roman" w:cs="Times New Roman"/>
                <w:sz w:val="24"/>
                <w:lang w:eastAsia="en-US"/>
              </w:rPr>
            </w:pPr>
          </w:p>
        </w:tc>
      </w:tr>
      <w:tr w:rsidR="005D2A5F" w:rsidRPr="00010517" w14:paraId="42672081" w14:textId="77777777" w:rsidTr="003C7394">
        <w:tc>
          <w:tcPr>
            <w:tcW w:w="2900" w:type="dxa"/>
            <w:vMerge w:val="restart"/>
            <w:tcBorders>
              <w:top w:val="single" w:sz="4" w:space="0" w:color="000000"/>
              <w:left w:val="single" w:sz="4" w:space="0" w:color="000000"/>
              <w:bottom w:val="single" w:sz="4" w:space="0" w:color="000000"/>
              <w:right w:val="single" w:sz="4" w:space="0" w:color="000000"/>
            </w:tcBorders>
            <w:hideMark/>
          </w:tcPr>
          <w:p w14:paraId="1BD0A461" w14:textId="46B8CCFA" w:rsidR="005D2A5F" w:rsidRPr="00010517" w:rsidRDefault="005D2A5F" w:rsidP="00E47EFD">
            <w:pPr>
              <w:spacing w:line="273" w:lineRule="exact"/>
              <w:ind w:left="107"/>
              <w:jc w:val="both"/>
              <w:rPr>
                <w:rFonts w:ascii="Times New Roman" w:eastAsia="Times New Roman" w:hAnsi="Times New Roman" w:cs="Times New Roman"/>
                <w:b/>
                <w:sz w:val="24"/>
                <w:lang w:val="ru-RU" w:eastAsia="en-US"/>
              </w:rPr>
            </w:pPr>
            <w:r w:rsidRPr="00010517">
              <w:rPr>
                <w:rFonts w:ascii="Times New Roman" w:eastAsia="Times New Roman" w:hAnsi="Times New Roman" w:cs="Times New Roman"/>
                <w:b/>
                <w:sz w:val="24"/>
                <w:lang w:val="ru-RU" w:eastAsia="en-US"/>
              </w:rPr>
              <w:t>Тема 3.2</w:t>
            </w:r>
            <w:r w:rsidRPr="00010517">
              <w:rPr>
                <w:rFonts w:ascii="Times New Roman" w:eastAsia="Times New Roman" w:hAnsi="Times New Roman" w:cs="Times New Roman"/>
                <w:sz w:val="24"/>
                <w:lang w:val="ru-RU" w:eastAsia="en-US"/>
              </w:rPr>
              <w:t xml:space="preserve"> Санитарные требования к содержанию предприятий торговли</w:t>
            </w:r>
          </w:p>
          <w:p w14:paraId="2E3ED510" w14:textId="63011FD3" w:rsidR="005D2A5F" w:rsidRPr="00010517" w:rsidRDefault="005D2A5F" w:rsidP="00E47EFD">
            <w:pPr>
              <w:ind w:left="107" w:right="111"/>
              <w:jc w:val="both"/>
              <w:rPr>
                <w:rFonts w:ascii="Times New Roman" w:eastAsia="Times New Roman" w:hAnsi="Times New Roman" w:cs="Times New Roman"/>
                <w:sz w:val="24"/>
                <w:lang w:val="ru-RU" w:eastAsia="en-US"/>
              </w:rPr>
            </w:pP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3B8086A7" w14:textId="5C443C0D" w:rsidR="005D2A5F" w:rsidRPr="00010517" w:rsidRDefault="005D2A5F" w:rsidP="00E47EFD">
            <w:pPr>
              <w:spacing w:line="276" w:lineRule="exact"/>
              <w:ind w:left="107"/>
              <w:rPr>
                <w:rFonts w:ascii="Times New Roman" w:eastAsia="Times New Roman" w:hAnsi="Times New Roman" w:cs="Times New Roman"/>
                <w:b/>
                <w:sz w:val="24"/>
                <w:lang w:eastAsia="en-US"/>
              </w:rPr>
            </w:pPr>
            <w:proofErr w:type="spellStart"/>
            <w:r w:rsidRPr="00010517">
              <w:rPr>
                <w:rFonts w:ascii="Times New Roman" w:eastAsia="Times New Roman" w:hAnsi="Times New Roman" w:cs="Times New Roman"/>
                <w:b/>
                <w:sz w:val="24"/>
                <w:lang w:eastAsia="en-US"/>
              </w:rPr>
              <w:t>Содержание</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4CBA8537" w14:textId="77777777" w:rsidR="005D2A5F" w:rsidRPr="00010517" w:rsidRDefault="005D2A5F" w:rsidP="00E47EFD">
            <w:pPr>
              <w:rPr>
                <w:rFonts w:ascii="Times New Roman" w:eastAsia="Times New Roman" w:hAnsi="Times New Roman" w:cs="Times New Roman"/>
                <w:sz w:val="24"/>
                <w:lang w:eastAsia="en-US"/>
              </w:rPr>
            </w:pPr>
          </w:p>
        </w:tc>
        <w:tc>
          <w:tcPr>
            <w:tcW w:w="2056" w:type="dxa"/>
            <w:tcBorders>
              <w:top w:val="single" w:sz="4" w:space="0" w:color="000000"/>
              <w:left w:val="single" w:sz="4" w:space="0" w:color="000000"/>
              <w:bottom w:val="single" w:sz="4" w:space="0" w:color="000000"/>
              <w:right w:val="single" w:sz="4" w:space="0" w:color="000000"/>
            </w:tcBorders>
            <w:shd w:val="clear" w:color="auto" w:fill="auto"/>
            <w:hideMark/>
          </w:tcPr>
          <w:p w14:paraId="2A9572F0" w14:textId="77777777" w:rsidR="005D2A5F" w:rsidRPr="00010517" w:rsidRDefault="005D2A5F" w:rsidP="003C7394">
            <w:pPr>
              <w:jc w:val="center"/>
              <w:rPr>
                <w:rFonts w:ascii="Times New Roman" w:eastAsia="Times New Roman" w:hAnsi="Times New Roman" w:cs="Times New Roman"/>
                <w:sz w:val="24"/>
                <w:lang w:eastAsia="en-US"/>
              </w:rPr>
            </w:pPr>
          </w:p>
        </w:tc>
      </w:tr>
      <w:tr w:rsidR="003C7394" w:rsidRPr="00010517" w14:paraId="243FD247" w14:textId="77777777" w:rsidTr="003C7394">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0956BB00" w14:textId="77777777" w:rsidR="003C7394" w:rsidRPr="00010517" w:rsidRDefault="003C7394" w:rsidP="00E47EFD">
            <w:pPr>
              <w:rPr>
                <w:rFonts w:ascii="Times New Roman" w:eastAsia="Times New Roman" w:hAnsi="Times New Roman" w:cs="Times New Roman"/>
                <w:sz w:val="24"/>
                <w:lang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5F50A313" w14:textId="77777777" w:rsidR="003C7394" w:rsidRPr="00010517" w:rsidRDefault="003C7394" w:rsidP="00E47EFD">
            <w:pPr>
              <w:spacing w:line="268" w:lineRule="exact"/>
              <w:ind w:right="61"/>
              <w:jc w:val="center"/>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7</w:t>
            </w:r>
          </w:p>
        </w:tc>
        <w:tc>
          <w:tcPr>
            <w:tcW w:w="8193" w:type="dxa"/>
            <w:tcBorders>
              <w:top w:val="single" w:sz="4" w:space="0" w:color="000000"/>
              <w:left w:val="single" w:sz="4" w:space="0" w:color="000000"/>
              <w:bottom w:val="single" w:sz="4" w:space="0" w:color="000000"/>
              <w:right w:val="single" w:sz="4" w:space="0" w:color="000000"/>
            </w:tcBorders>
            <w:hideMark/>
          </w:tcPr>
          <w:p w14:paraId="338CF2F5" w14:textId="77777777" w:rsidR="003C7394" w:rsidRPr="00010517" w:rsidRDefault="003C7394" w:rsidP="00E47EFD">
            <w:pPr>
              <w:ind w:left="107" w:right="94" w:firstLine="283"/>
              <w:jc w:val="both"/>
              <w:rPr>
                <w:rFonts w:ascii="Times New Roman" w:eastAsia="Times New Roman" w:hAnsi="Times New Roman" w:cs="Times New Roman"/>
                <w:sz w:val="24"/>
                <w:lang w:val="ru-RU" w:eastAsia="en-US"/>
              </w:rPr>
            </w:pPr>
            <w:r w:rsidRPr="00010517">
              <w:rPr>
                <w:rFonts w:ascii="Times New Roman" w:eastAsia="Times New Roman" w:hAnsi="Times New Roman" w:cs="Times New Roman"/>
                <w:b/>
                <w:sz w:val="24"/>
                <w:lang w:val="ru-RU" w:eastAsia="en-US"/>
              </w:rPr>
              <w:t>Санитарные требования к планировке и отделке помещений</w:t>
            </w:r>
            <w:r w:rsidRPr="00010517">
              <w:rPr>
                <w:rFonts w:ascii="Times New Roman" w:eastAsia="Times New Roman" w:hAnsi="Times New Roman" w:cs="Times New Roman"/>
                <w:sz w:val="24"/>
                <w:lang w:val="ru-RU" w:eastAsia="en-US"/>
              </w:rPr>
              <w:t>. Санитарные требования к содержанию предприятий торговли Санитарные требования к оборудованию, инвентарю и таре Санитарные требования к водоснабжению, канализации, освещению. Ответственность за соблюдение санитарных правил на торговом предприятии.</w:t>
            </w:r>
          </w:p>
          <w:p w14:paraId="6EA0399A" w14:textId="33437320" w:rsidR="003C7394" w:rsidRPr="00010517" w:rsidRDefault="003C7394" w:rsidP="005D2A5F">
            <w:pPr>
              <w:ind w:left="107" w:right="93" w:firstLine="343"/>
              <w:jc w:val="both"/>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 xml:space="preserve">Постановление Главного государственного санитарного врача Российской Федерации от 22 мая 2020 года </w:t>
            </w:r>
            <w:r>
              <w:rPr>
                <w:rFonts w:ascii="Times New Roman" w:eastAsia="Times New Roman" w:hAnsi="Times New Roman" w:cs="Times New Roman"/>
                <w:sz w:val="24"/>
                <w:lang w:val="ru-RU" w:eastAsia="en-US"/>
              </w:rPr>
              <w:t>№ 15 "Об утверждении санитарно-</w:t>
            </w:r>
            <w:r w:rsidRPr="00010517">
              <w:rPr>
                <w:rFonts w:ascii="Times New Roman" w:eastAsia="Times New Roman" w:hAnsi="Times New Roman" w:cs="Times New Roman"/>
                <w:sz w:val="24"/>
                <w:lang w:val="ru-RU" w:eastAsia="en-US"/>
              </w:rPr>
              <w:t>эпидемиологических правил СП 3.1.3597-20 "Профилактика новой коронавирусной</w:t>
            </w:r>
            <w:r>
              <w:rPr>
                <w:rFonts w:ascii="Times New Roman" w:eastAsia="Times New Roman" w:hAnsi="Times New Roman" w:cs="Times New Roman"/>
                <w:sz w:val="24"/>
                <w:lang w:val="ru-RU" w:eastAsia="en-US"/>
              </w:rPr>
              <w:t xml:space="preserve"> </w:t>
            </w:r>
            <w:r w:rsidRPr="00010517">
              <w:rPr>
                <w:rFonts w:ascii="Times New Roman" w:eastAsia="Times New Roman" w:hAnsi="Times New Roman" w:cs="Times New Roman"/>
                <w:sz w:val="24"/>
                <w:lang w:val="ru-RU" w:eastAsia="en-US"/>
              </w:rPr>
              <w:t>инфекции (</w:t>
            </w:r>
            <w:r w:rsidRPr="00010517">
              <w:rPr>
                <w:rFonts w:ascii="Times New Roman" w:eastAsia="Times New Roman" w:hAnsi="Times New Roman" w:cs="Times New Roman"/>
                <w:sz w:val="24"/>
                <w:lang w:eastAsia="en-US"/>
              </w:rPr>
              <w:t>COVID</w:t>
            </w:r>
            <w:r w:rsidRPr="00010517">
              <w:rPr>
                <w:rFonts w:ascii="Times New Roman" w:eastAsia="Times New Roman" w:hAnsi="Times New Roman" w:cs="Times New Roman"/>
                <w:sz w:val="24"/>
                <w:lang w:val="ru-RU" w:eastAsia="en-US"/>
              </w:rPr>
              <w:t xml:space="preserve">-19)" . </w:t>
            </w:r>
          </w:p>
        </w:tc>
        <w:tc>
          <w:tcPr>
            <w:tcW w:w="1984" w:type="dxa"/>
            <w:tcBorders>
              <w:top w:val="single" w:sz="4" w:space="0" w:color="000000"/>
              <w:left w:val="single" w:sz="4" w:space="0" w:color="000000"/>
              <w:bottom w:val="single" w:sz="4" w:space="0" w:color="000000"/>
              <w:right w:val="single" w:sz="4" w:space="0" w:color="000000"/>
            </w:tcBorders>
          </w:tcPr>
          <w:p w14:paraId="717B218D" w14:textId="11F5425D" w:rsidR="003C7394" w:rsidRPr="00010517" w:rsidRDefault="003C7394" w:rsidP="00E47EFD">
            <w:pPr>
              <w:ind w:left="8"/>
              <w:jc w:val="center"/>
              <w:rPr>
                <w:rFonts w:ascii="Times New Roman" w:eastAsia="Times New Roman" w:hAnsi="Times New Roman" w:cs="Times New Roman"/>
                <w:sz w:val="24"/>
                <w:lang w:val="ru-RU" w:eastAsia="en-US"/>
              </w:rPr>
            </w:pPr>
          </w:p>
        </w:tc>
        <w:tc>
          <w:tcPr>
            <w:tcW w:w="2056" w:type="dxa"/>
            <w:vMerge w:val="restart"/>
            <w:tcBorders>
              <w:top w:val="single" w:sz="4" w:space="0" w:color="000000"/>
              <w:left w:val="single" w:sz="4" w:space="0" w:color="000000"/>
              <w:right w:val="single" w:sz="4" w:space="0" w:color="000000"/>
            </w:tcBorders>
            <w:shd w:val="clear" w:color="auto" w:fill="auto"/>
          </w:tcPr>
          <w:p w14:paraId="1BC30913" w14:textId="58033AC4" w:rsidR="003C7394" w:rsidRPr="00010517" w:rsidRDefault="008D23ED" w:rsidP="00B20CB1">
            <w:pPr>
              <w:spacing w:before="120"/>
              <w:ind w:left="7"/>
              <w:jc w:val="center"/>
              <w:rPr>
                <w:rFonts w:ascii="Times New Roman" w:eastAsia="Times New Roman" w:hAnsi="Times New Roman" w:cs="Times New Roman"/>
                <w:sz w:val="24"/>
                <w:lang w:val="ru-RU" w:eastAsia="en-US"/>
              </w:rPr>
            </w:pPr>
            <w:r>
              <w:rPr>
                <w:rFonts w:ascii="Times New Roman" w:eastAsia="Times New Roman" w:hAnsi="Times New Roman" w:cs="Times New Roman"/>
                <w:iCs/>
                <w:sz w:val="24"/>
                <w:lang w:val="ru-RU" w:eastAsia="en-US"/>
              </w:rPr>
              <w:t xml:space="preserve">ОК </w:t>
            </w:r>
            <w:r w:rsidR="00B20CB1">
              <w:rPr>
                <w:rFonts w:ascii="Times New Roman" w:eastAsia="Times New Roman" w:hAnsi="Times New Roman" w:cs="Times New Roman"/>
                <w:iCs/>
                <w:sz w:val="24"/>
                <w:lang w:val="ru-RU" w:eastAsia="en-US"/>
              </w:rPr>
              <w:t>7</w:t>
            </w:r>
          </w:p>
        </w:tc>
      </w:tr>
      <w:tr w:rsidR="003C7394" w:rsidRPr="00010517" w14:paraId="1FED2AAF" w14:textId="77777777" w:rsidTr="003C7394">
        <w:trPr>
          <w:trHeight w:val="321"/>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3F72C65C" w14:textId="77777777" w:rsidR="003C7394" w:rsidRPr="00010517" w:rsidRDefault="003C7394" w:rsidP="00E47EFD">
            <w:pPr>
              <w:rPr>
                <w:rFonts w:ascii="Times New Roman" w:eastAsia="Times New Roman" w:hAnsi="Times New Roman" w:cs="Times New Roman"/>
                <w:sz w:val="24"/>
                <w:lang w:val="ru-RU" w:eastAsia="en-US"/>
              </w:rPr>
            </w:pP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313085B9" w14:textId="1077C3C4" w:rsidR="003C7394" w:rsidRPr="005D2A5F" w:rsidRDefault="003C7394" w:rsidP="00E47EFD">
            <w:pPr>
              <w:spacing w:line="301" w:lineRule="exact"/>
              <w:ind w:left="167"/>
              <w:rPr>
                <w:rFonts w:ascii="Times New Roman" w:eastAsia="Times New Roman" w:hAnsi="Times New Roman" w:cs="Times New Roman"/>
                <w:b/>
                <w:sz w:val="24"/>
                <w:lang w:val="ru-RU" w:eastAsia="en-US"/>
              </w:rPr>
            </w:pPr>
            <w:r w:rsidRPr="005D2A5F">
              <w:rPr>
                <w:rFonts w:ascii="Times New Roman" w:eastAsia="Times New Roman" w:hAnsi="Times New Roman" w:cs="Times New Roman"/>
                <w:b/>
                <w:sz w:val="24"/>
                <w:lang w:val="ru-RU" w:eastAsia="en-US"/>
              </w:rPr>
              <w:t>В том числе практических и лабораторных занятий</w:t>
            </w:r>
          </w:p>
        </w:tc>
        <w:tc>
          <w:tcPr>
            <w:tcW w:w="1984" w:type="dxa"/>
            <w:tcBorders>
              <w:top w:val="single" w:sz="4" w:space="0" w:color="000000"/>
              <w:left w:val="single" w:sz="4" w:space="0" w:color="000000"/>
              <w:bottom w:val="single" w:sz="4" w:space="0" w:color="000000"/>
              <w:right w:val="single" w:sz="4" w:space="0" w:color="000000"/>
            </w:tcBorders>
          </w:tcPr>
          <w:p w14:paraId="2D86DCEE" w14:textId="77777777" w:rsidR="003C7394" w:rsidRPr="00010517" w:rsidRDefault="003C7394" w:rsidP="00E47EFD">
            <w:pPr>
              <w:rPr>
                <w:rFonts w:ascii="Times New Roman" w:eastAsia="Times New Roman" w:hAnsi="Times New Roman" w:cs="Times New Roman"/>
                <w:sz w:val="24"/>
                <w:lang w:val="ru-RU" w:eastAsia="en-US"/>
              </w:rPr>
            </w:pPr>
          </w:p>
        </w:tc>
        <w:tc>
          <w:tcPr>
            <w:tcW w:w="2056" w:type="dxa"/>
            <w:vMerge/>
            <w:tcBorders>
              <w:left w:val="single" w:sz="4" w:space="0" w:color="000000"/>
              <w:right w:val="single" w:sz="4" w:space="0" w:color="000000"/>
            </w:tcBorders>
            <w:shd w:val="clear" w:color="auto" w:fill="auto"/>
          </w:tcPr>
          <w:p w14:paraId="29D65E52" w14:textId="77777777" w:rsidR="003C7394" w:rsidRPr="00010517" w:rsidRDefault="003C7394" w:rsidP="003C7394">
            <w:pPr>
              <w:jc w:val="center"/>
              <w:rPr>
                <w:rFonts w:ascii="Times New Roman" w:eastAsia="Times New Roman" w:hAnsi="Times New Roman" w:cs="Times New Roman"/>
                <w:sz w:val="24"/>
                <w:lang w:val="ru-RU" w:eastAsia="en-US"/>
              </w:rPr>
            </w:pPr>
          </w:p>
        </w:tc>
      </w:tr>
      <w:tr w:rsidR="003C7394" w:rsidRPr="00010517" w14:paraId="3355ED5F" w14:textId="77777777" w:rsidTr="003C7394">
        <w:trPr>
          <w:trHeight w:val="827"/>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688B4C92" w14:textId="77777777" w:rsidR="003C7394" w:rsidRPr="00010517" w:rsidRDefault="003C7394" w:rsidP="00E47EFD">
            <w:pPr>
              <w:rPr>
                <w:rFonts w:ascii="Times New Roman" w:eastAsia="Times New Roman" w:hAnsi="Times New Roman" w:cs="Times New Roman"/>
                <w:sz w:val="24"/>
                <w:lang w:val="ru-RU"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43056471" w14:textId="77777777" w:rsidR="003C7394" w:rsidRPr="00010517" w:rsidRDefault="003C7394" w:rsidP="00E47EFD">
            <w:pPr>
              <w:spacing w:line="268" w:lineRule="exact"/>
              <w:ind w:right="61"/>
              <w:jc w:val="center"/>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7</w:t>
            </w:r>
          </w:p>
        </w:tc>
        <w:tc>
          <w:tcPr>
            <w:tcW w:w="8193" w:type="dxa"/>
            <w:tcBorders>
              <w:top w:val="single" w:sz="4" w:space="0" w:color="000000"/>
              <w:left w:val="single" w:sz="4" w:space="0" w:color="000000"/>
              <w:bottom w:val="single" w:sz="4" w:space="0" w:color="000000"/>
              <w:right w:val="single" w:sz="4" w:space="0" w:color="000000"/>
            </w:tcBorders>
            <w:hideMark/>
          </w:tcPr>
          <w:p w14:paraId="14D1BEBF" w14:textId="104FCF2E" w:rsidR="003C7394" w:rsidRPr="00010517" w:rsidRDefault="003C7394" w:rsidP="003C7394">
            <w:pPr>
              <w:spacing w:line="268"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Анализ соблюдения санитарно-эпидемиологических требований, предъявляемых к</w:t>
            </w:r>
            <w:r>
              <w:rPr>
                <w:rFonts w:ascii="Times New Roman" w:eastAsia="Times New Roman" w:hAnsi="Times New Roman" w:cs="Times New Roman"/>
                <w:sz w:val="24"/>
                <w:lang w:val="ru-RU" w:eastAsia="en-US"/>
              </w:rPr>
              <w:t xml:space="preserve"> </w:t>
            </w:r>
            <w:r w:rsidRPr="00010517">
              <w:rPr>
                <w:rFonts w:ascii="Times New Roman" w:eastAsia="Times New Roman" w:hAnsi="Times New Roman" w:cs="Times New Roman"/>
                <w:sz w:val="24"/>
                <w:lang w:val="ru-RU" w:eastAsia="en-US"/>
              </w:rPr>
              <w:t>организациям торговли (Экскурсия в торговое предприятие), подготовка отчета.</w:t>
            </w:r>
          </w:p>
        </w:tc>
        <w:tc>
          <w:tcPr>
            <w:tcW w:w="1984" w:type="dxa"/>
            <w:tcBorders>
              <w:top w:val="single" w:sz="4" w:space="0" w:color="000000"/>
              <w:left w:val="single" w:sz="4" w:space="0" w:color="000000"/>
              <w:bottom w:val="single" w:sz="4" w:space="0" w:color="000000"/>
              <w:right w:val="single" w:sz="4" w:space="0" w:color="000000"/>
            </w:tcBorders>
          </w:tcPr>
          <w:p w14:paraId="4D8F6AB2" w14:textId="08FFB1CC" w:rsidR="003C7394" w:rsidRPr="00010517" w:rsidRDefault="003C7394" w:rsidP="00E47EFD">
            <w:pPr>
              <w:spacing w:line="268" w:lineRule="exact"/>
              <w:ind w:left="8"/>
              <w:jc w:val="center"/>
              <w:rPr>
                <w:rFonts w:ascii="Times New Roman" w:eastAsia="Times New Roman" w:hAnsi="Times New Roman" w:cs="Times New Roman"/>
                <w:sz w:val="24"/>
                <w:lang w:val="ru-RU" w:eastAsia="en-US"/>
              </w:rPr>
            </w:pPr>
          </w:p>
        </w:tc>
        <w:tc>
          <w:tcPr>
            <w:tcW w:w="2056" w:type="dxa"/>
            <w:vMerge/>
            <w:tcBorders>
              <w:left w:val="single" w:sz="4" w:space="0" w:color="000000"/>
              <w:right w:val="single" w:sz="4" w:space="0" w:color="000000"/>
            </w:tcBorders>
            <w:shd w:val="clear" w:color="auto" w:fill="auto"/>
            <w:hideMark/>
          </w:tcPr>
          <w:p w14:paraId="11FD092E" w14:textId="77777777" w:rsidR="003C7394" w:rsidRPr="00010517" w:rsidRDefault="003C7394" w:rsidP="003C7394">
            <w:pPr>
              <w:jc w:val="center"/>
              <w:rPr>
                <w:rFonts w:ascii="Times New Roman" w:eastAsia="Times New Roman" w:hAnsi="Times New Roman" w:cs="Times New Roman"/>
                <w:sz w:val="24"/>
                <w:lang w:val="ru-RU" w:eastAsia="en-US"/>
              </w:rPr>
            </w:pPr>
          </w:p>
        </w:tc>
      </w:tr>
      <w:tr w:rsidR="003C7394" w:rsidRPr="00010517" w14:paraId="12A38A85" w14:textId="77777777" w:rsidTr="003C7394">
        <w:trPr>
          <w:trHeight w:val="278"/>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0280302E" w14:textId="77777777" w:rsidR="003C7394" w:rsidRPr="00010517" w:rsidRDefault="003C7394" w:rsidP="00E47EFD">
            <w:pPr>
              <w:rPr>
                <w:rFonts w:ascii="Times New Roman" w:eastAsia="Times New Roman" w:hAnsi="Times New Roman" w:cs="Times New Roman"/>
                <w:sz w:val="24"/>
                <w:lang w:val="ru-RU" w:eastAsia="en-US"/>
              </w:rPr>
            </w:pP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0AC4FFF3" w14:textId="2043B461" w:rsidR="003C7394" w:rsidRPr="00010517" w:rsidRDefault="003C7394" w:rsidP="00E47EFD">
            <w:pPr>
              <w:spacing w:line="258" w:lineRule="exact"/>
              <w:ind w:left="107"/>
              <w:rPr>
                <w:rFonts w:ascii="Times New Roman" w:eastAsia="Times New Roman" w:hAnsi="Times New Roman" w:cs="Times New Roman"/>
                <w:b/>
                <w:sz w:val="24"/>
                <w:lang w:eastAsia="en-US"/>
              </w:rPr>
            </w:pPr>
            <w:proofErr w:type="spellStart"/>
            <w:r w:rsidRPr="00010517">
              <w:rPr>
                <w:rFonts w:ascii="Times New Roman" w:eastAsia="Times New Roman" w:hAnsi="Times New Roman" w:cs="Times New Roman"/>
                <w:b/>
                <w:sz w:val="24"/>
                <w:lang w:eastAsia="en-US"/>
              </w:rPr>
              <w:t>Самостоятельная</w:t>
            </w:r>
            <w:proofErr w:type="spellEnd"/>
            <w:r w:rsidRPr="00010517">
              <w:rPr>
                <w:rFonts w:ascii="Times New Roman" w:eastAsia="Times New Roman" w:hAnsi="Times New Roman" w:cs="Times New Roman"/>
                <w:b/>
                <w:sz w:val="24"/>
                <w:lang w:eastAsia="en-US"/>
              </w:rPr>
              <w:t xml:space="preserve"> </w:t>
            </w:r>
            <w:proofErr w:type="spellStart"/>
            <w:r w:rsidRPr="00010517">
              <w:rPr>
                <w:rFonts w:ascii="Times New Roman" w:eastAsia="Times New Roman" w:hAnsi="Times New Roman" w:cs="Times New Roman"/>
                <w:b/>
                <w:sz w:val="24"/>
                <w:lang w:eastAsia="en-US"/>
              </w:rPr>
              <w:t>работа</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429BB956" w14:textId="77777777" w:rsidR="003C7394" w:rsidRPr="00010517" w:rsidRDefault="003C7394" w:rsidP="00E47EFD">
            <w:pPr>
              <w:rPr>
                <w:rFonts w:ascii="Times New Roman" w:eastAsia="Times New Roman" w:hAnsi="Times New Roman" w:cs="Times New Roman"/>
                <w:sz w:val="20"/>
                <w:lang w:eastAsia="en-US"/>
              </w:rPr>
            </w:pPr>
          </w:p>
        </w:tc>
        <w:tc>
          <w:tcPr>
            <w:tcW w:w="2056" w:type="dxa"/>
            <w:vMerge/>
            <w:tcBorders>
              <w:left w:val="single" w:sz="4" w:space="0" w:color="000000"/>
              <w:right w:val="single" w:sz="4" w:space="0" w:color="000000"/>
            </w:tcBorders>
            <w:shd w:val="clear" w:color="auto" w:fill="auto"/>
            <w:hideMark/>
          </w:tcPr>
          <w:p w14:paraId="6B220194" w14:textId="77777777" w:rsidR="003C7394" w:rsidRPr="00010517" w:rsidRDefault="003C7394" w:rsidP="003C7394">
            <w:pPr>
              <w:jc w:val="center"/>
              <w:rPr>
                <w:rFonts w:ascii="Times New Roman" w:eastAsia="Times New Roman" w:hAnsi="Times New Roman" w:cs="Times New Roman"/>
                <w:sz w:val="24"/>
                <w:lang w:eastAsia="en-US"/>
              </w:rPr>
            </w:pPr>
          </w:p>
        </w:tc>
      </w:tr>
      <w:tr w:rsidR="003C7394" w:rsidRPr="00010517" w14:paraId="2280A24C" w14:textId="77777777" w:rsidTr="003C7394">
        <w:trPr>
          <w:trHeight w:val="551"/>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2705DE9E" w14:textId="77777777" w:rsidR="003C7394" w:rsidRPr="00010517" w:rsidRDefault="003C7394" w:rsidP="00E47EFD">
            <w:pPr>
              <w:rPr>
                <w:rFonts w:ascii="Times New Roman" w:eastAsia="Times New Roman" w:hAnsi="Times New Roman" w:cs="Times New Roman"/>
                <w:sz w:val="24"/>
                <w:lang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273A261F" w14:textId="77777777" w:rsidR="003C7394" w:rsidRPr="00010517" w:rsidRDefault="003C7394" w:rsidP="00E47EFD">
            <w:pPr>
              <w:spacing w:line="268" w:lineRule="exact"/>
              <w:ind w:right="61"/>
              <w:jc w:val="center"/>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6</w:t>
            </w:r>
          </w:p>
        </w:tc>
        <w:tc>
          <w:tcPr>
            <w:tcW w:w="8193" w:type="dxa"/>
            <w:tcBorders>
              <w:top w:val="single" w:sz="4" w:space="0" w:color="000000"/>
              <w:left w:val="single" w:sz="4" w:space="0" w:color="000000"/>
              <w:bottom w:val="single" w:sz="4" w:space="0" w:color="000000"/>
              <w:right w:val="single" w:sz="4" w:space="0" w:color="000000"/>
            </w:tcBorders>
            <w:hideMark/>
          </w:tcPr>
          <w:p w14:paraId="7CD53B1D" w14:textId="77777777" w:rsidR="003C7394" w:rsidRPr="00010517" w:rsidRDefault="003C7394" w:rsidP="00E47EFD">
            <w:pPr>
              <w:spacing w:line="268"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Анализ соответствия планировки, размещения и выкладки товаров требуемым</w:t>
            </w:r>
          </w:p>
          <w:p w14:paraId="1B49CF28" w14:textId="77777777" w:rsidR="003C7394" w:rsidRPr="00010517" w:rsidRDefault="003C7394" w:rsidP="00E47EFD">
            <w:pPr>
              <w:spacing w:line="264"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санитарным нормам (Экскурсия в магазин), подготовка отчета.</w:t>
            </w:r>
          </w:p>
        </w:tc>
        <w:tc>
          <w:tcPr>
            <w:tcW w:w="1984" w:type="dxa"/>
            <w:tcBorders>
              <w:top w:val="single" w:sz="4" w:space="0" w:color="000000"/>
              <w:left w:val="single" w:sz="4" w:space="0" w:color="000000"/>
              <w:bottom w:val="single" w:sz="4" w:space="0" w:color="000000"/>
              <w:right w:val="single" w:sz="4" w:space="0" w:color="000000"/>
            </w:tcBorders>
          </w:tcPr>
          <w:p w14:paraId="799D02AD" w14:textId="54548193" w:rsidR="003C7394" w:rsidRPr="00010517" w:rsidRDefault="003C7394" w:rsidP="00E47EFD">
            <w:pPr>
              <w:spacing w:line="268" w:lineRule="exact"/>
              <w:ind w:left="8"/>
              <w:jc w:val="center"/>
              <w:rPr>
                <w:rFonts w:ascii="Times New Roman" w:eastAsia="Times New Roman" w:hAnsi="Times New Roman" w:cs="Times New Roman"/>
                <w:sz w:val="24"/>
                <w:lang w:val="ru-RU" w:eastAsia="en-US"/>
              </w:rPr>
            </w:pPr>
          </w:p>
        </w:tc>
        <w:tc>
          <w:tcPr>
            <w:tcW w:w="2056" w:type="dxa"/>
            <w:vMerge/>
            <w:tcBorders>
              <w:left w:val="single" w:sz="4" w:space="0" w:color="000000"/>
              <w:right w:val="single" w:sz="4" w:space="0" w:color="000000"/>
            </w:tcBorders>
            <w:shd w:val="clear" w:color="auto" w:fill="auto"/>
            <w:hideMark/>
          </w:tcPr>
          <w:p w14:paraId="177C9C30" w14:textId="77777777" w:rsidR="003C7394" w:rsidRPr="00010517" w:rsidRDefault="003C7394" w:rsidP="003C7394">
            <w:pPr>
              <w:jc w:val="center"/>
              <w:rPr>
                <w:rFonts w:ascii="Times New Roman" w:eastAsia="Times New Roman" w:hAnsi="Times New Roman" w:cs="Times New Roman"/>
                <w:sz w:val="24"/>
                <w:lang w:val="ru-RU" w:eastAsia="en-US"/>
              </w:rPr>
            </w:pPr>
          </w:p>
        </w:tc>
      </w:tr>
      <w:tr w:rsidR="003C7394" w:rsidRPr="00010517" w14:paraId="4C7F72EE" w14:textId="77777777" w:rsidTr="003C7394">
        <w:trPr>
          <w:trHeight w:val="276"/>
        </w:trPr>
        <w:tc>
          <w:tcPr>
            <w:tcW w:w="2900" w:type="dxa"/>
            <w:vMerge/>
            <w:tcBorders>
              <w:top w:val="single" w:sz="4" w:space="0" w:color="000000"/>
              <w:left w:val="single" w:sz="4" w:space="0" w:color="000000"/>
              <w:bottom w:val="single" w:sz="4" w:space="0" w:color="000000"/>
              <w:right w:val="single" w:sz="4" w:space="0" w:color="000000"/>
            </w:tcBorders>
            <w:vAlign w:val="center"/>
            <w:hideMark/>
          </w:tcPr>
          <w:p w14:paraId="3BDF14AD" w14:textId="77777777" w:rsidR="003C7394" w:rsidRPr="00010517" w:rsidRDefault="003C7394" w:rsidP="00E47EFD">
            <w:pPr>
              <w:rPr>
                <w:rFonts w:ascii="Times New Roman" w:eastAsia="Times New Roman" w:hAnsi="Times New Roman" w:cs="Times New Roman"/>
                <w:sz w:val="24"/>
                <w:lang w:val="ru-RU"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78290D3B" w14:textId="77777777" w:rsidR="003C7394" w:rsidRPr="00010517" w:rsidRDefault="003C7394" w:rsidP="00E47EFD">
            <w:pPr>
              <w:spacing w:line="256" w:lineRule="exact"/>
              <w:ind w:right="61"/>
              <w:jc w:val="center"/>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7</w:t>
            </w:r>
          </w:p>
        </w:tc>
        <w:tc>
          <w:tcPr>
            <w:tcW w:w="8193" w:type="dxa"/>
            <w:tcBorders>
              <w:top w:val="single" w:sz="4" w:space="0" w:color="000000"/>
              <w:left w:val="single" w:sz="4" w:space="0" w:color="000000"/>
              <w:bottom w:val="single" w:sz="4" w:space="0" w:color="000000"/>
              <w:right w:val="single" w:sz="4" w:space="0" w:color="000000"/>
            </w:tcBorders>
            <w:hideMark/>
          </w:tcPr>
          <w:p w14:paraId="59ED8F36" w14:textId="77777777" w:rsidR="003C7394" w:rsidRPr="00010517" w:rsidRDefault="003C7394" w:rsidP="00E47EFD">
            <w:pPr>
              <w:spacing w:line="256" w:lineRule="exact"/>
              <w:ind w:left="107"/>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val="ru-RU" w:eastAsia="en-US"/>
              </w:rPr>
              <w:t xml:space="preserve">Вредные производственные факторы и меры защиты. </w:t>
            </w:r>
            <w:proofErr w:type="spellStart"/>
            <w:r w:rsidRPr="00010517">
              <w:rPr>
                <w:rFonts w:ascii="Times New Roman" w:eastAsia="Times New Roman" w:hAnsi="Times New Roman" w:cs="Times New Roman"/>
                <w:sz w:val="24"/>
                <w:lang w:eastAsia="en-US"/>
              </w:rPr>
              <w:t>Подготовка</w:t>
            </w:r>
            <w:proofErr w:type="spellEnd"/>
            <w:r w:rsidRPr="00010517">
              <w:rPr>
                <w:rFonts w:ascii="Times New Roman" w:eastAsia="Times New Roman" w:hAnsi="Times New Roman" w:cs="Times New Roman"/>
                <w:sz w:val="24"/>
                <w:lang w:eastAsia="en-US"/>
              </w:rPr>
              <w:t xml:space="preserve"> </w:t>
            </w:r>
            <w:proofErr w:type="spellStart"/>
            <w:r w:rsidRPr="00010517">
              <w:rPr>
                <w:rFonts w:ascii="Times New Roman" w:eastAsia="Times New Roman" w:hAnsi="Times New Roman" w:cs="Times New Roman"/>
                <w:sz w:val="24"/>
                <w:lang w:eastAsia="en-US"/>
              </w:rPr>
              <w:t>сообщения</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099BF159" w14:textId="48FBD385" w:rsidR="003C7394" w:rsidRPr="00010517" w:rsidRDefault="003C7394" w:rsidP="00E47EFD">
            <w:pPr>
              <w:spacing w:line="256" w:lineRule="exact"/>
              <w:ind w:left="8"/>
              <w:jc w:val="center"/>
              <w:rPr>
                <w:rFonts w:ascii="Times New Roman" w:eastAsia="Times New Roman" w:hAnsi="Times New Roman" w:cs="Times New Roman"/>
                <w:sz w:val="24"/>
                <w:lang w:eastAsia="en-US"/>
              </w:rPr>
            </w:pPr>
          </w:p>
        </w:tc>
        <w:tc>
          <w:tcPr>
            <w:tcW w:w="2056" w:type="dxa"/>
            <w:vMerge/>
            <w:tcBorders>
              <w:left w:val="single" w:sz="4" w:space="0" w:color="000000"/>
              <w:right w:val="single" w:sz="4" w:space="0" w:color="000000"/>
            </w:tcBorders>
            <w:shd w:val="clear" w:color="auto" w:fill="auto"/>
            <w:hideMark/>
          </w:tcPr>
          <w:p w14:paraId="3E8697EF" w14:textId="77777777" w:rsidR="003C7394" w:rsidRPr="00010517" w:rsidRDefault="003C7394" w:rsidP="003C7394">
            <w:pPr>
              <w:jc w:val="center"/>
              <w:rPr>
                <w:rFonts w:ascii="Times New Roman" w:eastAsia="Times New Roman" w:hAnsi="Times New Roman" w:cs="Times New Roman"/>
                <w:sz w:val="24"/>
                <w:lang w:eastAsia="en-US"/>
              </w:rPr>
            </w:pPr>
          </w:p>
        </w:tc>
      </w:tr>
      <w:tr w:rsidR="003C7394" w:rsidRPr="00010517" w14:paraId="3C56BB93" w14:textId="77777777" w:rsidTr="003C7394">
        <w:trPr>
          <w:trHeight w:val="237"/>
        </w:trPr>
        <w:tc>
          <w:tcPr>
            <w:tcW w:w="11501" w:type="dxa"/>
            <w:gridSpan w:val="3"/>
            <w:tcBorders>
              <w:top w:val="single" w:sz="4" w:space="0" w:color="000000"/>
              <w:left w:val="single" w:sz="4" w:space="0" w:color="000000"/>
              <w:bottom w:val="single" w:sz="4" w:space="0" w:color="000000"/>
              <w:right w:val="single" w:sz="4" w:space="0" w:color="000000"/>
            </w:tcBorders>
            <w:hideMark/>
          </w:tcPr>
          <w:p w14:paraId="6465823C" w14:textId="6ED9C568" w:rsidR="003C7394" w:rsidRPr="00010517" w:rsidRDefault="003C7394" w:rsidP="003C7394">
            <w:pPr>
              <w:spacing w:line="270" w:lineRule="exact"/>
              <w:ind w:left="107"/>
              <w:rPr>
                <w:rFonts w:ascii="Times New Roman" w:eastAsia="Times New Roman" w:hAnsi="Times New Roman" w:cs="Times New Roman"/>
                <w:sz w:val="24"/>
                <w:lang w:eastAsia="en-US"/>
              </w:rPr>
            </w:pPr>
            <w:proofErr w:type="spellStart"/>
            <w:r w:rsidRPr="00010517">
              <w:rPr>
                <w:rFonts w:ascii="Times New Roman" w:eastAsia="Times New Roman" w:hAnsi="Times New Roman" w:cs="Times New Roman"/>
                <w:b/>
                <w:sz w:val="24"/>
                <w:lang w:eastAsia="en-US"/>
              </w:rPr>
              <w:t>Раздел</w:t>
            </w:r>
            <w:proofErr w:type="spellEnd"/>
            <w:r w:rsidRPr="00010517">
              <w:rPr>
                <w:rFonts w:ascii="Times New Roman" w:eastAsia="Times New Roman" w:hAnsi="Times New Roman" w:cs="Times New Roman"/>
                <w:b/>
                <w:sz w:val="24"/>
                <w:lang w:eastAsia="en-US"/>
              </w:rPr>
              <w:t xml:space="preserve"> 4.</w:t>
            </w:r>
            <w:r>
              <w:rPr>
                <w:rFonts w:ascii="Times New Roman" w:eastAsia="Times New Roman" w:hAnsi="Times New Roman" w:cs="Times New Roman"/>
                <w:b/>
                <w:sz w:val="24"/>
                <w:lang w:val="ru-RU" w:eastAsia="en-US"/>
              </w:rPr>
              <w:t xml:space="preserve"> </w:t>
            </w:r>
            <w:proofErr w:type="spellStart"/>
            <w:r w:rsidRPr="00010517">
              <w:rPr>
                <w:rFonts w:ascii="Times New Roman" w:eastAsia="Times New Roman" w:hAnsi="Times New Roman" w:cs="Times New Roman"/>
                <w:sz w:val="24"/>
                <w:lang w:eastAsia="en-US"/>
              </w:rPr>
              <w:t>Дезинфекция</w:t>
            </w:r>
            <w:proofErr w:type="spellEnd"/>
            <w:r w:rsidRPr="00010517">
              <w:rPr>
                <w:rFonts w:ascii="Times New Roman" w:eastAsia="Times New Roman" w:hAnsi="Times New Roman" w:cs="Times New Roman"/>
                <w:sz w:val="24"/>
                <w:lang w:eastAsia="en-US"/>
              </w:rPr>
              <w:t>,</w:t>
            </w:r>
            <w:r>
              <w:rPr>
                <w:rFonts w:ascii="Times New Roman" w:eastAsia="Times New Roman" w:hAnsi="Times New Roman" w:cs="Times New Roman"/>
                <w:sz w:val="24"/>
                <w:lang w:val="ru-RU" w:eastAsia="en-US"/>
              </w:rPr>
              <w:t xml:space="preserve"> </w:t>
            </w:r>
            <w:proofErr w:type="spellStart"/>
            <w:r w:rsidRPr="00010517">
              <w:rPr>
                <w:rFonts w:ascii="Times New Roman" w:eastAsia="Times New Roman" w:hAnsi="Times New Roman" w:cs="Times New Roman"/>
                <w:sz w:val="24"/>
                <w:lang w:eastAsia="en-US"/>
              </w:rPr>
              <w:t>дезинсекция</w:t>
            </w:r>
            <w:proofErr w:type="spellEnd"/>
            <w:r w:rsidRPr="00010517">
              <w:rPr>
                <w:rFonts w:ascii="Times New Roman" w:eastAsia="Times New Roman" w:hAnsi="Times New Roman" w:cs="Times New Roman"/>
                <w:sz w:val="24"/>
                <w:lang w:eastAsia="en-US"/>
              </w:rPr>
              <w:t xml:space="preserve">, </w:t>
            </w:r>
            <w:proofErr w:type="spellStart"/>
            <w:r w:rsidRPr="00010517">
              <w:rPr>
                <w:rFonts w:ascii="Times New Roman" w:eastAsia="Times New Roman" w:hAnsi="Times New Roman" w:cs="Times New Roman"/>
                <w:sz w:val="24"/>
                <w:lang w:eastAsia="en-US"/>
              </w:rPr>
              <w:t>дератизация</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254234C7" w14:textId="77777777" w:rsidR="003C7394" w:rsidRPr="00010517" w:rsidRDefault="003C7394" w:rsidP="00E47EFD">
            <w:pPr>
              <w:rPr>
                <w:rFonts w:ascii="Times New Roman" w:eastAsia="Times New Roman" w:hAnsi="Times New Roman" w:cs="Times New Roman"/>
                <w:sz w:val="24"/>
                <w:lang w:eastAsia="en-US"/>
              </w:rPr>
            </w:pPr>
          </w:p>
        </w:tc>
        <w:tc>
          <w:tcPr>
            <w:tcW w:w="2056" w:type="dxa"/>
            <w:vMerge/>
            <w:tcBorders>
              <w:left w:val="single" w:sz="4" w:space="0" w:color="000000"/>
              <w:bottom w:val="single" w:sz="4" w:space="0" w:color="000000"/>
              <w:right w:val="single" w:sz="4" w:space="0" w:color="000000"/>
            </w:tcBorders>
            <w:shd w:val="clear" w:color="auto" w:fill="auto"/>
            <w:hideMark/>
          </w:tcPr>
          <w:p w14:paraId="77EF8F3B" w14:textId="77777777" w:rsidR="003C7394" w:rsidRPr="00010517" w:rsidRDefault="003C7394" w:rsidP="003C7394">
            <w:pPr>
              <w:jc w:val="center"/>
              <w:rPr>
                <w:rFonts w:ascii="Times New Roman" w:eastAsia="Times New Roman" w:hAnsi="Times New Roman" w:cs="Times New Roman"/>
                <w:sz w:val="24"/>
                <w:lang w:eastAsia="en-US"/>
              </w:rPr>
            </w:pPr>
          </w:p>
        </w:tc>
      </w:tr>
      <w:tr w:rsidR="003C7394" w:rsidRPr="00010517" w14:paraId="2D21E8EF" w14:textId="77777777" w:rsidTr="003C7394">
        <w:trPr>
          <w:trHeight w:val="275"/>
        </w:trPr>
        <w:tc>
          <w:tcPr>
            <w:tcW w:w="2900" w:type="dxa"/>
            <w:vMerge w:val="restart"/>
            <w:tcBorders>
              <w:top w:val="single" w:sz="4" w:space="0" w:color="000000"/>
              <w:left w:val="single" w:sz="4" w:space="0" w:color="000000"/>
              <w:right w:val="single" w:sz="4" w:space="0" w:color="000000"/>
            </w:tcBorders>
            <w:hideMark/>
          </w:tcPr>
          <w:p w14:paraId="6666DB07" w14:textId="77777777" w:rsidR="003C7394" w:rsidRPr="003C7394" w:rsidRDefault="003C7394" w:rsidP="00E47EFD">
            <w:pPr>
              <w:spacing w:before="1" w:line="274" w:lineRule="exact"/>
              <w:ind w:left="107"/>
              <w:rPr>
                <w:rFonts w:ascii="Times New Roman" w:eastAsia="Times New Roman" w:hAnsi="Times New Roman" w:cs="Times New Roman"/>
                <w:b/>
                <w:sz w:val="24"/>
                <w:szCs w:val="24"/>
                <w:lang w:val="ru-RU" w:eastAsia="en-US"/>
              </w:rPr>
            </w:pPr>
            <w:r w:rsidRPr="003C7394">
              <w:rPr>
                <w:rFonts w:ascii="Times New Roman" w:eastAsia="Times New Roman" w:hAnsi="Times New Roman" w:cs="Times New Roman"/>
                <w:b/>
                <w:sz w:val="24"/>
                <w:szCs w:val="24"/>
                <w:lang w:val="ru-RU" w:eastAsia="en-US"/>
              </w:rPr>
              <w:t>Тема 4.1.</w:t>
            </w:r>
          </w:p>
          <w:p w14:paraId="798E403A" w14:textId="77777777" w:rsidR="003C7394" w:rsidRPr="003C7394" w:rsidRDefault="003C7394" w:rsidP="00E47EFD">
            <w:pPr>
              <w:spacing w:line="276" w:lineRule="exact"/>
              <w:ind w:left="107" w:right="1358"/>
              <w:rPr>
                <w:rFonts w:ascii="Times New Roman" w:eastAsia="Times New Roman" w:hAnsi="Times New Roman" w:cs="Times New Roman"/>
                <w:sz w:val="24"/>
                <w:szCs w:val="24"/>
                <w:lang w:val="ru-RU" w:eastAsia="en-US"/>
              </w:rPr>
            </w:pPr>
            <w:r w:rsidRPr="003C7394">
              <w:rPr>
                <w:rFonts w:ascii="Times New Roman" w:eastAsia="Times New Roman" w:hAnsi="Times New Roman" w:cs="Times New Roman"/>
                <w:sz w:val="24"/>
                <w:szCs w:val="24"/>
                <w:lang w:val="ru-RU" w:eastAsia="en-US"/>
              </w:rPr>
              <w:t>Проведение дезинфекции,</w:t>
            </w:r>
          </w:p>
          <w:p w14:paraId="12ED9993" w14:textId="6142E3EF" w:rsidR="003C7394" w:rsidRPr="003C7394" w:rsidRDefault="003C7394" w:rsidP="00E47EFD">
            <w:pPr>
              <w:ind w:left="107" w:right="298"/>
              <w:rPr>
                <w:rFonts w:ascii="Times New Roman" w:eastAsia="Times New Roman" w:hAnsi="Times New Roman" w:cs="Times New Roman"/>
                <w:sz w:val="24"/>
                <w:szCs w:val="24"/>
                <w:lang w:val="ru-RU" w:eastAsia="en-US"/>
              </w:rPr>
            </w:pPr>
            <w:r w:rsidRPr="003C7394">
              <w:rPr>
                <w:rFonts w:ascii="Times New Roman" w:eastAsia="Times New Roman" w:hAnsi="Times New Roman" w:cs="Times New Roman"/>
                <w:sz w:val="24"/>
                <w:szCs w:val="24"/>
                <w:lang w:val="ru-RU" w:eastAsia="en-US"/>
              </w:rPr>
              <w:t>дезинсекции, дератизации на предприятиях торговли</w:t>
            </w: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402963CF" w14:textId="7BE82ED1" w:rsidR="003C7394" w:rsidRPr="00010517" w:rsidRDefault="003C7394" w:rsidP="00E47EFD">
            <w:pPr>
              <w:spacing w:line="256" w:lineRule="exact"/>
              <w:ind w:left="167"/>
              <w:rPr>
                <w:rFonts w:ascii="Times New Roman" w:eastAsia="Times New Roman" w:hAnsi="Times New Roman" w:cs="Times New Roman"/>
                <w:b/>
                <w:sz w:val="24"/>
                <w:lang w:val="ru-RU" w:eastAsia="en-US"/>
              </w:rPr>
            </w:pPr>
            <w:r>
              <w:rPr>
                <w:rFonts w:ascii="Times New Roman" w:eastAsia="Times New Roman" w:hAnsi="Times New Roman" w:cs="Times New Roman"/>
                <w:b/>
                <w:sz w:val="24"/>
                <w:lang w:val="ru-RU" w:eastAsia="en-US"/>
              </w:rPr>
              <w:t>Содержание</w:t>
            </w:r>
          </w:p>
        </w:tc>
        <w:tc>
          <w:tcPr>
            <w:tcW w:w="1984" w:type="dxa"/>
            <w:tcBorders>
              <w:top w:val="single" w:sz="4" w:space="0" w:color="000000"/>
              <w:left w:val="single" w:sz="4" w:space="0" w:color="000000"/>
              <w:bottom w:val="single" w:sz="4" w:space="0" w:color="000000"/>
              <w:right w:val="single" w:sz="4" w:space="0" w:color="000000"/>
            </w:tcBorders>
          </w:tcPr>
          <w:p w14:paraId="0EE6DA03" w14:textId="77777777" w:rsidR="003C7394" w:rsidRPr="00010517" w:rsidRDefault="003C7394" w:rsidP="00E47EFD">
            <w:pPr>
              <w:rPr>
                <w:rFonts w:ascii="Times New Roman" w:eastAsia="Times New Roman" w:hAnsi="Times New Roman" w:cs="Times New Roman"/>
                <w:sz w:val="20"/>
                <w:lang w:val="ru-RU" w:eastAsia="en-US"/>
              </w:rPr>
            </w:pPr>
          </w:p>
        </w:tc>
        <w:tc>
          <w:tcPr>
            <w:tcW w:w="2056" w:type="dxa"/>
            <w:vMerge w:val="restart"/>
            <w:tcBorders>
              <w:top w:val="single" w:sz="4" w:space="0" w:color="000000"/>
              <w:left w:val="single" w:sz="4" w:space="0" w:color="000000"/>
              <w:right w:val="single" w:sz="4" w:space="0" w:color="000000"/>
            </w:tcBorders>
            <w:shd w:val="clear" w:color="auto" w:fill="auto"/>
          </w:tcPr>
          <w:p w14:paraId="49466873" w14:textId="11E7FF10" w:rsidR="003C7394" w:rsidRPr="00010517" w:rsidRDefault="008D23ED" w:rsidP="00B20CB1">
            <w:pPr>
              <w:spacing w:before="120"/>
              <w:ind w:left="7"/>
              <w:jc w:val="center"/>
              <w:rPr>
                <w:rFonts w:ascii="Times New Roman" w:eastAsia="Times New Roman" w:hAnsi="Times New Roman" w:cs="Times New Roman"/>
                <w:sz w:val="24"/>
                <w:lang w:val="ru-RU" w:eastAsia="en-US"/>
              </w:rPr>
            </w:pPr>
            <w:r>
              <w:rPr>
                <w:rFonts w:ascii="Times New Roman" w:eastAsia="Times New Roman" w:hAnsi="Times New Roman" w:cs="Times New Roman"/>
                <w:iCs/>
                <w:sz w:val="24"/>
                <w:lang w:val="ru-RU" w:eastAsia="en-US"/>
              </w:rPr>
              <w:t xml:space="preserve">ОК </w:t>
            </w:r>
            <w:r w:rsidR="00B20CB1">
              <w:rPr>
                <w:rFonts w:ascii="Times New Roman" w:eastAsia="Times New Roman" w:hAnsi="Times New Roman" w:cs="Times New Roman"/>
                <w:iCs/>
                <w:sz w:val="24"/>
                <w:lang w:val="ru-RU" w:eastAsia="en-US"/>
              </w:rPr>
              <w:t>7</w:t>
            </w:r>
          </w:p>
        </w:tc>
      </w:tr>
      <w:tr w:rsidR="003C7394" w:rsidRPr="00010517" w14:paraId="16C8AD30" w14:textId="77777777" w:rsidTr="006901C8">
        <w:trPr>
          <w:trHeight w:val="275"/>
        </w:trPr>
        <w:tc>
          <w:tcPr>
            <w:tcW w:w="2900" w:type="dxa"/>
            <w:vMerge/>
            <w:tcBorders>
              <w:top w:val="single" w:sz="4" w:space="0" w:color="000000"/>
              <w:left w:val="single" w:sz="4" w:space="0" w:color="000000"/>
              <w:right w:val="single" w:sz="4" w:space="0" w:color="000000"/>
            </w:tcBorders>
          </w:tcPr>
          <w:p w14:paraId="79D59BED" w14:textId="77777777" w:rsidR="003C7394" w:rsidRPr="003C7394" w:rsidRDefault="003C7394" w:rsidP="00E47EFD">
            <w:pPr>
              <w:spacing w:before="1" w:line="274" w:lineRule="exact"/>
              <w:ind w:left="107"/>
              <w:rPr>
                <w:rFonts w:ascii="Times New Roman" w:eastAsia="Times New Roman" w:hAnsi="Times New Roman" w:cs="Times New Roman"/>
                <w:b/>
                <w:sz w:val="24"/>
                <w:szCs w:val="24"/>
                <w:lang w:eastAsia="en-US"/>
              </w:rPr>
            </w:pPr>
          </w:p>
        </w:tc>
        <w:tc>
          <w:tcPr>
            <w:tcW w:w="8601" w:type="dxa"/>
            <w:gridSpan w:val="2"/>
            <w:tcBorders>
              <w:top w:val="single" w:sz="4" w:space="0" w:color="000000"/>
              <w:left w:val="single" w:sz="4" w:space="0" w:color="000000"/>
              <w:bottom w:val="single" w:sz="4" w:space="0" w:color="000000"/>
              <w:right w:val="single" w:sz="4" w:space="0" w:color="000000"/>
            </w:tcBorders>
          </w:tcPr>
          <w:p w14:paraId="12CBD301" w14:textId="21C3911A" w:rsidR="003C7394" w:rsidRPr="003C7394" w:rsidRDefault="003C7394" w:rsidP="00E47EFD">
            <w:pPr>
              <w:spacing w:line="256" w:lineRule="exact"/>
              <w:ind w:left="167"/>
              <w:rPr>
                <w:rFonts w:ascii="Times New Roman" w:eastAsia="Times New Roman" w:hAnsi="Times New Roman" w:cs="Times New Roman"/>
                <w:b/>
                <w:sz w:val="24"/>
                <w:lang w:val="ru-RU" w:eastAsia="en-US"/>
              </w:rPr>
            </w:pPr>
            <w:r w:rsidRPr="00010517">
              <w:rPr>
                <w:rFonts w:ascii="Times New Roman" w:eastAsia="Times New Roman" w:hAnsi="Times New Roman" w:cs="Times New Roman"/>
                <w:b/>
                <w:sz w:val="24"/>
                <w:lang w:val="ru-RU" w:eastAsia="en-US"/>
              </w:rPr>
              <w:t>В том числе практических и лабораторных занятий</w:t>
            </w:r>
          </w:p>
        </w:tc>
        <w:tc>
          <w:tcPr>
            <w:tcW w:w="1984" w:type="dxa"/>
            <w:tcBorders>
              <w:top w:val="single" w:sz="4" w:space="0" w:color="000000"/>
              <w:left w:val="single" w:sz="4" w:space="0" w:color="000000"/>
              <w:bottom w:val="single" w:sz="4" w:space="0" w:color="000000"/>
              <w:right w:val="single" w:sz="4" w:space="0" w:color="000000"/>
            </w:tcBorders>
          </w:tcPr>
          <w:p w14:paraId="306A833D" w14:textId="77777777" w:rsidR="003C7394" w:rsidRPr="003C7394" w:rsidRDefault="003C7394" w:rsidP="00E47EFD">
            <w:pPr>
              <w:rPr>
                <w:rFonts w:ascii="Times New Roman" w:eastAsia="Times New Roman" w:hAnsi="Times New Roman" w:cs="Times New Roman"/>
                <w:sz w:val="20"/>
                <w:lang w:val="ru-RU" w:eastAsia="en-US"/>
              </w:rPr>
            </w:pPr>
          </w:p>
        </w:tc>
        <w:tc>
          <w:tcPr>
            <w:tcW w:w="2056" w:type="dxa"/>
            <w:vMerge/>
            <w:tcBorders>
              <w:left w:val="single" w:sz="4" w:space="0" w:color="000000"/>
              <w:right w:val="single" w:sz="4" w:space="0" w:color="000000"/>
            </w:tcBorders>
            <w:shd w:val="clear" w:color="auto" w:fill="auto"/>
          </w:tcPr>
          <w:p w14:paraId="013985A5" w14:textId="77777777" w:rsidR="003C7394" w:rsidRPr="003C7394" w:rsidRDefault="003C7394" w:rsidP="00E47EFD">
            <w:pPr>
              <w:rPr>
                <w:rFonts w:ascii="Times New Roman" w:eastAsia="Times New Roman" w:hAnsi="Times New Roman" w:cs="Times New Roman"/>
                <w:sz w:val="24"/>
                <w:lang w:val="ru-RU" w:eastAsia="en-US"/>
              </w:rPr>
            </w:pPr>
          </w:p>
        </w:tc>
      </w:tr>
      <w:tr w:rsidR="003C7394" w:rsidRPr="00010517" w14:paraId="645A1CC1" w14:textId="77777777" w:rsidTr="006901C8">
        <w:trPr>
          <w:trHeight w:val="551"/>
        </w:trPr>
        <w:tc>
          <w:tcPr>
            <w:tcW w:w="2900" w:type="dxa"/>
            <w:vMerge/>
            <w:tcBorders>
              <w:left w:val="single" w:sz="4" w:space="0" w:color="000000"/>
              <w:right w:val="single" w:sz="4" w:space="0" w:color="000000"/>
            </w:tcBorders>
            <w:vAlign w:val="center"/>
            <w:hideMark/>
          </w:tcPr>
          <w:p w14:paraId="08F1D48C" w14:textId="16D1614B" w:rsidR="003C7394" w:rsidRPr="00010517" w:rsidRDefault="003C7394" w:rsidP="00E47EFD">
            <w:pPr>
              <w:ind w:left="107" w:right="298"/>
              <w:rPr>
                <w:rFonts w:ascii="Times New Roman" w:eastAsia="Times New Roman" w:hAnsi="Times New Roman" w:cs="Times New Roman"/>
                <w:sz w:val="24"/>
                <w:lang w:val="ru-RU"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4073A96B" w14:textId="77777777" w:rsidR="003C7394" w:rsidRPr="00010517" w:rsidRDefault="003C7394" w:rsidP="00E47EFD">
            <w:pPr>
              <w:spacing w:line="268" w:lineRule="exact"/>
              <w:ind w:right="61"/>
              <w:jc w:val="center"/>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8</w:t>
            </w:r>
          </w:p>
        </w:tc>
        <w:tc>
          <w:tcPr>
            <w:tcW w:w="8193" w:type="dxa"/>
            <w:tcBorders>
              <w:top w:val="single" w:sz="4" w:space="0" w:color="000000"/>
              <w:left w:val="single" w:sz="4" w:space="0" w:color="000000"/>
              <w:bottom w:val="single" w:sz="4" w:space="0" w:color="000000"/>
              <w:right w:val="single" w:sz="4" w:space="0" w:color="000000"/>
            </w:tcBorders>
            <w:hideMark/>
          </w:tcPr>
          <w:p w14:paraId="30374E4E" w14:textId="77777777" w:rsidR="003C7394" w:rsidRPr="00010517" w:rsidRDefault="003C7394" w:rsidP="00E47EFD">
            <w:pPr>
              <w:spacing w:line="268"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sz w:val="24"/>
                <w:lang w:val="ru-RU" w:eastAsia="en-US"/>
              </w:rPr>
              <w:t xml:space="preserve">Разработка основных мероприятий для предупреждения </w:t>
            </w:r>
            <w:proofErr w:type="spellStart"/>
            <w:r w:rsidRPr="00010517">
              <w:rPr>
                <w:rFonts w:ascii="Times New Roman" w:eastAsia="Times New Roman" w:hAnsi="Times New Roman" w:cs="Times New Roman"/>
                <w:sz w:val="24"/>
                <w:lang w:val="ru-RU" w:eastAsia="en-US"/>
              </w:rPr>
              <w:t>короновирусной</w:t>
            </w:r>
            <w:proofErr w:type="spellEnd"/>
          </w:p>
          <w:p w14:paraId="54C3D768" w14:textId="77777777" w:rsidR="003C7394" w:rsidRPr="00010517" w:rsidRDefault="003C7394" w:rsidP="00E47EFD">
            <w:pPr>
              <w:spacing w:line="264" w:lineRule="exact"/>
              <w:ind w:left="107"/>
              <w:rPr>
                <w:rFonts w:ascii="Times New Roman" w:eastAsia="Times New Roman" w:hAnsi="Times New Roman" w:cs="Times New Roman"/>
                <w:sz w:val="24"/>
                <w:lang w:eastAsia="en-US"/>
              </w:rPr>
            </w:pPr>
            <w:proofErr w:type="spellStart"/>
            <w:r w:rsidRPr="00010517">
              <w:rPr>
                <w:rFonts w:ascii="Times New Roman" w:eastAsia="Times New Roman" w:hAnsi="Times New Roman" w:cs="Times New Roman"/>
                <w:sz w:val="24"/>
                <w:lang w:eastAsia="en-US"/>
              </w:rPr>
              <w:t>инфекции</w:t>
            </w:r>
            <w:proofErr w:type="spellEnd"/>
            <w:r w:rsidRPr="00010517">
              <w:rPr>
                <w:rFonts w:ascii="Times New Roman" w:eastAsia="Times New Roman" w:hAnsi="Times New Roman" w:cs="Times New Roman"/>
                <w:sz w:val="24"/>
                <w:lang w:eastAsia="en-US"/>
              </w:rPr>
              <w:t>.</w:t>
            </w:r>
          </w:p>
        </w:tc>
        <w:tc>
          <w:tcPr>
            <w:tcW w:w="1984" w:type="dxa"/>
            <w:tcBorders>
              <w:top w:val="single" w:sz="4" w:space="0" w:color="000000"/>
              <w:left w:val="single" w:sz="4" w:space="0" w:color="000000"/>
              <w:bottom w:val="single" w:sz="4" w:space="0" w:color="000000"/>
              <w:right w:val="single" w:sz="4" w:space="0" w:color="000000"/>
            </w:tcBorders>
            <w:hideMark/>
          </w:tcPr>
          <w:p w14:paraId="782B9F26" w14:textId="7FEE7D77" w:rsidR="003C7394" w:rsidRPr="00010517" w:rsidRDefault="003C7394" w:rsidP="00E47EFD">
            <w:pPr>
              <w:spacing w:line="268" w:lineRule="exact"/>
              <w:ind w:left="8"/>
              <w:jc w:val="center"/>
              <w:rPr>
                <w:rFonts w:ascii="Times New Roman" w:eastAsia="Times New Roman" w:hAnsi="Times New Roman" w:cs="Times New Roman"/>
                <w:sz w:val="24"/>
                <w:lang w:eastAsia="en-US"/>
              </w:rPr>
            </w:pPr>
          </w:p>
        </w:tc>
        <w:tc>
          <w:tcPr>
            <w:tcW w:w="2056" w:type="dxa"/>
            <w:vMerge/>
            <w:tcBorders>
              <w:left w:val="single" w:sz="4" w:space="0" w:color="000000"/>
              <w:right w:val="single" w:sz="4" w:space="0" w:color="000000"/>
            </w:tcBorders>
            <w:shd w:val="clear" w:color="auto" w:fill="auto"/>
            <w:vAlign w:val="center"/>
            <w:hideMark/>
          </w:tcPr>
          <w:p w14:paraId="3C856400" w14:textId="77777777" w:rsidR="003C7394" w:rsidRPr="00010517" w:rsidRDefault="003C7394" w:rsidP="00E47EFD">
            <w:pPr>
              <w:rPr>
                <w:rFonts w:ascii="Times New Roman" w:eastAsia="Times New Roman" w:hAnsi="Times New Roman" w:cs="Times New Roman"/>
                <w:sz w:val="24"/>
                <w:lang w:eastAsia="en-US"/>
              </w:rPr>
            </w:pPr>
          </w:p>
        </w:tc>
      </w:tr>
      <w:tr w:rsidR="003C7394" w:rsidRPr="00010517" w14:paraId="47645F3A" w14:textId="77777777" w:rsidTr="006901C8">
        <w:trPr>
          <w:trHeight w:val="275"/>
        </w:trPr>
        <w:tc>
          <w:tcPr>
            <w:tcW w:w="2900" w:type="dxa"/>
            <w:vMerge/>
            <w:tcBorders>
              <w:left w:val="single" w:sz="4" w:space="0" w:color="000000"/>
              <w:right w:val="single" w:sz="4" w:space="0" w:color="000000"/>
            </w:tcBorders>
            <w:hideMark/>
          </w:tcPr>
          <w:p w14:paraId="642CF69C" w14:textId="28722269" w:rsidR="003C7394" w:rsidRPr="00010517" w:rsidRDefault="003C7394" w:rsidP="00E47EFD">
            <w:pPr>
              <w:ind w:left="107" w:right="298"/>
              <w:rPr>
                <w:rFonts w:ascii="Times New Roman" w:eastAsia="Times New Roman" w:hAnsi="Times New Roman" w:cs="Times New Roman"/>
                <w:sz w:val="20"/>
                <w:lang w:val="ru-RU" w:eastAsia="en-US"/>
              </w:rPr>
            </w:pP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2BFDAAA5" w14:textId="1E06C6E0" w:rsidR="003C7394" w:rsidRPr="00010517" w:rsidRDefault="003C7394" w:rsidP="00E47EFD">
            <w:pPr>
              <w:spacing w:line="256" w:lineRule="exact"/>
              <w:ind w:left="107"/>
              <w:rPr>
                <w:rFonts w:ascii="Times New Roman" w:eastAsia="Times New Roman" w:hAnsi="Times New Roman" w:cs="Times New Roman"/>
                <w:b/>
                <w:sz w:val="24"/>
                <w:lang w:eastAsia="en-US"/>
              </w:rPr>
            </w:pPr>
            <w:proofErr w:type="spellStart"/>
            <w:r w:rsidRPr="00010517">
              <w:rPr>
                <w:rFonts w:ascii="Times New Roman" w:eastAsia="Times New Roman" w:hAnsi="Times New Roman" w:cs="Times New Roman"/>
                <w:b/>
                <w:sz w:val="24"/>
                <w:lang w:eastAsia="en-US"/>
              </w:rPr>
              <w:t>Самостоятельная</w:t>
            </w:r>
            <w:proofErr w:type="spellEnd"/>
            <w:r w:rsidRPr="00010517">
              <w:rPr>
                <w:rFonts w:ascii="Times New Roman" w:eastAsia="Times New Roman" w:hAnsi="Times New Roman" w:cs="Times New Roman"/>
                <w:b/>
                <w:sz w:val="24"/>
                <w:lang w:eastAsia="en-US"/>
              </w:rPr>
              <w:t xml:space="preserve"> </w:t>
            </w:r>
            <w:proofErr w:type="spellStart"/>
            <w:r w:rsidRPr="00010517">
              <w:rPr>
                <w:rFonts w:ascii="Times New Roman" w:eastAsia="Times New Roman" w:hAnsi="Times New Roman" w:cs="Times New Roman"/>
                <w:b/>
                <w:sz w:val="24"/>
                <w:lang w:eastAsia="en-US"/>
              </w:rPr>
              <w:t>работа</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3D884BF7" w14:textId="77777777" w:rsidR="003C7394" w:rsidRPr="00010517" w:rsidRDefault="003C7394" w:rsidP="00E47EFD">
            <w:pPr>
              <w:rPr>
                <w:rFonts w:ascii="Times New Roman" w:eastAsia="Times New Roman" w:hAnsi="Times New Roman" w:cs="Times New Roman"/>
                <w:sz w:val="20"/>
                <w:lang w:eastAsia="en-US"/>
              </w:rPr>
            </w:pPr>
          </w:p>
        </w:tc>
        <w:tc>
          <w:tcPr>
            <w:tcW w:w="2056" w:type="dxa"/>
            <w:vMerge/>
            <w:tcBorders>
              <w:left w:val="single" w:sz="4" w:space="0" w:color="000000"/>
              <w:right w:val="single" w:sz="4" w:space="0" w:color="000000"/>
            </w:tcBorders>
            <w:shd w:val="clear" w:color="auto" w:fill="auto"/>
          </w:tcPr>
          <w:p w14:paraId="30D71C45" w14:textId="77777777" w:rsidR="003C7394" w:rsidRPr="00010517" w:rsidRDefault="003C7394" w:rsidP="00E47EFD">
            <w:pPr>
              <w:rPr>
                <w:rFonts w:ascii="Times New Roman" w:eastAsia="Times New Roman" w:hAnsi="Times New Roman" w:cs="Times New Roman"/>
                <w:lang w:eastAsia="en-US"/>
              </w:rPr>
            </w:pPr>
          </w:p>
        </w:tc>
      </w:tr>
      <w:tr w:rsidR="003C7394" w:rsidRPr="00010517" w14:paraId="3D4A28FC" w14:textId="77777777" w:rsidTr="006901C8">
        <w:trPr>
          <w:trHeight w:val="828"/>
        </w:trPr>
        <w:tc>
          <w:tcPr>
            <w:tcW w:w="2900" w:type="dxa"/>
            <w:vMerge/>
            <w:tcBorders>
              <w:left w:val="single" w:sz="4" w:space="0" w:color="000000"/>
              <w:right w:val="single" w:sz="4" w:space="0" w:color="000000"/>
            </w:tcBorders>
            <w:vAlign w:val="center"/>
            <w:hideMark/>
          </w:tcPr>
          <w:p w14:paraId="70A61DF1" w14:textId="77777777" w:rsidR="003C7394" w:rsidRPr="00010517" w:rsidRDefault="003C7394" w:rsidP="00E47EFD">
            <w:pPr>
              <w:rPr>
                <w:rFonts w:ascii="Times New Roman" w:eastAsia="Times New Roman" w:hAnsi="Times New Roman" w:cs="Times New Roman"/>
                <w:sz w:val="20"/>
                <w:lang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2FD799A4" w14:textId="77777777" w:rsidR="003C7394" w:rsidRPr="00010517" w:rsidRDefault="003C7394" w:rsidP="00E47EFD">
            <w:pPr>
              <w:spacing w:line="268" w:lineRule="exact"/>
              <w:ind w:left="107"/>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8</w:t>
            </w:r>
          </w:p>
        </w:tc>
        <w:tc>
          <w:tcPr>
            <w:tcW w:w="8193" w:type="dxa"/>
            <w:tcBorders>
              <w:top w:val="single" w:sz="4" w:space="0" w:color="000000"/>
              <w:left w:val="single" w:sz="4" w:space="0" w:color="000000"/>
              <w:bottom w:val="single" w:sz="4" w:space="0" w:color="000000"/>
              <w:right w:val="single" w:sz="4" w:space="0" w:color="000000"/>
            </w:tcBorders>
            <w:hideMark/>
          </w:tcPr>
          <w:p w14:paraId="691F948A" w14:textId="100794DD" w:rsidR="003C7394" w:rsidRPr="00010517" w:rsidRDefault="003C7394" w:rsidP="003C7394">
            <w:pPr>
              <w:ind w:left="107" w:right="112"/>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val="ru-RU" w:eastAsia="en-US"/>
              </w:rPr>
              <w:t xml:space="preserve">Анализ соблюдения санитарно-эпидемиологических требований, санитарных правил в торговом предприятии в период </w:t>
            </w:r>
            <w:proofErr w:type="spellStart"/>
            <w:r w:rsidRPr="00010517">
              <w:rPr>
                <w:rFonts w:ascii="Times New Roman" w:eastAsia="Times New Roman" w:hAnsi="Times New Roman" w:cs="Times New Roman"/>
                <w:sz w:val="24"/>
                <w:lang w:val="ru-RU" w:eastAsia="en-US"/>
              </w:rPr>
              <w:t>короновирусной</w:t>
            </w:r>
            <w:proofErr w:type="spellEnd"/>
            <w:r w:rsidRPr="00010517">
              <w:rPr>
                <w:rFonts w:ascii="Times New Roman" w:eastAsia="Times New Roman" w:hAnsi="Times New Roman" w:cs="Times New Roman"/>
                <w:sz w:val="24"/>
                <w:lang w:val="ru-RU" w:eastAsia="en-US"/>
              </w:rPr>
              <w:t xml:space="preserve"> инфекции. </w:t>
            </w:r>
            <w:proofErr w:type="spellStart"/>
            <w:r w:rsidRPr="00010517">
              <w:rPr>
                <w:rFonts w:ascii="Times New Roman" w:eastAsia="Times New Roman" w:hAnsi="Times New Roman" w:cs="Times New Roman"/>
                <w:sz w:val="24"/>
                <w:lang w:eastAsia="en-US"/>
              </w:rPr>
              <w:t>Экскурсия</w:t>
            </w:r>
            <w:proofErr w:type="spellEnd"/>
            <w:r w:rsidRPr="00010517">
              <w:rPr>
                <w:rFonts w:ascii="Times New Roman" w:eastAsia="Times New Roman" w:hAnsi="Times New Roman" w:cs="Times New Roman"/>
                <w:sz w:val="24"/>
                <w:lang w:eastAsia="en-US"/>
              </w:rPr>
              <w:t xml:space="preserve"> в</w:t>
            </w:r>
            <w:r>
              <w:rPr>
                <w:rFonts w:ascii="Times New Roman" w:eastAsia="Times New Roman" w:hAnsi="Times New Roman" w:cs="Times New Roman"/>
                <w:sz w:val="24"/>
                <w:lang w:val="ru-RU" w:eastAsia="en-US"/>
              </w:rPr>
              <w:t xml:space="preserve"> </w:t>
            </w:r>
            <w:proofErr w:type="spellStart"/>
            <w:r w:rsidRPr="00010517">
              <w:rPr>
                <w:rFonts w:ascii="Times New Roman" w:eastAsia="Times New Roman" w:hAnsi="Times New Roman" w:cs="Times New Roman"/>
                <w:sz w:val="24"/>
                <w:lang w:eastAsia="en-US"/>
              </w:rPr>
              <w:t>магазин</w:t>
            </w:r>
            <w:proofErr w:type="spellEnd"/>
            <w:r w:rsidRPr="00010517">
              <w:rPr>
                <w:rFonts w:ascii="Times New Roman" w:eastAsia="Times New Roman" w:hAnsi="Times New Roman" w:cs="Times New Roman"/>
                <w:sz w:val="24"/>
                <w:lang w:eastAsia="en-US"/>
              </w:rPr>
              <w:t xml:space="preserve">, </w:t>
            </w:r>
            <w:proofErr w:type="spellStart"/>
            <w:r w:rsidRPr="00010517">
              <w:rPr>
                <w:rFonts w:ascii="Times New Roman" w:eastAsia="Times New Roman" w:hAnsi="Times New Roman" w:cs="Times New Roman"/>
                <w:sz w:val="24"/>
                <w:lang w:eastAsia="en-US"/>
              </w:rPr>
              <w:t>подготовка</w:t>
            </w:r>
            <w:proofErr w:type="spellEnd"/>
            <w:r w:rsidRPr="00010517">
              <w:rPr>
                <w:rFonts w:ascii="Times New Roman" w:eastAsia="Times New Roman" w:hAnsi="Times New Roman" w:cs="Times New Roman"/>
                <w:sz w:val="24"/>
                <w:lang w:eastAsia="en-US"/>
              </w:rPr>
              <w:t xml:space="preserve"> </w:t>
            </w:r>
            <w:proofErr w:type="spellStart"/>
            <w:r w:rsidRPr="00010517">
              <w:rPr>
                <w:rFonts w:ascii="Times New Roman" w:eastAsia="Times New Roman" w:hAnsi="Times New Roman" w:cs="Times New Roman"/>
                <w:sz w:val="24"/>
                <w:lang w:eastAsia="en-US"/>
              </w:rPr>
              <w:t>сообщения</w:t>
            </w:r>
            <w:proofErr w:type="spellEnd"/>
            <w:r w:rsidRPr="00010517">
              <w:rPr>
                <w:rFonts w:ascii="Times New Roman" w:eastAsia="Times New Roman" w:hAnsi="Times New Roman" w:cs="Times New Roman"/>
                <w:sz w:val="24"/>
                <w:lang w:eastAsia="en-US"/>
              </w:rPr>
              <w:t>.</w:t>
            </w:r>
          </w:p>
        </w:tc>
        <w:tc>
          <w:tcPr>
            <w:tcW w:w="1984" w:type="dxa"/>
            <w:tcBorders>
              <w:top w:val="single" w:sz="4" w:space="0" w:color="000000"/>
              <w:left w:val="single" w:sz="4" w:space="0" w:color="000000"/>
              <w:bottom w:val="single" w:sz="4" w:space="0" w:color="000000"/>
              <w:right w:val="single" w:sz="4" w:space="0" w:color="000000"/>
            </w:tcBorders>
          </w:tcPr>
          <w:p w14:paraId="7B927208" w14:textId="02EDB10A" w:rsidR="003C7394" w:rsidRPr="00010517" w:rsidRDefault="003C7394" w:rsidP="00E47EFD">
            <w:pPr>
              <w:spacing w:line="268" w:lineRule="exact"/>
              <w:ind w:right="831"/>
              <w:jc w:val="right"/>
              <w:rPr>
                <w:rFonts w:ascii="Times New Roman" w:eastAsia="Times New Roman" w:hAnsi="Times New Roman" w:cs="Times New Roman"/>
                <w:sz w:val="24"/>
                <w:lang w:eastAsia="en-US"/>
              </w:rPr>
            </w:pPr>
          </w:p>
        </w:tc>
        <w:tc>
          <w:tcPr>
            <w:tcW w:w="2056" w:type="dxa"/>
            <w:vMerge/>
            <w:tcBorders>
              <w:left w:val="single" w:sz="4" w:space="0" w:color="000000"/>
              <w:right w:val="single" w:sz="4" w:space="0" w:color="000000"/>
            </w:tcBorders>
            <w:shd w:val="clear" w:color="auto" w:fill="auto"/>
            <w:vAlign w:val="center"/>
            <w:hideMark/>
          </w:tcPr>
          <w:p w14:paraId="3C2D9F6F" w14:textId="77777777" w:rsidR="003C7394" w:rsidRPr="00010517" w:rsidRDefault="003C7394" w:rsidP="00E47EFD">
            <w:pPr>
              <w:rPr>
                <w:rFonts w:ascii="Times New Roman" w:eastAsia="Times New Roman" w:hAnsi="Times New Roman" w:cs="Times New Roman"/>
                <w:lang w:eastAsia="en-US"/>
              </w:rPr>
            </w:pPr>
          </w:p>
        </w:tc>
      </w:tr>
      <w:tr w:rsidR="003C7394" w:rsidRPr="00010517" w14:paraId="03C9EA96" w14:textId="77777777" w:rsidTr="006901C8">
        <w:trPr>
          <w:trHeight w:val="275"/>
        </w:trPr>
        <w:tc>
          <w:tcPr>
            <w:tcW w:w="2900" w:type="dxa"/>
            <w:vMerge/>
            <w:tcBorders>
              <w:left w:val="single" w:sz="4" w:space="0" w:color="000000"/>
              <w:right w:val="single" w:sz="4" w:space="0" w:color="000000"/>
            </w:tcBorders>
            <w:vAlign w:val="center"/>
            <w:hideMark/>
          </w:tcPr>
          <w:p w14:paraId="61132635" w14:textId="77777777" w:rsidR="003C7394" w:rsidRPr="00010517" w:rsidRDefault="003C7394" w:rsidP="00E47EFD">
            <w:pPr>
              <w:rPr>
                <w:rFonts w:ascii="Times New Roman" w:eastAsia="Times New Roman" w:hAnsi="Times New Roman" w:cs="Times New Roman"/>
                <w:sz w:val="20"/>
                <w:lang w:eastAsia="en-US"/>
              </w:rPr>
            </w:pPr>
          </w:p>
        </w:tc>
        <w:tc>
          <w:tcPr>
            <w:tcW w:w="8601" w:type="dxa"/>
            <w:gridSpan w:val="2"/>
            <w:tcBorders>
              <w:top w:val="single" w:sz="4" w:space="0" w:color="000000"/>
              <w:left w:val="single" w:sz="4" w:space="0" w:color="000000"/>
              <w:bottom w:val="single" w:sz="4" w:space="0" w:color="000000"/>
              <w:right w:val="single" w:sz="4" w:space="0" w:color="000000"/>
            </w:tcBorders>
            <w:hideMark/>
          </w:tcPr>
          <w:p w14:paraId="36ADB737" w14:textId="3B7DD1E3" w:rsidR="003C7394" w:rsidRPr="00010517" w:rsidRDefault="003C7394" w:rsidP="00E47EFD">
            <w:pPr>
              <w:spacing w:line="256" w:lineRule="exact"/>
              <w:ind w:left="107"/>
              <w:rPr>
                <w:rFonts w:ascii="Times New Roman" w:eastAsia="Times New Roman" w:hAnsi="Times New Roman" w:cs="Times New Roman"/>
                <w:b/>
                <w:sz w:val="24"/>
                <w:lang w:eastAsia="en-US"/>
              </w:rPr>
            </w:pPr>
            <w:proofErr w:type="spellStart"/>
            <w:r w:rsidRPr="00010517">
              <w:rPr>
                <w:rFonts w:ascii="Times New Roman" w:eastAsia="Times New Roman" w:hAnsi="Times New Roman" w:cs="Times New Roman"/>
                <w:b/>
                <w:sz w:val="24"/>
                <w:lang w:eastAsia="en-US"/>
              </w:rPr>
              <w:t>Содержание</w:t>
            </w:r>
            <w:proofErr w:type="spellEnd"/>
          </w:p>
        </w:tc>
        <w:tc>
          <w:tcPr>
            <w:tcW w:w="1984" w:type="dxa"/>
            <w:tcBorders>
              <w:top w:val="single" w:sz="4" w:space="0" w:color="000000"/>
              <w:left w:val="single" w:sz="4" w:space="0" w:color="000000"/>
              <w:bottom w:val="single" w:sz="4" w:space="0" w:color="000000"/>
              <w:right w:val="single" w:sz="4" w:space="0" w:color="000000"/>
            </w:tcBorders>
          </w:tcPr>
          <w:p w14:paraId="415A8B67" w14:textId="77777777" w:rsidR="003C7394" w:rsidRPr="00010517" w:rsidRDefault="003C7394" w:rsidP="00E47EFD">
            <w:pPr>
              <w:rPr>
                <w:rFonts w:ascii="Times New Roman" w:eastAsia="Times New Roman" w:hAnsi="Times New Roman" w:cs="Times New Roman"/>
                <w:sz w:val="20"/>
                <w:lang w:eastAsia="en-US"/>
              </w:rPr>
            </w:pPr>
          </w:p>
        </w:tc>
        <w:tc>
          <w:tcPr>
            <w:tcW w:w="2056" w:type="dxa"/>
            <w:vMerge/>
            <w:tcBorders>
              <w:left w:val="single" w:sz="4" w:space="0" w:color="000000"/>
              <w:right w:val="single" w:sz="4" w:space="0" w:color="000000"/>
            </w:tcBorders>
            <w:shd w:val="clear" w:color="auto" w:fill="auto"/>
            <w:vAlign w:val="center"/>
            <w:hideMark/>
          </w:tcPr>
          <w:p w14:paraId="49A2C0C4" w14:textId="77777777" w:rsidR="003C7394" w:rsidRPr="00010517" w:rsidRDefault="003C7394" w:rsidP="00E47EFD">
            <w:pPr>
              <w:rPr>
                <w:rFonts w:ascii="Times New Roman" w:eastAsia="Times New Roman" w:hAnsi="Times New Roman" w:cs="Times New Roman"/>
                <w:lang w:eastAsia="en-US"/>
              </w:rPr>
            </w:pPr>
          </w:p>
        </w:tc>
      </w:tr>
      <w:tr w:rsidR="003C7394" w:rsidRPr="00010517" w14:paraId="0B9775EF" w14:textId="77777777" w:rsidTr="006901C8">
        <w:trPr>
          <w:trHeight w:val="551"/>
        </w:trPr>
        <w:tc>
          <w:tcPr>
            <w:tcW w:w="2900" w:type="dxa"/>
            <w:vMerge/>
            <w:tcBorders>
              <w:left w:val="single" w:sz="4" w:space="0" w:color="000000"/>
              <w:right w:val="single" w:sz="4" w:space="0" w:color="000000"/>
            </w:tcBorders>
            <w:vAlign w:val="center"/>
            <w:hideMark/>
          </w:tcPr>
          <w:p w14:paraId="743925A0" w14:textId="77777777" w:rsidR="003C7394" w:rsidRPr="00010517" w:rsidRDefault="003C7394" w:rsidP="00E47EFD">
            <w:pPr>
              <w:rPr>
                <w:rFonts w:ascii="Times New Roman" w:eastAsia="Times New Roman" w:hAnsi="Times New Roman" w:cs="Times New Roman"/>
                <w:sz w:val="20"/>
                <w:lang w:eastAsia="en-US"/>
              </w:rPr>
            </w:pPr>
          </w:p>
        </w:tc>
        <w:tc>
          <w:tcPr>
            <w:tcW w:w="408" w:type="dxa"/>
            <w:tcBorders>
              <w:top w:val="single" w:sz="4" w:space="0" w:color="000000"/>
              <w:left w:val="single" w:sz="4" w:space="0" w:color="000000"/>
              <w:bottom w:val="single" w:sz="4" w:space="0" w:color="000000"/>
              <w:right w:val="single" w:sz="4" w:space="0" w:color="000000"/>
            </w:tcBorders>
            <w:hideMark/>
          </w:tcPr>
          <w:p w14:paraId="4F65609D" w14:textId="77777777" w:rsidR="003C7394" w:rsidRPr="00010517" w:rsidRDefault="003C7394" w:rsidP="00E47EFD">
            <w:pPr>
              <w:spacing w:line="268" w:lineRule="exact"/>
              <w:ind w:left="107"/>
              <w:rPr>
                <w:rFonts w:ascii="Times New Roman" w:eastAsia="Times New Roman" w:hAnsi="Times New Roman" w:cs="Times New Roman"/>
                <w:sz w:val="24"/>
                <w:lang w:eastAsia="en-US"/>
              </w:rPr>
            </w:pPr>
            <w:r w:rsidRPr="00010517">
              <w:rPr>
                <w:rFonts w:ascii="Times New Roman" w:eastAsia="Times New Roman" w:hAnsi="Times New Roman" w:cs="Times New Roman"/>
                <w:sz w:val="24"/>
                <w:lang w:eastAsia="en-US"/>
              </w:rPr>
              <w:t>8</w:t>
            </w:r>
          </w:p>
        </w:tc>
        <w:tc>
          <w:tcPr>
            <w:tcW w:w="8193" w:type="dxa"/>
            <w:tcBorders>
              <w:top w:val="single" w:sz="4" w:space="0" w:color="000000"/>
              <w:left w:val="single" w:sz="4" w:space="0" w:color="000000"/>
              <w:bottom w:val="single" w:sz="4" w:space="0" w:color="000000"/>
              <w:right w:val="single" w:sz="4" w:space="0" w:color="000000"/>
            </w:tcBorders>
            <w:hideMark/>
          </w:tcPr>
          <w:p w14:paraId="7F3839AD" w14:textId="77777777" w:rsidR="003C7394" w:rsidRPr="00010517" w:rsidRDefault="003C7394" w:rsidP="00E47EFD">
            <w:pPr>
              <w:spacing w:line="268"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b/>
                <w:sz w:val="24"/>
                <w:lang w:val="ru-RU" w:eastAsia="en-US"/>
              </w:rPr>
              <w:t>Понятие дезинсекции</w:t>
            </w:r>
            <w:r w:rsidRPr="00010517">
              <w:rPr>
                <w:rFonts w:ascii="Times New Roman" w:eastAsia="Times New Roman" w:hAnsi="Times New Roman" w:cs="Times New Roman"/>
                <w:sz w:val="24"/>
                <w:lang w:val="ru-RU" w:eastAsia="en-US"/>
              </w:rPr>
              <w:t>. Виды дезинсекции. Порядок проведения</w:t>
            </w:r>
          </w:p>
          <w:p w14:paraId="2B09AF77" w14:textId="77777777" w:rsidR="003C7394" w:rsidRPr="00010517" w:rsidRDefault="003C7394" w:rsidP="00E47EFD">
            <w:pPr>
              <w:spacing w:line="264" w:lineRule="exact"/>
              <w:ind w:left="107"/>
              <w:rPr>
                <w:rFonts w:ascii="Times New Roman" w:eastAsia="Times New Roman" w:hAnsi="Times New Roman" w:cs="Times New Roman"/>
                <w:sz w:val="24"/>
                <w:lang w:val="ru-RU" w:eastAsia="en-US"/>
              </w:rPr>
            </w:pPr>
            <w:r w:rsidRPr="00010517">
              <w:rPr>
                <w:rFonts w:ascii="Times New Roman" w:eastAsia="Times New Roman" w:hAnsi="Times New Roman" w:cs="Times New Roman"/>
                <w:b/>
                <w:sz w:val="24"/>
                <w:lang w:val="ru-RU" w:eastAsia="en-US"/>
              </w:rPr>
              <w:t xml:space="preserve">Дератизация. </w:t>
            </w:r>
            <w:r w:rsidRPr="00010517">
              <w:rPr>
                <w:rFonts w:ascii="Times New Roman" w:eastAsia="Times New Roman" w:hAnsi="Times New Roman" w:cs="Times New Roman"/>
                <w:sz w:val="24"/>
                <w:lang w:val="ru-RU" w:eastAsia="en-US"/>
              </w:rPr>
              <w:t>Назначение, проведение Дезинфекция. Виды дезинфекции.</w:t>
            </w:r>
          </w:p>
        </w:tc>
        <w:tc>
          <w:tcPr>
            <w:tcW w:w="1984" w:type="dxa"/>
            <w:tcBorders>
              <w:top w:val="single" w:sz="4" w:space="0" w:color="000000"/>
              <w:left w:val="single" w:sz="4" w:space="0" w:color="000000"/>
              <w:bottom w:val="single" w:sz="4" w:space="0" w:color="000000"/>
              <w:right w:val="single" w:sz="4" w:space="0" w:color="000000"/>
            </w:tcBorders>
          </w:tcPr>
          <w:p w14:paraId="2D9D2765" w14:textId="73AD7444" w:rsidR="003C7394" w:rsidRPr="00010517" w:rsidRDefault="003C7394" w:rsidP="00E47EFD">
            <w:pPr>
              <w:spacing w:line="268" w:lineRule="exact"/>
              <w:ind w:right="831"/>
              <w:jc w:val="right"/>
              <w:rPr>
                <w:rFonts w:ascii="Times New Roman" w:eastAsia="Times New Roman" w:hAnsi="Times New Roman" w:cs="Times New Roman"/>
                <w:sz w:val="24"/>
                <w:lang w:val="ru-RU" w:eastAsia="en-US"/>
              </w:rPr>
            </w:pPr>
          </w:p>
        </w:tc>
        <w:tc>
          <w:tcPr>
            <w:tcW w:w="2056" w:type="dxa"/>
            <w:vMerge/>
            <w:tcBorders>
              <w:left w:val="single" w:sz="4" w:space="0" w:color="000000"/>
              <w:bottom w:val="single" w:sz="4" w:space="0" w:color="000000"/>
              <w:right w:val="single" w:sz="4" w:space="0" w:color="000000"/>
            </w:tcBorders>
            <w:shd w:val="clear" w:color="auto" w:fill="auto"/>
            <w:vAlign w:val="center"/>
            <w:hideMark/>
          </w:tcPr>
          <w:p w14:paraId="00FD2C41" w14:textId="77777777" w:rsidR="003C7394" w:rsidRPr="00010517" w:rsidRDefault="003C7394" w:rsidP="00E47EFD">
            <w:pPr>
              <w:rPr>
                <w:rFonts w:ascii="Times New Roman" w:eastAsia="Times New Roman" w:hAnsi="Times New Roman" w:cs="Times New Roman"/>
                <w:lang w:val="ru-RU" w:eastAsia="en-US"/>
              </w:rPr>
            </w:pPr>
          </w:p>
        </w:tc>
      </w:tr>
      <w:tr w:rsidR="005D2A5F" w:rsidRPr="00010517" w14:paraId="5869720D" w14:textId="77777777" w:rsidTr="005D2A5F">
        <w:trPr>
          <w:trHeight w:val="275"/>
        </w:trPr>
        <w:tc>
          <w:tcPr>
            <w:tcW w:w="11501" w:type="dxa"/>
            <w:gridSpan w:val="3"/>
            <w:tcBorders>
              <w:top w:val="single" w:sz="4" w:space="0" w:color="000000"/>
              <w:left w:val="single" w:sz="4" w:space="0" w:color="000000"/>
              <w:bottom w:val="single" w:sz="4" w:space="0" w:color="000000"/>
              <w:right w:val="single" w:sz="4" w:space="0" w:color="000000"/>
            </w:tcBorders>
            <w:vAlign w:val="center"/>
          </w:tcPr>
          <w:p w14:paraId="2D4E5B8D" w14:textId="7ABFB98E" w:rsidR="005D2A5F" w:rsidRPr="00010517" w:rsidRDefault="005D2A5F" w:rsidP="00E47EFD">
            <w:pPr>
              <w:spacing w:line="256" w:lineRule="exact"/>
              <w:ind w:left="107"/>
              <w:rPr>
                <w:rFonts w:ascii="Times New Roman" w:eastAsia="Times New Roman" w:hAnsi="Times New Roman" w:cs="Times New Roman"/>
                <w:b/>
                <w:sz w:val="24"/>
                <w:lang w:val="ru-RU" w:eastAsia="en-US"/>
              </w:rPr>
            </w:pPr>
            <w:r w:rsidRPr="00010517">
              <w:rPr>
                <w:rFonts w:ascii="Times New Roman" w:eastAsia="Times New Roman" w:hAnsi="Times New Roman" w:cs="Times New Roman"/>
                <w:b/>
                <w:sz w:val="24"/>
                <w:lang w:val="ru-RU" w:eastAsia="en-US"/>
              </w:rPr>
              <w:t>Промежуточная аттестация</w:t>
            </w:r>
          </w:p>
        </w:tc>
        <w:tc>
          <w:tcPr>
            <w:tcW w:w="1984" w:type="dxa"/>
            <w:tcBorders>
              <w:top w:val="single" w:sz="4" w:space="0" w:color="000000"/>
              <w:left w:val="single" w:sz="4" w:space="0" w:color="000000"/>
              <w:bottom w:val="single" w:sz="4" w:space="0" w:color="000000"/>
              <w:right w:val="single" w:sz="4" w:space="0" w:color="000000"/>
            </w:tcBorders>
          </w:tcPr>
          <w:p w14:paraId="321AF515" w14:textId="77777777" w:rsidR="005D2A5F" w:rsidRPr="00010517" w:rsidRDefault="005D2A5F" w:rsidP="00E47EFD">
            <w:pPr>
              <w:spacing w:line="256" w:lineRule="exact"/>
              <w:ind w:right="831"/>
              <w:jc w:val="right"/>
              <w:rPr>
                <w:rFonts w:ascii="Times New Roman" w:eastAsia="Times New Roman" w:hAnsi="Times New Roman" w:cs="Times New Roman"/>
                <w:b/>
                <w:sz w:val="24"/>
                <w:lang w:eastAsia="en-US"/>
              </w:rPr>
            </w:pPr>
          </w:p>
        </w:tc>
        <w:tc>
          <w:tcPr>
            <w:tcW w:w="2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8FDB2" w14:textId="77777777" w:rsidR="005D2A5F" w:rsidRPr="00010517" w:rsidRDefault="005D2A5F" w:rsidP="00E47EFD">
            <w:pPr>
              <w:rPr>
                <w:rFonts w:ascii="Times New Roman" w:eastAsia="Times New Roman" w:hAnsi="Times New Roman" w:cs="Times New Roman"/>
                <w:lang w:eastAsia="en-US"/>
              </w:rPr>
            </w:pPr>
          </w:p>
        </w:tc>
      </w:tr>
      <w:tr w:rsidR="005D2A5F" w:rsidRPr="00010517" w14:paraId="5C451AB4" w14:textId="77777777" w:rsidTr="005D2A5F">
        <w:trPr>
          <w:trHeight w:val="275"/>
        </w:trPr>
        <w:tc>
          <w:tcPr>
            <w:tcW w:w="11501" w:type="dxa"/>
            <w:gridSpan w:val="3"/>
            <w:tcBorders>
              <w:top w:val="single" w:sz="4" w:space="0" w:color="000000"/>
              <w:left w:val="single" w:sz="4" w:space="0" w:color="000000"/>
              <w:bottom w:val="single" w:sz="4" w:space="0" w:color="000000"/>
              <w:right w:val="single" w:sz="4" w:space="0" w:color="000000"/>
            </w:tcBorders>
            <w:vAlign w:val="center"/>
          </w:tcPr>
          <w:p w14:paraId="2ADFF06B" w14:textId="1529779F" w:rsidR="005D2A5F" w:rsidRPr="00010517" w:rsidRDefault="005D2A5F" w:rsidP="00E47EFD">
            <w:pPr>
              <w:spacing w:line="256" w:lineRule="exact"/>
              <w:ind w:left="107"/>
              <w:rPr>
                <w:rFonts w:ascii="Times New Roman" w:eastAsia="Times New Roman" w:hAnsi="Times New Roman" w:cs="Times New Roman"/>
                <w:b/>
                <w:sz w:val="24"/>
                <w:lang w:val="ru-RU" w:eastAsia="en-US"/>
              </w:rPr>
            </w:pPr>
            <w:r w:rsidRPr="00010517">
              <w:rPr>
                <w:rFonts w:ascii="Times New Roman" w:eastAsia="Times New Roman" w:hAnsi="Times New Roman" w:cs="Times New Roman"/>
                <w:b/>
                <w:sz w:val="24"/>
                <w:lang w:val="ru-RU" w:eastAsia="en-US"/>
              </w:rPr>
              <w:t>Всего</w:t>
            </w:r>
          </w:p>
        </w:tc>
        <w:tc>
          <w:tcPr>
            <w:tcW w:w="1984" w:type="dxa"/>
            <w:tcBorders>
              <w:top w:val="single" w:sz="4" w:space="0" w:color="000000"/>
              <w:left w:val="single" w:sz="4" w:space="0" w:color="000000"/>
              <w:bottom w:val="single" w:sz="4" w:space="0" w:color="000000"/>
              <w:right w:val="single" w:sz="4" w:space="0" w:color="000000"/>
            </w:tcBorders>
          </w:tcPr>
          <w:p w14:paraId="6C170CA3" w14:textId="31C20442" w:rsidR="005D2A5F" w:rsidRPr="00010517" w:rsidRDefault="005D2A5F" w:rsidP="00E47EFD">
            <w:pPr>
              <w:spacing w:line="256" w:lineRule="exact"/>
              <w:ind w:right="831"/>
              <w:jc w:val="right"/>
              <w:rPr>
                <w:rFonts w:ascii="Times New Roman" w:eastAsia="Times New Roman" w:hAnsi="Times New Roman" w:cs="Times New Roman"/>
                <w:b/>
                <w:sz w:val="24"/>
                <w:lang w:val="ru-RU" w:eastAsia="en-US"/>
              </w:rPr>
            </w:pPr>
            <w:r w:rsidRPr="00010517">
              <w:rPr>
                <w:rFonts w:ascii="Times New Roman" w:eastAsia="Times New Roman" w:hAnsi="Times New Roman" w:cs="Times New Roman"/>
                <w:b/>
                <w:sz w:val="24"/>
                <w:lang w:val="ru-RU" w:eastAsia="en-US"/>
              </w:rPr>
              <w:t>32/20</w:t>
            </w:r>
          </w:p>
        </w:tc>
        <w:tc>
          <w:tcPr>
            <w:tcW w:w="2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CCC44" w14:textId="77777777" w:rsidR="005D2A5F" w:rsidRPr="00010517" w:rsidRDefault="005D2A5F" w:rsidP="00E47EFD">
            <w:pPr>
              <w:rPr>
                <w:rFonts w:ascii="Times New Roman" w:eastAsia="Times New Roman" w:hAnsi="Times New Roman" w:cs="Times New Roman"/>
                <w:lang w:eastAsia="en-US"/>
              </w:rPr>
            </w:pPr>
          </w:p>
        </w:tc>
      </w:tr>
    </w:tbl>
    <w:p w14:paraId="1CAF84BA" w14:textId="4D7B5C79" w:rsidR="009F26F3" w:rsidRPr="00010517" w:rsidRDefault="009F26F3" w:rsidP="009F26F3">
      <w:pPr>
        <w:ind w:firstLine="709"/>
        <w:rPr>
          <w:rFonts w:ascii="Times New Roman" w:eastAsia="Times New Roman" w:hAnsi="Times New Roman" w:cs="Times New Roman"/>
          <w:b/>
          <w:bCs/>
          <w:sz w:val="24"/>
          <w:szCs w:val="24"/>
        </w:rPr>
      </w:pPr>
    </w:p>
    <w:p w14:paraId="4E88539B" w14:textId="77777777" w:rsidR="009F26F3" w:rsidRPr="00010517" w:rsidRDefault="009F26F3" w:rsidP="009F26F3">
      <w:pPr>
        <w:ind w:firstLine="709"/>
        <w:rPr>
          <w:rFonts w:ascii="Times New Roman" w:eastAsia="Times New Roman" w:hAnsi="Times New Roman" w:cs="Times New Roman"/>
          <w:i/>
          <w:sz w:val="24"/>
          <w:szCs w:val="24"/>
        </w:rPr>
      </w:pPr>
    </w:p>
    <w:p w14:paraId="5EFC39F2" w14:textId="77777777" w:rsidR="009F26F3" w:rsidRPr="00010517" w:rsidRDefault="009F26F3" w:rsidP="009F26F3">
      <w:pPr>
        <w:spacing w:after="0"/>
        <w:rPr>
          <w:rFonts w:ascii="Times New Roman" w:eastAsia="Times New Roman" w:hAnsi="Times New Roman" w:cs="Times New Roman"/>
          <w:i/>
          <w:sz w:val="24"/>
          <w:szCs w:val="24"/>
        </w:rPr>
        <w:sectPr w:rsidR="009F26F3" w:rsidRPr="00010517">
          <w:pgSz w:w="16840" w:h="11907" w:orient="landscape"/>
          <w:pgMar w:top="851" w:right="1134" w:bottom="851" w:left="992" w:header="709" w:footer="709" w:gutter="0"/>
          <w:cols w:space="720"/>
        </w:sectPr>
      </w:pPr>
    </w:p>
    <w:p w14:paraId="0D47F48D" w14:textId="77777777" w:rsidR="009F26F3" w:rsidRPr="00010517" w:rsidRDefault="009F26F3" w:rsidP="009F26F3">
      <w:pPr>
        <w:jc w:val="center"/>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lastRenderedPageBreak/>
        <w:t>3. УСЛОВИЯ РЕАЛИЗАЦИИ УЧЕБНОЙ ДИСЦИПЛИНЫ</w:t>
      </w:r>
    </w:p>
    <w:p w14:paraId="1C7D6D76" w14:textId="77777777" w:rsidR="009F26F3" w:rsidRPr="00010517" w:rsidRDefault="009F26F3" w:rsidP="009F26F3">
      <w:pPr>
        <w:suppressAutoHyphens/>
        <w:spacing w:after="0"/>
        <w:ind w:firstLine="709"/>
        <w:jc w:val="both"/>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3.1. Для реализации программы учебной дисциплины должны быть предусмотрены следующие специальные помещения:</w:t>
      </w:r>
    </w:p>
    <w:p w14:paraId="1EA10B51" w14:textId="24EF44FA" w:rsidR="00E47EFD" w:rsidRPr="00077960" w:rsidRDefault="009F26F3" w:rsidP="003C7394">
      <w:pPr>
        <w:spacing w:after="0"/>
        <w:ind w:firstLine="709"/>
        <w:jc w:val="both"/>
        <w:rPr>
          <w:rFonts w:ascii="Times New Roman" w:hAnsi="Times New Roman" w:cs="Times New Roman"/>
          <w:sz w:val="24"/>
          <w:szCs w:val="24"/>
        </w:rPr>
      </w:pPr>
      <w:r w:rsidRPr="00077960">
        <w:rPr>
          <w:rFonts w:ascii="Times New Roman" w:eastAsia="Times New Roman" w:hAnsi="Times New Roman" w:cs="Times New Roman"/>
          <w:bCs/>
          <w:sz w:val="24"/>
          <w:szCs w:val="24"/>
        </w:rPr>
        <w:t>Кабинет</w:t>
      </w:r>
      <w:r w:rsidRPr="00077960">
        <w:rPr>
          <w:rFonts w:ascii="Times New Roman" w:eastAsia="Times New Roman" w:hAnsi="Times New Roman" w:cs="Times New Roman"/>
          <w:bCs/>
          <w:i/>
          <w:sz w:val="24"/>
          <w:szCs w:val="24"/>
        </w:rPr>
        <w:t xml:space="preserve"> «</w:t>
      </w:r>
      <w:r w:rsidR="00E47EFD" w:rsidRPr="00077960">
        <w:rPr>
          <w:rFonts w:ascii="Times New Roman" w:hAnsi="Times New Roman" w:cs="Times New Roman"/>
          <w:sz w:val="24"/>
          <w:szCs w:val="24"/>
        </w:rPr>
        <w:t>Санитарии и гигиены</w:t>
      </w:r>
      <w:r w:rsidRPr="00077960">
        <w:rPr>
          <w:rFonts w:ascii="Times New Roman" w:eastAsia="Times New Roman" w:hAnsi="Times New Roman" w:cs="Times New Roman"/>
          <w:bCs/>
          <w:iCs/>
          <w:sz w:val="24"/>
          <w:szCs w:val="24"/>
        </w:rPr>
        <w:t>», оснащенный в соответствии с п. 6.1.2.1 образов</w:t>
      </w:r>
      <w:r w:rsidR="003C7394" w:rsidRPr="00077960">
        <w:rPr>
          <w:rFonts w:ascii="Times New Roman" w:eastAsia="Times New Roman" w:hAnsi="Times New Roman" w:cs="Times New Roman"/>
          <w:bCs/>
          <w:iCs/>
          <w:sz w:val="24"/>
          <w:szCs w:val="24"/>
        </w:rPr>
        <w:t>ательной программы по профессии.</w:t>
      </w:r>
    </w:p>
    <w:p w14:paraId="45BF6CD1" w14:textId="77777777" w:rsidR="009F26F3" w:rsidRPr="00010517" w:rsidRDefault="009F26F3" w:rsidP="009F26F3">
      <w:pPr>
        <w:suppressAutoHyphens/>
        <w:autoSpaceDE w:val="0"/>
        <w:autoSpaceDN w:val="0"/>
        <w:adjustRightInd w:val="0"/>
        <w:spacing w:after="0"/>
        <w:ind w:firstLine="709"/>
        <w:jc w:val="both"/>
        <w:rPr>
          <w:rFonts w:ascii="Times New Roman" w:eastAsia="Times New Roman" w:hAnsi="Times New Roman" w:cs="Times New Roman"/>
          <w:bCs/>
          <w:i/>
          <w:sz w:val="24"/>
          <w:szCs w:val="24"/>
        </w:rPr>
      </w:pPr>
    </w:p>
    <w:p w14:paraId="5BBE70AE" w14:textId="77777777" w:rsidR="009F26F3" w:rsidRPr="00010517" w:rsidRDefault="009F26F3" w:rsidP="009F26F3">
      <w:pPr>
        <w:suppressAutoHyphens/>
        <w:spacing w:after="0"/>
        <w:ind w:firstLine="709"/>
        <w:jc w:val="both"/>
        <w:rPr>
          <w:rFonts w:ascii="Times New Roman" w:eastAsia="Times New Roman" w:hAnsi="Times New Roman" w:cs="Times New Roman"/>
          <w:bCs/>
          <w:i/>
          <w:sz w:val="24"/>
          <w:szCs w:val="24"/>
        </w:rPr>
      </w:pPr>
      <w:r w:rsidRPr="00010517">
        <w:rPr>
          <w:rFonts w:ascii="Times New Roman" w:eastAsia="Times New Roman" w:hAnsi="Times New Roman" w:cs="Times New Roman"/>
          <w:b/>
          <w:bCs/>
          <w:sz w:val="24"/>
          <w:szCs w:val="24"/>
        </w:rPr>
        <w:t>3.2. Информационное обеспечение реализации программы</w:t>
      </w:r>
    </w:p>
    <w:p w14:paraId="33F5AC7C" w14:textId="77777777" w:rsidR="009F26F3" w:rsidRPr="00010517" w:rsidRDefault="009F26F3" w:rsidP="009F26F3">
      <w:pPr>
        <w:suppressAutoHyphens/>
        <w:spacing w:after="0"/>
        <w:ind w:firstLine="709"/>
        <w:jc w:val="both"/>
        <w:rPr>
          <w:rFonts w:ascii="Times New Roman" w:eastAsia="Times New Roman" w:hAnsi="Times New Roman" w:cs="Times New Roman"/>
          <w:bCs/>
          <w:sz w:val="24"/>
          <w:szCs w:val="24"/>
        </w:rPr>
      </w:pPr>
      <w:r w:rsidRPr="00010517">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010517">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10517">
        <w:rPr>
          <w:rFonts w:ascii="Times New Roman" w:eastAsia="Times New Roman" w:hAnsi="Times New Roman" w:cs="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2E6F2C0" w14:textId="77777777" w:rsidR="009F26F3" w:rsidRPr="00010517" w:rsidRDefault="009F26F3" w:rsidP="009F26F3">
      <w:pPr>
        <w:suppressAutoHyphens/>
        <w:spacing w:after="0"/>
        <w:ind w:firstLine="709"/>
        <w:jc w:val="both"/>
        <w:rPr>
          <w:rFonts w:ascii="Times New Roman" w:eastAsia="Times New Roman" w:hAnsi="Times New Roman" w:cs="Times New Roman"/>
          <w:bCs/>
          <w:sz w:val="24"/>
          <w:szCs w:val="24"/>
        </w:rPr>
      </w:pPr>
    </w:p>
    <w:p w14:paraId="20FBAA8F" w14:textId="7F446C51" w:rsidR="009F26F3" w:rsidRPr="00010517" w:rsidRDefault="009F26F3" w:rsidP="00AA76EC">
      <w:pPr>
        <w:pStyle w:val="aa"/>
        <w:numPr>
          <w:ilvl w:val="2"/>
          <w:numId w:val="7"/>
        </w:numPr>
        <w:suppressAutoHyphens/>
        <w:spacing w:after="0"/>
        <w:ind w:hanging="295"/>
        <w:jc w:val="both"/>
        <w:rPr>
          <w:rFonts w:ascii="Times New Roman" w:eastAsia="Times New Roman" w:hAnsi="Times New Roman" w:cs="Times New Roman"/>
          <w:b/>
        </w:rPr>
      </w:pPr>
      <w:r w:rsidRPr="00010517">
        <w:rPr>
          <w:rFonts w:ascii="Times New Roman" w:eastAsia="Times New Roman" w:hAnsi="Times New Roman" w:cs="Times New Roman"/>
          <w:b/>
        </w:rPr>
        <w:t>Основные печатные</w:t>
      </w:r>
      <w:r w:rsidR="003C7394">
        <w:rPr>
          <w:rFonts w:ascii="Times New Roman" w:eastAsia="Times New Roman" w:hAnsi="Times New Roman" w:cs="Times New Roman"/>
          <w:b/>
          <w:lang w:val="ru-RU"/>
        </w:rPr>
        <w:t xml:space="preserve"> и электронные</w:t>
      </w:r>
      <w:r w:rsidRPr="00010517">
        <w:rPr>
          <w:rFonts w:ascii="Times New Roman" w:eastAsia="Times New Roman" w:hAnsi="Times New Roman" w:cs="Times New Roman"/>
          <w:b/>
        </w:rPr>
        <w:t xml:space="preserve"> издания</w:t>
      </w:r>
    </w:p>
    <w:p w14:paraId="799DC55F" w14:textId="1B3C9C49" w:rsidR="00E47EFD" w:rsidRPr="00077960" w:rsidRDefault="003C7394" w:rsidP="00AA76EC">
      <w:pPr>
        <w:widowControl w:val="0"/>
        <w:numPr>
          <w:ilvl w:val="0"/>
          <w:numId w:val="15"/>
        </w:numPr>
        <w:tabs>
          <w:tab w:val="left" w:pos="1139"/>
        </w:tabs>
        <w:autoSpaceDE w:val="0"/>
        <w:autoSpaceDN w:val="0"/>
        <w:spacing w:after="0" w:line="240" w:lineRule="auto"/>
        <w:ind w:left="0" w:firstLine="709"/>
        <w:jc w:val="both"/>
        <w:rPr>
          <w:rFonts w:ascii="Times New Roman" w:eastAsia="Times New Roman" w:hAnsi="Times New Roman" w:cs="Times New Roman"/>
          <w:sz w:val="24"/>
          <w:szCs w:val="24"/>
          <w:lang w:eastAsia="en-US"/>
        </w:rPr>
      </w:pPr>
      <w:r w:rsidRPr="00077960">
        <w:rPr>
          <w:rFonts w:ascii="Times New Roman" w:eastAsia="Times New Roman" w:hAnsi="Times New Roman" w:cs="Times New Roman"/>
          <w:sz w:val="24"/>
          <w:szCs w:val="24"/>
          <w:lang w:eastAsia="en-US"/>
        </w:rPr>
        <w:t xml:space="preserve">Гигиена и экология </w:t>
      </w:r>
      <w:proofErr w:type="gramStart"/>
      <w:r w:rsidRPr="00077960">
        <w:rPr>
          <w:rFonts w:ascii="Times New Roman" w:eastAsia="Times New Roman" w:hAnsi="Times New Roman" w:cs="Times New Roman"/>
          <w:sz w:val="24"/>
          <w:szCs w:val="24"/>
          <w:lang w:eastAsia="en-US"/>
        </w:rPr>
        <w:t>человека :</w:t>
      </w:r>
      <w:proofErr w:type="gramEnd"/>
      <w:r w:rsidRPr="00077960">
        <w:rPr>
          <w:rFonts w:ascii="Times New Roman" w:eastAsia="Times New Roman" w:hAnsi="Times New Roman" w:cs="Times New Roman"/>
          <w:sz w:val="24"/>
          <w:szCs w:val="24"/>
          <w:lang w:eastAsia="en-US"/>
        </w:rPr>
        <w:t xml:space="preserve"> учебник / М. В. </w:t>
      </w:r>
      <w:proofErr w:type="spellStart"/>
      <w:r w:rsidRPr="00077960">
        <w:rPr>
          <w:rFonts w:ascii="Times New Roman" w:eastAsia="Times New Roman" w:hAnsi="Times New Roman" w:cs="Times New Roman"/>
          <w:sz w:val="24"/>
          <w:szCs w:val="24"/>
          <w:lang w:eastAsia="en-US"/>
        </w:rPr>
        <w:t>Ашина</w:t>
      </w:r>
      <w:proofErr w:type="spellEnd"/>
      <w:r w:rsidRPr="00077960">
        <w:rPr>
          <w:rFonts w:ascii="Times New Roman" w:eastAsia="Times New Roman" w:hAnsi="Times New Roman" w:cs="Times New Roman"/>
          <w:sz w:val="24"/>
          <w:szCs w:val="24"/>
          <w:lang w:eastAsia="en-US"/>
        </w:rPr>
        <w:t xml:space="preserve">, Т. В. </w:t>
      </w:r>
      <w:proofErr w:type="spellStart"/>
      <w:r w:rsidRPr="00077960">
        <w:rPr>
          <w:rFonts w:ascii="Times New Roman" w:eastAsia="Times New Roman" w:hAnsi="Times New Roman" w:cs="Times New Roman"/>
          <w:sz w:val="24"/>
          <w:szCs w:val="24"/>
          <w:lang w:eastAsia="en-US"/>
        </w:rPr>
        <w:t>Бадеева</w:t>
      </w:r>
      <w:proofErr w:type="spellEnd"/>
      <w:r w:rsidRPr="00077960">
        <w:rPr>
          <w:rFonts w:ascii="Times New Roman" w:eastAsia="Times New Roman" w:hAnsi="Times New Roman" w:cs="Times New Roman"/>
          <w:sz w:val="24"/>
          <w:szCs w:val="24"/>
          <w:lang w:eastAsia="en-US"/>
        </w:rPr>
        <w:t xml:space="preserve">, Е. С. Богомолова [и др.] ; под ред. Н. А. Матвеевой. — </w:t>
      </w:r>
      <w:proofErr w:type="gramStart"/>
      <w:r w:rsidRPr="00077960">
        <w:rPr>
          <w:rFonts w:ascii="Times New Roman" w:eastAsia="Times New Roman" w:hAnsi="Times New Roman" w:cs="Times New Roman"/>
          <w:sz w:val="24"/>
          <w:szCs w:val="24"/>
          <w:lang w:eastAsia="en-US"/>
        </w:rPr>
        <w:t>Москва :</w:t>
      </w:r>
      <w:proofErr w:type="gramEnd"/>
      <w:r w:rsidRPr="00077960">
        <w:rPr>
          <w:rFonts w:ascii="Times New Roman" w:eastAsia="Times New Roman" w:hAnsi="Times New Roman" w:cs="Times New Roman"/>
          <w:sz w:val="24"/>
          <w:szCs w:val="24"/>
          <w:lang w:eastAsia="en-US"/>
        </w:rPr>
        <w:t xml:space="preserve"> </w:t>
      </w:r>
      <w:proofErr w:type="spellStart"/>
      <w:r w:rsidRPr="00077960">
        <w:rPr>
          <w:rFonts w:ascii="Times New Roman" w:eastAsia="Times New Roman" w:hAnsi="Times New Roman" w:cs="Times New Roman"/>
          <w:sz w:val="24"/>
          <w:szCs w:val="24"/>
          <w:lang w:eastAsia="en-US"/>
        </w:rPr>
        <w:t>КноРус</w:t>
      </w:r>
      <w:proofErr w:type="spellEnd"/>
      <w:r w:rsidRPr="00077960">
        <w:rPr>
          <w:rFonts w:ascii="Times New Roman" w:eastAsia="Times New Roman" w:hAnsi="Times New Roman" w:cs="Times New Roman"/>
          <w:sz w:val="24"/>
          <w:szCs w:val="24"/>
          <w:lang w:eastAsia="en-US"/>
        </w:rPr>
        <w:t xml:space="preserve">, 2023. — 332 с. — ISBN 978-5-406-11163-5. — URL: https://book.ru/book/947681 (дата обращения: 27.06.2023). — </w:t>
      </w:r>
      <w:proofErr w:type="gramStart"/>
      <w:r w:rsidRPr="00077960">
        <w:rPr>
          <w:rFonts w:ascii="Times New Roman" w:eastAsia="Times New Roman" w:hAnsi="Times New Roman" w:cs="Times New Roman"/>
          <w:sz w:val="24"/>
          <w:szCs w:val="24"/>
          <w:lang w:eastAsia="en-US"/>
        </w:rPr>
        <w:t>Текст :</w:t>
      </w:r>
      <w:proofErr w:type="gramEnd"/>
      <w:r w:rsidRPr="00077960">
        <w:rPr>
          <w:rFonts w:ascii="Times New Roman" w:eastAsia="Times New Roman" w:hAnsi="Times New Roman" w:cs="Times New Roman"/>
          <w:sz w:val="24"/>
          <w:szCs w:val="24"/>
          <w:lang w:eastAsia="en-US"/>
        </w:rPr>
        <w:t xml:space="preserve"> электронный.</w:t>
      </w:r>
    </w:p>
    <w:p w14:paraId="34A9C360" w14:textId="1DE912BD" w:rsidR="00E47EFD" w:rsidRPr="00077960" w:rsidRDefault="00010517" w:rsidP="00AA76EC">
      <w:pPr>
        <w:widowControl w:val="0"/>
        <w:numPr>
          <w:ilvl w:val="0"/>
          <w:numId w:val="15"/>
        </w:numPr>
        <w:tabs>
          <w:tab w:val="left" w:pos="1139"/>
        </w:tabs>
        <w:autoSpaceDE w:val="0"/>
        <w:autoSpaceDN w:val="0"/>
        <w:spacing w:after="0" w:line="240" w:lineRule="auto"/>
        <w:ind w:left="0" w:firstLine="709"/>
        <w:jc w:val="both"/>
        <w:rPr>
          <w:rFonts w:ascii="Times New Roman" w:eastAsia="Times New Roman" w:hAnsi="Times New Roman" w:cs="Times New Roman"/>
          <w:sz w:val="24"/>
          <w:szCs w:val="24"/>
          <w:lang w:eastAsia="en-US"/>
        </w:rPr>
      </w:pPr>
      <w:r w:rsidRPr="00077960">
        <w:rPr>
          <w:rFonts w:ascii="Times New Roman" w:eastAsia="Times New Roman" w:hAnsi="Times New Roman" w:cs="Times New Roman"/>
          <w:sz w:val="24"/>
          <w:szCs w:val="24"/>
          <w:lang w:eastAsia="en-US"/>
        </w:rPr>
        <w:t xml:space="preserve"> </w:t>
      </w:r>
      <w:r w:rsidR="003C7394" w:rsidRPr="00077960">
        <w:rPr>
          <w:rFonts w:ascii="Times New Roman" w:eastAsia="Times New Roman" w:hAnsi="Times New Roman" w:cs="Times New Roman"/>
          <w:sz w:val="24"/>
          <w:szCs w:val="24"/>
          <w:lang w:eastAsia="en-US"/>
        </w:rPr>
        <w:t xml:space="preserve">Попов, Ю. П., Охрана </w:t>
      </w:r>
      <w:proofErr w:type="gramStart"/>
      <w:r w:rsidR="003C7394" w:rsidRPr="00077960">
        <w:rPr>
          <w:rFonts w:ascii="Times New Roman" w:eastAsia="Times New Roman" w:hAnsi="Times New Roman" w:cs="Times New Roman"/>
          <w:sz w:val="24"/>
          <w:szCs w:val="24"/>
          <w:lang w:eastAsia="en-US"/>
        </w:rPr>
        <w:t>труда :</w:t>
      </w:r>
      <w:proofErr w:type="gramEnd"/>
      <w:r w:rsidR="003C7394" w:rsidRPr="00077960">
        <w:rPr>
          <w:rFonts w:ascii="Times New Roman" w:eastAsia="Times New Roman" w:hAnsi="Times New Roman" w:cs="Times New Roman"/>
          <w:sz w:val="24"/>
          <w:szCs w:val="24"/>
          <w:lang w:eastAsia="en-US"/>
        </w:rPr>
        <w:t xml:space="preserve"> учебное пособие / Ю. П. Попов, В. В. Колтунов. — </w:t>
      </w:r>
      <w:proofErr w:type="gramStart"/>
      <w:r w:rsidR="003C7394" w:rsidRPr="00077960">
        <w:rPr>
          <w:rFonts w:ascii="Times New Roman" w:eastAsia="Times New Roman" w:hAnsi="Times New Roman" w:cs="Times New Roman"/>
          <w:sz w:val="24"/>
          <w:szCs w:val="24"/>
          <w:lang w:eastAsia="en-US"/>
        </w:rPr>
        <w:t>Москва :</w:t>
      </w:r>
      <w:proofErr w:type="gramEnd"/>
      <w:r w:rsidR="003C7394" w:rsidRPr="00077960">
        <w:rPr>
          <w:rFonts w:ascii="Times New Roman" w:eastAsia="Times New Roman" w:hAnsi="Times New Roman" w:cs="Times New Roman"/>
          <w:sz w:val="24"/>
          <w:szCs w:val="24"/>
          <w:lang w:eastAsia="en-US"/>
        </w:rPr>
        <w:t xml:space="preserve"> </w:t>
      </w:r>
      <w:proofErr w:type="spellStart"/>
      <w:r w:rsidR="003C7394" w:rsidRPr="00077960">
        <w:rPr>
          <w:rFonts w:ascii="Times New Roman" w:eastAsia="Times New Roman" w:hAnsi="Times New Roman" w:cs="Times New Roman"/>
          <w:sz w:val="24"/>
          <w:szCs w:val="24"/>
          <w:lang w:eastAsia="en-US"/>
        </w:rPr>
        <w:t>КноРус</w:t>
      </w:r>
      <w:proofErr w:type="spellEnd"/>
      <w:r w:rsidR="003C7394" w:rsidRPr="00077960">
        <w:rPr>
          <w:rFonts w:ascii="Times New Roman" w:eastAsia="Times New Roman" w:hAnsi="Times New Roman" w:cs="Times New Roman"/>
          <w:sz w:val="24"/>
          <w:szCs w:val="24"/>
          <w:lang w:eastAsia="en-US"/>
        </w:rPr>
        <w:t xml:space="preserve">, 2023. — 225 с. — ISBN 978-5-406-11198-7. — URL: https://book.ru/book/947850 (дата обращения: 27.06.2023). — </w:t>
      </w:r>
      <w:proofErr w:type="gramStart"/>
      <w:r w:rsidR="003C7394" w:rsidRPr="00077960">
        <w:rPr>
          <w:rFonts w:ascii="Times New Roman" w:eastAsia="Times New Roman" w:hAnsi="Times New Roman" w:cs="Times New Roman"/>
          <w:sz w:val="24"/>
          <w:szCs w:val="24"/>
          <w:lang w:eastAsia="en-US"/>
        </w:rPr>
        <w:t>Текст :</w:t>
      </w:r>
      <w:proofErr w:type="gramEnd"/>
      <w:r w:rsidR="003C7394" w:rsidRPr="00077960">
        <w:rPr>
          <w:rFonts w:ascii="Times New Roman" w:eastAsia="Times New Roman" w:hAnsi="Times New Roman" w:cs="Times New Roman"/>
          <w:sz w:val="24"/>
          <w:szCs w:val="24"/>
          <w:lang w:eastAsia="en-US"/>
        </w:rPr>
        <w:t xml:space="preserve"> электронный.</w:t>
      </w:r>
    </w:p>
    <w:p w14:paraId="21BC7CCA" w14:textId="7654B411" w:rsidR="00E47EFD" w:rsidRPr="00077960" w:rsidRDefault="00E47EFD" w:rsidP="00AA76EC">
      <w:pPr>
        <w:pStyle w:val="aa"/>
        <w:numPr>
          <w:ilvl w:val="0"/>
          <w:numId w:val="15"/>
        </w:numPr>
        <w:suppressAutoHyphens/>
        <w:spacing w:before="0" w:after="0"/>
        <w:ind w:left="0" w:firstLine="709"/>
        <w:jc w:val="both"/>
        <w:rPr>
          <w:rFonts w:ascii="Times New Roman" w:eastAsia="Times New Roman" w:hAnsi="Times New Roman" w:cs="Times New Roman"/>
          <w:lang w:eastAsia="en-US"/>
        </w:rPr>
      </w:pPr>
      <w:r w:rsidRPr="00077960">
        <w:rPr>
          <w:rFonts w:ascii="Times New Roman" w:eastAsia="Times New Roman" w:hAnsi="Times New Roman" w:cs="Times New Roman"/>
          <w:lang w:eastAsia="en-US"/>
        </w:rPr>
        <w:t>Горохова С.С. Основы микробиологии, производственной санитарии и гигиены. Учебное пособие для СПО. – М.: ИЦ Академия, 2017.</w:t>
      </w:r>
    </w:p>
    <w:p w14:paraId="1FF3CE10" w14:textId="77777777" w:rsidR="00AA76EC" w:rsidRPr="00AA76EC" w:rsidRDefault="00AA76EC" w:rsidP="00AA76EC">
      <w:pPr>
        <w:suppressAutoHyphens/>
        <w:spacing w:after="0"/>
        <w:ind w:firstLine="709"/>
        <w:jc w:val="both"/>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 xml:space="preserve">4. Карелин, А. О.  </w:t>
      </w:r>
      <w:proofErr w:type="gramStart"/>
      <w:r w:rsidRPr="00AA76EC">
        <w:rPr>
          <w:rFonts w:ascii="Times New Roman" w:eastAsia="Times New Roman" w:hAnsi="Times New Roman" w:cs="Times New Roman"/>
          <w:sz w:val="24"/>
          <w:szCs w:val="24"/>
        </w:rPr>
        <w:t>Гигиена :</w:t>
      </w:r>
      <w:proofErr w:type="gramEnd"/>
      <w:r w:rsidRPr="00AA76EC">
        <w:rPr>
          <w:rFonts w:ascii="Times New Roman" w:eastAsia="Times New Roman" w:hAnsi="Times New Roman" w:cs="Times New Roman"/>
          <w:sz w:val="24"/>
          <w:szCs w:val="24"/>
        </w:rPr>
        <w:t xml:space="preserve"> учебник для среднего профессионального образования / А. О. Карелин, Г. А. Александрова. — </w:t>
      </w:r>
      <w:proofErr w:type="gramStart"/>
      <w:r w:rsidRPr="00AA76EC">
        <w:rPr>
          <w:rFonts w:ascii="Times New Roman" w:eastAsia="Times New Roman" w:hAnsi="Times New Roman" w:cs="Times New Roman"/>
          <w:sz w:val="24"/>
          <w:szCs w:val="24"/>
        </w:rPr>
        <w:t>Москва :</w:t>
      </w:r>
      <w:proofErr w:type="gramEnd"/>
      <w:r w:rsidRPr="00AA76EC">
        <w:rPr>
          <w:rFonts w:ascii="Times New Roman" w:eastAsia="Times New Roman" w:hAnsi="Times New Roman" w:cs="Times New Roman"/>
          <w:sz w:val="24"/>
          <w:szCs w:val="24"/>
        </w:rPr>
        <w:t xml:space="preserve"> Издательство </w:t>
      </w:r>
      <w:proofErr w:type="spellStart"/>
      <w:r w:rsidRPr="00AA76EC">
        <w:rPr>
          <w:rFonts w:ascii="Times New Roman" w:eastAsia="Times New Roman" w:hAnsi="Times New Roman" w:cs="Times New Roman"/>
          <w:sz w:val="24"/>
          <w:szCs w:val="24"/>
        </w:rPr>
        <w:t>Юрайт</w:t>
      </w:r>
      <w:proofErr w:type="spellEnd"/>
      <w:r w:rsidRPr="00AA76EC">
        <w:rPr>
          <w:rFonts w:ascii="Times New Roman" w:eastAsia="Times New Roman" w:hAnsi="Times New Roman" w:cs="Times New Roman"/>
          <w:sz w:val="24"/>
          <w:szCs w:val="24"/>
        </w:rPr>
        <w:t xml:space="preserve">, 2023. — 472 с. — (Профессиональное образование). — ISBN 978-5-534-14973-9. — </w:t>
      </w:r>
      <w:proofErr w:type="gramStart"/>
      <w:r w:rsidRPr="00AA76EC">
        <w:rPr>
          <w:rFonts w:ascii="Times New Roman" w:eastAsia="Times New Roman" w:hAnsi="Times New Roman" w:cs="Times New Roman"/>
          <w:sz w:val="24"/>
          <w:szCs w:val="24"/>
        </w:rPr>
        <w:t>Текст :</w:t>
      </w:r>
      <w:proofErr w:type="gramEnd"/>
      <w:r w:rsidRPr="00AA76EC">
        <w:rPr>
          <w:rFonts w:ascii="Times New Roman" w:eastAsia="Times New Roman" w:hAnsi="Times New Roman" w:cs="Times New Roman"/>
          <w:sz w:val="24"/>
          <w:szCs w:val="24"/>
        </w:rPr>
        <w:t xml:space="preserve"> электронный // Образовательная платформа </w:t>
      </w:r>
      <w:proofErr w:type="spellStart"/>
      <w:r w:rsidRPr="00AA76EC">
        <w:rPr>
          <w:rFonts w:ascii="Times New Roman" w:eastAsia="Times New Roman" w:hAnsi="Times New Roman" w:cs="Times New Roman"/>
          <w:sz w:val="24"/>
          <w:szCs w:val="24"/>
        </w:rPr>
        <w:t>Юрайт</w:t>
      </w:r>
      <w:proofErr w:type="spellEnd"/>
      <w:r w:rsidRPr="00AA76EC">
        <w:rPr>
          <w:rFonts w:ascii="Times New Roman" w:eastAsia="Times New Roman" w:hAnsi="Times New Roman" w:cs="Times New Roman"/>
          <w:sz w:val="24"/>
          <w:szCs w:val="24"/>
        </w:rPr>
        <w:t xml:space="preserve"> [сайт]. — URL: https://urait.ru/bcode/519250 </w:t>
      </w:r>
    </w:p>
    <w:p w14:paraId="67350145" w14:textId="77777777" w:rsidR="00AA76EC" w:rsidRPr="00AA76EC" w:rsidRDefault="00AA76EC" w:rsidP="00AA76EC">
      <w:pPr>
        <w:suppressAutoHyphens/>
        <w:spacing w:after="0"/>
        <w:ind w:firstLine="709"/>
        <w:jc w:val="both"/>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 xml:space="preserve">5. Веселовский, С. Ю.  Микробиология, санитария, гигиена и биологическая безопасность на пищевом </w:t>
      </w:r>
      <w:proofErr w:type="gramStart"/>
      <w:r w:rsidRPr="00AA76EC">
        <w:rPr>
          <w:rFonts w:ascii="Times New Roman" w:eastAsia="Times New Roman" w:hAnsi="Times New Roman" w:cs="Times New Roman"/>
          <w:sz w:val="24"/>
          <w:szCs w:val="24"/>
        </w:rPr>
        <w:t>производстве :</w:t>
      </w:r>
      <w:proofErr w:type="gramEnd"/>
      <w:r w:rsidRPr="00AA76EC">
        <w:rPr>
          <w:rFonts w:ascii="Times New Roman" w:eastAsia="Times New Roman" w:hAnsi="Times New Roman" w:cs="Times New Roman"/>
          <w:sz w:val="24"/>
          <w:szCs w:val="24"/>
        </w:rPr>
        <w:t xml:space="preserve"> учебное пособие для среднего профессионального образования / С. Ю. Веселовский, В. А. </w:t>
      </w:r>
      <w:proofErr w:type="spellStart"/>
      <w:r w:rsidRPr="00AA76EC">
        <w:rPr>
          <w:rFonts w:ascii="Times New Roman" w:eastAsia="Times New Roman" w:hAnsi="Times New Roman" w:cs="Times New Roman"/>
          <w:sz w:val="24"/>
          <w:szCs w:val="24"/>
        </w:rPr>
        <w:t>Агольцов</w:t>
      </w:r>
      <w:proofErr w:type="spellEnd"/>
      <w:r w:rsidRPr="00AA76EC">
        <w:rPr>
          <w:rFonts w:ascii="Times New Roman" w:eastAsia="Times New Roman" w:hAnsi="Times New Roman" w:cs="Times New Roman"/>
          <w:sz w:val="24"/>
          <w:szCs w:val="24"/>
        </w:rPr>
        <w:t xml:space="preserve">. — </w:t>
      </w:r>
      <w:proofErr w:type="gramStart"/>
      <w:r w:rsidRPr="00AA76EC">
        <w:rPr>
          <w:rFonts w:ascii="Times New Roman" w:eastAsia="Times New Roman" w:hAnsi="Times New Roman" w:cs="Times New Roman"/>
          <w:sz w:val="24"/>
          <w:szCs w:val="24"/>
        </w:rPr>
        <w:t>Москва :</w:t>
      </w:r>
      <w:proofErr w:type="gramEnd"/>
      <w:r w:rsidRPr="00AA76EC">
        <w:rPr>
          <w:rFonts w:ascii="Times New Roman" w:eastAsia="Times New Roman" w:hAnsi="Times New Roman" w:cs="Times New Roman"/>
          <w:sz w:val="24"/>
          <w:szCs w:val="24"/>
        </w:rPr>
        <w:t xml:space="preserve"> Издательство </w:t>
      </w:r>
      <w:proofErr w:type="spellStart"/>
      <w:r w:rsidRPr="00AA76EC">
        <w:rPr>
          <w:rFonts w:ascii="Times New Roman" w:eastAsia="Times New Roman" w:hAnsi="Times New Roman" w:cs="Times New Roman"/>
          <w:sz w:val="24"/>
          <w:szCs w:val="24"/>
        </w:rPr>
        <w:t>Юрайт</w:t>
      </w:r>
      <w:proofErr w:type="spellEnd"/>
      <w:r w:rsidRPr="00AA76EC">
        <w:rPr>
          <w:rFonts w:ascii="Times New Roman" w:eastAsia="Times New Roman" w:hAnsi="Times New Roman" w:cs="Times New Roman"/>
          <w:sz w:val="24"/>
          <w:szCs w:val="24"/>
        </w:rPr>
        <w:t xml:space="preserve">, 2023. — 224 с. — (Профессиональное образование). — ISBN 978-5-534-15131-2. — </w:t>
      </w:r>
      <w:proofErr w:type="gramStart"/>
      <w:r w:rsidRPr="00AA76EC">
        <w:rPr>
          <w:rFonts w:ascii="Times New Roman" w:eastAsia="Times New Roman" w:hAnsi="Times New Roman" w:cs="Times New Roman"/>
          <w:sz w:val="24"/>
          <w:szCs w:val="24"/>
        </w:rPr>
        <w:t>Текст :</w:t>
      </w:r>
      <w:proofErr w:type="gramEnd"/>
      <w:r w:rsidRPr="00AA76EC">
        <w:rPr>
          <w:rFonts w:ascii="Times New Roman" w:eastAsia="Times New Roman" w:hAnsi="Times New Roman" w:cs="Times New Roman"/>
          <w:sz w:val="24"/>
          <w:szCs w:val="24"/>
        </w:rPr>
        <w:t xml:space="preserve"> электронный // Образовательная платформа </w:t>
      </w:r>
      <w:proofErr w:type="spellStart"/>
      <w:r w:rsidRPr="00AA76EC">
        <w:rPr>
          <w:rFonts w:ascii="Times New Roman" w:eastAsia="Times New Roman" w:hAnsi="Times New Roman" w:cs="Times New Roman"/>
          <w:sz w:val="24"/>
          <w:szCs w:val="24"/>
        </w:rPr>
        <w:t>Юрайт</w:t>
      </w:r>
      <w:proofErr w:type="spellEnd"/>
      <w:r w:rsidRPr="00AA76EC">
        <w:rPr>
          <w:rFonts w:ascii="Times New Roman" w:eastAsia="Times New Roman" w:hAnsi="Times New Roman" w:cs="Times New Roman"/>
          <w:sz w:val="24"/>
          <w:szCs w:val="24"/>
        </w:rPr>
        <w:t xml:space="preserve"> [сайт]. — URL: https://urait.ru/bcode/519901 </w:t>
      </w:r>
    </w:p>
    <w:p w14:paraId="777E9C83" w14:textId="77777777" w:rsidR="00AA76EC" w:rsidRPr="00AA76EC" w:rsidRDefault="00AA76EC" w:rsidP="00AA76EC">
      <w:pPr>
        <w:suppressAutoHyphens/>
        <w:spacing w:after="0"/>
        <w:ind w:firstLine="709"/>
        <w:jc w:val="both"/>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 xml:space="preserve">6. Трифонова, Т. А.  Гигиена и экология </w:t>
      </w:r>
      <w:proofErr w:type="gramStart"/>
      <w:r w:rsidRPr="00AA76EC">
        <w:rPr>
          <w:rFonts w:ascii="Times New Roman" w:eastAsia="Times New Roman" w:hAnsi="Times New Roman" w:cs="Times New Roman"/>
          <w:sz w:val="24"/>
          <w:szCs w:val="24"/>
        </w:rPr>
        <w:t>человека :</w:t>
      </w:r>
      <w:proofErr w:type="gramEnd"/>
      <w:r w:rsidRPr="00AA76EC">
        <w:rPr>
          <w:rFonts w:ascii="Times New Roman" w:eastAsia="Times New Roman" w:hAnsi="Times New Roman" w:cs="Times New Roman"/>
          <w:sz w:val="24"/>
          <w:szCs w:val="24"/>
        </w:rPr>
        <w:t xml:space="preserve"> учебное пособие для среднего профессионального образования / Т. А. Трифонова, Н. В. Мищенко, Н. В. </w:t>
      </w:r>
      <w:proofErr w:type="spellStart"/>
      <w:r w:rsidRPr="00AA76EC">
        <w:rPr>
          <w:rFonts w:ascii="Times New Roman" w:eastAsia="Times New Roman" w:hAnsi="Times New Roman" w:cs="Times New Roman"/>
          <w:sz w:val="24"/>
          <w:szCs w:val="24"/>
        </w:rPr>
        <w:t>Орешникова</w:t>
      </w:r>
      <w:proofErr w:type="spellEnd"/>
      <w:r w:rsidRPr="00AA76EC">
        <w:rPr>
          <w:rFonts w:ascii="Times New Roman" w:eastAsia="Times New Roman" w:hAnsi="Times New Roman" w:cs="Times New Roman"/>
          <w:sz w:val="24"/>
          <w:szCs w:val="24"/>
        </w:rPr>
        <w:t xml:space="preserve">. — 2-е изд., </w:t>
      </w:r>
      <w:proofErr w:type="spellStart"/>
      <w:r w:rsidRPr="00AA76EC">
        <w:rPr>
          <w:rFonts w:ascii="Times New Roman" w:eastAsia="Times New Roman" w:hAnsi="Times New Roman" w:cs="Times New Roman"/>
          <w:sz w:val="24"/>
          <w:szCs w:val="24"/>
        </w:rPr>
        <w:t>испр</w:t>
      </w:r>
      <w:proofErr w:type="spellEnd"/>
      <w:r w:rsidRPr="00AA76EC">
        <w:rPr>
          <w:rFonts w:ascii="Times New Roman" w:eastAsia="Times New Roman" w:hAnsi="Times New Roman" w:cs="Times New Roman"/>
          <w:sz w:val="24"/>
          <w:szCs w:val="24"/>
        </w:rPr>
        <w:t xml:space="preserve">. и доп. — </w:t>
      </w:r>
      <w:proofErr w:type="gramStart"/>
      <w:r w:rsidRPr="00AA76EC">
        <w:rPr>
          <w:rFonts w:ascii="Times New Roman" w:eastAsia="Times New Roman" w:hAnsi="Times New Roman" w:cs="Times New Roman"/>
          <w:sz w:val="24"/>
          <w:szCs w:val="24"/>
        </w:rPr>
        <w:t>Москва :</w:t>
      </w:r>
      <w:proofErr w:type="gramEnd"/>
      <w:r w:rsidRPr="00AA76EC">
        <w:rPr>
          <w:rFonts w:ascii="Times New Roman" w:eastAsia="Times New Roman" w:hAnsi="Times New Roman" w:cs="Times New Roman"/>
          <w:sz w:val="24"/>
          <w:szCs w:val="24"/>
        </w:rPr>
        <w:t xml:space="preserve"> Издательство </w:t>
      </w:r>
      <w:proofErr w:type="spellStart"/>
      <w:r w:rsidRPr="00AA76EC">
        <w:rPr>
          <w:rFonts w:ascii="Times New Roman" w:eastAsia="Times New Roman" w:hAnsi="Times New Roman" w:cs="Times New Roman"/>
          <w:sz w:val="24"/>
          <w:szCs w:val="24"/>
        </w:rPr>
        <w:t>Юрайт</w:t>
      </w:r>
      <w:proofErr w:type="spellEnd"/>
      <w:r w:rsidRPr="00AA76EC">
        <w:rPr>
          <w:rFonts w:ascii="Times New Roman" w:eastAsia="Times New Roman" w:hAnsi="Times New Roman" w:cs="Times New Roman"/>
          <w:sz w:val="24"/>
          <w:szCs w:val="24"/>
        </w:rPr>
        <w:t xml:space="preserve">, 2023. — 206 с. — (Профессиональное образование). — ISBN 978-5-534-06430-8. — </w:t>
      </w:r>
      <w:proofErr w:type="gramStart"/>
      <w:r w:rsidRPr="00AA76EC">
        <w:rPr>
          <w:rFonts w:ascii="Times New Roman" w:eastAsia="Times New Roman" w:hAnsi="Times New Roman" w:cs="Times New Roman"/>
          <w:sz w:val="24"/>
          <w:szCs w:val="24"/>
        </w:rPr>
        <w:t>Текст :</w:t>
      </w:r>
      <w:proofErr w:type="gramEnd"/>
      <w:r w:rsidRPr="00AA76EC">
        <w:rPr>
          <w:rFonts w:ascii="Times New Roman" w:eastAsia="Times New Roman" w:hAnsi="Times New Roman" w:cs="Times New Roman"/>
          <w:sz w:val="24"/>
          <w:szCs w:val="24"/>
        </w:rPr>
        <w:t xml:space="preserve"> электронный // Образовательная платформа </w:t>
      </w:r>
      <w:proofErr w:type="spellStart"/>
      <w:r w:rsidRPr="00AA76EC">
        <w:rPr>
          <w:rFonts w:ascii="Times New Roman" w:eastAsia="Times New Roman" w:hAnsi="Times New Roman" w:cs="Times New Roman"/>
          <w:sz w:val="24"/>
          <w:szCs w:val="24"/>
        </w:rPr>
        <w:t>Юрайт</w:t>
      </w:r>
      <w:proofErr w:type="spellEnd"/>
      <w:r w:rsidRPr="00AA76EC">
        <w:rPr>
          <w:rFonts w:ascii="Times New Roman" w:eastAsia="Times New Roman" w:hAnsi="Times New Roman" w:cs="Times New Roman"/>
          <w:sz w:val="24"/>
          <w:szCs w:val="24"/>
        </w:rPr>
        <w:t xml:space="preserve"> [сайт]. — URL: https://urait.ru/bcode/515400 </w:t>
      </w:r>
    </w:p>
    <w:p w14:paraId="4F4755BC" w14:textId="77777777" w:rsidR="00AA76EC" w:rsidRPr="00AA76EC" w:rsidRDefault="00AA76EC" w:rsidP="00AA76EC">
      <w:pPr>
        <w:suppressAutoHyphens/>
        <w:spacing w:after="0"/>
        <w:ind w:firstLine="709"/>
        <w:jc w:val="both"/>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 xml:space="preserve">7. Емцев, В. Т.  Основы </w:t>
      </w:r>
      <w:proofErr w:type="gramStart"/>
      <w:r w:rsidRPr="00AA76EC">
        <w:rPr>
          <w:rFonts w:ascii="Times New Roman" w:eastAsia="Times New Roman" w:hAnsi="Times New Roman" w:cs="Times New Roman"/>
          <w:sz w:val="24"/>
          <w:szCs w:val="24"/>
        </w:rPr>
        <w:t>микробиологии :</w:t>
      </w:r>
      <w:proofErr w:type="gramEnd"/>
      <w:r w:rsidRPr="00AA76EC">
        <w:rPr>
          <w:rFonts w:ascii="Times New Roman" w:eastAsia="Times New Roman" w:hAnsi="Times New Roman" w:cs="Times New Roman"/>
          <w:sz w:val="24"/>
          <w:szCs w:val="24"/>
        </w:rPr>
        <w:t xml:space="preserve"> учебник для среднего профессионального образования / В. Т. Емцев, Е. Н. </w:t>
      </w:r>
      <w:proofErr w:type="spellStart"/>
      <w:r w:rsidRPr="00AA76EC">
        <w:rPr>
          <w:rFonts w:ascii="Times New Roman" w:eastAsia="Times New Roman" w:hAnsi="Times New Roman" w:cs="Times New Roman"/>
          <w:sz w:val="24"/>
          <w:szCs w:val="24"/>
        </w:rPr>
        <w:t>Мишустин</w:t>
      </w:r>
      <w:proofErr w:type="spellEnd"/>
      <w:r w:rsidRPr="00AA76EC">
        <w:rPr>
          <w:rFonts w:ascii="Times New Roman" w:eastAsia="Times New Roman" w:hAnsi="Times New Roman" w:cs="Times New Roman"/>
          <w:sz w:val="24"/>
          <w:szCs w:val="24"/>
        </w:rPr>
        <w:t xml:space="preserve">. — </w:t>
      </w:r>
      <w:proofErr w:type="gramStart"/>
      <w:r w:rsidRPr="00AA76EC">
        <w:rPr>
          <w:rFonts w:ascii="Times New Roman" w:eastAsia="Times New Roman" w:hAnsi="Times New Roman" w:cs="Times New Roman"/>
          <w:sz w:val="24"/>
          <w:szCs w:val="24"/>
        </w:rPr>
        <w:t>Москва :</w:t>
      </w:r>
      <w:proofErr w:type="gramEnd"/>
      <w:r w:rsidRPr="00AA76EC">
        <w:rPr>
          <w:rFonts w:ascii="Times New Roman" w:eastAsia="Times New Roman" w:hAnsi="Times New Roman" w:cs="Times New Roman"/>
          <w:sz w:val="24"/>
          <w:szCs w:val="24"/>
        </w:rPr>
        <w:t xml:space="preserve"> Издательство </w:t>
      </w:r>
      <w:proofErr w:type="spellStart"/>
      <w:r w:rsidRPr="00AA76EC">
        <w:rPr>
          <w:rFonts w:ascii="Times New Roman" w:eastAsia="Times New Roman" w:hAnsi="Times New Roman" w:cs="Times New Roman"/>
          <w:sz w:val="24"/>
          <w:szCs w:val="24"/>
        </w:rPr>
        <w:t>Юрайт</w:t>
      </w:r>
      <w:proofErr w:type="spellEnd"/>
      <w:r w:rsidRPr="00AA76EC">
        <w:rPr>
          <w:rFonts w:ascii="Times New Roman" w:eastAsia="Times New Roman" w:hAnsi="Times New Roman" w:cs="Times New Roman"/>
          <w:sz w:val="24"/>
          <w:szCs w:val="24"/>
        </w:rPr>
        <w:t xml:space="preserve">, 2023. — 248 с. — (Профессиональное образование). — ISBN 978-5-534-11718-9. — </w:t>
      </w:r>
      <w:proofErr w:type="gramStart"/>
      <w:r w:rsidRPr="00AA76EC">
        <w:rPr>
          <w:rFonts w:ascii="Times New Roman" w:eastAsia="Times New Roman" w:hAnsi="Times New Roman" w:cs="Times New Roman"/>
          <w:sz w:val="24"/>
          <w:szCs w:val="24"/>
        </w:rPr>
        <w:t>Текст :</w:t>
      </w:r>
      <w:proofErr w:type="gramEnd"/>
      <w:r w:rsidRPr="00AA76EC">
        <w:rPr>
          <w:rFonts w:ascii="Times New Roman" w:eastAsia="Times New Roman" w:hAnsi="Times New Roman" w:cs="Times New Roman"/>
          <w:sz w:val="24"/>
          <w:szCs w:val="24"/>
        </w:rPr>
        <w:t xml:space="preserve"> электронный // Образовательная платформа </w:t>
      </w:r>
      <w:proofErr w:type="spellStart"/>
      <w:r w:rsidRPr="00AA76EC">
        <w:rPr>
          <w:rFonts w:ascii="Times New Roman" w:eastAsia="Times New Roman" w:hAnsi="Times New Roman" w:cs="Times New Roman"/>
          <w:sz w:val="24"/>
          <w:szCs w:val="24"/>
        </w:rPr>
        <w:t>Юрайт</w:t>
      </w:r>
      <w:proofErr w:type="spellEnd"/>
      <w:r w:rsidRPr="00AA76EC">
        <w:rPr>
          <w:rFonts w:ascii="Times New Roman" w:eastAsia="Times New Roman" w:hAnsi="Times New Roman" w:cs="Times New Roman"/>
          <w:sz w:val="24"/>
          <w:szCs w:val="24"/>
        </w:rPr>
        <w:t xml:space="preserve"> [сайт]. — URL: https://urait.ru/bcode/513920</w:t>
      </w:r>
    </w:p>
    <w:p w14:paraId="15E2719D" w14:textId="77777777" w:rsidR="009F26F3" w:rsidRPr="00AA76EC" w:rsidRDefault="009F26F3" w:rsidP="009F26F3">
      <w:pPr>
        <w:spacing w:after="0"/>
        <w:jc w:val="center"/>
        <w:rPr>
          <w:rFonts w:ascii="Times New Roman" w:eastAsia="Times New Roman" w:hAnsi="Times New Roman" w:cs="Times New Roman"/>
          <w:b/>
          <w:sz w:val="24"/>
          <w:szCs w:val="24"/>
        </w:rPr>
      </w:pPr>
      <w:r w:rsidRPr="00AA76EC">
        <w:rPr>
          <w:rFonts w:ascii="Times New Roman" w:eastAsia="Times New Roman" w:hAnsi="Times New Roman" w:cs="Times New Roman"/>
          <w:b/>
          <w:sz w:val="24"/>
          <w:szCs w:val="24"/>
        </w:rPr>
        <w:lastRenderedPageBreak/>
        <w:t>4. КОНТРОЛЬ И ОЦЕНКА РЕЗУЛЬТАТОВ ОСВОЕНИЯ</w:t>
      </w:r>
    </w:p>
    <w:p w14:paraId="2B2D59CC" w14:textId="77777777" w:rsidR="009F26F3" w:rsidRPr="00AA76EC" w:rsidRDefault="009F26F3" w:rsidP="009F26F3">
      <w:pPr>
        <w:spacing w:after="0"/>
        <w:jc w:val="center"/>
        <w:rPr>
          <w:rFonts w:ascii="Times New Roman" w:eastAsia="Times New Roman" w:hAnsi="Times New Roman" w:cs="Times New Roman"/>
          <w:b/>
          <w:sz w:val="24"/>
          <w:szCs w:val="24"/>
        </w:rPr>
      </w:pPr>
      <w:r w:rsidRPr="00AA76EC">
        <w:rPr>
          <w:rFonts w:ascii="Times New Roman" w:eastAsia="Times New Roman" w:hAnsi="Times New Roman" w:cs="Times New Roman"/>
          <w:b/>
          <w:sz w:val="24"/>
          <w:szCs w:val="24"/>
        </w:rPr>
        <w:t>УЧЕБНОЙ ДИСЦИПЛИНЫ</w:t>
      </w:r>
    </w:p>
    <w:p w14:paraId="05DA9EB6" w14:textId="77777777" w:rsidR="009F26F3" w:rsidRPr="00AA76EC" w:rsidRDefault="009F26F3" w:rsidP="009F26F3">
      <w:pPr>
        <w:spacing w:after="0"/>
        <w:jc w:val="center"/>
        <w:rPr>
          <w:rFonts w:ascii="Times New Roman" w:eastAsia="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7"/>
        <w:gridCol w:w="3071"/>
        <w:gridCol w:w="3243"/>
      </w:tblGrid>
      <w:tr w:rsidR="009F26F3" w:rsidRPr="00AA76EC" w14:paraId="764D2273" w14:textId="77777777" w:rsidTr="009F26F3">
        <w:tc>
          <w:tcPr>
            <w:tcW w:w="1701" w:type="pct"/>
            <w:tcBorders>
              <w:top w:val="single" w:sz="4" w:space="0" w:color="auto"/>
              <w:left w:val="single" w:sz="4" w:space="0" w:color="auto"/>
              <w:bottom w:val="single" w:sz="4" w:space="0" w:color="auto"/>
              <w:right w:val="single" w:sz="4" w:space="0" w:color="auto"/>
            </w:tcBorders>
            <w:hideMark/>
          </w:tcPr>
          <w:p w14:paraId="2F07570D" w14:textId="77777777" w:rsidR="009F26F3" w:rsidRPr="00AA76EC" w:rsidRDefault="009F26F3" w:rsidP="003C7394">
            <w:pPr>
              <w:spacing w:after="0" w:line="240" w:lineRule="auto"/>
              <w:jc w:val="center"/>
              <w:rPr>
                <w:rFonts w:ascii="Times New Roman" w:eastAsia="Times New Roman" w:hAnsi="Times New Roman" w:cs="Times New Roman"/>
                <w:iCs/>
                <w:sz w:val="24"/>
                <w:szCs w:val="24"/>
              </w:rPr>
            </w:pPr>
            <w:r w:rsidRPr="00AA76EC">
              <w:rPr>
                <w:rFonts w:ascii="Times New Roman" w:eastAsia="Times New Roman" w:hAnsi="Times New Roman" w:cs="Times New Roman"/>
                <w:iCs/>
                <w:sz w:val="24"/>
                <w:szCs w:val="24"/>
              </w:rPr>
              <w:t>Результаты обучения</w:t>
            </w:r>
          </w:p>
        </w:tc>
        <w:tc>
          <w:tcPr>
            <w:tcW w:w="1604" w:type="pct"/>
            <w:tcBorders>
              <w:top w:val="single" w:sz="4" w:space="0" w:color="auto"/>
              <w:left w:val="single" w:sz="4" w:space="0" w:color="auto"/>
              <w:bottom w:val="single" w:sz="4" w:space="0" w:color="auto"/>
              <w:right w:val="single" w:sz="4" w:space="0" w:color="auto"/>
            </w:tcBorders>
            <w:hideMark/>
          </w:tcPr>
          <w:p w14:paraId="47A36AA2" w14:textId="77777777" w:rsidR="009F26F3" w:rsidRPr="00AA76EC" w:rsidRDefault="009F26F3" w:rsidP="003C7394">
            <w:pPr>
              <w:spacing w:after="0" w:line="240" w:lineRule="auto"/>
              <w:jc w:val="center"/>
              <w:rPr>
                <w:rFonts w:ascii="Times New Roman" w:eastAsia="Times New Roman" w:hAnsi="Times New Roman" w:cs="Times New Roman"/>
                <w:iCs/>
                <w:sz w:val="24"/>
                <w:szCs w:val="24"/>
              </w:rPr>
            </w:pPr>
            <w:r w:rsidRPr="00AA76EC">
              <w:rPr>
                <w:rFonts w:ascii="Times New Roman" w:eastAsia="Times New Roman" w:hAnsi="Times New Roman" w:cs="Times New Roman"/>
                <w:iCs/>
                <w:sz w:val="24"/>
                <w:szCs w:val="24"/>
              </w:rPr>
              <w:t>Критерии оценки</w:t>
            </w:r>
          </w:p>
        </w:tc>
        <w:tc>
          <w:tcPr>
            <w:tcW w:w="1694" w:type="pct"/>
            <w:tcBorders>
              <w:top w:val="single" w:sz="4" w:space="0" w:color="auto"/>
              <w:left w:val="single" w:sz="4" w:space="0" w:color="auto"/>
              <w:bottom w:val="single" w:sz="4" w:space="0" w:color="auto"/>
              <w:right w:val="single" w:sz="4" w:space="0" w:color="auto"/>
            </w:tcBorders>
            <w:hideMark/>
          </w:tcPr>
          <w:p w14:paraId="633EABAE" w14:textId="77777777" w:rsidR="009F26F3" w:rsidRPr="00AA76EC" w:rsidRDefault="009F26F3" w:rsidP="003C7394">
            <w:pPr>
              <w:spacing w:after="0" w:line="240" w:lineRule="auto"/>
              <w:jc w:val="center"/>
              <w:rPr>
                <w:rFonts w:ascii="Times New Roman" w:eastAsia="Times New Roman" w:hAnsi="Times New Roman" w:cs="Times New Roman"/>
                <w:iCs/>
                <w:sz w:val="24"/>
                <w:szCs w:val="24"/>
              </w:rPr>
            </w:pPr>
            <w:r w:rsidRPr="00AA76EC">
              <w:rPr>
                <w:rFonts w:ascii="Times New Roman" w:eastAsia="Times New Roman" w:hAnsi="Times New Roman" w:cs="Times New Roman"/>
                <w:iCs/>
                <w:sz w:val="24"/>
                <w:szCs w:val="24"/>
              </w:rPr>
              <w:t>Методы оценки</w:t>
            </w:r>
          </w:p>
        </w:tc>
      </w:tr>
      <w:tr w:rsidR="009F26F3" w:rsidRPr="00AA76EC" w14:paraId="4440EC96" w14:textId="77777777" w:rsidTr="009F26F3">
        <w:tc>
          <w:tcPr>
            <w:tcW w:w="1701" w:type="pct"/>
            <w:tcBorders>
              <w:top w:val="single" w:sz="4" w:space="0" w:color="auto"/>
              <w:left w:val="single" w:sz="4" w:space="0" w:color="auto"/>
              <w:bottom w:val="single" w:sz="4" w:space="0" w:color="auto"/>
              <w:right w:val="single" w:sz="4" w:space="0" w:color="auto"/>
            </w:tcBorders>
            <w:hideMark/>
          </w:tcPr>
          <w:p w14:paraId="18CC72FD" w14:textId="77777777" w:rsidR="00B20CB1" w:rsidRPr="00AA76EC" w:rsidRDefault="00B20CB1" w:rsidP="00AA76EC">
            <w:pPr>
              <w:pStyle w:val="TableParagraph"/>
              <w:numPr>
                <w:ilvl w:val="0"/>
                <w:numId w:val="12"/>
              </w:numPr>
              <w:tabs>
                <w:tab w:val="left" w:pos="480"/>
              </w:tabs>
              <w:rPr>
                <w:rFonts w:ascii="Times New Roman" w:hAnsi="Times New Roman" w:cs="Times New Roman"/>
                <w:sz w:val="24"/>
                <w:szCs w:val="24"/>
              </w:rPr>
            </w:pPr>
            <w:r w:rsidRPr="00AA76EC">
              <w:rPr>
                <w:rFonts w:ascii="Times New Roman" w:hAnsi="Times New Roman" w:cs="Times New Roman"/>
                <w:sz w:val="24"/>
                <w:szCs w:val="24"/>
              </w:rPr>
              <w:t>соблюдать нормы экологической безопасности</w:t>
            </w:r>
          </w:p>
          <w:p w14:paraId="76640582" w14:textId="77777777" w:rsidR="00B20CB1" w:rsidRPr="00AA76EC" w:rsidRDefault="00B20CB1" w:rsidP="00AA76EC">
            <w:pPr>
              <w:pStyle w:val="TableParagraph"/>
              <w:numPr>
                <w:ilvl w:val="0"/>
                <w:numId w:val="12"/>
              </w:numPr>
              <w:tabs>
                <w:tab w:val="left" w:pos="480"/>
              </w:tabs>
              <w:rPr>
                <w:rFonts w:ascii="Times New Roman" w:hAnsi="Times New Roman" w:cs="Times New Roman"/>
                <w:sz w:val="24"/>
                <w:szCs w:val="24"/>
              </w:rPr>
            </w:pPr>
            <w:r w:rsidRPr="00AA76EC">
              <w:rPr>
                <w:rFonts w:ascii="Times New Roman" w:hAnsi="Times New Roman" w:cs="Times New Roman"/>
                <w:sz w:val="24"/>
                <w:szCs w:val="24"/>
              </w:rPr>
              <w:t>определять 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w:t>
            </w:r>
          </w:p>
          <w:p w14:paraId="39C20B11" w14:textId="763455DE" w:rsidR="009F26F3" w:rsidRPr="00AA76EC" w:rsidRDefault="00B20CB1" w:rsidP="00AA76EC">
            <w:pPr>
              <w:widowControl w:val="0"/>
              <w:numPr>
                <w:ilvl w:val="0"/>
                <w:numId w:val="12"/>
              </w:numPr>
              <w:autoSpaceDE w:val="0"/>
              <w:autoSpaceDN w:val="0"/>
              <w:spacing w:after="0" w:line="240" w:lineRule="auto"/>
              <w:rPr>
                <w:rFonts w:ascii="Times New Roman" w:eastAsia="Times New Roman" w:hAnsi="Times New Roman" w:cs="Times New Roman"/>
                <w:sz w:val="24"/>
                <w:szCs w:val="24"/>
              </w:rPr>
            </w:pPr>
            <w:r w:rsidRPr="00AA76EC">
              <w:rPr>
                <w:rFonts w:ascii="Times New Roman" w:hAnsi="Times New Roman" w:cs="Times New Roman"/>
                <w:sz w:val="24"/>
                <w:szCs w:val="24"/>
              </w:rPr>
              <w:t>организовывать профессиональную деятельность с учетом знаний об изменении климатических условий региона</w:t>
            </w:r>
          </w:p>
        </w:tc>
        <w:tc>
          <w:tcPr>
            <w:tcW w:w="1604" w:type="pct"/>
            <w:tcBorders>
              <w:top w:val="single" w:sz="4" w:space="0" w:color="auto"/>
              <w:left w:val="single" w:sz="4" w:space="0" w:color="auto"/>
              <w:bottom w:val="single" w:sz="4" w:space="0" w:color="auto"/>
              <w:right w:val="single" w:sz="4" w:space="0" w:color="auto"/>
            </w:tcBorders>
          </w:tcPr>
          <w:p w14:paraId="642F6862" w14:textId="77777777" w:rsidR="009F26F3" w:rsidRPr="00AA76EC" w:rsidRDefault="009F26F3" w:rsidP="003C7394">
            <w:pPr>
              <w:widowControl w:val="0"/>
              <w:autoSpaceDE w:val="0"/>
              <w:autoSpaceDN w:val="0"/>
              <w:spacing w:after="0" w:line="240" w:lineRule="auto"/>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Полнота ответов, точность формулировок,</w:t>
            </w:r>
          </w:p>
          <w:p w14:paraId="09C4764F" w14:textId="77777777" w:rsidR="009F26F3" w:rsidRPr="00AA76EC" w:rsidRDefault="009F26F3" w:rsidP="003C7394">
            <w:pPr>
              <w:widowControl w:val="0"/>
              <w:autoSpaceDE w:val="0"/>
              <w:autoSpaceDN w:val="0"/>
              <w:spacing w:after="0" w:line="240" w:lineRule="auto"/>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не менее 70% правильных ответов</w:t>
            </w:r>
          </w:p>
          <w:p w14:paraId="50FB6E18" w14:textId="77777777" w:rsidR="009F26F3" w:rsidRPr="00AA76EC" w:rsidRDefault="009F26F3" w:rsidP="003C7394">
            <w:pPr>
              <w:widowControl w:val="0"/>
              <w:autoSpaceDE w:val="0"/>
              <w:autoSpaceDN w:val="0"/>
              <w:spacing w:after="0" w:line="240" w:lineRule="auto"/>
              <w:rPr>
                <w:rFonts w:ascii="Times New Roman" w:eastAsia="Times New Roman" w:hAnsi="Times New Roman" w:cs="Times New Roman"/>
                <w:b/>
                <w:i/>
                <w:sz w:val="24"/>
                <w:szCs w:val="24"/>
              </w:rPr>
            </w:pPr>
          </w:p>
          <w:p w14:paraId="58BB6DCD" w14:textId="77777777" w:rsidR="009F26F3" w:rsidRPr="00AA76EC" w:rsidRDefault="009F26F3" w:rsidP="003C7394">
            <w:pPr>
              <w:widowControl w:val="0"/>
              <w:autoSpaceDE w:val="0"/>
              <w:autoSpaceDN w:val="0"/>
              <w:spacing w:after="0" w:line="240" w:lineRule="auto"/>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Актуальность темы, адекватность результатов поставленным целям, адекватность применения профессиональной терминологии</w:t>
            </w:r>
          </w:p>
        </w:tc>
        <w:tc>
          <w:tcPr>
            <w:tcW w:w="1694" w:type="pct"/>
            <w:tcBorders>
              <w:top w:val="single" w:sz="4" w:space="0" w:color="auto"/>
              <w:left w:val="single" w:sz="4" w:space="0" w:color="auto"/>
              <w:bottom w:val="single" w:sz="4" w:space="0" w:color="auto"/>
              <w:right w:val="single" w:sz="4" w:space="0" w:color="auto"/>
            </w:tcBorders>
            <w:hideMark/>
          </w:tcPr>
          <w:p w14:paraId="29703E92" w14:textId="77777777" w:rsidR="009F26F3" w:rsidRPr="00AA76EC" w:rsidRDefault="009F26F3" w:rsidP="003C7394">
            <w:pPr>
              <w:widowControl w:val="0"/>
              <w:autoSpaceDE w:val="0"/>
              <w:autoSpaceDN w:val="0"/>
              <w:spacing w:after="0" w:line="240" w:lineRule="auto"/>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u w:val="single"/>
              </w:rPr>
              <w:t>Текущий контроль</w:t>
            </w:r>
            <w:r w:rsidRPr="00AA76EC">
              <w:rPr>
                <w:rFonts w:ascii="Times New Roman" w:eastAsia="Times New Roman" w:hAnsi="Times New Roman" w:cs="Times New Roman"/>
                <w:sz w:val="24"/>
                <w:szCs w:val="24"/>
              </w:rPr>
              <w:t xml:space="preserve"> Устный опрос, наблюдение активности участия в командной работе, принятие правильных решений при участии в тренинге, активность участия в тренингах и коллективных формах работы;</w:t>
            </w:r>
          </w:p>
          <w:p w14:paraId="521D2C7F" w14:textId="7899D907" w:rsidR="009F26F3" w:rsidRPr="00AA76EC" w:rsidRDefault="009F26F3" w:rsidP="003C7394">
            <w:pPr>
              <w:widowControl w:val="0"/>
              <w:autoSpaceDE w:val="0"/>
              <w:autoSpaceDN w:val="0"/>
              <w:spacing w:after="0" w:line="240" w:lineRule="auto"/>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 xml:space="preserve">-оценки результатов самостоятельной работы (докладов, рефератов, теоретической части проектов, учебных исследований и т.д.) </w:t>
            </w:r>
            <w:r w:rsidRPr="00AA76EC">
              <w:rPr>
                <w:rFonts w:ascii="Times New Roman" w:eastAsia="Times New Roman" w:hAnsi="Times New Roman" w:cs="Times New Roman"/>
                <w:sz w:val="24"/>
                <w:szCs w:val="24"/>
                <w:u w:val="single"/>
              </w:rPr>
              <w:t>Промежуточная</w:t>
            </w:r>
            <w:r w:rsidRPr="00AA76EC">
              <w:rPr>
                <w:rFonts w:ascii="Times New Roman" w:eastAsia="Times New Roman" w:hAnsi="Times New Roman" w:cs="Times New Roman"/>
                <w:sz w:val="24"/>
                <w:szCs w:val="24"/>
              </w:rPr>
              <w:t xml:space="preserve"> </w:t>
            </w:r>
            <w:r w:rsidRPr="00AA76EC">
              <w:rPr>
                <w:rFonts w:ascii="Times New Roman" w:eastAsia="Times New Roman" w:hAnsi="Times New Roman" w:cs="Times New Roman"/>
                <w:sz w:val="24"/>
                <w:szCs w:val="24"/>
                <w:u w:val="single"/>
              </w:rPr>
              <w:t>аттестация</w:t>
            </w:r>
            <w:r w:rsidRPr="00AA76EC">
              <w:rPr>
                <w:rFonts w:ascii="Times New Roman" w:eastAsia="Times New Roman" w:hAnsi="Times New Roman" w:cs="Times New Roman"/>
                <w:sz w:val="24"/>
                <w:szCs w:val="24"/>
              </w:rPr>
              <w:t xml:space="preserve"> в форме зачета</w:t>
            </w:r>
            <w:r w:rsidR="00010517" w:rsidRPr="00AA76EC">
              <w:rPr>
                <w:rFonts w:ascii="Times New Roman" w:eastAsia="Times New Roman" w:hAnsi="Times New Roman" w:cs="Times New Roman"/>
                <w:sz w:val="24"/>
                <w:szCs w:val="24"/>
              </w:rPr>
              <w:t xml:space="preserve"> </w:t>
            </w:r>
          </w:p>
        </w:tc>
      </w:tr>
      <w:tr w:rsidR="009F26F3" w:rsidRPr="00AA76EC" w14:paraId="4C7F7093" w14:textId="77777777" w:rsidTr="009F26F3">
        <w:tc>
          <w:tcPr>
            <w:tcW w:w="1701" w:type="pct"/>
            <w:tcBorders>
              <w:top w:val="single" w:sz="4" w:space="0" w:color="auto"/>
              <w:left w:val="single" w:sz="4" w:space="0" w:color="auto"/>
              <w:bottom w:val="single" w:sz="4" w:space="0" w:color="auto"/>
              <w:right w:val="single" w:sz="4" w:space="0" w:color="auto"/>
            </w:tcBorders>
            <w:hideMark/>
          </w:tcPr>
          <w:p w14:paraId="280E4FEF" w14:textId="77777777" w:rsidR="00C63BA3" w:rsidRPr="00AA76EC" w:rsidRDefault="00C63BA3" w:rsidP="003C7394">
            <w:pPr>
              <w:widowControl w:val="0"/>
              <w:autoSpaceDE w:val="0"/>
              <w:autoSpaceDN w:val="0"/>
              <w:spacing w:after="0" w:line="240" w:lineRule="auto"/>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Знания</w:t>
            </w:r>
          </w:p>
          <w:p w14:paraId="2AFA002B" w14:textId="7B800AEA" w:rsidR="00B20CB1" w:rsidRPr="00AA76EC" w:rsidRDefault="00B20CB1" w:rsidP="00B20CB1">
            <w:pPr>
              <w:widowControl w:val="0"/>
              <w:autoSpaceDE w:val="0"/>
              <w:autoSpaceDN w:val="0"/>
              <w:spacing w:after="0" w:line="240" w:lineRule="auto"/>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 xml:space="preserve">правила экологической безопасности при ведении профессиональной деятельности основные ресурсы, задействованные </w:t>
            </w:r>
          </w:p>
          <w:p w14:paraId="53E54551" w14:textId="77777777" w:rsidR="00B20CB1" w:rsidRPr="00AA76EC" w:rsidRDefault="00B20CB1" w:rsidP="00B20CB1">
            <w:pPr>
              <w:widowControl w:val="0"/>
              <w:autoSpaceDE w:val="0"/>
              <w:autoSpaceDN w:val="0"/>
              <w:spacing w:after="0" w:line="240" w:lineRule="auto"/>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в профессиональной деятельности</w:t>
            </w:r>
          </w:p>
          <w:p w14:paraId="1DA10A25" w14:textId="77777777" w:rsidR="00B20CB1" w:rsidRPr="00AA76EC" w:rsidRDefault="00B20CB1" w:rsidP="00B20CB1">
            <w:pPr>
              <w:widowControl w:val="0"/>
              <w:autoSpaceDE w:val="0"/>
              <w:autoSpaceDN w:val="0"/>
              <w:spacing w:after="0" w:line="240" w:lineRule="auto"/>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пути обеспечения ресурсосбережения</w:t>
            </w:r>
          </w:p>
          <w:p w14:paraId="460EFF7D" w14:textId="77777777" w:rsidR="00B20CB1" w:rsidRPr="00AA76EC" w:rsidRDefault="00B20CB1" w:rsidP="00B20CB1">
            <w:pPr>
              <w:widowControl w:val="0"/>
              <w:autoSpaceDE w:val="0"/>
              <w:autoSpaceDN w:val="0"/>
              <w:spacing w:after="0" w:line="240" w:lineRule="auto"/>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принципы бережливого производства</w:t>
            </w:r>
          </w:p>
          <w:p w14:paraId="090BF907" w14:textId="486C3447" w:rsidR="009F26F3" w:rsidRPr="00AA76EC" w:rsidRDefault="00B20CB1" w:rsidP="00B20CB1">
            <w:pPr>
              <w:widowControl w:val="0"/>
              <w:autoSpaceDE w:val="0"/>
              <w:autoSpaceDN w:val="0"/>
              <w:spacing w:after="0" w:line="240" w:lineRule="auto"/>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основные направления изменения климатических условий региона</w:t>
            </w:r>
          </w:p>
        </w:tc>
        <w:tc>
          <w:tcPr>
            <w:tcW w:w="1604" w:type="pct"/>
            <w:tcBorders>
              <w:top w:val="single" w:sz="4" w:space="0" w:color="auto"/>
              <w:left w:val="single" w:sz="4" w:space="0" w:color="auto"/>
              <w:bottom w:val="single" w:sz="4" w:space="0" w:color="auto"/>
              <w:right w:val="single" w:sz="4" w:space="0" w:color="auto"/>
            </w:tcBorders>
          </w:tcPr>
          <w:p w14:paraId="2B5D2AC1" w14:textId="77777777" w:rsidR="009F26F3" w:rsidRPr="00AA76EC" w:rsidRDefault="009F26F3" w:rsidP="003C7394">
            <w:pPr>
              <w:widowControl w:val="0"/>
              <w:autoSpaceDE w:val="0"/>
              <w:autoSpaceDN w:val="0"/>
              <w:spacing w:after="0" w:line="240" w:lineRule="auto"/>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Полнота ответов, точность формулировок,</w:t>
            </w:r>
          </w:p>
          <w:p w14:paraId="303E0435" w14:textId="77777777" w:rsidR="009F26F3" w:rsidRPr="00AA76EC" w:rsidRDefault="009F26F3" w:rsidP="003C7394">
            <w:pPr>
              <w:widowControl w:val="0"/>
              <w:autoSpaceDE w:val="0"/>
              <w:autoSpaceDN w:val="0"/>
              <w:spacing w:after="0" w:line="240" w:lineRule="auto"/>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не менее 70% правильных ответов</w:t>
            </w:r>
          </w:p>
          <w:p w14:paraId="563433C7" w14:textId="77777777" w:rsidR="009F26F3" w:rsidRPr="00AA76EC" w:rsidRDefault="009F26F3" w:rsidP="003C7394">
            <w:pPr>
              <w:widowControl w:val="0"/>
              <w:autoSpaceDE w:val="0"/>
              <w:autoSpaceDN w:val="0"/>
              <w:spacing w:after="0" w:line="240" w:lineRule="auto"/>
              <w:rPr>
                <w:rFonts w:ascii="Times New Roman" w:eastAsia="Times New Roman" w:hAnsi="Times New Roman" w:cs="Times New Roman"/>
                <w:b/>
                <w:i/>
                <w:sz w:val="24"/>
                <w:szCs w:val="24"/>
              </w:rPr>
            </w:pPr>
          </w:p>
          <w:p w14:paraId="2BB340EC" w14:textId="77777777" w:rsidR="009F26F3" w:rsidRPr="00AA76EC" w:rsidRDefault="009F26F3" w:rsidP="003C7394">
            <w:pPr>
              <w:widowControl w:val="0"/>
              <w:autoSpaceDE w:val="0"/>
              <w:autoSpaceDN w:val="0"/>
              <w:spacing w:after="0" w:line="240" w:lineRule="auto"/>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Актуальность темы, адекватность результатов поставленным целям, адекватность применения профессиональной терминологии</w:t>
            </w:r>
          </w:p>
        </w:tc>
        <w:tc>
          <w:tcPr>
            <w:tcW w:w="1694" w:type="pct"/>
            <w:tcBorders>
              <w:top w:val="single" w:sz="4" w:space="0" w:color="auto"/>
              <w:left w:val="single" w:sz="4" w:space="0" w:color="auto"/>
              <w:bottom w:val="single" w:sz="4" w:space="0" w:color="auto"/>
              <w:right w:val="single" w:sz="4" w:space="0" w:color="auto"/>
            </w:tcBorders>
            <w:hideMark/>
          </w:tcPr>
          <w:p w14:paraId="16CE593B" w14:textId="77777777" w:rsidR="009F26F3" w:rsidRPr="00AA76EC" w:rsidRDefault="009F26F3" w:rsidP="003C7394">
            <w:pPr>
              <w:widowControl w:val="0"/>
              <w:autoSpaceDE w:val="0"/>
              <w:autoSpaceDN w:val="0"/>
              <w:spacing w:after="0" w:line="240" w:lineRule="auto"/>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u w:val="single"/>
              </w:rPr>
              <w:t>Текущий контроль</w:t>
            </w:r>
            <w:r w:rsidRPr="00AA76EC">
              <w:rPr>
                <w:rFonts w:ascii="Times New Roman" w:eastAsia="Times New Roman" w:hAnsi="Times New Roman" w:cs="Times New Roman"/>
                <w:sz w:val="24"/>
                <w:szCs w:val="24"/>
              </w:rPr>
              <w:t xml:space="preserve"> Устный опрос, наблюдение активности участия в командной работе, принятие правильных решений при участии в тренинге, активность участия в тренингах и коллективных формах работы;</w:t>
            </w:r>
          </w:p>
          <w:p w14:paraId="0541E874" w14:textId="2E157BB6" w:rsidR="009F26F3" w:rsidRPr="00AA76EC" w:rsidRDefault="009F26F3" w:rsidP="003C7394">
            <w:pPr>
              <w:widowControl w:val="0"/>
              <w:autoSpaceDE w:val="0"/>
              <w:autoSpaceDN w:val="0"/>
              <w:spacing w:after="0" w:line="240" w:lineRule="auto"/>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 xml:space="preserve">-оценки результатов самостоятельной работы (докладов, рефератов, теоретической части проектов, учебных исследований и т.д.) </w:t>
            </w:r>
            <w:r w:rsidRPr="00AA76EC">
              <w:rPr>
                <w:rFonts w:ascii="Times New Roman" w:eastAsia="Times New Roman" w:hAnsi="Times New Roman" w:cs="Times New Roman"/>
                <w:sz w:val="24"/>
                <w:szCs w:val="24"/>
                <w:u w:val="single"/>
              </w:rPr>
              <w:t>Промежуточная</w:t>
            </w:r>
            <w:r w:rsidRPr="00AA76EC">
              <w:rPr>
                <w:rFonts w:ascii="Times New Roman" w:eastAsia="Times New Roman" w:hAnsi="Times New Roman" w:cs="Times New Roman"/>
                <w:sz w:val="24"/>
                <w:szCs w:val="24"/>
              </w:rPr>
              <w:t xml:space="preserve"> </w:t>
            </w:r>
            <w:r w:rsidRPr="00AA76EC">
              <w:rPr>
                <w:rFonts w:ascii="Times New Roman" w:eastAsia="Times New Roman" w:hAnsi="Times New Roman" w:cs="Times New Roman"/>
                <w:sz w:val="24"/>
                <w:szCs w:val="24"/>
                <w:u w:val="single"/>
              </w:rPr>
              <w:t>аттестация</w:t>
            </w:r>
            <w:r w:rsidRPr="00AA76EC">
              <w:rPr>
                <w:rFonts w:ascii="Times New Roman" w:eastAsia="Times New Roman" w:hAnsi="Times New Roman" w:cs="Times New Roman"/>
                <w:sz w:val="24"/>
                <w:szCs w:val="24"/>
              </w:rPr>
              <w:t xml:space="preserve"> в форме зачета</w:t>
            </w:r>
            <w:r w:rsidR="00010517" w:rsidRPr="00AA76EC">
              <w:rPr>
                <w:rFonts w:ascii="Times New Roman" w:eastAsia="Times New Roman" w:hAnsi="Times New Roman" w:cs="Times New Roman"/>
                <w:sz w:val="24"/>
                <w:szCs w:val="24"/>
              </w:rPr>
              <w:t xml:space="preserve"> </w:t>
            </w:r>
          </w:p>
        </w:tc>
      </w:tr>
    </w:tbl>
    <w:p w14:paraId="500E875A" w14:textId="77777777" w:rsidR="009F26F3" w:rsidRPr="00010517" w:rsidRDefault="009F26F3" w:rsidP="009F26F3"/>
    <w:p w14:paraId="32AF270C" w14:textId="77777777" w:rsidR="0064236A" w:rsidRPr="00010517" w:rsidRDefault="0064236A"/>
    <w:p w14:paraId="45AB1AFF" w14:textId="77777777" w:rsidR="003C7394" w:rsidRDefault="003C7394">
      <w:pPr>
        <w:rPr>
          <w:rFonts w:ascii="Times New Roman" w:hAnsi="Times New Roman"/>
          <w:b/>
          <w:sz w:val="24"/>
          <w:szCs w:val="24"/>
        </w:rPr>
      </w:pPr>
      <w:r>
        <w:rPr>
          <w:rFonts w:ascii="Times New Roman" w:hAnsi="Times New Roman"/>
          <w:b/>
          <w:sz w:val="24"/>
          <w:szCs w:val="24"/>
        </w:rPr>
        <w:br w:type="page"/>
      </w:r>
    </w:p>
    <w:p w14:paraId="1D3C28A7" w14:textId="7C8134E5" w:rsidR="00EA3874" w:rsidRPr="00010517" w:rsidRDefault="00EA3874" w:rsidP="00EA3874">
      <w:pPr>
        <w:spacing w:after="0"/>
        <w:jc w:val="right"/>
        <w:rPr>
          <w:rFonts w:ascii="Times New Roman" w:hAnsi="Times New Roman"/>
          <w:b/>
          <w:sz w:val="24"/>
          <w:szCs w:val="24"/>
        </w:rPr>
      </w:pPr>
      <w:r w:rsidRPr="00010517">
        <w:rPr>
          <w:rFonts w:ascii="Times New Roman" w:hAnsi="Times New Roman"/>
          <w:b/>
          <w:sz w:val="24"/>
          <w:szCs w:val="24"/>
        </w:rPr>
        <w:lastRenderedPageBreak/>
        <w:t>Приложение 3.</w:t>
      </w:r>
      <w:r w:rsidR="003C7394">
        <w:rPr>
          <w:rFonts w:ascii="Times New Roman" w:hAnsi="Times New Roman"/>
          <w:b/>
          <w:sz w:val="24"/>
          <w:szCs w:val="24"/>
        </w:rPr>
        <w:t>5</w:t>
      </w:r>
    </w:p>
    <w:p w14:paraId="27F04D3C" w14:textId="3423F031" w:rsidR="00EA3874" w:rsidRPr="00010517" w:rsidRDefault="00474760" w:rsidP="00EA3874">
      <w:pPr>
        <w:spacing w:after="0"/>
        <w:jc w:val="right"/>
        <w:rPr>
          <w:rFonts w:ascii="Times New Roman" w:hAnsi="Times New Roman"/>
          <w:i/>
          <w:color w:val="FF0000"/>
          <w:sz w:val="24"/>
          <w:szCs w:val="24"/>
        </w:rPr>
      </w:pPr>
      <w:r w:rsidRPr="00010517">
        <w:rPr>
          <w:rFonts w:ascii="Times New Roman" w:hAnsi="Times New Roman"/>
          <w:sz w:val="24"/>
          <w:szCs w:val="24"/>
        </w:rPr>
        <w:t>к ПОП-П по профессии</w:t>
      </w:r>
    </w:p>
    <w:p w14:paraId="48CFC3F9" w14:textId="77777777" w:rsidR="00EA3874" w:rsidRPr="00010517" w:rsidRDefault="00EA3874" w:rsidP="00EA3874">
      <w:pPr>
        <w:spacing w:after="0"/>
        <w:jc w:val="right"/>
        <w:rPr>
          <w:rFonts w:ascii="Times New Roman" w:hAnsi="Times New Roman"/>
          <w:sz w:val="24"/>
          <w:szCs w:val="24"/>
        </w:rPr>
      </w:pPr>
      <w:r w:rsidRPr="00010517">
        <w:rPr>
          <w:rFonts w:ascii="Times New Roman" w:hAnsi="Times New Roman"/>
          <w:sz w:val="24"/>
          <w:szCs w:val="24"/>
        </w:rPr>
        <w:t>38.01.02 Продавец, контролер-кассир</w:t>
      </w:r>
    </w:p>
    <w:p w14:paraId="6CD2759D" w14:textId="77777777" w:rsidR="0064236A" w:rsidRPr="00010517" w:rsidRDefault="0064236A" w:rsidP="0064236A">
      <w:pPr>
        <w:jc w:val="center"/>
        <w:rPr>
          <w:rFonts w:ascii="Times New Roman" w:hAnsi="Times New Roman" w:cs="Times New Roman"/>
          <w:b/>
          <w:i/>
          <w:color w:val="FF0000"/>
        </w:rPr>
      </w:pPr>
    </w:p>
    <w:p w14:paraId="60F6FBB9" w14:textId="77777777" w:rsidR="0064236A" w:rsidRPr="00010517" w:rsidRDefault="0064236A" w:rsidP="0064236A">
      <w:pPr>
        <w:jc w:val="center"/>
        <w:rPr>
          <w:rFonts w:ascii="Times New Roman" w:hAnsi="Times New Roman" w:cs="Times New Roman"/>
          <w:b/>
          <w:i/>
          <w:color w:val="FF0000"/>
        </w:rPr>
      </w:pPr>
    </w:p>
    <w:p w14:paraId="7E23D36D" w14:textId="77777777" w:rsidR="0064236A" w:rsidRPr="00010517" w:rsidRDefault="0064236A" w:rsidP="0064236A">
      <w:pPr>
        <w:jc w:val="center"/>
        <w:rPr>
          <w:rFonts w:ascii="Times New Roman" w:hAnsi="Times New Roman" w:cs="Times New Roman"/>
          <w:b/>
          <w:i/>
          <w:color w:val="FF0000"/>
        </w:rPr>
      </w:pPr>
    </w:p>
    <w:p w14:paraId="3F72FA07" w14:textId="77777777" w:rsidR="0064236A" w:rsidRPr="00010517" w:rsidRDefault="0064236A" w:rsidP="0064236A">
      <w:pPr>
        <w:jc w:val="center"/>
        <w:rPr>
          <w:rFonts w:ascii="Times New Roman" w:hAnsi="Times New Roman" w:cs="Times New Roman"/>
          <w:b/>
          <w:i/>
          <w:color w:val="FF0000"/>
        </w:rPr>
      </w:pPr>
    </w:p>
    <w:p w14:paraId="38EEBB15" w14:textId="77777777" w:rsidR="0064236A" w:rsidRPr="00010517" w:rsidRDefault="0064236A" w:rsidP="0064236A">
      <w:pPr>
        <w:jc w:val="center"/>
        <w:rPr>
          <w:rFonts w:ascii="Times New Roman" w:hAnsi="Times New Roman" w:cs="Times New Roman"/>
          <w:b/>
          <w:i/>
          <w:color w:val="FF0000"/>
        </w:rPr>
      </w:pPr>
    </w:p>
    <w:p w14:paraId="398BD49E" w14:textId="77777777" w:rsidR="0064236A" w:rsidRPr="00010517" w:rsidRDefault="0064236A" w:rsidP="0064236A">
      <w:pPr>
        <w:jc w:val="center"/>
        <w:rPr>
          <w:rFonts w:ascii="Times New Roman" w:hAnsi="Times New Roman" w:cs="Times New Roman"/>
          <w:b/>
          <w:i/>
          <w:color w:val="FF0000"/>
        </w:rPr>
      </w:pPr>
    </w:p>
    <w:p w14:paraId="44688FE2" w14:textId="77777777" w:rsidR="0064236A" w:rsidRPr="00010517" w:rsidRDefault="0064236A" w:rsidP="0064236A">
      <w:pPr>
        <w:jc w:val="center"/>
        <w:rPr>
          <w:rFonts w:ascii="Times New Roman" w:hAnsi="Times New Roman" w:cs="Times New Roman"/>
          <w:b/>
          <w:i/>
          <w:color w:val="FF0000"/>
        </w:rPr>
      </w:pPr>
    </w:p>
    <w:p w14:paraId="7A64ACD0" w14:textId="77777777" w:rsidR="0064236A" w:rsidRPr="00010517" w:rsidRDefault="0064236A" w:rsidP="0064236A">
      <w:pPr>
        <w:jc w:val="center"/>
        <w:rPr>
          <w:rFonts w:ascii="Times New Roman" w:hAnsi="Times New Roman" w:cs="Times New Roman"/>
          <w:b/>
          <w:i/>
          <w:color w:val="FF0000"/>
        </w:rPr>
      </w:pPr>
    </w:p>
    <w:p w14:paraId="03468DFE" w14:textId="768649E7" w:rsidR="0064236A" w:rsidRPr="00010517" w:rsidRDefault="00EA3874" w:rsidP="0064236A">
      <w:pPr>
        <w:jc w:val="center"/>
        <w:rPr>
          <w:rFonts w:ascii="Times New Roman" w:hAnsi="Times New Roman" w:cs="Times New Roman"/>
          <w:b/>
          <w:sz w:val="24"/>
          <w:szCs w:val="24"/>
        </w:rPr>
      </w:pPr>
      <w:r w:rsidRPr="00010517">
        <w:rPr>
          <w:rFonts w:ascii="Times New Roman" w:hAnsi="Times New Roman" w:cs="Times New Roman"/>
          <w:b/>
          <w:sz w:val="24"/>
          <w:szCs w:val="24"/>
        </w:rPr>
        <w:t xml:space="preserve">ПРИМЕРНАЯ </w:t>
      </w:r>
      <w:r w:rsidR="0064236A" w:rsidRPr="00010517">
        <w:rPr>
          <w:rFonts w:ascii="Times New Roman" w:hAnsi="Times New Roman" w:cs="Times New Roman"/>
          <w:b/>
          <w:sz w:val="24"/>
          <w:szCs w:val="24"/>
        </w:rPr>
        <w:t>РАБОЧАЯ ПРОГРАММА УЧЕБНОЙ ДИСЦИПЛИНЫ</w:t>
      </w:r>
    </w:p>
    <w:p w14:paraId="44C20870" w14:textId="77777777" w:rsidR="0064236A" w:rsidRPr="00010517" w:rsidRDefault="0064236A" w:rsidP="0064236A">
      <w:pPr>
        <w:spacing w:after="0"/>
        <w:jc w:val="center"/>
        <w:rPr>
          <w:rFonts w:ascii="Times New Roman" w:hAnsi="Times New Roman" w:cs="Times New Roman"/>
          <w:b/>
          <w:iCs/>
          <w:sz w:val="24"/>
          <w:szCs w:val="24"/>
        </w:rPr>
      </w:pPr>
      <w:r w:rsidRPr="00010517">
        <w:rPr>
          <w:rFonts w:ascii="Times New Roman" w:hAnsi="Times New Roman" w:cs="Times New Roman"/>
          <w:b/>
          <w:iCs/>
          <w:sz w:val="24"/>
          <w:szCs w:val="24"/>
        </w:rPr>
        <w:t xml:space="preserve">ОП.05 Безопасность жизнедеятельности </w:t>
      </w:r>
    </w:p>
    <w:p w14:paraId="62CA8F3F" w14:textId="77777777" w:rsidR="0064236A" w:rsidRPr="00010517" w:rsidRDefault="0064236A" w:rsidP="0064236A">
      <w:pPr>
        <w:rPr>
          <w:rFonts w:ascii="Times New Roman" w:hAnsi="Times New Roman" w:cs="Times New Roman"/>
          <w:b/>
          <w:i/>
          <w:color w:val="FF0000"/>
          <w:sz w:val="28"/>
          <w:szCs w:val="28"/>
        </w:rPr>
      </w:pPr>
    </w:p>
    <w:p w14:paraId="0FE65D93" w14:textId="77777777" w:rsidR="0064236A" w:rsidRPr="00010517" w:rsidRDefault="0064236A" w:rsidP="0064236A">
      <w:pPr>
        <w:rPr>
          <w:rFonts w:ascii="Times New Roman" w:hAnsi="Times New Roman" w:cs="Times New Roman"/>
          <w:b/>
          <w:i/>
        </w:rPr>
      </w:pPr>
    </w:p>
    <w:p w14:paraId="13A08348" w14:textId="77777777" w:rsidR="0064236A" w:rsidRPr="00010517" w:rsidRDefault="0064236A" w:rsidP="0064236A">
      <w:pPr>
        <w:rPr>
          <w:rFonts w:ascii="Times New Roman" w:hAnsi="Times New Roman" w:cs="Times New Roman"/>
          <w:b/>
          <w:i/>
        </w:rPr>
      </w:pPr>
    </w:p>
    <w:p w14:paraId="0FD92173" w14:textId="77777777" w:rsidR="0064236A" w:rsidRPr="00010517" w:rsidRDefault="0064236A" w:rsidP="0064236A">
      <w:pPr>
        <w:rPr>
          <w:rFonts w:ascii="Times New Roman" w:hAnsi="Times New Roman" w:cs="Times New Roman"/>
          <w:b/>
          <w:i/>
        </w:rPr>
      </w:pPr>
    </w:p>
    <w:p w14:paraId="17E4E669" w14:textId="77777777" w:rsidR="0064236A" w:rsidRPr="00010517" w:rsidRDefault="0064236A" w:rsidP="0064236A">
      <w:pPr>
        <w:rPr>
          <w:rFonts w:ascii="Times New Roman" w:hAnsi="Times New Roman" w:cs="Times New Roman"/>
          <w:b/>
          <w:i/>
        </w:rPr>
      </w:pPr>
    </w:p>
    <w:p w14:paraId="4368155F" w14:textId="77777777" w:rsidR="0064236A" w:rsidRPr="00010517" w:rsidRDefault="0064236A" w:rsidP="0064236A">
      <w:pPr>
        <w:rPr>
          <w:rFonts w:ascii="Times New Roman" w:hAnsi="Times New Roman" w:cs="Times New Roman"/>
          <w:b/>
          <w:i/>
        </w:rPr>
      </w:pPr>
    </w:p>
    <w:p w14:paraId="0B08C571" w14:textId="77777777" w:rsidR="0064236A" w:rsidRPr="00010517" w:rsidRDefault="0064236A" w:rsidP="0064236A">
      <w:pPr>
        <w:rPr>
          <w:rFonts w:ascii="Times New Roman" w:hAnsi="Times New Roman" w:cs="Times New Roman"/>
          <w:b/>
          <w:i/>
        </w:rPr>
      </w:pPr>
    </w:p>
    <w:p w14:paraId="6A8B310D" w14:textId="77777777" w:rsidR="0064236A" w:rsidRPr="00010517" w:rsidRDefault="0064236A" w:rsidP="0064236A">
      <w:pPr>
        <w:rPr>
          <w:rFonts w:ascii="Times New Roman" w:hAnsi="Times New Roman" w:cs="Times New Roman"/>
          <w:b/>
          <w:i/>
        </w:rPr>
      </w:pPr>
    </w:p>
    <w:p w14:paraId="78E5B7FB" w14:textId="77777777" w:rsidR="0064236A" w:rsidRPr="00010517" w:rsidRDefault="0064236A" w:rsidP="0064236A">
      <w:pPr>
        <w:rPr>
          <w:rFonts w:ascii="Times New Roman" w:hAnsi="Times New Roman" w:cs="Times New Roman"/>
          <w:b/>
          <w:i/>
        </w:rPr>
      </w:pPr>
    </w:p>
    <w:p w14:paraId="1FD0067B" w14:textId="77777777" w:rsidR="0064236A" w:rsidRPr="00010517" w:rsidRDefault="0064236A" w:rsidP="0064236A">
      <w:pPr>
        <w:rPr>
          <w:rFonts w:ascii="Times New Roman" w:hAnsi="Times New Roman" w:cs="Times New Roman"/>
          <w:b/>
          <w:i/>
        </w:rPr>
      </w:pPr>
    </w:p>
    <w:p w14:paraId="0A955E8D" w14:textId="1C3105F2" w:rsidR="0064236A" w:rsidRPr="00010517" w:rsidRDefault="0064236A" w:rsidP="0064236A">
      <w:pPr>
        <w:rPr>
          <w:rFonts w:ascii="Times New Roman" w:hAnsi="Times New Roman" w:cs="Times New Roman"/>
          <w:b/>
          <w:i/>
        </w:rPr>
      </w:pPr>
    </w:p>
    <w:p w14:paraId="1FBDC386" w14:textId="2F1A7EFF" w:rsidR="00764207" w:rsidRPr="00010517" w:rsidRDefault="00764207" w:rsidP="0064236A">
      <w:pPr>
        <w:rPr>
          <w:rFonts w:ascii="Times New Roman" w:hAnsi="Times New Roman" w:cs="Times New Roman"/>
          <w:b/>
          <w:i/>
        </w:rPr>
      </w:pPr>
    </w:p>
    <w:p w14:paraId="2686BC1A" w14:textId="77777777" w:rsidR="00EA3874" w:rsidRPr="00010517" w:rsidRDefault="00EA3874" w:rsidP="0064236A">
      <w:pPr>
        <w:rPr>
          <w:rFonts w:ascii="Times New Roman" w:hAnsi="Times New Roman" w:cs="Times New Roman"/>
          <w:b/>
          <w:i/>
        </w:rPr>
      </w:pPr>
    </w:p>
    <w:p w14:paraId="1F58EDBD" w14:textId="77777777" w:rsidR="0064236A" w:rsidRPr="00010517" w:rsidRDefault="0064236A" w:rsidP="0064236A">
      <w:pPr>
        <w:rPr>
          <w:rFonts w:ascii="Times New Roman" w:hAnsi="Times New Roman" w:cs="Times New Roman"/>
          <w:b/>
          <w:i/>
        </w:rPr>
      </w:pPr>
    </w:p>
    <w:p w14:paraId="28BEFB55" w14:textId="77777777" w:rsidR="0064236A" w:rsidRPr="00010517" w:rsidRDefault="0064236A" w:rsidP="0064236A">
      <w:pPr>
        <w:rPr>
          <w:rFonts w:ascii="Times New Roman" w:hAnsi="Times New Roman" w:cs="Times New Roman"/>
          <w:b/>
          <w:i/>
        </w:rPr>
      </w:pPr>
    </w:p>
    <w:p w14:paraId="41BCC605" w14:textId="7338E693" w:rsidR="0064236A" w:rsidRPr="00010517" w:rsidRDefault="0064236A" w:rsidP="0064236A">
      <w:pPr>
        <w:jc w:val="center"/>
        <w:rPr>
          <w:rFonts w:ascii="Times New Roman" w:hAnsi="Times New Roman" w:cs="Times New Roman"/>
          <w:b/>
          <w:sz w:val="24"/>
          <w:szCs w:val="24"/>
        </w:rPr>
      </w:pPr>
      <w:r w:rsidRPr="00010517">
        <w:rPr>
          <w:rFonts w:ascii="Times New Roman" w:hAnsi="Times New Roman" w:cs="Times New Roman"/>
          <w:b/>
          <w:sz w:val="24"/>
          <w:szCs w:val="24"/>
        </w:rPr>
        <w:t>2023 г</w:t>
      </w:r>
      <w:r w:rsidR="00AA76EC">
        <w:rPr>
          <w:rFonts w:ascii="Times New Roman" w:hAnsi="Times New Roman" w:cs="Times New Roman"/>
          <w:b/>
          <w:sz w:val="24"/>
          <w:szCs w:val="24"/>
        </w:rPr>
        <w:t>.</w:t>
      </w:r>
    </w:p>
    <w:p w14:paraId="536350F2" w14:textId="77777777" w:rsidR="00315855" w:rsidRDefault="0031585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02057501" w14:textId="22A5F2E0" w:rsidR="0064236A" w:rsidRPr="00AA76EC" w:rsidRDefault="0064236A" w:rsidP="0064236A">
      <w:pPr>
        <w:jc w:val="center"/>
        <w:rPr>
          <w:rFonts w:ascii="Times New Roman" w:eastAsia="Times New Roman" w:hAnsi="Times New Roman" w:cs="Times New Roman"/>
          <w:b/>
          <w:i/>
          <w:iCs/>
          <w:sz w:val="24"/>
          <w:szCs w:val="24"/>
        </w:rPr>
      </w:pPr>
      <w:r w:rsidRPr="00AA76EC">
        <w:rPr>
          <w:rFonts w:ascii="Times New Roman" w:eastAsia="Times New Roman" w:hAnsi="Times New Roman" w:cs="Times New Roman"/>
          <w:b/>
          <w:i/>
          <w:iCs/>
          <w:sz w:val="24"/>
          <w:szCs w:val="24"/>
        </w:rPr>
        <w:lastRenderedPageBreak/>
        <w:t>СОДЕРЖАНИЕ</w:t>
      </w:r>
    </w:p>
    <w:p w14:paraId="266649E8" w14:textId="77777777" w:rsidR="0064236A" w:rsidRPr="00010517" w:rsidRDefault="0064236A" w:rsidP="0064236A">
      <w:pPr>
        <w:rPr>
          <w:rFonts w:ascii="Times New Roman" w:eastAsia="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64236A" w:rsidRPr="00010517" w14:paraId="1A6DA446" w14:textId="77777777" w:rsidTr="0064236A">
        <w:tc>
          <w:tcPr>
            <w:tcW w:w="7501" w:type="dxa"/>
          </w:tcPr>
          <w:p w14:paraId="3D2E1902" w14:textId="77777777" w:rsidR="0064236A" w:rsidRPr="00010517" w:rsidRDefault="0064236A" w:rsidP="00AA76EC">
            <w:pPr>
              <w:numPr>
                <w:ilvl w:val="0"/>
                <w:numId w:val="2"/>
              </w:numPr>
              <w:suppressAutoHyphens/>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 xml:space="preserve">ОБЩАЯ ХАРАКТЕРИСТИКА </w:t>
            </w:r>
            <w:r w:rsidRPr="00010517">
              <w:rPr>
                <w:rFonts w:ascii="Times New Roman" w:eastAsia="Times New Roman" w:hAnsi="Times New Roman" w:cs="Times New Roman"/>
                <w:b/>
                <w:color w:val="000000"/>
                <w:sz w:val="24"/>
                <w:szCs w:val="24"/>
              </w:rPr>
              <w:t>РАБОЧЕЙ ПРОГРАММЫ</w:t>
            </w:r>
            <w:r w:rsidRPr="00010517">
              <w:rPr>
                <w:rFonts w:ascii="Times New Roman" w:eastAsia="Times New Roman" w:hAnsi="Times New Roman" w:cs="Times New Roman"/>
                <w:b/>
                <w:sz w:val="24"/>
                <w:szCs w:val="24"/>
              </w:rPr>
              <w:t xml:space="preserve"> УЧЕБНОЙ ДИСЦИПЛИНЫ</w:t>
            </w:r>
          </w:p>
        </w:tc>
        <w:tc>
          <w:tcPr>
            <w:tcW w:w="1854" w:type="dxa"/>
          </w:tcPr>
          <w:p w14:paraId="2C823666" w14:textId="77777777" w:rsidR="0064236A" w:rsidRPr="00010517" w:rsidRDefault="0064236A" w:rsidP="0064236A">
            <w:pPr>
              <w:rPr>
                <w:rFonts w:ascii="Times New Roman" w:eastAsia="Times New Roman" w:hAnsi="Times New Roman" w:cs="Times New Roman"/>
                <w:b/>
                <w:sz w:val="24"/>
                <w:szCs w:val="24"/>
              </w:rPr>
            </w:pPr>
          </w:p>
        </w:tc>
      </w:tr>
      <w:tr w:rsidR="0064236A" w:rsidRPr="00010517" w14:paraId="65E43AB0" w14:textId="77777777" w:rsidTr="0064236A">
        <w:trPr>
          <w:trHeight w:val="833"/>
        </w:trPr>
        <w:tc>
          <w:tcPr>
            <w:tcW w:w="7501" w:type="dxa"/>
          </w:tcPr>
          <w:p w14:paraId="7B43D443" w14:textId="77777777" w:rsidR="0064236A" w:rsidRPr="00010517" w:rsidRDefault="0064236A" w:rsidP="00AA76EC">
            <w:pPr>
              <w:numPr>
                <w:ilvl w:val="0"/>
                <w:numId w:val="2"/>
              </w:numPr>
              <w:suppressAutoHyphens/>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СТРУКТУРА И СОДЕРЖАНИЕ УЧЕБНОЙ ДИСЦИПЛИНЫ</w:t>
            </w:r>
          </w:p>
        </w:tc>
        <w:tc>
          <w:tcPr>
            <w:tcW w:w="1854" w:type="dxa"/>
          </w:tcPr>
          <w:p w14:paraId="74330F70" w14:textId="77777777" w:rsidR="0064236A" w:rsidRPr="00010517" w:rsidRDefault="0064236A" w:rsidP="0064236A">
            <w:pPr>
              <w:rPr>
                <w:rFonts w:ascii="Times New Roman" w:eastAsia="Times New Roman" w:hAnsi="Times New Roman" w:cs="Times New Roman"/>
                <w:b/>
                <w:sz w:val="24"/>
                <w:szCs w:val="24"/>
              </w:rPr>
            </w:pPr>
          </w:p>
        </w:tc>
      </w:tr>
      <w:tr w:rsidR="0064236A" w:rsidRPr="00010517" w14:paraId="68D9EDD9" w14:textId="77777777" w:rsidTr="0064236A">
        <w:tc>
          <w:tcPr>
            <w:tcW w:w="7501" w:type="dxa"/>
          </w:tcPr>
          <w:p w14:paraId="7FAC6DA4" w14:textId="77777777" w:rsidR="0064236A" w:rsidRPr="00010517" w:rsidRDefault="0064236A" w:rsidP="00AA76EC">
            <w:pPr>
              <w:numPr>
                <w:ilvl w:val="0"/>
                <w:numId w:val="2"/>
              </w:numPr>
              <w:suppressAutoHyphens/>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УСЛОВИЯ РЕАЛИЗАЦИИ УЧЕБНОЙ ДИСЦИПЛИНЫ</w:t>
            </w:r>
          </w:p>
        </w:tc>
        <w:tc>
          <w:tcPr>
            <w:tcW w:w="1854" w:type="dxa"/>
          </w:tcPr>
          <w:p w14:paraId="14F72883" w14:textId="77777777" w:rsidR="0064236A" w:rsidRPr="00010517" w:rsidRDefault="0064236A" w:rsidP="0064236A">
            <w:pPr>
              <w:rPr>
                <w:rFonts w:ascii="Times New Roman" w:eastAsia="Times New Roman" w:hAnsi="Times New Roman" w:cs="Times New Roman"/>
                <w:b/>
                <w:sz w:val="24"/>
                <w:szCs w:val="24"/>
              </w:rPr>
            </w:pPr>
          </w:p>
        </w:tc>
      </w:tr>
      <w:tr w:rsidR="0064236A" w:rsidRPr="00010517" w14:paraId="2F701368" w14:textId="77777777" w:rsidTr="0064236A">
        <w:tc>
          <w:tcPr>
            <w:tcW w:w="7501" w:type="dxa"/>
          </w:tcPr>
          <w:p w14:paraId="0B8689E2" w14:textId="77777777" w:rsidR="0064236A" w:rsidRPr="00010517" w:rsidRDefault="0064236A" w:rsidP="00AA76EC">
            <w:pPr>
              <w:numPr>
                <w:ilvl w:val="0"/>
                <w:numId w:val="2"/>
              </w:numPr>
              <w:suppressAutoHyphens/>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КОНТРОЛЬ И ОЦЕНКА РЕЗУЛЬТАТОВ ОСВОЕНИЯ УЧЕБНОЙ ДИСЦИПЛИНЫ</w:t>
            </w:r>
          </w:p>
          <w:p w14:paraId="436453BB" w14:textId="77777777" w:rsidR="0064236A" w:rsidRPr="00010517" w:rsidRDefault="0064236A" w:rsidP="0064236A">
            <w:pPr>
              <w:suppressAutoHyphens/>
              <w:rPr>
                <w:rFonts w:ascii="Times New Roman" w:eastAsia="Times New Roman" w:hAnsi="Times New Roman" w:cs="Times New Roman"/>
                <w:b/>
                <w:sz w:val="24"/>
                <w:szCs w:val="24"/>
              </w:rPr>
            </w:pPr>
          </w:p>
          <w:p w14:paraId="7AED0259" w14:textId="77777777" w:rsidR="0064236A" w:rsidRPr="00010517" w:rsidRDefault="0064236A" w:rsidP="0064236A">
            <w:pPr>
              <w:suppressAutoHyphens/>
              <w:rPr>
                <w:rFonts w:ascii="Times New Roman" w:eastAsia="Times New Roman" w:hAnsi="Times New Roman" w:cs="Times New Roman"/>
                <w:b/>
                <w:sz w:val="24"/>
                <w:szCs w:val="24"/>
              </w:rPr>
            </w:pPr>
          </w:p>
          <w:p w14:paraId="7180133B" w14:textId="77777777" w:rsidR="0064236A" w:rsidRPr="00010517" w:rsidRDefault="0064236A" w:rsidP="0064236A">
            <w:pPr>
              <w:suppressAutoHyphens/>
              <w:rPr>
                <w:rFonts w:ascii="Times New Roman" w:eastAsia="Times New Roman" w:hAnsi="Times New Roman" w:cs="Times New Roman"/>
                <w:b/>
                <w:sz w:val="24"/>
                <w:szCs w:val="24"/>
              </w:rPr>
            </w:pPr>
          </w:p>
          <w:p w14:paraId="596EA4DC" w14:textId="77777777" w:rsidR="0064236A" w:rsidRPr="00010517" w:rsidRDefault="0064236A" w:rsidP="0064236A">
            <w:pPr>
              <w:suppressAutoHyphens/>
              <w:rPr>
                <w:rFonts w:ascii="Times New Roman" w:eastAsia="Times New Roman" w:hAnsi="Times New Roman" w:cs="Times New Roman"/>
                <w:b/>
                <w:sz w:val="24"/>
                <w:szCs w:val="24"/>
              </w:rPr>
            </w:pPr>
          </w:p>
          <w:p w14:paraId="04B77174" w14:textId="77777777" w:rsidR="0064236A" w:rsidRPr="00010517" w:rsidRDefault="0064236A" w:rsidP="0064236A">
            <w:pPr>
              <w:suppressAutoHyphens/>
              <w:rPr>
                <w:rFonts w:ascii="Times New Roman" w:eastAsia="Times New Roman" w:hAnsi="Times New Roman" w:cs="Times New Roman"/>
                <w:b/>
                <w:sz w:val="24"/>
                <w:szCs w:val="24"/>
              </w:rPr>
            </w:pPr>
          </w:p>
          <w:p w14:paraId="0C882757" w14:textId="77777777" w:rsidR="0064236A" w:rsidRPr="00010517" w:rsidRDefault="0064236A" w:rsidP="0064236A">
            <w:pPr>
              <w:suppressAutoHyphens/>
              <w:rPr>
                <w:rFonts w:ascii="Times New Roman" w:eastAsia="Times New Roman" w:hAnsi="Times New Roman" w:cs="Times New Roman"/>
                <w:b/>
                <w:sz w:val="24"/>
                <w:szCs w:val="24"/>
              </w:rPr>
            </w:pPr>
          </w:p>
          <w:p w14:paraId="5E59F0EC" w14:textId="77777777" w:rsidR="0064236A" w:rsidRPr="00010517" w:rsidRDefault="0064236A" w:rsidP="0064236A">
            <w:pPr>
              <w:suppressAutoHyphens/>
              <w:rPr>
                <w:rFonts w:ascii="Times New Roman" w:eastAsia="Times New Roman" w:hAnsi="Times New Roman" w:cs="Times New Roman"/>
                <w:b/>
                <w:sz w:val="24"/>
                <w:szCs w:val="24"/>
              </w:rPr>
            </w:pPr>
          </w:p>
          <w:p w14:paraId="3B7C700A" w14:textId="77777777" w:rsidR="0064236A" w:rsidRPr="00010517" w:rsidRDefault="0064236A" w:rsidP="0064236A">
            <w:pPr>
              <w:suppressAutoHyphens/>
              <w:rPr>
                <w:rFonts w:ascii="Times New Roman" w:eastAsia="Times New Roman" w:hAnsi="Times New Roman" w:cs="Times New Roman"/>
                <w:b/>
                <w:sz w:val="24"/>
                <w:szCs w:val="24"/>
              </w:rPr>
            </w:pPr>
          </w:p>
          <w:p w14:paraId="2FE31576" w14:textId="77777777" w:rsidR="0064236A" w:rsidRPr="00010517" w:rsidRDefault="0064236A" w:rsidP="0064236A">
            <w:pPr>
              <w:suppressAutoHyphens/>
              <w:rPr>
                <w:rFonts w:ascii="Times New Roman" w:eastAsia="Times New Roman" w:hAnsi="Times New Roman" w:cs="Times New Roman"/>
                <w:b/>
                <w:sz w:val="24"/>
                <w:szCs w:val="24"/>
              </w:rPr>
            </w:pPr>
          </w:p>
          <w:p w14:paraId="35BB23F0" w14:textId="77777777" w:rsidR="0064236A" w:rsidRPr="00010517" w:rsidRDefault="0064236A" w:rsidP="0064236A">
            <w:pPr>
              <w:suppressAutoHyphens/>
              <w:rPr>
                <w:rFonts w:ascii="Times New Roman" w:eastAsia="Times New Roman" w:hAnsi="Times New Roman" w:cs="Times New Roman"/>
                <w:b/>
                <w:sz w:val="24"/>
                <w:szCs w:val="24"/>
              </w:rPr>
            </w:pPr>
          </w:p>
        </w:tc>
        <w:tc>
          <w:tcPr>
            <w:tcW w:w="1854" w:type="dxa"/>
          </w:tcPr>
          <w:p w14:paraId="675E8062" w14:textId="77777777" w:rsidR="0064236A" w:rsidRPr="00010517" w:rsidRDefault="0064236A" w:rsidP="0064236A">
            <w:pPr>
              <w:rPr>
                <w:rFonts w:ascii="Times New Roman" w:eastAsia="Times New Roman" w:hAnsi="Times New Roman" w:cs="Times New Roman"/>
                <w:b/>
                <w:sz w:val="24"/>
                <w:szCs w:val="24"/>
              </w:rPr>
            </w:pPr>
          </w:p>
        </w:tc>
      </w:tr>
    </w:tbl>
    <w:p w14:paraId="79A55485" w14:textId="679239B3" w:rsidR="0064236A" w:rsidRPr="00AA76EC" w:rsidRDefault="0064236A" w:rsidP="00AA76EC">
      <w:pPr>
        <w:pStyle w:val="aa"/>
        <w:numPr>
          <w:ilvl w:val="0"/>
          <w:numId w:val="24"/>
        </w:numPr>
        <w:suppressAutoHyphens/>
        <w:spacing w:after="0"/>
        <w:jc w:val="center"/>
        <w:rPr>
          <w:rFonts w:ascii="Times New Roman" w:eastAsia="Times New Roman" w:hAnsi="Times New Roman" w:cs="Times New Roman"/>
          <w:b/>
        </w:rPr>
      </w:pPr>
      <w:r w:rsidRPr="00AA76EC">
        <w:rPr>
          <w:rFonts w:ascii="Times New Roman" w:eastAsia="Times New Roman" w:hAnsi="Times New Roman" w:cs="Times New Roman"/>
          <w:b/>
          <w:i/>
          <w:u w:val="single"/>
        </w:rPr>
        <w:br w:type="page"/>
      </w:r>
      <w:r w:rsidRPr="00AA76EC">
        <w:rPr>
          <w:rFonts w:ascii="Times New Roman" w:eastAsia="Times New Roman" w:hAnsi="Times New Roman" w:cs="Times New Roman"/>
          <w:b/>
        </w:rPr>
        <w:lastRenderedPageBreak/>
        <w:t xml:space="preserve">ОБЩАЯ ХАРАКТЕРИСТИКА </w:t>
      </w:r>
      <w:r w:rsidRPr="00AA76EC">
        <w:rPr>
          <w:rFonts w:ascii="Times New Roman" w:eastAsia="Times New Roman" w:hAnsi="Times New Roman" w:cs="Times New Roman"/>
          <w:b/>
          <w:color w:val="000000"/>
        </w:rPr>
        <w:t>РАБОЧЕЙ ПРОГРАММЫ</w:t>
      </w:r>
      <w:r w:rsidRPr="00AA76EC">
        <w:rPr>
          <w:rFonts w:ascii="Times New Roman" w:eastAsia="Times New Roman" w:hAnsi="Times New Roman" w:cs="Times New Roman"/>
          <w:b/>
        </w:rPr>
        <w:t xml:space="preserve"> УЧЕБНОЙ ДИСЦИПЛИНЫ</w:t>
      </w:r>
    </w:p>
    <w:p w14:paraId="56A8670E" w14:textId="0D701822" w:rsidR="0064236A" w:rsidRPr="00010517" w:rsidRDefault="0064236A" w:rsidP="0064236A">
      <w:pPr>
        <w:suppressAutoHyphens/>
        <w:spacing w:after="0" w:line="240" w:lineRule="auto"/>
        <w:ind w:left="720"/>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«ОП.05 Безопасность жизнедеятельности»</w:t>
      </w:r>
    </w:p>
    <w:p w14:paraId="15865DEE" w14:textId="77777777" w:rsidR="0064236A" w:rsidRPr="00010517" w:rsidRDefault="0064236A" w:rsidP="0064236A">
      <w:pPr>
        <w:suppressAutoHyphens/>
        <w:spacing w:after="0" w:line="240" w:lineRule="auto"/>
        <w:ind w:left="720"/>
        <w:jc w:val="center"/>
        <w:rPr>
          <w:rFonts w:ascii="Times New Roman" w:eastAsia="Times New Roman" w:hAnsi="Times New Roman" w:cs="Times New Roman"/>
          <w:b/>
          <w:sz w:val="24"/>
          <w:szCs w:val="24"/>
        </w:rPr>
      </w:pPr>
    </w:p>
    <w:p w14:paraId="5ECE1EC5" w14:textId="77777777" w:rsidR="0064236A" w:rsidRPr="00010517" w:rsidRDefault="0064236A" w:rsidP="00642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sidRPr="00010517">
        <w:rPr>
          <w:rFonts w:ascii="Times New Roman" w:eastAsia="Times New Roman" w:hAnsi="Times New Roman" w:cs="Times New Roman"/>
          <w:b/>
          <w:sz w:val="24"/>
          <w:szCs w:val="24"/>
        </w:rPr>
        <w:t xml:space="preserve">1.1. Место дисциплины в структуре основной образовательной программы: </w:t>
      </w:r>
    </w:p>
    <w:p w14:paraId="63FE749B" w14:textId="30A1A67C" w:rsidR="00EA3874" w:rsidRPr="00010517" w:rsidRDefault="0064236A" w:rsidP="003C7394">
      <w:pPr>
        <w:spacing w:after="0"/>
        <w:ind w:firstLine="709"/>
        <w:jc w:val="both"/>
        <w:rPr>
          <w:rFonts w:ascii="Times New Roman" w:hAnsi="Times New Roman"/>
          <w:sz w:val="24"/>
          <w:szCs w:val="24"/>
        </w:rPr>
      </w:pPr>
      <w:r w:rsidRPr="00010517">
        <w:rPr>
          <w:rFonts w:ascii="Times New Roman" w:eastAsia="Times New Roman" w:hAnsi="Times New Roman" w:cs="Times New Roman"/>
          <w:bCs/>
          <w:iCs/>
          <w:sz w:val="24"/>
          <w:szCs w:val="24"/>
        </w:rPr>
        <w:t>Учебная дисциплина «ОП.0</w:t>
      </w:r>
      <w:r w:rsidR="00764207" w:rsidRPr="00010517">
        <w:rPr>
          <w:rFonts w:ascii="Times New Roman" w:eastAsia="Times New Roman" w:hAnsi="Times New Roman" w:cs="Times New Roman"/>
          <w:bCs/>
          <w:iCs/>
          <w:sz w:val="24"/>
          <w:szCs w:val="24"/>
        </w:rPr>
        <w:t>5</w:t>
      </w:r>
      <w:r w:rsidRPr="00010517">
        <w:rPr>
          <w:rFonts w:ascii="Times New Roman" w:eastAsia="Times New Roman" w:hAnsi="Times New Roman" w:cs="Times New Roman"/>
          <w:bCs/>
          <w:iCs/>
          <w:sz w:val="24"/>
          <w:szCs w:val="24"/>
        </w:rPr>
        <w:t xml:space="preserve"> Безопасность жизнедеятельности» </w:t>
      </w:r>
      <w:r w:rsidRPr="00010517">
        <w:rPr>
          <w:rFonts w:ascii="Times New Roman" w:hAnsi="Times New Roman" w:cs="Times New Roman"/>
          <w:sz w:val="24"/>
          <w:szCs w:val="24"/>
        </w:rPr>
        <w:t xml:space="preserve">является обязательной частью общепрофессионального цикла ПОП-П в соответствии с ФГОС СПО по </w:t>
      </w:r>
      <w:r w:rsidR="00764207" w:rsidRPr="00010517">
        <w:rPr>
          <w:rFonts w:ascii="Times New Roman" w:hAnsi="Times New Roman" w:cs="Times New Roman"/>
          <w:sz w:val="24"/>
          <w:szCs w:val="24"/>
        </w:rPr>
        <w:t>професси</w:t>
      </w:r>
      <w:r w:rsidR="009E45D7" w:rsidRPr="00010517">
        <w:rPr>
          <w:rFonts w:ascii="Times New Roman" w:hAnsi="Times New Roman" w:cs="Times New Roman"/>
          <w:sz w:val="24"/>
          <w:szCs w:val="24"/>
        </w:rPr>
        <w:t>и</w:t>
      </w:r>
      <w:r w:rsidRPr="00010517">
        <w:rPr>
          <w:rFonts w:ascii="Times New Roman" w:hAnsi="Times New Roman" w:cs="Times New Roman"/>
          <w:sz w:val="24"/>
          <w:szCs w:val="24"/>
        </w:rPr>
        <w:t xml:space="preserve"> </w:t>
      </w:r>
      <w:r w:rsidR="00EA3874" w:rsidRPr="00010517">
        <w:rPr>
          <w:rFonts w:ascii="Times New Roman" w:hAnsi="Times New Roman"/>
          <w:sz w:val="24"/>
          <w:szCs w:val="24"/>
        </w:rPr>
        <w:t>38.01.02 Продавец, контролер-кассир.</w:t>
      </w:r>
    </w:p>
    <w:p w14:paraId="4185393B" w14:textId="6815BC17" w:rsidR="0064236A" w:rsidRPr="00010517" w:rsidRDefault="0064236A" w:rsidP="003C7394">
      <w:pPr>
        <w:spacing w:after="0"/>
        <w:ind w:firstLine="709"/>
        <w:jc w:val="both"/>
        <w:rPr>
          <w:rFonts w:ascii="Times New Roman" w:hAnsi="Times New Roman" w:cs="Times New Roman"/>
          <w:sz w:val="24"/>
          <w:szCs w:val="24"/>
        </w:rPr>
      </w:pPr>
      <w:r w:rsidRPr="00010517">
        <w:rPr>
          <w:rFonts w:ascii="Times New Roman" w:eastAsia="Times New Roman" w:hAnsi="Times New Roman" w:cs="Times New Roman"/>
          <w:sz w:val="24"/>
          <w:szCs w:val="24"/>
        </w:rPr>
        <w:t xml:space="preserve">Особое значение дисциплина имеет при формировании и развитии </w:t>
      </w:r>
      <w:r w:rsidR="008D23ED">
        <w:rPr>
          <w:rFonts w:ascii="Times New Roman" w:eastAsia="Times New Roman" w:hAnsi="Times New Roman" w:cs="Times New Roman"/>
          <w:sz w:val="24"/>
          <w:szCs w:val="24"/>
        </w:rPr>
        <w:t>ОК 4</w:t>
      </w:r>
      <w:r w:rsidR="00764207" w:rsidRPr="00010517">
        <w:rPr>
          <w:rFonts w:ascii="Times New Roman" w:eastAsia="Times New Roman" w:hAnsi="Times New Roman" w:cs="Times New Roman"/>
          <w:sz w:val="24"/>
          <w:szCs w:val="24"/>
        </w:rPr>
        <w:t xml:space="preserve">, </w:t>
      </w:r>
      <w:r w:rsidR="008D23ED">
        <w:rPr>
          <w:rFonts w:ascii="Times New Roman" w:eastAsia="Times New Roman" w:hAnsi="Times New Roman" w:cs="Times New Roman"/>
          <w:sz w:val="24"/>
          <w:szCs w:val="24"/>
        </w:rPr>
        <w:t>ОК 6</w:t>
      </w:r>
      <w:r w:rsidR="00764207" w:rsidRPr="00010517">
        <w:rPr>
          <w:rFonts w:ascii="Times New Roman" w:eastAsia="Times New Roman" w:hAnsi="Times New Roman" w:cs="Times New Roman"/>
          <w:sz w:val="24"/>
          <w:szCs w:val="24"/>
        </w:rPr>
        <w:t xml:space="preserve">, </w:t>
      </w:r>
      <w:r w:rsidR="008D23ED">
        <w:rPr>
          <w:rFonts w:ascii="Times New Roman" w:eastAsia="Times New Roman" w:hAnsi="Times New Roman" w:cs="Times New Roman"/>
          <w:sz w:val="24"/>
          <w:szCs w:val="24"/>
        </w:rPr>
        <w:t>ОК 8</w:t>
      </w:r>
      <w:r w:rsidR="00764207" w:rsidRPr="00010517">
        <w:rPr>
          <w:rFonts w:ascii="Times New Roman" w:eastAsia="Times New Roman" w:hAnsi="Times New Roman" w:cs="Times New Roman"/>
          <w:sz w:val="24"/>
          <w:szCs w:val="24"/>
        </w:rPr>
        <w:t>.</w:t>
      </w:r>
    </w:p>
    <w:p w14:paraId="2EF15830" w14:textId="77777777" w:rsidR="0064236A" w:rsidRPr="00010517" w:rsidRDefault="0064236A" w:rsidP="0064236A">
      <w:pPr>
        <w:widowControl w:val="0"/>
        <w:spacing w:after="240" w:line="252" w:lineRule="auto"/>
        <w:ind w:left="40" w:right="160" w:firstLine="640"/>
        <w:rPr>
          <w:rFonts w:ascii="Arial" w:eastAsia="Arial" w:hAnsi="Arial" w:cs="Arial"/>
          <w:b/>
          <w:sz w:val="24"/>
          <w:szCs w:val="24"/>
        </w:rPr>
      </w:pPr>
    </w:p>
    <w:p w14:paraId="7BD0F569" w14:textId="77777777" w:rsidR="0064236A" w:rsidRPr="00010517" w:rsidRDefault="0064236A" w:rsidP="0064236A">
      <w:pPr>
        <w:spacing w:after="0"/>
        <w:ind w:firstLine="709"/>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1.2. Цель и планируемые результаты освоения дисциплины:</w:t>
      </w:r>
    </w:p>
    <w:p w14:paraId="1A63C465" w14:textId="77777777" w:rsidR="0064236A" w:rsidRPr="00010517" w:rsidRDefault="0064236A" w:rsidP="0064236A">
      <w:pPr>
        <w:suppressAutoHyphens/>
        <w:spacing w:after="0" w:line="240" w:lineRule="auto"/>
        <w:ind w:firstLine="709"/>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В рамках программы учебной дисциплины обучающимися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111"/>
        <w:gridCol w:w="4111"/>
      </w:tblGrid>
      <w:tr w:rsidR="003C7394" w:rsidRPr="00315855" w14:paraId="7424411F" w14:textId="77777777" w:rsidTr="003C7394">
        <w:trPr>
          <w:trHeight w:val="649"/>
        </w:trPr>
        <w:tc>
          <w:tcPr>
            <w:tcW w:w="1242" w:type="dxa"/>
            <w:hideMark/>
          </w:tcPr>
          <w:p w14:paraId="3133AE59" w14:textId="18870ECF" w:rsidR="003C7394" w:rsidRPr="00315855" w:rsidRDefault="003C7394" w:rsidP="00764207">
            <w:pPr>
              <w:suppressAutoHyphens/>
              <w:spacing w:after="0" w:line="240" w:lineRule="auto"/>
              <w:jc w:val="center"/>
              <w:rPr>
                <w:rFonts w:ascii="Times New Roman" w:eastAsia="Times New Roman" w:hAnsi="Times New Roman" w:cs="Times New Roman"/>
                <w:sz w:val="24"/>
                <w:szCs w:val="24"/>
              </w:rPr>
            </w:pPr>
            <w:r w:rsidRPr="00315855">
              <w:rPr>
                <w:rFonts w:ascii="Times New Roman" w:hAnsi="Times New Roman" w:cs="Times New Roman"/>
                <w:b/>
                <w:bCs/>
                <w:sz w:val="24"/>
                <w:szCs w:val="24"/>
              </w:rPr>
              <w:t xml:space="preserve">Код </w:t>
            </w:r>
            <w:proofErr w:type="gramStart"/>
            <w:r w:rsidRPr="00315855">
              <w:rPr>
                <w:rFonts w:ascii="Times New Roman" w:hAnsi="Times New Roman" w:cs="Times New Roman"/>
                <w:b/>
                <w:bCs/>
                <w:sz w:val="24"/>
                <w:szCs w:val="24"/>
              </w:rPr>
              <w:t>ПК,ОК</w:t>
            </w:r>
            <w:proofErr w:type="gramEnd"/>
          </w:p>
        </w:tc>
        <w:tc>
          <w:tcPr>
            <w:tcW w:w="4111" w:type="dxa"/>
            <w:hideMark/>
          </w:tcPr>
          <w:p w14:paraId="26B4534B" w14:textId="6B0CE424" w:rsidR="003C7394" w:rsidRPr="00315855" w:rsidRDefault="003C7394" w:rsidP="00764207">
            <w:pPr>
              <w:suppressAutoHyphens/>
              <w:spacing w:after="0" w:line="240" w:lineRule="auto"/>
              <w:jc w:val="center"/>
              <w:rPr>
                <w:rFonts w:ascii="Times New Roman" w:eastAsia="Times New Roman" w:hAnsi="Times New Roman" w:cs="Times New Roman"/>
                <w:sz w:val="24"/>
                <w:szCs w:val="24"/>
              </w:rPr>
            </w:pPr>
            <w:r w:rsidRPr="00315855">
              <w:rPr>
                <w:rFonts w:ascii="Times New Roman" w:hAnsi="Times New Roman" w:cs="Times New Roman"/>
                <w:b/>
                <w:bCs/>
                <w:sz w:val="24"/>
                <w:szCs w:val="24"/>
              </w:rPr>
              <w:t>Умения</w:t>
            </w:r>
          </w:p>
        </w:tc>
        <w:tc>
          <w:tcPr>
            <w:tcW w:w="4111" w:type="dxa"/>
            <w:hideMark/>
          </w:tcPr>
          <w:p w14:paraId="6EEC23BF" w14:textId="58024B8A" w:rsidR="003C7394" w:rsidRPr="00315855" w:rsidRDefault="003C7394" w:rsidP="00764207">
            <w:pPr>
              <w:suppressAutoHyphens/>
              <w:spacing w:after="0" w:line="240" w:lineRule="auto"/>
              <w:jc w:val="center"/>
              <w:rPr>
                <w:rFonts w:ascii="Times New Roman" w:eastAsia="Times New Roman" w:hAnsi="Times New Roman" w:cs="Times New Roman"/>
                <w:sz w:val="24"/>
                <w:szCs w:val="24"/>
              </w:rPr>
            </w:pPr>
            <w:r w:rsidRPr="00315855">
              <w:rPr>
                <w:rFonts w:ascii="Times New Roman" w:hAnsi="Times New Roman" w:cs="Times New Roman"/>
                <w:b/>
                <w:bCs/>
                <w:sz w:val="24"/>
                <w:szCs w:val="24"/>
              </w:rPr>
              <w:t>Знания</w:t>
            </w:r>
          </w:p>
        </w:tc>
      </w:tr>
      <w:tr w:rsidR="00315855" w:rsidRPr="00315855" w14:paraId="5EEE79A2" w14:textId="77777777" w:rsidTr="003C7394">
        <w:trPr>
          <w:trHeight w:val="212"/>
        </w:trPr>
        <w:tc>
          <w:tcPr>
            <w:tcW w:w="1242" w:type="dxa"/>
          </w:tcPr>
          <w:p w14:paraId="2DE325B1" w14:textId="0B1D5D44" w:rsidR="00315855" w:rsidRPr="00315855" w:rsidRDefault="00315855" w:rsidP="00315855">
            <w:pPr>
              <w:suppressAutoHyphens/>
              <w:spacing w:after="0" w:line="240" w:lineRule="auto"/>
              <w:rPr>
                <w:rFonts w:ascii="Times New Roman" w:eastAsia="Times New Roman" w:hAnsi="Times New Roman" w:cs="Times New Roman"/>
                <w:sz w:val="24"/>
                <w:szCs w:val="24"/>
              </w:rPr>
            </w:pPr>
            <w:r w:rsidRPr="00315855">
              <w:rPr>
                <w:rFonts w:ascii="Times New Roman" w:eastAsia="Times New Roman" w:hAnsi="Times New Roman" w:cs="Times New Roman"/>
                <w:sz w:val="24"/>
                <w:szCs w:val="24"/>
              </w:rPr>
              <w:t>ОК 6</w:t>
            </w:r>
          </w:p>
        </w:tc>
        <w:tc>
          <w:tcPr>
            <w:tcW w:w="4111" w:type="dxa"/>
          </w:tcPr>
          <w:p w14:paraId="6B3B303F" w14:textId="6C4CB0C9" w:rsidR="00315855" w:rsidRPr="00315855" w:rsidRDefault="00315855" w:rsidP="00315855">
            <w:pPr>
              <w:suppressAutoHyphens/>
              <w:spacing w:after="0" w:line="240" w:lineRule="auto"/>
              <w:rPr>
                <w:rFonts w:ascii="Times New Roman" w:eastAsia="Times New Roman" w:hAnsi="Times New Roman" w:cs="Times New Roman"/>
                <w:sz w:val="24"/>
                <w:szCs w:val="24"/>
              </w:rPr>
            </w:pPr>
            <w:r w:rsidRPr="00315855">
              <w:rPr>
                <w:rFonts w:ascii="Times New Roman" w:hAnsi="Times New Roman" w:cs="Times New Roman"/>
                <w:bCs/>
                <w:sz w:val="24"/>
                <w:szCs w:val="24"/>
              </w:rPr>
              <w:t xml:space="preserve">организовывать работу коллектива </w:t>
            </w:r>
            <w:r w:rsidRPr="00315855">
              <w:rPr>
                <w:rFonts w:ascii="Times New Roman" w:hAnsi="Times New Roman" w:cs="Times New Roman"/>
                <w:bCs/>
                <w:sz w:val="24"/>
                <w:szCs w:val="24"/>
              </w:rPr>
              <w:br/>
              <w:t>и команды</w:t>
            </w:r>
          </w:p>
        </w:tc>
        <w:tc>
          <w:tcPr>
            <w:tcW w:w="4111" w:type="dxa"/>
          </w:tcPr>
          <w:p w14:paraId="7A6A6696" w14:textId="4B265E11" w:rsidR="00315855" w:rsidRPr="00315855" w:rsidRDefault="00315855" w:rsidP="00315855">
            <w:pPr>
              <w:suppressAutoHyphens/>
              <w:spacing w:after="0" w:line="240" w:lineRule="auto"/>
              <w:rPr>
                <w:rFonts w:ascii="Times New Roman" w:eastAsia="Times New Roman" w:hAnsi="Times New Roman" w:cs="Times New Roman"/>
                <w:sz w:val="24"/>
                <w:szCs w:val="24"/>
              </w:rPr>
            </w:pPr>
            <w:r w:rsidRPr="00315855">
              <w:rPr>
                <w:rFonts w:ascii="Times New Roman" w:hAnsi="Times New Roman" w:cs="Times New Roman"/>
                <w:color w:val="000000"/>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tc>
      </w:tr>
      <w:tr w:rsidR="00315855" w:rsidRPr="00315855" w14:paraId="2F161BE5" w14:textId="77777777" w:rsidTr="003C7394">
        <w:trPr>
          <w:trHeight w:val="212"/>
        </w:trPr>
        <w:tc>
          <w:tcPr>
            <w:tcW w:w="1242" w:type="dxa"/>
            <w:vMerge w:val="restart"/>
          </w:tcPr>
          <w:p w14:paraId="3DBBEAEC" w14:textId="64DF5F6E" w:rsidR="00315855" w:rsidRPr="00315855" w:rsidRDefault="00315855" w:rsidP="00315855">
            <w:pPr>
              <w:suppressAutoHyphens/>
              <w:spacing w:after="0" w:line="240" w:lineRule="auto"/>
              <w:rPr>
                <w:rFonts w:ascii="Times New Roman" w:eastAsia="Times New Roman" w:hAnsi="Times New Roman" w:cs="Times New Roman"/>
                <w:sz w:val="24"/>
                <w:szCs w:val="24"/>
              </w:rPr>
            </w:pPr>
            <w:r w:rsidRPr="00315855">
              <w:rPr>
                <w:rFonts w:ascii="Times New Roman" w:eastAsia="Times New Roman" w:hAnsi="Times New Roman" w:cs="Times New Roman"/>
                <w:sz w:val="24"/>
                <w:szCs w:val="24"/>
              </w:rPr>
              <w:t>ОК 8</w:t>
            </w:r>
          </w:p>
        </w:tc>
        <w:tc>
          <w:tcPr>
            <w:tcW w:w="4111" w:type="dxa"/>
          </w:tcPr>
          <w:p w14:paraId="227291B2" w14:textId="63BBEB18" w:rsidR="00315855" w:rsidRPr="00315855" w:rsidRDefault="00315855" w:rsidP="00315855">
            <w:pPr>
              <w:suppressAutoHyphens/>
              <w:spacing w:after="0" w:line="240" w:lineRule="auto"/>
              <w:rPr>
                <w:rFonts w:ascii="Times New Roman" w:eastAsia="Times New Roman" w:hAnsi="Times New Roman" w:cs="Times New Roman"/>
                <w:sz w:val="24"/>
                <w:szCs w:val="24"/>
              </w:rPr>
            </w:pPr>
            <w:r w:rsidRPr="00315855">
              <w:rPr>
                <w:rFonts w:ascii="Times New Roman" w:hAnsi="Times New Roman" w:cs="Times New Roman"/>
                <w:color w:val="000000"/>
                <w:sz w:val="24"/>
                <w:szCs w:val="24"/>
              </w:rPr>
              <w:t>организовывать и проводить мероприятия по защите работающих и населения от негативных воздействий чрезвычайных ситуаций;</w:t>
            </w:r>
          </w:p>
        </w:tc>
        <w:tc>
          <w:tcPr>
            <w:tcW w:w="4111" w:type="dxa"/>
          </w:tcPr>
          <w:p w14:paraId="652DF4D2" w14:textId="3271430B" w:rsidR="00315855" w:rsidRPr="00315855" w:rsidRDefault="00315855" w:rsidP="00315855">
            <w:pPr>
              <w:suppressAutoHyphens/>
              <w:spacing w:after="0" w:line="240" w:lineRule="auto"/>
              <w:rPr>
                <w:rFonts w:ascii="Times New Roman" w:eastAsia="Times New Roman" w:hAnsi="Times New Roman" w:cs="Times New Roman"/>
                <w:sz w:val="24"/>
                <w:szCs w:val="24"/>
              </w:rPr>
            </w:pPr>
            <w:r w:rsidRPr="00315855">
              <w:rPr>
                <w:rFonts w:ascii="Times New Roman" w:hAnsi="Times New Roman" w:cs="Times New Roman"/>
                <w:color w:val="000000"/>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tc>
      </w:tr>
      <w:tr w:rsidR="00315855" w:rsidRPr="00315855" w14:paraId="6B2DFC63" w14:textId="77777777" w:rsidTr="003C7394">
        <w:trPr>
          <w:trHeight w:val="212"/>
        </w:trPr>
        <w:tc>
          <w:tcPr>
            <w:tcW w:w="1242" w:type="dxa"/>
            <w:vMerge/>
          </w:tcPr>
          <w:p w14:paraId="201FC9D0" w14:textId="77777777" w:rsidR="00315855" w:rsidRPr="00315855" w:rsidRDefault="00315855" w:rsidP="00315855">
            <w:pPr>
              <w:suppressAutoHyphens/>
              <w:spacing w:after="0" w:line="240" w:lineRule="auto"/>
              <w:rPr>
                <w:rFonts w:ascii="Times New Roman" w:eastAsia="Times New Roman" w:hAnsi="Times New Roman" w:cs="Times New Roman"/>
                <w:sz w:val="24"/>
                <w:szCs w:val="24"/>
              </w:rPr>
            </w:pPr>
          </w:p>
        </w:tc>
        <w:tc>
          <w:tcPr>
            <w:tcW w:w="4111" w:type="dxa"/>
          </w:tcPr>
          <w:p w14:paraId="27B97F8B" w14:textId="44A4437F" w:rsidR="00315855" w:rsidRPr="00315855" w:rsidRDefault="00315855" w:rsidP="00315855">
            <w:pPr>
              <w:suppressAutoHyphens/>
              <w:spacing w:after="0" w:line="240" w:lineRule="auto"/>
              <w:rPr>
                <w:rFonts w:ascii="Times New Roman" w:eastAsia="Times New Roman" w:hAnsi="Times New Roman" w:cs="Times New Roman"/>
                <w:sz w:val="24"/>
                <w:szCs w:val="24"/>
              </w:rPr>
            </w:pPr>
            <w:r w:rsidRPr="00315855">
              <w:rPr>
                <w:rFonts w:ascii="Times New Roman" w:hAnsi="Times New Roman" w:cs="Times New Roman"/>
                <w:color w:val="000000"/>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tc>
        <w:tc>
          <w:tcPr>
            <w:tcW w:w="4111" w:type="dxa"/>
          </w:tcPr>
          <w:p w14:paraId="5869BABE" w14:textId="4CC98040" w:rsidR="00315855" w:rsidRPr="00315855" w:rsidRDefault="00315855" w:rsidP="00315855">
            <w:pPr>
              <w:suppressAutoHyphens/>
              <w:spacing w:after="0" w:line="240" w:lineRule="auto"/>
              <w:rPr>
                <w:rFonts w:ascii="Times New Roman" w:eastAsia="Times New Roman" w:hAnsi="Times New Roman" w:cs="Times New Roman"/>
                <w:sz w:val="24"/>
                <w:szCs w:val="24"/>
              </w:rPr>
            </w:pPr>
            <w:r w:rsidRPr="00315855">
              <w:rPr>
                <w:rFonts w:ascii="Times New Roman" w:hAnsi="Times New Roman" w:cs="Times New Roman"/>
                <w:color w:val="000000"/>
                <w:sz w:val="24"/>
                <w:szCs w:val="24"/>
              </w:rPr>
              <w:t>основы военной службы и обороны государства;</w:t>
            </w:r>
          </w:p>
        </w:tc>
      </w:tr>
      <w:tr w:rsidR="00315855" w:rsidRPr="00315855" w14:paraId="1E39BBFE" w14:textId="77777777" w:rsidTr="003C7394">
        <w:trPr>
          <w:trHeight w:val="212"/>
        </w:trPr>
        <w:tc>
          <w:tcPr>
            <w:tcW w:w="1242" w:type="dxa"/>
            <w:vMerge/>
          </w:tcPr>
          <w:p w14:paraId="6786A253" w14:textId="77777777" w:rsidR="00315855" w:rsidRPr="00315855" w:rsidRDefault="00315855" w:rsidP="00315855">
            <w:pPr>
              <w:suppressAutoHyphens/>
              <w:spacing w:after="0" w:line="240" w:lineRule="auto"/>
              <w:rPr>
                <w:rFonts w:ascii="Times New Roman" w:eastAsia="Times New Roman" w:hAnsi="Times New Roman" w:cs="Times New Roman"/>
                <w:sz w:val="24"/>
                <w:szCs w:val="24"/>
              </w:rPr>
            </w:pPr>
          </w:p>
        </w:tc>
        <w:tc>
          <w:tcPr>
            <w:tcW w:w="4111" w:type="dxa"/>
          </w:tcPr>
          <w:p w14:paraId="44C907EE" w14:textId="579FABDF" w:rsidR="00315855" w:rsidRPr="00315855" w:rsidRDefault="00315855" w:rsidP="00315855">
            <w:pPr>
              <w:suppressAutoHyphens/>
              <w:spacing w:after="0" w:line="240" w:lineRule="auto"/>
              <w:rPr>
                <w:rFonts w:ascii="Times New Roman" w:eastAsia="Times New Roman" w:hAnsi="Times New Roman" w:cs="Times New Roman"/>
                <w:sz w:val="24"/>
                <w:szCs w:val="24"/>
              </w:rPr>
            </w:pPr>
            <w:r w:rsidRPr="00315855">
              <w:rPr>
                <w:rFonts w:ascii="Times New Roman" w:hAnsi="Times New Roman" w:cs="Times New Roman"/>
                <w:color w:val="000000"/>
                <w:sz w:val="24"/>
                <w:szCs w:val="24"/>
              </w:rPr>
              <w:t>использовать средства индивидуальной и коллективной защиты от оружия массового поражения: применять первичные средства пожаротушения;</w:t>
            </w:r>
          </w:p>
        </w:tc>
        <w:tc>
          <w:tcPr>
            <w:tcW w:w="4111" w:type="dxa"/>
          </w:tcPr>
          <w:p w14:paraId="55E71C69" w14:textId="54D26F9B" w:rsidR="00315855" w:rsidRPr="00315855" w:rsidRDefault="00315855" w:rsidP="00315855">
            <w:pPr>
              <w:suppressAutoHyphens/>
              <w:spacing w:after="0" w:line="240" w:lineRule="auto"/>
              <w:rPr>
                <w:rFonts w:ascii="Times New Roman" w:eastAsia="Times New Roman" w:hAnsi="Times New Roman" w:cs="Times New Roman"/>
                <w:sz w:val="24"/>
                <w:szCs w:val="24"/>
              </w:rPr>
            </w:pPr>
            <w:r w:rsidRPr="00315855">
              <w:rPr>
                <w:rFonts w:ascii="Times New Roman" w:hAnsi="Times New Roman" w:cs="Times New Roman"/>
                <w:color w:val="000000"/>
                <w:sz w:val="24"/>
                <w:szCs w:val="24"/>
              </w:rPr>
              <w:t>задачи и основные мероприятия гражданской обороны;</w:t>
            </w:r>
          </w:p>
        </w:tc>
      </w:tr>
      <w:tr w:rsidR="00315855" w:rsidRPr="00315855" w14:paraId="55B53EC2" w14:textId="77777777" w:rsidTr="003C7394">
        <w:trPr>
          <w:trHeight w:val="212"/>
        </w:trPr>
        <w:tc>
          <w:tcPr>
            <w:tcW w:w="1242" w:type="dxa"/>
            <w:vMerge/>
          </w:tcPr>
          <w:p w14:paraId="2E83AD80" w14:textId="77777777" w:rsidR="00315855" w:rsidRPr="00315855" w:rsidRDefault="00315855" w:rsidP="00315855">
            <w:pPr>
              <w:suppressAutoHyphens/>
              <w:spacing w:after="0" w:line="240" w:lineRule="auto"/>
              <w:rPr>
                <w:rFonts w:ascii="Times New Roman" w:eastAsia="Times New Roman" w:hAnsi="Times New Roman" w:cs="Times New Roman"/>
                <w:sz w:val="24"/>
                <w:szCs w:val="24"/>
              </w:rPr>
            </w:pPr>
          </w:p>
        </w:tc>
        <w:tc>
          <w:tcPr>
            <w:tcW w:w="4111" w:type="dxa"/>
          </w:tcPr>
          <w:p w14:paraId="03A173F5" w14:textId="239174F0" w:rsidR="00315855" w:rsidRPr="00315855" w:rsidRDefault="00315855" w:rsidP="00315855">
            <w:pPr>
              <w:suppressAutoHyphens/>
              <w:spacing w:after="0" w:line="240" w:lineRule="auto"/>
              <w:rPr>
                <w:rFonts w:ascii="Times New Roman" w:eastAsia="Times New Roman" w:hAnsi="Times New Roman" w:cs="Times New Roman"/>
                <w:sz w:val="24"/>
                <w:szCs w:val="24"/>
              </w:rPr>
            </w:pPr>
            <w:r w:rsidRPr="00315855">
              <w:rPr>
                <w:rFonts w:ascii="Times New Roman" w:hAnsi="Times New Roman" w:cs="Times New Roman"/>
                <w:color w:val="000000"/>
                <w:sz w:val="24"/>
                <w:szCs w:val="24"/>
              </w:rPr>
              <w:t>ориентироваться в перечне военно-учетных специальностей и самостоятельно определять среди них родственные полученной профессии;</w:t>
            </w:r>
          </w:p>
        </w:tc>
        <w:tc>
          <w:tcPr>
            <w:tcW w:w="4111" w:type="dxa"/>
          </w:tcPr>
          <w:p w14:paraId="2A568EE9" w14:textId="17355B48" w:rsidR="00315855" w:rsidRPr="00315855" w:rsidRDefault="00315855" w:rsidP="00315855">
            <w:pPr>
              <w:suppressAutoHyphens/>
              <w:spacing w:after="0" w:line="240" w:lineRule="auto"/>
              <w:rPr>
                <w:rFonts w:ascii="Times New Roman" w:eastAsia="Times New Roman" w:hAnsi="Times New Roman" w:cs="Times New Roman"/>
                <w:sz w:val="24"/>
                <w:szCs w:val="24"/>
              </w:rPr>
            </w:pPr>
            <w:r w:rsidRPr="00315855">
              <w:rPr>
                <w:rFonts w:ascii="Times New Roman" w:hAnsi="Times New Roman" w:cs="Times New Roman"/>
                <w:color w:val="000000"/>
                <w:sz w:val="24"/>
                <w:szCs w:val="24"/>
              </w:rPr>
              <w:t>способы защиты населения от оружия массового поражения; меры пожарной безопасности и правила безопасного поведения при пожарах;</w:t>
            </w:r>
          </w:p>
        </w:tc>
      </w:tr>
      <w:tr w:rsidR="00315855" w:rsidRPr="00315855" w14:paraId="377DE56A" w14:textId="77777777" w:rsidTr="003C7394">
        <w:trPr>
          <w:trHeight w:val="212"/>
        </w:trPr>
        <w:tc>
          <w:tcPr>
            <w:tcW w:w="1242" w:type="dxa"/>
            <w:vMerge/>
          </w:tcPr>
          <w:p w14:paraId="3778BC36" w14:textId="77777777" w:rsidR="00315855" w:rsidRPr="00315855" w:rsidRDefault="00315855" w:rsidP="00315855">
            <w:pPr>
              <w:suppressAutoHyphens/>
              <w:spacing w:after="0" w:line="240" w:lineRule="auto"/>
              <w:rPr>
                <w:rFonts w:ascii="Times New Roman" w:eastAsia="Times New Roman" w:hAnsi="Times New Roman" w:cs="Times New Roman"/>
                <w:sz w:val="24"/>
                <w:szCs w:val="24"/>
              </w:rPr>
            </w:pPr>
          </w:p>
        </w:tc>
        <w:tc>
          <w:tcPr>
            <w:tcW w:w="4111" w:type="dxa"/>
          </w:tcPr>
          <w:p w14:paraId="2DD9427A" w14:textId="1E3FD662" w:rsidR="00315855" w:rsidRPr="00315855" w:rsidRDefault="00315855" w:rsidP="00315855">
            <w:pPr>
              <w:suppressAutoHyphens/>
              <w:spacing w:after="0" w:line="240" w:lineRule="auto"/>
              <w:rPr>
                <w:rFonts w:ascii="Times New Roman" w:eastAsia="Times New Roman" w:hAnsi="Times New Roman" w:cs="Times New Roman"/>
                <w:sz w:val="24"/>
                <w:szCs w:val="24"/>
              </w:rPr>
            </w:pPr>
            <w:r w:rsidRPr="00315855">
              <w:rPr>
                <w:rFonts w:ascii="Times New Roman" w:hAnsi="Times New Roman" w:cs="Times New Roman"/>
                <w:color w:val="000000"/>
                <w:sz w:val="24"/>
                <w:szCs w:val="24"/>
              </w:rPr>
              <w:t xml:space="preserve">применять профессиональные знания в ходе исполнения обязанностей </w:t>
            </w:r>
            <w:r w:rsidRPr="00315855">
              <w:rPr>
                <w:rFonts w:ascii="Times New Roman" w:hAnsi="Times New Roman" w:cs="Times New Roman"/>
                <w:color w:val="000000"/>
                <w:sz w:val="24"/>
                <w:szCs w:val="24"/>
              </w:rPr>
              <w:lastRenderedPageBreak/>
              <w:t>военной службы на воинских должностях в соответствии с полученной профессией;</w:t>
            </w:r>
          </w:p>
        </w:tc>
        <w:tc>
          <w:tcPr>
            <w:tcW w:w="4111" w:type="dxa"/>
          </w:tcPr>
          <w:p w14:paraId="02D81A84" w14:textId="74FBA488" w:rsidR="00315855" w:rsidRPr="00315855" w:rsidRDefault="00315855" w:rsidP="00315855">
            <w:pPr>
              <w:suppressAutoHyphens/>
              <w:spacing w:after="0" w:line="240" w:lineRule="auto"/>
              <w:rPr>
                <w:rFonts w:ascii="Times New Roman" w:hAnsi="Times New Roman" w:cs="Times New Roman"/>
                <w:iCs/>
                <w:sz w:val="24"/>
                <w:szCs w:val="24"/>
              </w:rPr>
            </w:pPr>
            <w:r w:rsidRPr="00315855">
              <w:rPr>
                <w:rFonts w:ascii="Times New Roman" w:hAnsi="Times New Roman" w:cs="Times New Roman"/>
                <w:color w:val="000000"/>
                <w:sz w:val="24"/>
                <w:szCs w:val="24"/>
              </w:rPr>
              <w:lastRenderedPageBreak/>
              <w:t xml:space="preserve">организацию и порядок призыва граждан на военную службу и </w:t>
            </w:r>
            <w:r w:rsidRPr="00315855">
              <w:rPr>
                <w:rFonts w:ascii="Times New Roman" w:hAnsi="Times New Roman" w:cs="Times New Roman"/>
                <w:color w:val="000000"/>
                <w:sz w:val="24"/>
                <w:szCs w:val="24"/>
              </w:rPr>
              <w:lastRenderedPageBreak/>
              <w:t>поступления на нее в добровольном порядке;</w:t>
            </w:r>
          </w:p>
        </w:tc>
      </w:tr>
      <w:tr w:rsidR="00315855" w:rsidRPr="00315855" w14:paraId="123F664F" w14:textId="77777777" w:rsidTr="003C7394">
        <w:trPr>
          <w:trHeight w:val="212"/>
        </w:trPr>
        <w:tc>
          <w:tcPr>
            <w:tcW w:w="1242" w:type="dxa"/>
            <w:vMerge/>
          </w:tcPr>
          <w:p w14:paraId="46A43F53" w14:textId="77777777" w:rsidR="00315855" w:rsidRPr="00315855" w:rsidRDefault="00315855" w:rsidP="00315855">
            <w:pPr>
              <w:suppressAutoHyphens/>
              <w:spacing w:after="0" w:line="240" w:lineRule="auto"/>
              <w:rPr>
                <w:rFonts w:ascii="Times New Roman" w:eastAsia="Times New Roman" w:hAnsi="Times New Roman" w:cs="Times New Roman"/>
                <w:sz w:val="24"/>
                <w:szCs w:val="24"/>
              </w:rPr>
            </w:pPr>
          </w:p>
        </w:tc>
        <w:tc>
          <w:tcPr>
            <w:tcW w:w="4111" w:type="dxa"/>
          </w:tcPr>
          <w:p w14:paraId="261E2CFE" w14:textId="1210341D" w:rsidR="00315855" w:rsidRPr="00315855" w:rsidRDefault="00315855" w:rsidP="00315855">
            <w:pPr>
              <w:suppressAutoHyphens/>
              <w:spacing w:after="0" w:line="240" w:lineRule="auto"/>
              <w:rPr>
                <w:rFonts w:ascii="Times New Roman" w:eastAsia="Times New Roman" w:hAnsi="Times New Roman" w:cs="Times New Roman"/>
                <w:sz w:val="24"/>
                <w:szCs w:val="24"/>
              </w:rPr>
            </w:pPr>
            <w:r w:rsidRPr="00315855">
              <w:rPr>
                <w:rFonts w:ascii="Times New Roman" w:hAnsi="Times New Roman" w:cs="Times New Roman"/>
                <w:color w:val="000000"/>
                <w:sz w:val="24"/>
                <w:szCs w:val="24"/>
              </w:rPr>
              <w:t>владеть способами бесконфликтного общения и саморегуляции в повседневной деятельности и экстремальных условиях военной службы;</w:t>
            </w:r>
          </w:p>
        </w:tc>
        <w:tc>
          <w:tcPr>
            <w:tcW w:w="4111" w:type="dxa"/>
          </w:tcPr>
          <w:p w14:paraId="6EB0DDF1" w14:textId="74E3EB44" w:rsidR="00315855" w:rsidRPr="00315855" w:rsidRDefault="00315855" w:rsidP="00315855">
            <w:pPr>
              <w:suppressAutoHyphens/>
              <w:spacing w:after="0" w:line="240" w:lineRule="auto"/>
              <w:rPr>
                <w:rFonts w:ascii="Times New Roman" w:hAnsi="Times New Roman" w:cs="Times New Roman"/>
                <w:iCs/>
                <w:sz w:val="24"/>
                <w:szCs w:val="24"/>
              </w:rPr>
            </w:pPr>
            <w:r w:rsidRPr="00315855">
              <w:rPr>
                <w:rFonts w:ascii="Times New Roman" w:hAnsi="Times New Roman" w:cs="Times New Roman"/>
                <w:color w:val="000000"/>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профессиям СПО;</w:t>
            </w:r>
          </w:p>
        </w:tc>
      </w:tr>
      <w:tr w:rsidR="00315855" w:rsidRPr="00315855" w14:paraId="6C0FDCDA" w14:textId="77777777" w:rsidTr="003C7394">
        <w:trPr>
          <w:trHeight w:val="212"/>
        </w:trPr>
        <w:tc>
          <w:tcPr>
            <w:tcW w:w="1242" w:type="dxa"/>
            <w:vMerge/>
          </w:tcPr>
          <w:p w14:paraId="34961D41" w14:textId="77777777" w:rsidR="00315855" w:rsidRPr="00315855" w:rsidRDefault="00315855" w:rsidP="00315855">
            <w:pPr>
              <w:suppressAutoHyphens/>
              <w:spacing w:after="0" w:line="240" w:lineRule="auto"/>
              <w:rPr>
                <w:rFonts w:ascii="Times New Roman" w:eastAsia="Times New Roman" w:hAnsi="Times New Roman" w:cs="Times New Roman"/>
                <w:sz w:val="24"/>
                <w:szCs w:val="24"/>
              </w:rPr>
            </w:pPr>
          </w:p>
        </w:tc>
        <w:tc>
          <w:tcPr>
            <w:tcW w:w="4111" w:type="dxa"/>
          </w:tcPr>
          <w:p w14:paraId="7DED179B" w14:textId="12ABED17" w:rsidR="00315855" w:rsidRPr="00315855" w:rsidRDefault="00315855" w:rsidP="00315855">
            <w:pPr>
              <w:suppressAutoHyphens/>
              <w:spacing w:after="0" w:line="240" w:lineRule="auto"/>
              <w:rPr>
                <w:rFonts w:ascii="Times New Roman" w:eastAsia="Times New Roman" w:hAnsi="Times New Roman" w:cs="Times New Roman"/>
                <w:sz w:val="24"/>
                <w:szCs w:val="24"/>
              </w:rPr>
            </w:pPr>
            <w:r w:rsidRPr="00315855">
              <w:rPr>
                <w:rFonts w:ascii="Times New Roman" w:hAnsi="Times New Roman" w:cs="Times New Roman"/>
                <w:color w:val="000000"/>
                <w:sz w:val="24"/>
                <w:szCs w:val="24"/>
              </w:rPr>
              <w:t>оказывать первую помощь;</w:t>
            </w:r>
          </w:p>
        </w:tc>
        <w:tc>
          <w:tcPr>
            <w:tcW w:w="4111" w:type="dxa"/>
          </w:tcPr>
          <w:p w14:paraId="0BAFA314" w14:textId="66C58543" w:rsidR="00315855" w:rsidRPr="00315855" w:rsidRDefault="00315855" w:rsidP="00315855">
            <w:pPr>
              <w:suppressAutoHyphens/>
              <w:spacing w:after="0" w:line="240" w:lineRule="auto"/>
              <w:rPr>
                <w:rFonts w:ascii="Times New Roman" w:hAnsi="Times New Roman" w:cs="Times New Roman"/>
                <w:iCs/>
                <w:sz w:val="24"/>
                <w:szCs w:val="24"/>
              </w:rPr>
            </w:pPr>
            <w:r w:rsidRPr="00315855">
              <w:rPr>
                <w:rFonts w:ascii="Times New Roman" w:hAnsi="Times New Roman" w:cs="Times New Roman"/>
                <w:color w:val="000000"/>
                <w:sz w:val="24"/>
                <w:szCs w:val="24"/>
              </w:rPr>
              <w:t>область применения получаемых профессиональных знаний при исполнении обязанностей военной службы;</w:t>
            </w:r>
          </w:p>
        </w:tc>
      </w:tr>
      <w:tr w:rsidR="00315855" w:rsidRPr="00315855" w14:paraId="163CF370" w14:textId="77777777" w:rsidTr="003C7394">
        <w:trPr>
          <w:trHeight w:val="212"/>
        </w:trPr>
        <w:tc>
          <w:tcPr>
            <w:tcW w:w="1242" w:type="dxa"/>
            <w:vMerge/>
          </w:tcPr>
          <w:p w14:paraId="0F99B548" w14:textId="77777777" w:rsidR="00315855" w:rsidRPr="00315855" w:rsidRDefault="00315855" w:rsidP="00315855">
            <w:pPr>
              <w:suppressAutoHyphens/>
              <w:spacing w:after="0" w:line="240" w:lineRule="auto"/>
              <w:rPr>
                <w:rFonts w:ascii="Times New Roman" w:eastAsia="Times New Roman" w:hAnsi="Times New Roman" w:cs="Times New Roman"/>
                <w:sz w:val="24"/>
                <w:szCs w:val="24"/>
              </w:rPr>
            </w:pPr>
          </w:p>
        </w:tc>
        <w:tc>
          <w:tcPr>
            <w:tcW w:w="4111" w:type="dxa"/>
          </w:tcPr>
          <w:p w14:paraId="16CC4E25" w14:textId="68B359CE" w:rsidR="00315855" w:rsidRPr="00315855" w:rsidRDefault="00315855" w:rsidP="00315855">
            <w:pPr>
              <w:suppressAutoHyphens/>
              <w:spacing w:after="0" w:line="240" w:lineRule="auto"/>
              <w:rPr>
                <w:rFonts w:ascii="Times New Roman" w:eastAsia="Times New Roman" w:hAnsi="Times New Roman" w:cs="Times New Roman"/>
                <w:sz w:val="24"/>
                <w:szCs w:val="24"/>
              </w:rPr>
            </w:pPr>
            <w:r w:rsidRPr="00315855">
              <w:rPr>
                <w:rFonts w:ascii="Times New Roman" w:hAnsi="Times New Roman" w:cs="Times New Roman"/>
                <w:color w:val="000000"/>
                <w:sz w:val="24"/>
                <w:szCs w:val="24"/>
              </w:rPr>
              <w:t>организовывать и проводить мероприятия по защите работающих и населения от негативных воздействий чрезвычайных ситуаций;</w:t>
            </w:r>
          </w:p>
        </w:tc>
        <w:tc>
          <w:tcPr>
            <w:tcW w:w="4111" w:type="dxa"/>
          </w:tcPr>
          <w:p w14:paraId="36DEA3C1" w14:textId="42965B64" w:rsidR="00315855" w:rsidRPr="00315855" w:rsidRDefault="00315855" w:rsidP="00315855">
            <w:pPr>
              <w:suppressAutoHyphens/>
              <w:spacing w:after="0" w:line="240" w:lineRule="auto"/>
              <w:rPr>
                <w:rFonts w:ascii="Times New Roman" w:hAnsi="Times New Roman" w:cs="Times New Roman"/>
                <w:iCs/>
                <w:sz w:val="24"/>
                <w:szCs w:val="24"/>
              </w:rPr>
            </w:pPr>
            <w:r w:rsidRPr="00315855">
              <w:rPr>
                <w:rFonts w:ascii="Times New Roman" w:hAnsi="Times New Roman" w:cs="Times New Roman"/>
                <w:color w:val="000000"/>
                <w:sz w:val="24"/>
                <w:szCs w:val="24"/>
              </w:rPr>
              <w:t>порядок и правила оказания первой помощи.</w:t>
            </w:r>
          </w:p>
        </w:tc>
      </w:tr>
      <w:tr w:rsidR="00315855" w:rsidRPr="00315855" w14:paraId="50397BB0" w14:textId="77777777" w:rsidTr="003C7394">
        <w:trPr>
          <w:trHeight w:val="212"/>
        </w:trPr>
        <w:tc>
          <w:tcPr>
            <w:tcW w:w="1242" w:type="dxa"/>
            <w:vMerge/>
          </w:tcPr>
          <w:p w14:paraId="009A260B" w14:textId="77777777" w:rsidR="00315855" w:rsidRPr="00315855" w:rsidRDefault="00315855" w:rsidP="00315855">
            <w:pPr>
              <w:suppressAutoHyphens/>
              <w:spacing w:after="0" w:line="240" w:lineRule="auto"/>
              <w:rPr>
                <w:rFonts w:ascii="Times New Roman" w:eastAsia="Times New Roman" w:hAnsi="Times New Roman" w:cs="Times New Roman"/>
                <w:sz w:val="24"/>
                <w:szCs w:val="24"/>
              </w:rPr>
            </w:pPr>
          </w:p>
        </w:tc>
        <w:tc>
          <w:tcPr>
            <w:tcW w:w="4111" w:type="dxa"/>
          </w:tcPr>
          <w:p w14:paraId="34B221C7" w14:textId="77777777" w:rsidR="00315855" w:rsidRPr="00315855" w:rsidRDefault="00315855" w:rsidP="00315855">
            <w:pPr>
              <w:suppressAutoHyphens/>
              <w:spacing w:after="0" w:line="240" w:lineRule="auto"/>
              <w:rPr>
                <w:rFonts w:ascii="Times New Roman" w:eastAsia="Times New Roman" w:hAnsi="Times New Roman" w:cs="Times New Roman"/>
                <w:sz w:val="24"/>
                <w:szCs w:val="24"/>
              </w:rPr>
            </w:pPr>
          </w:p>
        </w:tc>
        <w:tc>
          <w:tcPr>
            <w:tcW w:w="4111" w:type="dxa"/>
          </w:tcPr>
          <w:p w14:paraId="30C6A876" w14:textId="1D3CF56E" w:rsidR="00315855" w:rsidRPr="00315855" w:rsidRDefault="00315855" w:rsidP="00315855">
            <w:pPr>
              <w:suppressAutoHyphens/>
              <w:spacing w:after="0" w:line="240" w:lineRule="auto"/>
              <w:rPr>
                <w:rFonts w:ascii="Times New Roman" w:hAnsi="Times New Roman" w:cs="Times New Roman"/>
                <w:iCs/>
                <w:sz w:val="24"/>
                <w:szCs w:val="24"/>
              </w:rPr>
            </w:pPr>
            <w:r w:rsidRPr="00315855">
              <w:rPr>
                <w:rFonts w:ascii="Times New Roman" w:hAnsi="Times New Roman" w:cs="Times New Roman"/>
                <w:color w:val="000000"/>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tc>
      </w:tr>
    </w:tbl>
    <w:p w14:paraId="4D198DF0" w14:textId="77777777" w:rsidR="004E608C" w:rsidRPr="00010517" w:rsidRDefault="004E608C" w:rsidP="0064236A">
      <w:pPr>
        <w:suppressAutoHyphens/>
        <w:spacing w:after="240" w:line="240" w:lineRule="auto"/>
        <w:jc w:val="center"/>
        <w:rPr>
          <w:rFonts w:ascii="Times New Roman" w:eastAsia="Times New Roman" w:hAnsi="Times New Roman" w:cs="Times New Roman"/>
          <w:b/>
          <w:sz w:val="24"/>
          <w:szCs w:val="24"/>
        </w:rPr>
      </w:pPr>
    </w:p>
    <w:p w14:paraId="6708A2AD" w14:textId="77777777" w:rsidR="0064236A" w:rsidRPr="00010517" w:rsidRDefault="0064236A" w:rsidP="0064236A">
      <w:pPr>
        <w:suppressAutoHyphens/>
        <w:spacing w:after="240" w:line="240" w:lineRule="auto"/>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2. СТРУКТУРА И СОДЕРЖАНИЕ УЧЕБНОЙ ДИСЦИПЛИНЫ</w:t>
      </w:r>
    </w:p>
    <w:p w14:paraId="5155B883" w14:textId="339B4FBD" w:rsidR="0064236A" w:rsidRPr="00010517" w:rsidRDefault="0064236A" w:rsidP="0064236A">
      <w:pPr>
        <w:suppressAutoHyphens/>
        <w:spacing w:after="240" w:line="240" w:lineRule="auto"/>
        <w:ind w:firstLine="709"/>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2.1. Объем учебной дисциплины и виды учебной работы</w:t>
      </w:r>
    </w:p>
    <w:tbl>
      <w:tblPr>
        <w:tblW w:w="942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09"/>
        <w:gridCol w:w="2112"/>
      </w:tblGrid>
      <w:tr w:rsidR="004E608C" w:rsidRPr="00010517" w14:paraId="2872AA04" w14:textId="77777777" w:rsidTr="00C40B57">
        <w:trPr>
          <w:trHeight w:val="649"/>
        </w:trPr>
        <w:tc>
          <w:tcPr>
            <w:tcW w:w="7309" w:type="dxa"/>
            <w:vAlign w:val="center"/>
            <w:hideMark/>
          </w:tcPr>
          <w:p w14:paraId="202580AE" w14:textId="77777777" w:rsidR="004E608C" w:rsidRPr="00010517" w:rsidRDefault="004E608C" w:rsidP="004E608C">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010517">
              <w:rPr>
                <w:rFonts w:ascii="Times New Roman" w:eastAsia="Times New Roman" w:hAnsi="Times New Roman" w:cs="Times New Roman"/>
                <w:b/>
                <w:bCs/>
                <w:sz w:val="24"/>
                <w:szCs w:val="24"/>
              </w:rPr>
              <w:t>Вид учебной работы</w:t>
            </w:r>
          </w:p>
        </w:tc>
        <w:tc>
          <w:tcPr>
            <w:tcW w:w="2112" w:type="dxa"/>
            <w:vAlign w:val="center"/>
            <w:hideMark/>
          </w:tcPr>
          <w:p w14:paraId="59C65333" w14:textId="77777777" w:rsidR="004E608C" w:rsidRPr="00010517" w:rsidRDefault="004E608C" w:rsidP="004E608C">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010517">
              <w:rPr>
                <w:rFonts w:ascii="Times New Roman" w:eastAsia="Times New Roman" w:hAnsi="Times New Roman" w:cs="Times New Roman"/>
                <w:b/>
                <w:bCs/>
                <w:iCs/>
                <w:sz w:val="24"/>
                <w:szCs w:val="24"/>
              </w:rPr>
              <w:t>Объем в часах</w:t>
            </w:r>
          </w:p>
        </w:tc>
      </w:tr>
      <w:tr w:rsidR="004E608C" w:rsidRPr="00010517" w14:paraId="32915302" w14:textId="77777777" w:rsidTr="00C40B57">
        <w:trPr>
          <w:trHeight w:val="70"/>
        </w:trPr>
        <w:tc>
          <w:tcPr>
            <w:tcW w:w="7309" w:type="dxa"/>
            <w:vAlign w:val="center"/>
            <w:hideMark/>
          </w:tcPr>
          <w:p w14:paraId="51F110CD" w14:textId="77777777" w:rsidR="004E608C" w:rsidRPr="00010517" w:rsidRDefault="004E608C" w:rsidP="004E608C">
            <w:pPr>
              <w:widowControl w:val="0"/>
              <w:autoSpaceDE w:val="0"/>
              <w:autoSpaceDN w:val="0"/>
              <w:adjustRightInd w:val="0"/>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bCs/>
                <w:sz w:val="24"/>
                <w:szCs w:val="24"/>
              </w:rPr>
              <w:t>Объем образовательной программы учебной дисциплины</w:t>
            </w:r>
          </w:p>
        </w:tc>
        <w:tc>
          <w:tcPr>
            <w:tcW w:w="2112" w:type="dxa"/>
            <w:vAlign w:val="center"/>
          </w:tcPr>
          <w:p w14:paraId="281E6EE7" w14:textId="7BD256E6" w:rsidR="004E608C" w:rsidRPr="00010517" w:rsidRDefault="004E608C" w:rsidP="004E608C">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3</w:t>
            </w:r>
            <w:r w:rsidR="00EA3874" w:rsidRPr="00010517">
              <w:rPr>
                <w:rFonts w:ascii="Times New Roman" w:eastAsia="Times New Roman" w:hAnsi="Times New Roman" w:cs="Times New Roman"/>
                <w:sz w:val="24"/>
                <w:szCs w:val="24"/>
              </w:rPr>
              <w:t>2</w:t>
            </w:r>
          </w:p>
        </w:tc>
      </w:tr>
      <w:tr w:rsidR="004E608C" w:rsidRPr="00010517" w14:paraId="663E1800" w14:textId="77777777" w:rsidTr="00C40B57">
        <w:trPr>
          <w:trHeight w:val="260"/>
        </w:trPr>
        <w:tc>
          <w:tcPr>
            <w:tcW w:w="7309" w:type="dxa"/>
            <w:vAlign w:val="center"/>
          </w:tcPr>
          <w:p w14:paraId="0C2A4B52" w14:textId="77777777" w:rsidR="004E608C" w:rsidRPr="00010517" w:rsidRDefault="004E608C" w:rsidP="004E608C">
            <w:pPr>
              <w:widowControl w:val="0"/>
              <w:autoSpaceDE w:val="0"/>
              <w:autoSpaceDN w:val="0"/>
              <w:adjustRightInd w:val="0"/>
              <w:spacing w:after="0" w:line="240" w:lineRule="auto"/>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в т.ч. в форме практической подготовки</w:t>
            </w:r>
          </w:p>
        </w:tc>
        <w:tc>
          <w:tcPr>
            <w:tcW w:w="2112" w:type="dxa"/>
            <w:vAlign w:val="center"/>
          </w:tcPr>
          <w:p w14:paraId="4D98493A" w14:textId="70234F38" w:rsidR="004E608C" w:rsidRPr="00010517" w:rsidRDefault="00EA3874" w:rsidP="004E608C">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20</w:t>
            </w:r>
          </w:p>
        </w:tc>
      </w:tr>
      <w:tr w:rsidR="004E608C" w:rsidRPr="00010517" w14:paraId="3F0E6920" w14:textId="77777777" w:rsidTr="00C40B57">
        <w:trPr>
          <w:trHeight w:val="168"/>
        </w:trPr>
        <w:tc>
          <w:tcPr>
            <w:tcW w:w="7309" w:type="dxa"/>
            <w:vAlign w:val="center"/>
          </w:tcPr>
          <w:p w14:paraId="772BA159" w14:textId="77777777" w:rsidR="004E608C" w:rsidRPr="00010517" w:rsidRDefault="004E608C" w:rsidP="004E608C">
            <w:pPr>
              <w:widowControl w:val="0"/>
              <w:autoSpaceDE w:val="0"/>
              <w:autoSpaceDN w:val="0"/>
              <w:adjustRightInd w:val="0"/>
              <w:spacing w:after="0" w:line="240" w:lineRule="auto"/>
              <w:rPr>
                <w:rFonts w:ascii="Times New Roman" w:eastAsia="Times New Roman" w:hAnsi="Times New Roman" w:cs="Times New Roman"/>
                <w:bCs/>
                <w:sz w:val="24"/>
                <w:szCs w:val="24"/>
              </w:rPr>
            </w:pPr>
            <w:r w:rsidRPr="00010517">
              <w:rPr>
                <w:rFonts w:ascii="Times New Roman" w:eastAsia="Times New Roman" w:hAnsi="Times New Roman" w:cs="Times New Roman"/>
                <w:bCs/>
                <w:sz w:val="24"/>
                <w:szCs w:val="24"/>
              </w:rPr>
              <w:t>в т.ч.:</w:t>
            </w:r>
          </w:p>
        </w:tc>
        <w:tc>
          <w:tcPr>
            <w:tcW w:w="2112" w:type="dxa"/>
            <w:vAlign w:val="center"/>
          </w:tcPr>
          <w:p w14:paraId="5FD9BC01" w14:textId="77777777" w:rsidR="004E608C" w:rsidRPr="00010517" w:rsidRDefault="004E608C" w:rsidP="004E608C">
            <w:pPr>
              <w:spacing w:after="0" w:line="240" w:lineRule="auto"/>
              <w:rPr>
                <w:rFonts w:ascii="Times New Roman" w:eastAsia="Times New Roman" w:hAnsi="Times New Roman" w:cs="Times New Roman"/>
                <w:sz w:val="24"/>
                <w:szCs w:val="24"/>
              </w:rPr>
            </w:pPr>
          </w:p>
        </w:tc>
      </w:tr>
      <w:tr w:rsidR="004E608C" w:rsidRPr="00010517" w14:paraId="74EA46E1" w14:textId="77777777" w:rsidTr="00C40B57">
        <w:trPr>
          <w:trHeight w:val="171"/>
        </w:trPr>
        <w:tc>
          <w:tcPr>
            <w:tcW w:w="7309" w:type="dxa"/>
            <w:vAlign w:val="center"/>
          </w:tcPr>
          <w:p w14:paraId="26E3C6A5" w14:textId="77777777" w:rsidR="004E608C" w:rsidRPr="00010517" w:rsidRDefault="004E608C" w:rsidP="004E608C">
            <w:pPr>
              <w:widowControl w:val="0"/>
              <w:autoSpaceDE w:val="0"/>
              <w:autoSpaceDN w:val="0"/>
              <w:adjustRightInd w:val="0"/>
              <w:spacing w:after="0" w:line="240" w:lineRule="auto"/>
              <w:rPr>
                <w:rFonts w:ascii="Times New Roman" w:eastAsia="Times New Roman" w:hAnsi="Times New Roman" w:cs="Times New Roman"/>
                <w:bCs/>
                <w:sz w:val="24"/>
                <w:szCs w:val="24"/>
              </w:rPr>
            </w:pPr>
            <w:r w:rsidRPr="00010517">
              <w:rPr>
                <w:rFonts w:ascii="Times New Roman" w:eastAsia="Times New Roman" w:hAnsi="Times New Roman" w:cs="Times New Roman"/>
                <w:bCs/>
                <w:sz w:val="24"/>
                <w:szCs w:val="24"/>
              </w:rPr>
              <w:t>теоретическое обучение</w:t>
            </w:r>
          </w:p>
        </w:tc>
        <w:tc>
          <w:tcPr>
            <w:tcW w:w="2112" w:type="dxa"/>
            <w:vAlign w:val="center"/>
          </w:tcPr>
          <w:p w14:paraId="0B486F80" w14:textId="121E1E89" w:rsidR="004E608C" w:rsidRPr="00010517" w:rsidRDefault="004E608C" w:rsidP="004E608C">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22</w:t>
            </w:r>
          </w:p>
        </w:tc>
      </w:tr>
      <w:tr w:rsidR="004E608C" w:rsidRPr="00010517" w14:paraId="0E9F9119" w14:textId="77777777" w:rsidTr="00C40B57">
        <w:trPr>
          <w:trHeight w:val="279"/>
        </w:trPr>
        <w:tc>
          <w:tcPr>
            <w:tcW w:w="7309" w:type="dxa"/>
            <w:vAlign w:val="center"/>
          </w:tcPr>
          <w:p w14:paraId="79899FE0" w14:textId="6470C3B8" w:rsidR="004E608C" w:rsidRPr="00010517" w:rsidRDefault="00C40B57" w:rsidP="003C7394">
            <w:pPr>
              <w:widowControl w:val="0"/>
              <w:autoSpaceDE w:val="0"/>
              <w:autoSpaceDN w:val="0"/>
              <w:adjustRightInd w:val="0"/>
              <w:spacing w:after="0" w:line="240" w:lineRule="auto"/>
              <w:rPr>
                <w:rFonts w:ascii="Times New Roman" w:eastAsia="Times New Roman" w:hAnsi="Times New Roman" w:cs="Times New Roman"/>
                <w:bCs/>
                <w:sz w:val="24"/>
                <w:szCs w:val="24"/>
              </w:rPr>
            </w:pPr>
            <w:r w:rsidRPr="00010517">
              <w:rPr>
                <w:rFonts w:ascii="Times New Roman" w:eastAsia="Times New Roman" w:hAnsi="Times New Roman" w:cs="Times New Roman"/>
                <w:bCs/>
                <w:sz w:val="24"/>
                <w:szCs w:val="24"/>
              </w:rPr>
              <w:t>практически</w:t>
            </w:r>
            <w:r w:rsidR="003C7394">
              <w:rPr>
                <w:rFonts w:ascii="Times New Roman" w:eastAsia="Times New Roman" w:hAnsi="Times New Roman" w:cs="Times New Roman"/>
                <w:bCs/>
                <w:sz w:val="24"/>
                <w:szCs w:val="24"/>
              </w:rPr>
              <w:t>е</w:t>
            </w:r>
            <w:r w:rsidRPr="00010517">
              <w:rPr>
                <w:rFonts w:ascii="Times New Roman" w:eastAsia="Times New Roman" w:hAnsi="Times New Roman" w:cs="Times New Roman"/>
                <w:bCs/>
                <w:sz w:val="24"/>
                <w:szCs w:val="24"/>
              </w:rPr>
              <w:t xml:space="preserve"> </w:t>
            </w:r>
            <w:r w:rsidR="003C7394">
              <w:rPr>
                <w:rFonts w:ascii="Times New Roman" w:eastAsia="Times New Roman" w:hAnsi="Times New Roman" w:cs="Times New Roman"/>
                <w:bCs/>
                <w:sz w:val="24"/>
                <w:szCs w:val="24"/>
              </w:rPr>
              <w:t>занятия</w:t>
            </w:r>
          </w:p>
        </w:tc>
        <w:tc>
          <w:tcPr>
            <w:tcW w:w="2112" w:type="dxa"/>
            <w:vAlign w:val="center"/>
          </w:tcPr>
          <w:p w14:paraId="2FC75F4B" w14:textId="12DFF4DC" w:rsidR="004E608C" w:rsidRPr="00010517" w:rsidRDefault="00EA3874" w:rsidP="004E608C">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20</w:t>
            </w:r>
            <w:r w:rsidR="00010517">
              <w:rPr>
                <w:rFonts w:ascii="Times New Roman" w:eastAsia="Times New Roman" w:hAnsi="Times New Roman" w:cs="Times New Roman"/>
                <w:sz w:val="24"/>
                <w:szCs w:val="24"/>
              </w:rPr>
              <w:t xml:space="preserve">  </w:t>
            </w:r>
            <w:r w:rsidR="00A2640B" w:rsidRPr="00010517">
              <w:rPr>
                <w:rFonts w:ascii="Times New Roman" w:eastAsia="Times New Roman" w:hAnsi="Times New Roman" w:cs="Times New Roman"/>
                <w:sz w:val="24"/>
                <w:szCs w:val="24"/>
              </w:rPr>
              <w:t xml:space="preserve"> </w:t>
            </w:r>
          </w:p>
        </w:tc>
      </w:tr>
      <w:tr w:rsidR="004E608C" w:rsidRPr="00010517" w14:paraId="2A4EE1DC" w14:textId="77777777" w:rsidTr="00C40B57">
        <w:trPr>
          <w:trHeight w:val="273"/>
        </w:trPr>
        <w:tc>
          <w:tcPr>
            <w:tcW w:w="7309" w:type="dxa"/>
            <w:vAlign w:val="center"/>
            <w:hideMark/>
          </w:tcPr>
          <w:p w14:paraId="09FB0062" w14:textId="77777777" w:rsidR="004E608C" w:rsidRPr="00010517" w:rsidRDefault="004E608C" w:rsidP="004E608C">
            <w:pPr>
              <w:widowControl w:val="0"/>
              <w:autoSpaceDE w:val="0"/>
              <w:autoSpaceDN w:val="0"/>
              <w:adjustRightInd w:val="0"/>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Самостоятельная работа</w:t>
            </w:r>
          </w:p>
        </w:tc>
        <w:tc>
          <w:tcPr>
            <w:tcW w:w="2112" w:type="dxa"/>
            <w:vAlign w:val="center"/>
          </w:tcPr>
          <w:p w14:paraId="7D4A6698" w14:textId="77777777" w:rsidR="004E608C" w:rsidRPr="00010517" w:rsidRDefault="004E608C" w:rsidP="004E608C">
            <w:pPr>
              <w:spacing w:after="0" w:line="240" w:lineRule="auto"/>
              <w:rPr>
                <w:rFonts w:ascii="Times New Roman" w:eastAsia="Times New Roman" w:hAnsi="Times New Roman" w:cs="Times New Roman"/>
                <w:sz w:val="24"/>
                <w:szCs w:val="24"/>
              </w:rPr>
            </w:pPr>
          </w:p>
        </w:tc>
      </w:tr>
      <w:tr w:rsidR="004E608C" w:rsidRPr="00010517" w14:paraId="4A3A3242" w14:textId="77777777" w:rsidTr="00C40B57">
        <w:trPr>
          <w:trHeight w:val="136"/>
        </w:trPr>
        <w:tc>
          <w:tcPr>
            <w:tcW w:w="7309" w:type="dxa"/>
            <w:vAlign w:val="center"/>
            <w:hideMark/>
          </w:tcPr>
          <w:p w14:paraId="2F3B8C84" w14:textId="77777777" w:rsidR="004E608C" w:rsidRPr="00010517" w:rsidRDefault="004E608C" w:rsidP="004E608C">
            <w:pPr>
              <w:widowControl w:val="0"/>
              <w:autoSpaceDE w:val="0"/>
              <w:autoSpaceDN w:val="0"/>
              <w:adjustRightInd w:val="0"/>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 xml:space="preserve">Промежуточная аттестация в форме дифференцированного зачета </w:t>
            </w:r>
          </w:p>
        </w:tc>
        <w:tc>
          <w:tcPr>
            <w:tcW w:w="2112" w:type="dxa"/>
            <w:vAlign w:val="center"/>
          </w:tcPr>
          <w:p w14:paraId="1A8A6465" w14:textId="77777777" w:rsidR="004E608C" w:rsidRPr="00010517" w:rsidRDefault="004E608C" w:rsidP="004E608C">
            <w:pPr>
              <w:widowControl w:val="0"/>
              <w:autoSpaceDE w:val="0"/>
              <w:autoSpaceDN w:val="0"/>
              <w:adjustRightInd w:val="0"/>
              <w:spacing w:after="0" w:line="240" w:lineRule="auto"/>
              <w:rPr>
                <w:rFonts w:ascii="Times New Roman" w:eastAsia="Times New Roman" w:hAnsi="Times New Roman" w:cs="Times New Roman"/>
                <w:b/>
                <w:color w:val="FF0000"/>
                <w:sz w:val="24"/>
                <w:szCs w:val="24"/>
              </w:rPr>
            </w:pPr>
          </w:p>
        </w:tc>
      </w:tr>
    </w:tbl>
    <w:p w14:paraId="684ECA71" w14:textId="31B94783" w:rsidR="004E608C" w:rsidRPr="00010517" w:rsidRDefault="004E608C" w:rsidP="0064236A">
      <w:pPr>
        <w:suppressAutoHyphens/>
        <w:spacing w:after="240" w:line="240" w:lineRule="auto"/>
        <w:ind w:firstLine="709"/>
        <w:rPr>
          <w:rFonts w:ascii="Times New Roman" w:eastAsia="Times New Roman" w:hAnsi="Times New Roman" w:cs="Times New Roman"/>
          <w:b/>
          <w:sz w:val="24"/>
          <w:szCs w:val="24"/>
        </w:rPr>
      </w:pPr>
    </w:p>
    <w:p w14:paraId="2BF94D19" w14:textId="77777777" w:rsidR="004E608C" w:rsidRPr="00010517" w:rsidRDefault="004E608C" w:rsidP="0064236A">
      <w:pPr>
        <w:suppressAutoHyphens/>
        <w:spacing w:after="240" w:line="240" w:lineRule="auto"/>
        <w:ind w:firstLine="709"/>
        <w:rPr>
          <w:rFonts w:ascii="Times New Roman" w:eastAsia="Times New Roman" w:hAnsi="Times New Roman" w:cs="Times New Roman"/>
          <w:b/>
          <w:sz w:val="24"/>
          <w:szCs w:val="24"/>
        </w:rPr>
      </w:pPr>
    </w:p>
    <w:p w14:paraId="3474321E" w14:textId="77777777" w:rsidR="0064236A" w:rsidRPr="00010517" w:rsidRDefault="0064236A" w:rsidP="0064236A">
      <w:pPr>
        <w:rPr>
          <w:rFonts w:ascii="Times New Roman" w:eastAsia="Times New Roman" w:hAnsi="Times New Roman" w:cs="Times New Roman"/>
          <w:b/>
          <w:i/>
        </w:rPr>
        <w:sectPr w:rsidR="0064236A" w:rsidRPr="00010517" w:rsidSect="0064236A">
          <w:pgSz w:w="11906" w:h="16838"/>
          <w:pgMar w:top="1134" w:right="850" w:bottom="1134" w:left="1701" w:header="708" w:footer="708" w:gutter="0"/>
          <w:cols w:space="708"/>
          <w:docGrid w:linePitch="360"/>
        </w:sectPr>
      </w:pPr>
    </w:p>
    <w:p w14:paraId="68B37253" w14:textId="77777777" w:rsidR="0064236A" w:rsidRPr="00010517" w:rsidRDefault="0064236A" w:rsidP="0064236A">
      <w:pPr>
        <w:ind w:firstLine="709"/>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lastRenderedPageBreak/>
        <w:t>2.2. Тематический план и содержание учебной дисциплины (в том числе для девушек)</w:t>
      </w:r>
    </w:p>
    <w:tbl>
      <w:tblPr>
        <w:tblW w:w="493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7221"/>
        <w:gridCol w:w="1986"/>
        <w:gridCol w:w="2409"/>
      </w:tblGrid>
      <w:tr w:rsidR="003C7394" w:rsidRPr="00010517" w14:paraId="098C6D6B" w14:textId="77777777" w:rsidTr="003C7394">
        <w:tc>
          <w:tcPr>
            <w:tcW w:w="1022" w:type="pct"/>
          </w:tcPr>
          <w:p w14:paraId="66EC7E78" w14:textId="77777777" w:rsidR="003C7394" w:rsidRPr="00010517" w:rsidRDefault="003C7394" w:rsidP="009E45D7">
            <w:pPr>
              <w:spacing w:after="0" w:line="240" w:lineRule="auto"/>
              <w:jc w:val="center"/>
              <w:rPr>
                <w:rFonts w:ascii="Times New Roman" w:hAnsi="Times New Roman" w:cs="Times New Roman"/>
                <w:b/>
              </w:rPr>
            </w:pPr>
            <w:r w:rsidRPr="00010517">
              <w:rPr>
                <w:rFonts w:ascii="Times New Roman" w:hAnsi="Times New Roman" w:cs="Times New Roman"/>
                <w:b/>
              </w:rPr>
              <w:t>Наименование</w:t>
            </w:r>
          </w:p>
          <w:p w14:paraId="4735DAA7" w14:textId="19BCA6E6" w:rsidR="003C7394" w:rsidRPr="00010517" w:rsidRDefault="003C7394" w:rsidP="009E45D7">
            <w:pPr>
              <w:suppressAutoHyphens/>
              <w:spacing w:after="0"/>
              <w:jc w:val="center"/>
              <w:rPr>
                <w:rFonts w:ascii="Times New Roman" w:eastAsia="Times New Roman" w:hAnsi="Times New Roman" w:cs="Times New Roman"/>
                <w:b/>
                <w:bCs/>
              </w:rPr>
            </w:pPr>
            <w:r w:rsidRPr="00010517">
              <w:rPr>
                <w:rFonts w:ascii="Times New Roman" w:hAnsi="Times New Roman" w:cs="Times New Roman"/>
                <w:b/>
              </w:rPr>
              <w:t>раздела и тем</w:t>
            </w:r>
          </w:p>
        </w:tc>
        <w:tc>
          <w:tcPr>
            <w:tcW w:w="2473" w:type="pct"/>
          </w:tcPr>
          <w:p w14:paraId="78122636" w14:textId="74778B8E" w:rsidR="003C7394" w:rsidRPr="00010517" w:rsidRDefault="003C7394" w:rsidP="009E45D7">
            <w:pPr>
              <w:suppressAutoHyphens/>
              <w:spacing w:after="0"/>
              <w:jc w:val="center"/>
              <w:rPr>
                <w:rFonts w:ascii="Times New Roman" w:eastAsia="Times New Roman" w:hAnsi="Times New Roman" w:cs="Times New Roman"/>
                <w:b/>
                <w:bCs/>
              </w:rPr>
            </w:pPr>
            <w:r w:rsidRPr="00010517">
              <w:rPr>
                <w:rFonts w:ascii="Times New Roman" w:hAnsi="Times New Roman" w:cs="Times New Roman"/>
                <w:b/>
              </w:rPr>
              <w:t>Содержание и формы организации деятельности обучающихся</w:t>
            </w:r>
          </w:p>
        </w:tc>
        <w:tc>
          <w:tcPr>
            <w:tcW w:w="680" w:type="pct"/>
          </w:tcPr>
          <w:p w14:paraId="095F5485" w14:textId="77777777" w:rsidR="003C7394" w:rsidRPr="00010517" w:rsidRDefault="003C7394" w:rsidP="009E45D7">
            <w:pPr>
              <w:spacing w:after="0" w:line="240" w:lineRule="auto"/>
              <w:jc w:val="center"/>
              <w:rPr>
                <w:rFonts w:ascii="Times New Roman" w:hAnsi="Times New Roman" w:cs="Times New Roman"/>
                <w:b/>
              </w:rPr>
            </w:pPr>
            <w:r w:rsidRPr="00010517">
              <w:rPr>
                <w:rFonts w:ascii="Times New Roman" w:hAnsi="Times New Roman" w:cs="Times New Roman"/>
                <w:b/>
              </w:rPr>
              <w:t xml:space="preserve">Объем </w:t>
            </w:r>
            <w:proofErr w:type="spellStart"/>
            <w:proofErr w:type="gramStart"/>
            <w:r w:rsidRPr="00010517">
              <w:rPr>
                <w:rFonts w:ascii="Times New Roman" w:hAnsi="Times New Roman" w:cs="Times New Roman"/>
                <w:b/>
              </w:rPr>
              <w:t>акад.ч</w:t>
            </w:r>
            <w:proofErr w:type="spellEnd"/>
            <w:proofErr w:type="gramEnd"/>
            <w:r w:rsidRPr="00010517">
              <w:rPr>
                <w:rFonts w:ascii="Times New Roman" w:hAnsi="Times New Roman" w:cs="Times New Roman"/>
                <w:b/>
              </w:rPr>
              <w:t>/</w:t>
            </w:r>
          </w:p>
          <w:p w14:paraId="6B50D4E2" w14:textId="46903254" w:rsidR="003C7394" w:rsidRPr="00010517" w:rsidRDefault="003C7394" w:rsidP="009E45D7">
            <w:pPr>
              <w:suppressAutoHyphens/>
              <w:spacing w:after="0" w:line="240" w:lineRule="auto"/>
              <w:jc w:val="center"/>
              <w:rPr>
                <w:rFonts w:ascii="Times New Roman" w:eastAsia="Times New Roman" w:hAnsi="Times New Roman" w:cs="Times New Roman"/>
                <w:b/>
                <w:bCs/>
              </w:rPr>
            </w:pPr>
            <w:r w:rsidRPr="00010517">
              <w:rPr>
                <w:rFonts w:ascii="Times New Roman" w:hAnsi="Times New Roman" w:cs="Times New Roman"/>
                <w:b/>
              </w:rPr>
              <w:t xml:space="preserve">в т.ч. в форме практической подготовки, </w:t>
            </w:r>
            <w:proofErr w:type="spellStart"/>
            <w:proofErr w:type="gramStart"/>
            <w:r w:rsidRPr="00010517">
              <w:rPr>
                <w:rFonts w:ascii="Times New Roman" w:hAnsi="Times New Roman" w:cs="Times New Roman"/>
                <w:b/>
              </w:rPr>
              <w:t>акад.ч</w:t>
            </w:r>
            <w:proofErr w:type="spellEnd"/>
            <w:proofErr w:type="gramEnd"/>
            <w:r w:rsidR="00604651">
              <w:rPr>
                <w:rStyle w:val="a8"/>
                <w:rFonts w:ascii="Times New Roman" w:eastAsia="Times New Roman" w:hAnsi="Times New Roman"/>
                <w:b/>
                <w:bCs/>
                <w:sz w:val="24"/>
                <w:szCs w:val="24"/>
              </w:rPr>
              <w:footnoteReference w:id="5"/>
            </w:r>
          </w:p>
        </w:tc>
        <w:tc>
          <w:tcPr>
            <w:tcW w:w="825" w:type="pct"/>
          </w:tcPr>
          <w:p w14:paraId="094D61FA" w14:textId="10287134" w:rsidR="003C7394" w:rsidRPr="00010517" w:rsidRDefault="003C7394" w:rsidP="003C7394">
            <w:pPr>
              <w:suppressAutoHyphens/>
              <w:spacing w:after="0"/>
              <w:jc w:val="center"/>
              <w:rPr>
                <w:rFonts w:ascii="Times New Roman" w:eastAsia="Times New Roman" w:hAnsi="Times New Roman" w:cs="Times New Roman"/>
              </w:rPr>
            </w:pPr>
            <w:r w:rsidRPr="00010517">
              <w:rPr>
                <w:rFonts w:ascii="Times New Roman" w:hAnsi="Times New Roman" w:cs="Times New Roman"/>
                <w:b/>
              </w:rPr>
              <w:t>Коды компетенций, формированию которых способствует компонент программы</w:t>
            </w:r>
          </w:p>
        </w:tc>
      </w:tr>
      <w:tr w:rsidR="003C7394" w:rsidRPr="00010517" w14:paraId="79896AEF" w14:textId="77777777" w:rsidTr="003C7394">
        <w:tc>
          <w:tcPr>
            <w:tcW w:w="1022" w:type="pct"/>
          </w:tcPr>
          <w:p w14:paraId="5E9C22DC" w14:textId="77777777" w:rsidR="003C7394" w:rsidRPr="00010517" w:rsidRDefault="003C7394" w:rsidP="009E45D7">
            <w:pPr>
              <w:spacing w:after="0" w:line="240" w:lineRule="auto"/>
              <w:jc w:val="center"/>
              <w:rPr>
                <w:rFonts w:ascii="Times New Roman" w:eastAsia="Times New Roman" w:hAnsi="Times New Roman" w:cs="Times New Roman"/>
                <w:b/>
                <w:bCs/>
                <w:i/>
                <w:iCs/>
              </w:rPr>
            </w:pPr>
            <w:r w:rsidRPr="00010517">
              <w:rPr>
                <w:rFonts w:ascii="Times New Roman" w:eastAsia="Times New Roman" w:hAnsi="Times New Roman" w:cs="Times New Roman"/>
                <w:b/>
                <w:bCs/>
                <w:i/>
                <w:iCs/>
              </w:rPr>
              <w:t>1</w:t>
            </w:r>
          </w:p>
        </w:tc>
        <w:tc>
          <w:tcPr>
            <w:tcW w:w="2473" w:type="pct"/>
          </w:tcPr>
          <w:p w14:paraId="26F245C3" w14:textId="77777777" w:rsidR="003C7394" w:rsidRPr="00010517" w:rsidRDefault="003C7394" w:rsidP="009E45D7">
            <w:pPr>
              <w:spacing w:after="0" w:line="240" w:lineRule="auto"/>
              <w:jc w:val="center"/>
              <w:rPr>
                <w:rFonts w:ascii="Times New Roman" w:eastAsia="Times New Roman" w:hAnsi="Times New Roman" w:cs="Times New Roman"/>
                <w:b/>
                <w:bCs/>
                <w:i/>
                <w:iCs/>
              </w:rPr>
            </w:pPr>
            <w:r w:rsidRPr="00010517">
              <w:rPr>
                <w:rFonts w:ascii="Times New Roman" w:eastAsia="Times New Roman" w:hAnsi="Times New Roman" w:cs="Times New Roman"/>
                <w:b/>
                <w:bCs/>
                <w:i/>
                <w:iCs/>
              </w:rPr>
              <w:t>2</w:t>
            </w:r>
          </w:p>
        </w:tc>
        <w:tc>
          <w:tcPr>
            <w:tcW w:w="680" w:type="pct"/>
          </w:tcPr>
          <w:p w14:paraId="376B1CA3" w14:textId="77777777" w:rsidR="003C7394" w:rsidRPr="00010517" w:rsidRDefault="003C7394" w:rsidP="009E45D7">
            <w:pPr>
              <w:spacing w:after="0" w:line="240" w:lineRule="auto"/>
              <w:jc w:val="center"/>
              <w:rPr>
                <w:rFonts w:ascii="Times New Roman" w:eastAsia="Times New Roman" w:hAnsi="Times New Roman" w:cs="Times New Roman"/>
                <w:b/>
                <w:bCs/>
                <w:i/>
                <w:iCs/>
              </w:rPr>
            </w:pPr>
            <w:r w:rsidRPr="00010517">
              <w:rPr>
                <w:rFonts w:ascii="Times New Roman" w:eastAsia="Times New Roman" w:hAnsi="Times New Roman" w:cs="Times New Roman"/>
                <w:b/>
                <w:bCs/>
                <w:i/>
                <w:iCs/>
              </w:rPr>
              <w:t>3</w:t>
            </w:r>
          </w:p>
        </w:tc>
        <w:tc>
          <w:tcPr>
            <w:tcW w:w="825" w:type="pct"/>
          </w:tcPr>
          <w:p w14:paraId="2336680B" w14:textId="77777777" w:rsidR="003C7394" w:rsidRPr="00010517" w:rsidRDefault="003C7394" w:rsidP="009E45D7">
            <w:pPr>
              <w:spacing w:after="0" w:line="240" w:lineRule="auto"/>
              <w:jc w:val="center"/>
              <w:rPr>
                <w:rFonts w:ascii="Times New Roman" w:eastAsia="Times New Roman" w:hAnsi="Times New Roman" w:cs="Times New Roman"/>
                <w:b/>
                <w:bCs/>
                <w:i/>
                <w:iCs/>
              </w:rPr>
            </w:pPr>
            <w:r w:rsidRPr="00010517">
              <w:rPr>
                <w:rFonts w:ascii="Times New Roman" w:eastAsia="Times New Roman" w:hAnsi="Times New Roman" w:cs="Times New Roman"/>
                <w:b/>
                <w:bCs/>
                <w:i/>
                <w:iCs/>
              </w:rPr>
              <w:t>4</w:t>
            </w:r>
          </w:p>
        </w:tc>
      </w:tr>
      <w:tr w:rsidR="003C7394" w:rsidRPr="00010517" w14:paraId="6C5B9D19" w14:textId="77777777" w:rsidTr="003C7394">
        <w:tc>
          <w:tcPr>
            <w:tcW w:w="3495" w:type="pct"/>
            <w:gridSpan w:val="2"/>
          </w:tcPr>
          <w:p w14:paraId="327CF3B4" w14:textId="76C23137" w:rsidR="003C7394" w:rsidRPr="00010517" w:rsidRDefault="003C7394" w:rsidP="009E4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010517">
              <w:rPr>
                <w:rFonts w:ascii="Times New Roman" w:eastAsia="Times New Roman" w:hAnsi="Times New Roman" w:cs="Times New Roman"/>
                <w:b/>
                <w:bCs/>
              </w:rPr>
              <w:t>Раздел 1.</w:t>
            </w:r>
            <w:r>
              <w:rPr>
                <w:rFonts w:ascii="Times New Roman" w:eastAsia="Times New Roman" w:hAnsi="Times New Roman" w:cs="Times New Roman"/>
                <w:b/>
                <w:bCs/>
              </w:rPr>
              <w:t xml:space="preserve"> </w:t>
            </w:r>
            <w:r w:rsidRPr="00010517">
              <w:rPr>
                <w:rFonts w:ascii="Times New Roman" w:eastAsia="Times New Roman" w:hAnsi="Times New Roman" w:cs="Times New Roman"/>
                <w:b/>
                <w:bCs/>
              </w:rPr>
              <w:t>Гражданская оборона.</w:t>
            </w:r>
          </w:p>
        </w:tc>
        <w:tc>
          <w:tcPr>
            <w:tcW w:w="680" w:type="pct"/>
            <w:vAlign w:val="center"/>
          </w:tcPr>
          <w:p w14:paraId="7E9E095E" w14:textId="6BFC1604" w:rsidR="003C7394" w:rsidRPr="00010517" w:rsidRDefault="003C7394" w:rsidP="009E45D7">
            <w:pPr>
              <w:suppressAutoHyphens/>
              <w:spacing w:after="0" w:line="240" w:lineRule="auto"/>
              <w:jc w:val="center"/>
              <w:rPr>
                <w:rFonts w:ascii="Times New Roman" w:eastAsia="Times New Roman" w:hAnsi="Times New Roman" w:cs="Times New Roman"/>
                <w:b/>
                <w:iCs/>
              </w:rPr>
            </w:pPr>
            <w:r w:rsidRPr="00010517">
              <w:rPr>
                <w:rFonts w:ascii="Times New Roman" w:eastAsia="Times New Roman" w:hAnsi="Times New Roman" w:cs="Times New Roman"/>
                <w:b/>
                <w:iCs/>
              </w:rPr>
              <w:t>32/20</w:t>
            </w:r>
          </w:p>
        </w:tc>
        <w:tc>
          <w:tcPr>
            <w:tcW w:w="825" w:type="pct"/>
          </w:tcPr>
          <w:p w14:paraId="2489970B" w14:textId="7DC8BFB0"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4AD3E6F0" w14:textId="77777777" w:rsidTr="003C7394">
        <w:tc>
          <w:tcPr>
            <w:tcW w:w="1022" w:type="pct"/>
            <w:vMerge w:val="restart"/>
          </w:tcPr>
          <w:p w14:paraId="417922A7" w14:textId="4401031E" w:rsidR="003C7394" w:rsidRPr="00010517" w:rsidRDefault="003C7394" w:rsidP="009E4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010517">
              <w:rPr>
                <w:rFonts w:ascii="Times New Roman" w:eastAsia="Times New Roman" w:hAnsi="Times New Roman" w:cs="Times New Roman"/>
                <w:b/>
                <w:bCs/>
              </w:rPr>
              <w:t xml:space="preserve"> Тема 1.1. Единая государственная система предупреждения и ликвидации чрезвычайных ситуаций.</w:t>
            </w:r>
            <w:r>
              <w:rPr>
                <w:rFonts w:ascii="Times New Roman" w:eastAsia="Times New Roman" w:hAnsi="Times New Roman" w:cs="Times New Roman"/>
                <w:b/>
                <w:bCs/>
              </w:rPr>
              <w:t xml:space="preserve"> </w:t>
            </w:r>
            <w:r w:rsidRPr="00010517">
              <w:rPr>
                <w:rFonts w:ascii="Times New Roman" w:eastAsia="Times New Roman" w:hAnsi="Times New Roman" w:cs="Times New Roman"/>
                <w:b/>
                <w:bCs/>
              </w:rPr>
              <w:t>Организация гражданской обороны.</w:t>
            </w:r>
          </w:p>
        </w:tc>
        <w:tc>
          <w:tcPr>
            <w:tcW w:w="2473" w:type="pct"/>
          </w:tcPr>
          <w:p w14:paraId="5F333ABB" w14:textId="77777777" w:rsidR="003C7394" w:rsidRPr="00010517" w:rsidRDefault="003C7394" w:rsidP="009E45D7">
            <w:pPr>
              <w:spacing w:after="0" w:line="240" w:lineRule="auto"/>
              <w:rPr>
                <w:rFonts w:ascii="Times New Roman" w:eastAsia="Times New Roman" w:hAnsi="Times New Roman" w:cs="Times New Roman"/>
                <w:b/>
                <w:bCs/>
              </w:rPr>
            </w:pPr>
            <w:r w:rsidRPr="00010517">
              <w:rPr>
                <w:rFonts w:ascii="Times New Roman" w:eastAsia="Times New Roman" w:hAnsi="Times New Roman" w:cs="Times New Roman"/>
                <w:b/>
                <w:bCs/>
              </w:rPr>
              <w:t>Содержание</w:t>
            </w:r>
          </w:p>
        </w:tc>
        <w:tc>
          <w:tcPr>
            <w:tcW w:w="680" w:type="pct"/>
            <w:vMerge w:val="restart"/>
            <w:vAlign w:val="center"/>
          </w:tcPr>
          <w:p w14:paraId="4B60FE83" w14:textId="64F31D22"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tcPr>
          <w:p w14:paraId="6310B49D"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38BA374F" w14:textId="77777777" w:rsidTr="003C7394">
        <w:tc>
          <w:tcPr>
            <w:tcW w:w="1022" w:type="pct"/>
            <w:vMerge/>
          </w:tcPr>
          <w:p w14:paraId="3E4F6013"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06259F68" w14:textId="77777777" w:rsidR="003C7394" w:rsidRPr="00010517" w:rsidRDefault="003C7394" w:rsidP="009E45D7">
            <w:pPr>
              <w:spacing w:after="0" w:line="240" w:lineRule="auto"/>
              <w:rPr>
                <w:rFonts w:ascii="Times New Roman" w:eastAsia="Times New Roman" w:hAnsi="Times New Roman" w:cs="Times New Roman"/>
                <w:bCs/>
              </w:rPr>
            </w:pPr>
            <w:r w:rsidRPr="00010517">
              <w:rPr>
                <w:rFonts w:ascii="Times New Roman" w:eastAsia="Times New Roman" w:hAnsi="Times New Roman" w:cs="Times New Roman"/>
                <w:bCs/>
              </w:rPr>
              <w:t>1.Цели и задачи БЖД.</w:t>
            </w:r>
          </w:p>
          <w:p w14:paraId="6C611ED6" w14:textId="77777777" w:rsidR="003C7394" w:rsidRPr="00010517" w:rsidRDefault="003C7394" w:rsidP="009E45D7">
            <w:pPr>
              <w:spacing w:after="0" w:line="240" w:lineRule="auto"/>
              <w:rPr>
                <w:rFonts w:ascii="Times New Roman" w:eastAsia="Times New Roman" w:hAnsi="Times New Roman" w:cs="Times New Roman"/>
                <w:bCs/>
              </w:rPr>
            </w:pPr>
            <w:r w:rsidRPr="00010517">
              <w:rPr>
                <w:rFonts w:ascii="Times New Roman" w:eastAsia="Times New Roman" w:hAnsi="Times New Roman" w:cs="Times New Roman"/>
                <w:bCs/>
              </w:rPr>
              <w:t>Единая государственная система предупреждения и ликвидации чрезвычайных ситуаций.</w:t>
            </w:r>
          </w:p>
          <w:p w14:paraId="64E8F193" w14:textId="77777777" w:rsidR="003C7394" w:rsidRPr="00010517" w:rsidRDefault="003C7394" w:rsidP="009E45D7">
            <w:pPr>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bCs/>
              </w:rPr>
              <w:t xml:space="preserve">Ядерное оружие. </w:t>
            </w:r>
            <w:r w:rsidRPr="00010517">
              <w:rPr>
                <w:rFonts w:ascii="Times New Roman" w:eastAsia="Times New Roman" w:hAnsi="Times New Roman" w:cs="Times New Roman"/>
              </w:rPr>
              <w:t>Химическое и биологическое оружие.</w:t>
            </w:r>
          </w:p>
        </w:tc>
        <w:tc>
          <w:tcPr>
            <w:tcW w:w="680" w:type="pct"/>
            <w:vMerge/>
            <w:vAlign w:val="center"/>
          </w:tcPr>
          <w:p w14:paraId="57887BBA"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val="restart"/>
          </w:tcPr>
          <w:p w14:paraId="3F7B4654" w14:textId="1768A77C" w:rsidR="003C7394" w:rsidRPr="00010517" w:rsidRDefault="008D23ED" w:rsidP="009E45D7">
            <w:pPr>
              <w:spacing w:after="0" w:line="240" w:lineRule="auto"/>
              <w:jc w:val="center"/>
              <w:rPr>
                <w:rFonts w:ascii="Times New Roman" w:eastAsia="Times New Roman" w:hAnsi="Times New Roman" w:cs="Times New Roman"/>
                <w:bCs/>
                <w:iCs/>
              </w:rPr>
            </w:pPr>
            <w:r>
              <w:rPr>
                <w:rFonts w:ascii="Times New Roman" w:eastAsia="Times New Roman" w:hAnsi="Times New Roman" w:cs="Times New Roman"/>
                <w:bCs/>
                <w:iCs/>
              </w:rPr>
              <w:t>ОК 6</w:t>
            </w:r>
          </w:p>
          <w:p w14:paraId="29FF7AEB" w14:textId="4CFEA1C2" w:rsidR="003C7394" w:rsidRPr="00010517" w:rsidRDefault="008D23ED" w:rsidP="009E45D7">
            <w:pPr>
              <w:spacing w:after="0" w:line="240" w:lineRule="auto"/>
              <w:jc w:val="center"/>
              <w:rPr>
                <w:rFonts w:ascii="Times New Roman" w:eastAsia="Times New Roman" w:hAnsi="Times New Roman" w:cs="Times New Roman"/>
                <w:b/>
                <w:i/>
              </w:rPr>
            </w:pPr>
            <w:r>
              <w:rPr>
                <w:rFonts w:ascii="Times New Roman" w:eastAsia="Times New Roman" w:hAnsi="Times New Roman" w:cs="Times New Roman"/>
                <w:bCs/>
                <w:iCs/>
              </w:rPr>
              <w:t>ОК 8</w:t>
            </w:r>
          </w:p>
        </w:tc>
      </w:tr>
      <w:tr w:rsidR="003C7394" w:rsidRPr="00010517" w14:paraId="5CE6BE99" w14:textId="77777777" w:rsidTr="003C7394">
        <w:tc>
          <w:tcPr>
            <w:tcW w:w="1022" w:type="pct"/>
            <w:vMerge/>
          </w:tcPr>
          <w:p w14:paraId="5AE8AFBC" w14:textId="77777777" w:rsidR="003C7394" w:rsidRPr="00010517" w:rsidRDefault="003C7394" w:rsidP="009E4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tc>
        <w:tc>
          <w:tcPr>
            <w:tcW w:w="2473" w:type="pct"/>
          </w:tcPr>
          <w:p w14:paraId="2BAA9790" w14:textId="77777777" w:rsidR="003C7394" w:rsidRPr="00010517" w:rsidRDefault="003C7394" w:rsidP="009E45D7">
            <w:pPr>
              <w:spacing w:after="0" w:line="240" w:lineRule="auto"/>
              <w:rPr>
                <w:rFonts w:ascii="Times New Roman" w:eastAsia="Calibri" w:hAnsi="Times New Roman" w:cs="Times New Roman"/>
                <w:b/>
              </w:rPr>
            </w:pPr>
            <w:r w:rsidRPr="00010517">
              <w:rPr>
                <w:rFonts w:ascii="Times New Roman" w:eastAsia="Calibri" w:hAnsi="Times New Roman" w:cs="Times New Roman"/>
                <w:b/>
              </w:rPr>
              <w:t xml:space="preserve">В том числе практических и лабораторных занятий </w:t>
            </w:r>
          </w:p>
        </w:tc>
        <w:tc>
          <w:tcPr>
            <w:tcW w:w="680" w:type="pct"/>
            <w:vAlign w:val="center"/>
          </w:tcPr>
          <w:p w14:paraId="4A85481A"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762BF0A6"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68271FAB" w14:textId="77777777" w:rsidTr="003C7394">
        <w:tc>
          <w:tcPr>
            <w:tcW w:w="1022" w:type="pct"/>
            <w:vMerge/>
          </w:tcPr>
          <w:p w14:paraId="1B2AD13F" w14:textId="77777777" w:rsidR="003C7394" w:rsidRPr="00010517" w:rsidRDefault="003C7394" w:rsidP="009E4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p>
        </w:tc>
        <w:tc>
          <w:tcPr>
            <w:tcW w:w="2473" w:type="pct"/>
          </w:tcPr>
          <w:p w14:paraId="1BB3AB19" w14:textId="77777777" w:rsidR="003C7394" w:rsidRPr="00010517" w:rsidRDefault="003C7394" w:rsidP="009E45D7">
            <w:pPr>
              <w:spacing w:after="0" w:line="240" w:lineRule="auto"/>
              <w:rPr>
                <w:rFonts w:ascii="Times New Roman" w:eastAsia="Calibri" w:hAnsi="Times New Roman" w:cs="Times New Roman"/>
                <w:bCs/>
              </w:rPr>
            </w:pPr>
            <w:r w:rsidRPr="00010517">
              <w:rPr>
                <w:rFonts w:ascii="Times New Roman" w:eastAsia="Calibri" w:hAnsi="Times New Roman" w:cs="Times New Roman"/>
                <w:bCs/>
              </w:rPr>
              <w:t>Защита населения и территорий при стихийных бедствиях.</w:t>
            </w:r>
          </w:p>
        </w:tc>
        <w:tc>
          <w:tcPr>
            <w:tcW w:w="680" w:type="pct"/>
            <w:vAlign w:val="center"/>
          </w:tcPr>
          <w:p w14:paraId="56B7990D" w14:textId="5DB190D8"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5C775FB0"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14A23A33" w14:textId="77777777" w:rsidTr="003C7394">
        <w:tc>
          <w:tcPr>
            <w:tcW w:w="1022" w:type="pct"/>
            <w:vMerge/>
          </w:tcPr>
          <w:p w14:paraId="3FF6CE58"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716A7EA7" w14:textId="77777777" w:rsidR="003C7394" w:rsidRPr="00010517" w:rsidRDefault="003C7394" w:rsidP="009E45D7">
            <w:pPr>
              <w:spacing w:after="0" w:line="240" w:lineRule="auto"/>
              <w:rPr>
                <w:rFonts w:ascii="Times New Roman" w:eastAsia="Times New Roman" w:hAnsi="Times New Roman" w:cs="Times New Roman"/>
                <w:bCs/>
                <w:i/>
              </w:rPr>
            </w:pPr>
            <w:r w:rsidRPr="00010517">
              <w:rPr>
                <w:rFonts w:ascii="Times New Roman" w:eastAsia="Times New Roman" w:hAnsi="Times New Roman" w:cs="Times New Roman"/>
                <w:bCs/>
              </w:rPr>
              <w:t>Защита населения и территории при авариях (катастрофах) на транспорте</w:t>
            </w:r>
          </w:p>
        </w:tc>
        <w:tc>
          <w:tcPr>
            <w:tcW w:w="680" w:type="pct"/>
            <w:vAlign w:val="center"/>
          </w:tcPr>
          <w:p w14:paraId="1D89CB86" w14:textId="000E931A"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4A519B16"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374789AB" w14:textId="77777777" w:rsidTr="003C7394">
        <w:tc>
          <w:tcPr>
            <w:tcW w:w="1022" w:type="pct"/>
            <w:vMerge/>
          </w:tcPr>
          <w:p w14:paraId="2E9F7552"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4988FA26" w14:textId="77777777" w:rsidR="003C7394" w:rsidRPr="00010517" w:rsidRDefault="003C7394" w:rsidP="009E4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rPr>
            </w:pPr>
            <w:r w:rsidRPr="00010517">
              <w:rPr>
                <w:rFonts w:ascii="Times New Roman" w:eastAsia="Times New Roman" w:hAnsi="Times New Roman" w:cs="Times New Roman"/>
                <w:bCs/>
              </w:rPr>
              <w:t>Защита населения и территории при авариях (катастрофах) на производственных объектах.</w:t>
            </w:r>
          </w:p>
        </w:tc>
        <w:tc>
          <w:tcPr>
            <w:tcW w:w="680" w:type="pct"/>
            <w:vAlign w:val="center"/>
          </w:tcPr>
          <w:p w14:paraId="26F1643D" w14:textId="4A2DFDBF"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159F493C"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4DEAE233" w14:textId="77777777" w:rsidTr="003C7394">
        <w:tc>
          <w:tcPr>
            <w:tcW w:w="1022" w:type="pct"/>
            <w:vMerge/>
          </w:tcPr>
          <w:p w14:paraId="4E792DE0"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07564AF4" w14:textId="77777777" w:rsidR="003C7394" w:rsidRPr="00010517" w:rsidRDefault="003C7394" w:rsidP="009E4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rPr>
            </w:pPr>
            <w:r w:rsidRPr="00010517">
              <w:rPr>
                <w:rFonts w:ascii="Times New Roman" w:eastAsia="Times New Roman" w:hAnsi="Times New Roman" w:cs="Times New Roman"/>
                <w:bCs/>
              </w:rPr>
              <w:t>Правила поведения в ЧС природного и техногенного характера.</w:t>
            </w:r>
          </w:p>
        </w:tc>
        <w:tc>
          <w:tcPr>
            <w:tcW w:w="680" w:type="pct"/>
            <w:vAlign w:val="center"/>
          </w:tcPr>
          <w:p w14:paraId="1486382D" w14:textId="616C7628"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6FDF4886" w14:textId="3D8A165E"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7DD4CB57" w14:textId="77777777" w:rsidTr="003C7394">
        <w:tc>
          <w:tcPr>
            <w:tcW w:w="1022" w:type="pct"/>
            <w:vMerge w:val="restart"/>
          </w:tcPr>
          <w:p w14:paraId="46F4ADCC" w14:textId="77777777" w:rsidR="003C7394" w:rsidRPr="00010517" w:rsidRDefault="003C7394" w:rsidP="009E45D7">
            <w:pPr>
              <w:spacing w:after="0" w:line="240" w:lineRule="auto"/>
              <w:rPr>
                <w:rFonts w:ascii="Times New Roman" w:eastAsia="Times New Roman" w:hAnsi="Times New Roman" w:cs="Times New Roman"/>
                <w:b/>
                <w:bCs/>
              </w:rPr>
            </w:pPr>
            <w:r w:rsidRPr="00010517">
              <w:rPr>
                <w:rFonts w:ascii="Times New Roman" w:eastAsia="Times New Roman" w:hAnsi="Times New Roman" w:cs="Times New Roman"/>
                <w:b/>
                <w:bCs/>
              </w:rPr>
              <w:t>Тема 1.2. Обеспечение безопасности при неблагоприятной экологической и социальной обстановке.</w:t>
            </w:r>
          </w:p>
        </w:tc>
        <w:tc>
          <w:tcPr>
            <w:tcW w:w="2473" w:type="pct"/>
          </w:tcPr>
          <w:p w14:paraId="33BC3AD6" w14:textId="77777777" w:rsidR="003C7394" w:rsidRPr="00010517" w:rsidRDefault="003C7394" w:rsidP="009E45D7">
            <w:pPr>
              <w:spacing w:after="0" w:line="240" w:lineRule="auto"/>
              <w:rPr>
                <w:rFonts w:ascii="Times New Roman" w:eastAsia="Times New Roman" w:hAnsi="Times New Roman" w:cs="Times New Roman"/>
                <w:b/>
              </w:rPr>
            </w:pPr>
            <w:r w:rsidRPr="00010517">
              <w:rPr>
                <w:rFonts w:ascii="Times New Roman" w:eastAsia="Times New Roman" w:hAnsi="Times New Roman" w:cs="Times New Roman"/>
                <w:b/>
              </w:rPr>
              <w:t>Содержание</w:t>
            </w:r>
          </w:p>
        </w:tc>
        <w:tc>
          <w:tcPr>
            <w:tcW w:w="680" w:type="pct"/>
            <w:vAlign w:val="center"/>
          </w:tcPr>
          <w:p w14:paraId="5729E168"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7CB93F6D"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3E970BD5" w14:textId="77777777" w:rsidTr="003C7394">
        <w:tc>
          <w:tcPr>
            <w:tcW w:w="1022" w:type="pct"/>
            <w:vMerge/>
          </w:tcPr>
          <w:p w14:paraId="6789D578"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2DCF4904" w14:textId="77777777" w:rsidR="003C7394" w:rsidRPr="00010517" w:rsidRDefault="003C7394" w:rsidP="009E45D7">
            <w:pPr>
              <w:spacing w:after="0" w:line="240" w:lineRule="auto"/>
              <w:rPr>
                <w:rFonts w:ascii="Times New Roman" w:eastAsia="Times New Roman" w:hAnsi="Times New Roman" w:cs="Times New Roman"/>
                <w:b/>
                <w:bCs/>
              </w:rPr>
            </w:pPr>
            <w:r w:rsidRPr="00010517">
              <w:rPr>
                <w:rFonts w:ascii="Times New Roman" w:eastAsia="Times New Roman" w:hAnsi="Times New Roman" w:cs="Times New Roman"/>
              </w:rPr>
              <w:t xml:space="preserve">1.Обеспечение безопасности при неблагоприятной экологической обстановке. Обеспечение безопасности при нахождении на территории ведения боевых действий и во время общественных беспорядков. </w:t>
            </w:r>
          </w:p>
        </w:tc>
        <w:tc>
          <w:tcPr>
            <w:tcW w:w="680" w:type="pct"/>
            <w:vAlign w:val="center"/>
          </w:tcPr>
          <w:p w14:paraId="0430F1ED" w14:textId="20EB9490"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64BDD1E9"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7BF234E2" w14:textId="77777777" w:rsidTr="003C7394">
        <w:tc>
          <w:tcPr>
            <w:tcW w:w="1022" w:type="pct"/>
            <w:vMerge/>
          </w:tcPr>
          <w:p w14:paraId="43ADAE90"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790EAF63" w14:textId="77777777" w:rsidR="003C7394" w:rsidRPr="00010517" w:rsidRDefault="003C7394" w:rsidP="009E45D7">
            <w:pPr>
              <w:spacing w:after="0" w:line="240" w:lineRule="auto"/>
              <w:rPr>
                <w:rFonts w:ascii="Times New Roman" w:eastAsia="Times New Roman" w:hAnsi="Times New Roman" w:cs="Times New Roman"/>
              </w:rPr>
            </w:pPr>
            <w:r w:rsidRPr="00010517">
              <w:rPr>
                <w:rFonts w:ascii="Times New Roman" w:eastAsia="Times New Roman" w:hAnsi="Times New Roman" w:cs="Times New Roman"/>
              </w:rPr>
              <w:t>2.Обеспечение безопасности в случае захвата заложником. Обеспечение безопасности при обнаружении подозрительных предметов, угрозе совершения и совершённом теракте.</w:t>
            </w:r>
          </w:p>
        </w:tc>
        <w:tc>
          <w:tcPr>
            <w:tcW w:w="680" w:type="pct"/>
            <w:vAlign w:val="center"/>
          </w:tcPr>
          <w:p w14:paraId="436B6A71" w14:textId="08AF23D8"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0ADF4619"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39B3CAC1" w14:textId="77777777" w:rsidTr="003C7394">
        <w:tc>
          <w:tcPr>
            <w:tcW w:w="1022" w:type="pct"/>
            <w:vMerge/>
          </w:tcPr>
          <w:p w14:paraId="15E3C514"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5E0C5739" w14:textId="77777777" w:rsidR="003C7394" w:rsidRPr="00010517" w:rsidRDefault="003C7394" w:rsidP="009E45D7">
            <w:pPr>
              <w:spacing w:after="0" w:line="240" w:lineRule="auto"/>
              <w:rPr>
                <w:rFonts w:ascii="Times New Roman" w:eastAsia="Calibri" w:hAnsi="Times New Roman" w:cs="Times New Roman"/>
                <w:b/>
              </w:rPr>
            </w:pPr>
            <w:r w:rsidRPr="00010517">
              <w:rPr>
                <w:rFonts w:ascii="Times New Roman" w:eastAsia="Calibri" w:hAnsi="Times New Roman" w:cs="Times New Roman"/>
                <w:b/>
              </w:rPr>
              <w:t>В том числе практических и лабораторных занятий</w:t>
            </w:r>
          </w:p>
        </w:tc>
        <w:tc>
          <w:tcPr>
            <w:tcW w:w="680" w:type="pct"/>
            <w:vAlign w:val="center"/>
          </w:tcPr>
          <w:p w14:paraId="1A7B0013"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7BBE8E9F"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5B2F6E4D" w14:textId="77777777" w:rsidTr="003C7394">
        <w:tc>
          <w:tcPr>
            <w:tcW w:w="1022" w:type="pct"/>
            <w:vMerge/>
          </w:tcPr>
          <w:p w14:paraId="41762794"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62C4FDFF" w14:textId="77777777" w:rsidR="003C7394" w:rsidRPr="00010517" w:rsidRDefault="003C7394" w:rsidP="009E4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rPr>
            </w:pPr>
            <w:r w:rsidRPr="00010517">
              <w:rPr>
                <w:rFonts w:ascii="Times New Roman" w:eastAsia="Times New Roman" w:hAnsi="Times New Roman" w:cs="Times New Roman"/>
                <w:bCs/>
              </w:rPr>
              <w:t>Правила поведения в ситуациях криминогенного характера. Правила поведения при совершении террористического акта.</w:t>
            </w:r>
          </w:p>
        </w:tc>
        <w:tc>
          <w:tcPr>
            <w:tcW w:w="680" w:type="pct"/>
            <w:vAlign w:val="center"/>
          </w:tcPr>
          <w:p w14:paraId="3A51125A" w14:textId="41FECC8B"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5339E40E"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7669900F" w14:textId="77777777" w:rsidTr="003C7394">
        <w:tc>
          <w:tcPr>
            <w:tcW w:w="3495" w:type="pct"/>
            <w:gridSpan w:val="2"/>
          </w:tcPr>
          <w:p w14:paraId="45A75FCE" w14:textId="77777777" w:rsidR="003C7394" w:rsidRPr="00010517" w:rsidRDefault="003C7394" w:rsidP="009E4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010517">
              <w:rPr>
                <w:rFonts w:ascii="Times New Roman" w:eastAsia="Times New Roman" w:hAnsi="Times New Roman" w:cs="Times New Roman"/>
                <w:b/>
                <w:bCs/>
              </w:rPr>
              <w:t>Раздел 2. Основы военной службы.</w:t>
            </w:r>
          </w:p>
        </w:tc>
        <w:tc>
          <w:tcPr>
            <w:tcW w:w="680" w:type="pct"/>
          </w:tcPr>
          <w:p w14:paraId="411347E3" w14:textId="66F9B760" w:rsidR="003C7394" w:rsidRPr="00010517" w:rsidRDefault="003C7394" w:rsidP="009E4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rPr>
            </w:pPr>
          </w:p>
        </w:tc>
        <w:tc>
          <w:tcPr>
            <w:tcW w:w="825" w:type="pct"/>
          </w:tcPr>
          <w:p w14:paraId="1BB9B871" w14:textId="20AEB9A1"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43C490F4" w14:textId="77777777" w:rsidTr="003C7394">
        <w:tc>
          <w:tcPr>
            <w:tcW w:w="1022" w:type="pct"/>
            <w:vMerge w:val="restart"/>
          </w:tcPr>
          <w:p w14:paraId="4AC89545" w14:textId="39843B81" w:rsidR="003C7394" w:rsidRPr="00010517" w:rsidRDefault="003C7394" w:rsidP="009E45D7">
            <w:pPr>
              <w:spacing w:after="0" w:line="240" w:lineRule="auto"/>
              <w:rPr>
                <w:rFonts w:ascii="Times New Roman" w:eastAsia="Times New Roman" w:hAnsi="Times New Roman" w:cs="Times New Roman"/>
                <w:b/>
                <w:bCs/>
              </w:rPr>
            </w:pPr>
            <w:r w:rsidRPr="00010517">
              <w:rPr>
                <w:rFonts w:ascii="Times New Roman" w:eastAsia="Times New Roman" w:hAnsi="Times New Roman" w:cs="Times New Roman"/>
                <w:b/>
                <w:bCs/>
              </w:rPr>
              <w:lastRenderedPageBreak/>
              <w:t>Тема 2.1 Вооруженные силы.</w:t>
            </w:r>
          </w:p>
        </w:tc>
        <w:tc>
          <w:tcPr>
            <w:tcW w:w="2473" w:type="pct"/>
          </w:tcPr>
          <w:p w14:paraId="5E9B6789" w14:textId="7A8B9242" w:rsidR="003C7394" w:rsidRPr="00010517" w:rsidRDefault="003C7394" w:rsidP="003C7394">
            <w:pPr>
              <w:spacing w:after="0" w:line="240" w:lineRule="auto"/>
              <w:rPr>
                <w:rFonts w:ascii="Times New Roman" w:eastAsia="Calibri" w:hAnsi="Times New Roman" w:cs="Times New Roman"/>
                <w:b/>
              </w:rPr>
            </w:pPr>
            <w:r w:rsidRPr="00010517">
              <w:rPr>
                <w:rFonts w:ascii="Times New Roman" w:eastAsia="Calibri" w:hAnsi="Times New Roman" w:cs="Times New Roman"/>
                <w:b/>
              </w:rPr>
              <w:t xml:space="preserve">В том числе практических и лабораторных занятий </w:t>
            </w:r>
          </w:p>
        </w:tc>
        <w:tc>
          <w:tcPr>
            <w:tcW w:w="680" w:type="pct"/>
            <w:vAlign w:val="center"/>
          </w:tcPr>
          <w:p w14:paraId="0ADFD4DB"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tcPr>
          <w:p w14:paraId="47F5801E"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79D62FE5" w14:textId="77777777" w:rsidTr="003C7394">
        <w:tc>
          <w:tcPr>
            <w:tcW w:w="1022" w:type="pct"/>
            <w:vMerge/>
          </w:tcPr>
          <w:p w14:paraId="66F9A8A5"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11E35479" w14:textId="77777777" w:rsidR="003C7394" w:rsidRPr="00010517" w:rsidRDefault="003C7394" w:rsidP="009E45D7">
            <w:pPr>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bCs/>
              </w:rPr>
              <w:t>Вооружённые силы России на современном этапе.</w:t>
            </w:r>
          </w:p>
          <w:p w14:paraId="592C67BE" w14:textId="77777777" w:rsidR="003C7394" w:rsidRPr="00010517" w:rsidRDefault="003C7394" w:rsidP="009E4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bCs/>
              </w:rPr>
              <w:t>Уставы вооружённых сил России. Порядок прохождения военной службы.</w:t>
            </w:r>
          </w:p>
        </w:tc>
        <w:tc>
          <w:tcPr>
            <w:tcW w:w="680" w:type="pct"/>
            <w:vAlign w:val="center"/>
          </w:tcPr>
          <w:p w14:paraId="4307B925"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val="restart"/>
          </w:tcPr>
          <w:p w14:paraId="5E97D0B7" w14:textId="572E52A7" w:rsidR="003C7394" w:rsidRPr="00010517" w:rsidRDefault="008D23ED" w:rsidP="007719F8">
            <w:pPr>
              <w:spacing w:after="0" w:line="240" w:lineRule="auto"/>
              <w:jc w:val="center"/>
              <w:rPr>
                <w:rFonts w:ascii="Times New Roman" w:eastAsia="Times New Roman" w:hAnsi="Times New Roman" w:cs="Times New Roman"/>
                <w:bCs/>
                <w:iCs/>
              </w:rPr>
            </w:pPr>
            <w:r>
              <w:rPr>
                <w:rFonts w:ascii="Times New Roman" w:eastAsia="Times New Roman" w:hAnsi="Times New Roman" w:cs="Times New Roman"/>
                <w:bCs/>
                <w:iCs/>
              </w:rPr>
              <w:t>ОК 6</w:t>
            </w:r>
          </w:p>
          <w:p w14:paraId="1A568980" w14:textId="40399036" w:rsidR="003C7394" w:rsidRPr="00010517" w:rsidRDefault="008D23ED" w:rsidP="007719F8">
            <w:pPr>
              <w:spacing w:after="0" w:line="240" w:lineRule="auto"/>
              <w:jc w:val="center"/>
              <w:rPr>
                <w:rFonts w:ascii="Times New Roman" w:eastAsia="Times New Roman" w:hAnsi="Times New Roman" w:cs="Times New Roman"/>
                <w:b/>
                <w:i/>
              </w:rPr>
            </w:pPr>
            <w:r>
              <w:rPr>
                <w:rFonts w:ascii="Times New Roman" w:eastAsia="Times New Roman" w:hAnsi="Times New Roman" w:cs="Times New Roman"/>
                <w:bCs/>
                <w:iCs/>
              </w:rPr>
              <w:t>ОК 8</w:t>
            </w:r>
          </w:p>
        </w:tc>
      </w:tr>
      <w:tr w:rsidR="003C7394" w:rsidRPr="00010517" w14:paraId="1B9BB68A" w14:textId="77777777" w:rsidTr="003C7394">
        <w:tc>
          <w:tcPr>
            <w:tcW w:w="1022" w:type="pct"/>
            <w:vMerge/>
          </w:tcPr>
          <w:p w14:paraId="28F85197"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244B1E9F" w14:textId="77777777" w:rsidR="003C7394" w:rsidRPr="00010517" w:rsidRDefault="003C7394" w:rsidP="009E45D7">
            <w:pPr>
              <w:spacing w:after="0" w:line="240" w:lineRule="auto"/>
              <w:rPr>
                <w:rFonts w:ascii="Times New Roman" w:eastAsia="Calibri" w:hAnsi="Times New Roman" w:cs="Times New Roman"/>
              </w:rPr>
            </w:pPr>
            <w:r w:rsidRPr="00010517">
              <w:rPr>
                <w:rFonts w:ascii="Times New Roman" w:eastAsia="Calibri" w:hAnsi="Times New Roman" w:cs="Times New Roman"/>
              </w:rPr>
              <w:t>Военная присяга. Боевое знамя Воинской чести.</w:t>
            </w:r>
          </w:p>
          <w:p w14:paraId="70E276AD" w14:textId="77777777" w:rsidR="003C7394" w:rsidRPr="00010517" w:rsidRDefault="003C7394" w:rsidP="009E45D7">
            <w:pPr>
              <w:spacing w:after="0" w:line="240" w:lineRule="auto"/>
              <w:rPr>
                <w:rFonts w:ascii="Times New Roman" w:eastAsia="Calibri" w:hAnsi="Times New Roman" w:cs="Times New Roman"/>
              </w:rPr>
            </w:pPr>
            <w:r w:rsidRPr="00010517">
              <w:rPr>
                <w:rFonts w:ascii="Times New Roman" w:eastAsia="Calibri" w:hAnsi="Times New Roman" w:cs="Times New Roman"/>
              </w:rPr>
              <w:t>Внутренний порядок, размещение и быт военнослужащих.</w:t>
            </w:r>
          </w:p>
          <w:p w14:paraId="3AEFBE8A" w14:textId="77777777" w:rsidR="003C7394" w:rsidRPr="00010517" w:rsidRDefault="003C7394" w:rsidP="009E45D7">
            <w:pPr>
              <w:spacing w:after="0" w:line="240" w:lineRule="auto"/>
              <w:rPr>
                <w:rFonts w:ascii="Times New Roman" w:eastAsia="Calibri" w:hAnsi="Times New Roman" w:cs="Times New Roman"/>
              </w:rPr>
            </w:pPr>
            <w:r w:rsidRPr="00010517">
              <w:rPr>
                <w:rFonts w:ascii="Times New Roman" w:eastAsia="Calibri" w:hAnsi="Times New Roman" w:cs="Times New Roman"/>
              </w:rPr>
              <w:t>Воинские звания военнослужащих Вооружённых сил Российской Федерации.</w:t>
            </w:r>
          </w:p>
          <w:p w14:paraId="1A6D78FF" w14:textId="77777777" w:rsidR="003C7394" w:rsidRPr="00010517" w:rsidRDefault="003C7394" w:rsidP="009E45D7">
            <w:pPr>
              <w:spacing w:after="0" w:line="240" w:lineRule="auto"/>
              <w:rPr>
                <w:rFonts w:ascii="Times New Roman" w:eastAsia="Calibri" w:hAnsi="Times New Roman" w:cs="Times New Roman"/>
              </w:rPr>
            </w:pPr>
            <w:r w:rsidRPr="00010517">
              <w:rPr>
                <w:rFonts w:ascii="Times New Roman" w:eastAsia="Calibri" w:hAnsi="Times New Roman" w:cs="Times New Roman"/>
              </w:rPr>
              <w:t>Права и ответственность военнослужащих.</w:t>
            </w:r>
          </w:p>
        </w:tc>
        <w:tc>
          <w:tcPr>
            <w:tcW w:w="680" w:type="pct"/>
            <w:vAlign w:val="center"/>
          </w:tcPr>
          <w:p w14:paraId="74C77F56" w14:textId="14FCD7A3"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246D08FE"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623BAD85" w14:textId="77777777" w:rsidTr="003C7394">
        <w:tc>
          <w:tcPr>
            <w:tcW w:w="3495" w:type="pct"/>
            <w:gridSpan w:val="2"/>
            <w:vAlign w:val="center"/>
          </w:tcPr>
          <w:p w14:paraId="3FB67C9D" w14:textId="77777777" w:rsidR="003C7394" w:rsidRPr="00010517" w:rsidRDefault="003C7394" w:rsidP="009E4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rPr>
            </w:pPr>
            <w:r w:rsidRPr="00010517">
              <w:rPr>
                <w:rFonts w:ascii="Times New Roman" w:eastAsia="Times New Roman" w:hAnsi="Times New Roman" w:cs="Times New Roman"/>
                <w:b/>
                <w:bCs/>
              </w:rPr>
              <w:t>Раздел 3. Медико-санитарная подготовка</w:t>
            </w:r>
            <w:r w:rsidRPr="00010517">
              <w:rPr>
                <w:rFonts w:ascii="Times New Roman" w:eastAsia="Times New Roman" w:hAnsi="Times New Roman" w:cs="Times New Roman"/>
                <w:bCs/>
              </w:rPr>
              <w:t>.</w:t>
            </w:r>
          </w:p>
        </w:tc>
        <w:tc>
          <w:tcPr>
            <w:tcW w:w="680" w:type="pct"/>
            <w:vAlign w:val="center"/>
          </w:tcPr>
          <w:p w14:paraId="56D75A84" w14:textId="77777777" w:rsidR="003C7394" w:rsidRPr="00010517" w:rsidRDefault="003C7394" w:rsidP="009E45D7">
            <w:pPr>
              <w:suppressAutoHyphens/>
              <w:spacing w:after="0" w:line="240" w:lineRule="auto"/>
              <w:jc w:val="center"/>
              <w:rPr>
                <w:rFonts w:ascii="Times New Roman" w:eastAsia="Times New Roman" w:hAnsi="Times New Roman" w:cs="Times New Roman"/>
                <w:b/>
                <w:iCs/>
              </w:rPr>
            </w:pPr>
          </w:p>
        </w:tc>
        <w:tc>
          <w:tcPr>
            <w:tcW w:w="825" w:type="pct"/>
          </w:tcPr>
          <w:p w14:paraId="1EB85EBC" w14:textId="1EB13182"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5AFB7AF1" w14:textId="77777777" w:rsidTr="003C7394">
        <w:tc>
          <w:tcPr>
            <w:tcW w:w="1022" w:type="pct"/>
            <w:vMerge w:val="restart"/>
          </w:tcPr>
          <w:p w14:paraId="267CAE0C" w14:textId="77777777" w:rsidR="003C7394" w:rsidRPr="00010517" w:rsidRDefault="003C7394" w:rsidP="009E4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sidRPr="00010517">
              <w:rPr>
                <w:rFonts w:ascii="Times New Roman" w:eastAsia="Times New Roman" w:hAnsi="Times New Roman" w:cs="Times New Roman"/>
                <w:b/>
                <w:bCs/>
              </w:rPr>
              <w:t xml:space="preserve">Тема 3.1 </w:t>
            </w:r>
            <w:r w:rsidRPr="00010517">
              <w:rPr>
                <w:rFonts w:ascii="Times New Roman" w:eastAsia="Times New Roman" w:hAnsi="Times New Roman" w:cs="Times New Roman"/>
                <w:b/>
              </w:rPr>
              <w:t xml:space="preserve">Общие сведения о ранах и кровотечениях. </w:t>
            </w:r>
          </w:p>
        </w:tc>
        <w:tc>
          <w:tcPr>
            <w:tcW w:w="2473" w:type="pct"/>
          </w:tcPr>
          <w:p w14:paraId="182DB6F6" w14:textId="77777777" w:rsidR="003C7394" w:rsidRPr="00010517" w:rsidRDefault="003C7394" w:rsidP="009E4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010517">
              <w:rPr>
                <w:rFonts w:ascii="Times New Roman" w:eastAsia="Times New Roman" w:hAnsi="Times New Roman" w:cs="Times New Roman"/>
                <w:b/>
              </w:rPr>
              <w:t>Содержание</w:t>
            </w:r>
          </w:p>
        </w:tc>
        <w:tc>
          <w:tcPr>
            <w:tcW w:w="680" w:type="pct"/>
            <w:vMerge w:val="restart"/>
            <w:vAlign w:val="center"/>
          </w:tcPr>
          <w:p w14:paraId="2CD0C27A" w14:textId="42E9420F"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tcPr>
          <w:p w14:paraId="5FC18441"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680F38B3" w14:textId="77777777" w:rsidTr="003C7394">
        <w:tc>
          <w:tcPr>
            <w:tcW w:w="1022" w:type="pct"/>
            <w:vMerge/>
          </w:tcPr>
          <w:p w14:paraId="7CA85FB7" w14:textId="77777777" w:rsidR="003C7394" w:rsidRPr="00010517" w:rsidRDefault="003C7394" w:rsidP="009E4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p>
        </w:tc>
        <w:tc>
          <w:tcPr>
            <w:tcW w:w="2473" w:type="pct"/>
          </w:tcPr>
          <w:p w14:paraId="626CEC76" w14:textId="77777777" w:rsidR="003C7394" w:rsidRPr="00010517" w:rsidRDefault="003C7394" w:rsidP="009E4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rPr>
            </w:pPr>
            <w:r w:rsidRPr="00010517">
              <w:rPr>
                <w:rFonts w:ascii="Times New Roman" w:eastAsia="Times New Roman" w:hAnsi="Times New Roman" w:cs="Times New Roman"/>
              </w:rPr>
              <w:t>1.Общие сведения о ранах, осложнения ран, способах остановки кровотечения и обработки ран.</w:t>
            </w:r>
          </w:p>
        </w:tc>
        <w:tc>
          <w:tcPr>
            <w:tcW w:w="680" w:type="pct"/>
            <w:vMerge/>
            <w:vAlign w:val="center"/>
          </w:tcPr>
          <w:p w14:paraId="07B843D0"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tcPr>
          <w:p w14:paraId="430E26FA"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487F1C27" w14:textId="77777777" w:rsidTr="003C7394">
        <w:tc>
          <w:tcPr>
            <w:tcW w:w="1022" w:type="pct"/>
            <w:vMerge/>
          </w:tcPr>
          <w:p w14:paraId="2AFF210A"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18A359B2" w14:textId="77777777" w:rsidR="003C7394" w:rsidRPr="00010517" w:rsidRDefault="003C7394" w:rsidP="009E45D7">
            <w:pPr>
              <w:spacing w:after="0" w:line="240" w:lineRule="auto"/>
              <w:rPr>
                <w:rFonts w:ascii="Times New Roman" w:eastAsia="Calibri" w:hAnsi="Times New Roman" w:cs="Times New Roman"/>
                <w:b/>
              </w:rPr>
            </w:pPr>
            <w:r w:rsidRPr="00010517">
              <w:rPr>
                <w:rFonts w:ascii="Times New Roman" w:eastAsia="Calibri" w:hAnsi="Times New Roman" w:cs="Times New Roman"/>
                <w:b/>
              </w:rPr>
              <w:t>В том числе практических и лабораторных занятий</w:t>
            </w:r>
          </w:p>
        </w:tc>
        <w:tc>
          <w:tcPr>
            <w:tcW w:w="680" w:type="pct"/>
            <w:vMerge w:val="restart"/>
            <w:vAlign w:val="center"/>
          </w:tcPr>
          <w:p w14:paraId="2C05902E"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val="restart"/>
          </w:tcPr>
          <w:p w14:paraId="03F5942C" w14:textId="6D4CD4E7" w:rsidR="003C7394" w:rsidRPr="00010517" w:rsidRDefault="008D23ED" w:rsidP="007719F8">
            <w:pPr>
              <w:spacing w:after="0" w:line="240" w:lineRule="auto"/>
              <w:jc w:val="center"/>
              <w:rPr>
                <w:rFonts w:ascii="Times New Roman" w:eastAsia="Times New Roman" w:hAnsi="Times New Roman" w:cs="Times New Roman"/>
                <w:bCs/>
                <w:iCs/>
              </w:rPr>
            </w:pPr>
            <w:r>
              <w:rPr>
                <w:rFonts w:ascii="Times New Roman" w:eastAsia="Times New Roman" w:hAnsi="Times New Roman" w:cs="Times New Roman"/>
                <w:bCs/>
                <w:iCs/>
              </w:rPr>
              <w:t>ОК 6</w:t>
            </w:r>
          </w:p>
          <w:p w14:paraId="6C78ECAE" w14:textId="6C0FFF82" w:rsidR="003C7394" w:rsidRPr="00010517" w:rsidRDefault="008D23ED" w:rsidP="007719F8">
            <w:pPr>
              <w:spacing w:after="0" w:line="240" w:lineRule="auto"/>
              <w:jc w:val="center"/>
              <w:rPr>
                <w:rFonts w:ascii="Times New Roman" w:eastAsia="Times New Roman" w:hAnsi="Times New Roman" w:cs="Times New Roman"/>
                <w:b/>
                <w:i/>
              </w:rPr>
            </w:pPr>
            <w:r>
              <w:rPr>
                <w:rFonts w:ascii="Times New Roman" w:eastAsia="Times New Roman" w:hAnsi="Times New Roman" w:cs="Times New Roman"/>
                <w:bCs/>
                <w:iCs/>
              </w:rPr>
              <w:t>ОК 8</w:t>
            </w:r>
          </w:p>
        </w:tc>
      </w:tr>
      <w:tr w:rsidR="003C7394" w:rsidRPr="00010517" w14:paraId="5F07B4AE" w14:textId="77777777" w:rsidTr="003C7394">
        <w:tc>
          <w:tcPr>
            <w:tcW w:w="1022" w:type="pct"/>
            <w:vMerge/>
          </w:tcPr>
          <w:p w14:paraId="4F67D085"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4AA3BD24" w14:textId="35AF3717" w:rsidR="003C7394" w:rsidRPr="00010517" w:rsidRDefault="003C7394" w:rsidP="003C7394">
            <w:pPr>
              <w:tabs>
                <w:tab w:val="left" w:pos="270"/>
              </w:tabs>
              <w:spacing w:after="0" w:line="240" w:lineRule="auto"/>
              <w:rPr>
                <w:rFonts w:ascii="Times New Roman" w:eastAsia="Times New Roman" w:hAnsi="Times New Roman" w:cs="Times New Roman"/>
                <w:bCs/>
              </w:rPr>
            </w:pPr>
            <w:r w:rsidRPr="00010517">
              <w:rPr>
                <w:rFonts w:ascii="Times New Roman" w:eastAsia="Times New Roman" w:hAnsi="Times New Roman" w:cs="Times New Roman"/>
                <w:color w:val="000000"/>
              </w:rPr>
              <w:t xml:space="preserve">Порядок наложения повязки при ранениях головы, туловища, верхних и нижних </w:t>
            </w:r>
            <w:r>
              <w:rPr>
                <w:rFonts w:ascii="Times New Roman" w:eastAsia="Times New Roman" w:hAnsi="Times New Roman" w:cs="Times New Roman"/>
                <w:color w:val="000000"/>
              </w:rPr>
              <w:t>к</w:t>
            </w:r>
            <w:r w:rsidRPr="00010517">
              <w:rPr>
                <w:rFonts w:ascii="Times New Roman" w:eastAsia="Times New Roman" w:hAnsi="Times New Roman" w:cs="Times New Roman"/>
                <w:bCs/>
              </w:rPr>
              <w:t xml:space="preserve">онечностей. </w:t>
            </w:r>
            <w:r w:rsidRPr="00010517">
              <w:rPr>
                <w:rFonts w:ascii="Times New Roman" w:eastAsia="Times New Roman" w:hAnsi="Times New Roman" w:cs="Times New Roman"/>
              </w:rPr>
              <w:t>Характеристика кровотечений и первая помощь при кровотечениях</w:t>
            </w:r>
            <w:r w:rsidRPr="00010517">
              <w:rPr>
                <w:rFonts w:ascii="Times New Roman" w:eastAsia="Times New Roman" w:hAnsi="Times New Roman" w:cs="Times New Roman"/>
                <w:bCs/>
              </w:rPr>
              <w:t xml:space="preserve">. </w:t>
            </w:r>
            <w:r w:rsidRPr="00010517">
              <w:rPr>
                <w:rFonts w:ascii="Times New Roman" w:eastAsia="Times New Roman" w:hAnsi="Times New Roman" w:cs="Times New Roman"/>
              </w:rPr>
              <w:t>Наложение кровоостанавливающего жгута (закрутки), пальцевое прижатие артерий.</w:t>
            </w:r>
          </w:p>
        </w:tc>
        <w:tc>
          <w:tcPr>
            <w:tcW w:w="680" w:type="pct"/>
            <w:vMerge/>
            <w:vAlign w:val="center"/>
          </w:tcPr>
          <w:p w14:paraId="069BEDEB"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2702F52A"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78833764" w14:textId="77777777" w:rsidTr="003C7394">
        <w:tc>
          <w:tcPr>
            <w:tcW w:w="1022" w:type="pct"/>
            <w:vMerge w:val="restart"/>
          </w:tcPr>
          <w:p w14:paraId="45AB6F19" w14:textId="77777777" w:rsidR="003C7394" w:rsidRPr="00010517" w:rsidRDefault="003C7394" w:rsidP="009E45D7">
            <w:pPr>
              <w:spacing w:after="0" w:line="240" w:lineRule="auto"/>
              <w:rPr>
                <w:rFonts w:ascii="Times New Roman" w:eastAsia="Times New Roman" w:hAnsi="Times New Roman" w:cs="Times New Roman"/>
                <w:b/>
              </w:rPr>
            </w:pPr>
            <w:r w:rsidRPr="00010517">
              <w:rPr>
                <w:rFonts w:ascii="Times New Roman" w:eastAsia="Times New Roman" w:hAnsi="Times New Roman" w:cs="Times New Roman"/>
                <w:b/>
              </w:rPr>
              <w:t>Тема 3.2</w:t>
            </w:r>
            <w:r w:rsidRPr="00010517">
              <w:rPr>
                <w:rFonts w:ascii="Times New Roman" w:eastAsia="Times New Roman" w:hAnsi="Times New Roman" w:cs="Times New Roman"/>
              </w:rPr>
              <w:t xml:space="preserve"> </w:t>
            </w:r>
            <w:r w:rsidRPr="00010517">
              <w:rPr>
                <w:rFonts w:ascii="Times New Roman" w:eastAsia="Times New Roman" w:hAnsi="Times New Roman" w:cs="Times New Roman"/>
                <w:b/>
              </w:rPr>
              <w:t>ПМП при переломах, черепно-мозговой травме и повреждении позвоночника.</w:t>
            </w:r>
          </w:p>
        </w:tc>
        <w:tc>
          <w:tcPr>
            <w:tcW w:w="2473" w:type="pct"/>
          </w:tcPr>
          <w:p w14:paraId="5CD1DD89" w14:textId="77777777" w:rsidR="003C7394" w:rsidRPr="00010517" w:rsidRDefault="003C7394" w:rsidP="009E45D7">
            <w:pPr>
              <w:spacing w:after="0" w:line="240" w:lineRule="auto"/>
              <w:rPr>
                <w:rFonts w:ascii="Times New Roman" w:eastAsia="Times New Roman" w:hAnsi="Times New Roman" w:cs="Times New Roman"/>
                <w:b/>
              </w:rPr>
            </w:pPr>
            <w:r w:rsidRPr="00010517">
              <w:rPr>
                <w:rFonts w:ascii="Times New Roman" w:eastAsia="Times New Roman" w:hAnsi="Times New Roman" w:cs="Times New Roman"/>
                <w:b/>
              </w:rPr>
              <w:t xml:space="preserve">Содержание </w:t>
            </w:r>
          </w:p>
        </w:tc>
        <w:tc>
          <w:tcPr>
            <w:tcW w:w="680" w:type="pct"/>
            <w:vAlign w:val="center"/>
          </w:tcPr>
          <w:p w14:paraId="7A2CA73C"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tcPr>
          <w:p w14:paraId="1E189A2A"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64FBD5BF" w14:textId="77777777" w:rsidTr="003C7394">
        <w:tc>
          <w:tcPr>
            <w:tcW w:w="1022" w:type="pct"/>
            <w:vMerge/>
          </w:tcPr>
          <w:p w14:paraId="5CF0EA57"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215B04EB" w14:textId="77777777" w:rsidR="003C7394" w:rsidRPr="00010517" w:rsidRDefault="003C7394" w:rsidP="009E45D7">
            <w:pPr>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rPr>
              <w:t>1.ПМП при ушибах, переломах, вывихах, растяжениях связок и синдроме длительного сдавливания. ПМП при черепно-мозговой травме и повреждении позвоночника.</w:t>
            </w:r>
          </w:p>
        </w:tc>
        <w:tc>
          <w:tcPr>
            <w:tcW w:w="680" w:type="pct"/>
            <w:vAlign w:val="center"/>
          </w:tcPr>
          <w:p w14:paraId="3BD861C5" w14:textId="09981BFC"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val="restart"/>
          </w:tcPr>
          <w:p w14:paraId="3637F19D" w14:textId="3F30190C" w:rsidR="003C7394" w:rsidRPr="00010517" w:rsidRDefault="008D23ED" w:rsidP="007719F8">
            <w:pPr>
              <w:spacing w:after="0" w:line="240" w:lineRule="auto"/>
              <w:jc w:val="center"/>
              <w:rPr>
                <w:rFonts w:ascii="Times New Roman" w:eastAsia="Times New Roman" w:hAnsi="Times New Roman" w:cs="Times New Roman"/>
                <w:bCs/>
                <w:iCs/>
              </w:rPr>
            </w:pPr>
            <w:r>
              <w:rPr>
                <w:rFonts w:ascii="Times New Roman" w:eastAsia="Times New Roman" w:hAnsi="Times New Roman" w:cs="Times New Roman"/>
                <w:bCs/>
                <w:iCs/>
              </w:rPr>
              <w:t>ОК 6</w:t>
            </w:r>
          </w:p>
          <w:p w14:paraId="772B9775" w14:textId="2D271FF0" w:rsidR="003C7394" w:rsidRPr="00010517" w:rsidRDefault="008D23ED" w:rsidP="007719F8">
            <w:pPr>
              <w:spacing w:after="0" w:line="240" w:lineRule="auto"/>
              <w:jc w:val="center"/>
              <w:rPr>
                <w:rFonts w:ascii="Times New Roman" w:eastAsia="Times New Roman" w:hAnsi="Times New Roman" w:cs="Times New Roman"/>
                <w:b/>
                <w:i/>
              </w:rPr>
            </w:pPr>
            <w:r>
              <w:rPr>
                <w:rFonts w:ascii="Times New Roman" w:eastAsia="Times New Roman" w:hAnsi="Times New Roman" w:cs="Times New Roman"/>
                <w:bCs/>
                <w:iCs/>
              </w:rPr>
              <w:t>ОК 8</w:t>
            </w:r>
          </w:p>
        </w:tc>
      </w:tr>
      <w:tr w:rsidR="003C7394" w:rsidRPr="00010517" w14:paraId="3D803717" w14:textId="77777777" w:rsidTr="003C7394">
        <w:tc>
          <w:tcPr>
            <w:tcW w:w="1022" w:type="pct"/>
            <w:vMerge/>
          </w:tcPr>
          <w:p w14:paraId="2C43DC40"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43EAE176" w14:textId="1DE14E64" w:rsidR="003C7394" w:rsidRPr="00010517" w:rsidRDefault="003C7394" w:rsidP="003C7394">
            <w:pPr>
              <w:spacing w:after="0" w:line="240" w:lineRule="auto"/>
              <w:rPr>
                <w:rFonts w:ascii="Times New Roman" w:eastAsia="Times New Roman" w:hAnsi="Times New Roman" w:cs="Times New Roman"/>
                <w:b/>
                <w:bCs/>
                <w:i/>
              </w:rPr>
            </w:pPr>
            <w:r w:rsidRPr="00010517">
              <w:rPr>
                <w:rFonts w:ascii="Times New Roman" w:eastAsia="Calibri" w:hAnsi="Times New Roman" w:cs="Times New Roman"/>
                <w:b/>
              </w:rPr>
              <w:t xml:space="preserve">В том числе практических и лабораторных занятий </w:t>
            </w:r>
          </w:p>
        </w:tc>
        <w:tc>
          <w:tcPr>
            <w:tcW w:w="680" w:type="pct"/>
            <w:vMerge w:val="restart"/>
            <w:vAlign w:val="center"/>
          </w:tcPr>
          <w:p w14:paraId="17BD8504" w14:textId="2B76408E"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5CA4A32C"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5448CCFB" w14:textId="77777777" w:rsidTr="003C7394">
        <w:tc>
          <w:tcPr>
            <w:tcW w:w="1022" w:type="pct"/>
            <w:vMerge/>
            <w:tcBorders>
              <w:bottom w:val="single" w:sz="4" w:space="0" w:color="auto"/>
            </w:tcBorders>
          </w:tcPr>
          <w:p w14:paraId="7ACE2F70"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Borders>
              <w:bottom w:val="single" w:sz="4" w:space="0" w:color="auto"/>
            </w:tcBorders>
          </w:tcPr>
          <w:p w14:paraId="17773DDF" w14:textId="77777777" w:rsidR="003C7394" w:rsidRPr="00010517" w:rsidRDefault="003C7394" w:rsidP="009E45D7">
            <w:pPr>
              <w:spacing w:after="0" w:line="240" w:lineRule="auto"/>
              <w:rPr>
                <w:rFonts w:ascii="Times New Roman" w:eastAsia="Calibri" w:hAnsi="Times New Roman" w:cs="Times New Roman"/>
                <w:b/>
              </w:rPr>
            </w:pPr>
            <w:r w:rsidRPr="00010517">
              <w:rPr>
                <w:rFonts w:ascii="Times New Roman" w:eastAsia="Times New Roman" w:hAnsi="Times New Roman" w:cs="Times New Roman"/>
                <w:bCs/>
              </w:rPr>
              <w:t>Порядок наложения повязки при ранениях головы, туловища, верхних и нижних конечностей.</w:t>
            </w:r>
          </w:p>
          <w:p w14:paraId="548D3F2B" w14:textId="77777777" w:rsidR="003C7394" w:rsidRPr="00010517" w:rsidRDefault="003C7394" w:rsidP="009E45D7">
            <w:pPr>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rPr>
              <w:t xml:space="preserve">ПМП при травматическом шоке. </w:t>
            </w:r>
          </w:p>
          <w:p w14:paraId="49BD4670" w14:textId="77777777" w:rsidR="003C7394" w:rsidRPr="00010517" w:rsidRDefault="003C7394" w:rsidP="009E45D7">
            <w:pPr>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rPr>
              <w:t>Экстренная реанимационная помощь.</w:t>
            </w:r>
          </w:p>
        </w:tc>
        <w:tc>
          <w:tcPr>
            <w:tcW w:w="680" w:type="pct"/>
            <w:vMerge/>
            <w:tcBorders>
              <w:bottom w:val="single" w:sz="4" w:space="0" w:color="auto"/>
            </w:tcBorders>
            <w:vAlign w:val="center"/>
          </w:tcPr>
          <w:p w14:paraId="7D440D27"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Borders>
              <w:bottom w:val="single" w:sz="4" w:space="0" w:color="auto"/>
            </w:tcBorders>
          </w:tcPr>
          <w:p w14:paraId="36B98289"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69A44A1F" w14:textId="77777777" w:rsidTr="003C7394">
        <w:tc>
          <w:tcPr>
            <w:tcW w:w="1022" w:type="pct"/>
            <w:vMerge w:val="restart"/>
          </w:tcPr>
          <w:p w14:paraId="07ECAC34" w14:textId="77777777" w:rsidR="003C7394" w:rsidRPr="00010517" w:rsidRDefault="003C7394" w:rsidP="009E45D7">
            <w:pPr>
              <w:spacing w:after="0" w:line="240" w:lineRule="auto"/>
              <w:rPr>
                <w:rFonts w:ascii="Times New Roman" w:eastAsia="Times New Roman" w:hAnsi="Times New Roman" w:cs="Times New Roman"/>
                <w:b/>
              </w:rPr>
            </w:pPr>
            <w:r w:rsidRPr="00010517">
              <w:rPr>
                <w:rFonts w:ascii="Times New Roman" w:eastAsia="Times New Roman" w:hAnsi="Times New Roman" w:cs="Times New Roman"/>
                <w:b/>
              </w:rPr>
              <w:t>Тема 3.3. ПМП при сердечной недостаточности при инсульте</w:t>
            </w:r>
          </w:p>
        </w:tc>
        <w:tc>
          <w:tcPr>
            <w:tcW w:w="2473" w:type="pct"/>
          </w:tcPr>
          <w:p w14:paraId="1D96F367" w14:textId="77777777" w:rsidR="003C7394" w:rsidRPr="00010517" w:rsidRDefault="003C7394" w:rsidP="009E45D7">
            <w:pPr>
              <w:spacing w:after="0" w:line="240" w:lineRule="auto"/>
              <w:rPr>
                <w:rFonts w:ascii="Times New Roman" w:eastAsia="Times New Roman" w:hAnsi="Times New Roman" w:cs="Times New Roman"/>
                <w:b/>
              </w:rPr>
            </w:pPr>
            <w:r w:rsidRPr="00010517">
              <w:rPr>
                <w:rFonts w:ascii="Times New Roman" w:eastAsia="Times New Roman" w:hAnsi="Times New Roman" w:cs="Times New Roman"/>
                <w:b/>
              </w:rPr>
              <w:t xml:space="preserve">Содержание </w:t>
            </w:r>
          </w:p>
        </w:tc>
        <w:tc>
          <w:tcPr>
            <w:tcW w:w="680" w:type="pct"/>
            <w:vAlign w:val="center"/>
          </w:tcPr>
          <w:p w14:paraId="430465D9"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val="restart"/>
          </w:tcPr>
          <w:p w14:paraId="5C8EFFA4" w14:textId="5FA5A355" w:rsidR="003C7394" w:rsidRPr="00010517" w:rsidRDefault="008D23ED" w:rsidP="007719F8">
            <w:pPr>
              <w:spacing w:after="0" w:line="240" w:lineRule="auto"/>
              <w:jc w:val="center"/>
              <w:rPr>
                <w:rFonts w:ascii="Times New Roman" w:eastAsia="Times New Roman" w:hAnsi="Times New Roman" w:cs="Times New Roman"/>
                <w:bCs/>
                <w:iCs/>
              </w:rPr>
            </w:pPr>
            <w:r>
              <w:rPr>
                <w:rFonts w:ascii="Times New Roman" w:eastAsia="Times New Roman" w:hAnsi="Times New Roman" w:cs="Times New Roman"/>
                <w:bCs/>
                <w:iCs/>
              </w:rPr>
              <w:t>ОК 6</w:t>
            </w:r>
          </w:p>
          <w:p w14:paraId="1AC40ED9" w14:textId="30E3084B" w:rsidR="003C7394" w:rsidRPr="00010517" w:rsidRDefault="008D23ED" w:rsidP="007719F8">
            <w:pPr>
              <w:spacing w:after="0" w:line="240" w:lineRule="auto"/>
              <w:jc w:val="center"/>
              <w:rPr>
                <w:rFonts w:ascii="Times New Roman" w:eastAsia="Times New Roman" w:hAnsi="Times New Roman" w:cs="Times New Roman"/>
                <w:b/>
                <w:i/>
              </w:rPr>
            </w:pPr>
            <w:r>
              <w:rPr>
                <w:rFonts w:ascii="Times New Roman" w:eastAsia="Times New Roman" w:hAnsi="Times New Roman" w:cs="Times New Roman"/>
                <w:bCs/>
                <w:iCs/>
              </w:rPr>
              <w:t>ОК 8</w:t>
            </w:r>
          </w:p>
        </w:tc>
      </w:tr>
      <w:tr w:rsidR="003C7394" w:rsidRPr="00010517" w14:paraId="6A72CF85" w14:textId="77777777" w:rsidTr="003C7394">
        <w:tc>
          <w:tcPr>
            <w:tcW w:w="1022" w:type="pct"/>
            <w:vMerge/>
          </w:tcPr>
          <w:p w14:paraId="5EBC77E1"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7F4FCCCC" w14:textId="77777777" w:rsidR="003C7394" w:rsidRPr="00010517" w:rsidRDefault="003C7394" w:rsidP="009E45D7">
            <w:pPr>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rPr>
              <w:t>1.Первая (доврачебная) помощь при сердечной недостаточности.</w:t>
            </w:r>
          </w:p>
        </w:tc>
        <w:tc>
          <w:tcPr>
            <w:tcW w:w="680" w:type="pct"/>
            <w:vAlign w:val="center"/>
          </w:tcPr>
          <w:p w14:paraId="3370BB0D" w14:textId="72974F4A"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06C4AED4"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2565A05C" w14:textId="77777777" w:rsidTr="003C7394">
        <w:tc>
          <w:tcPr>
            <w:tcW w:w="1022" w:type="pct"/>
            <w:vMerge/>
          </w:tcPr>
          <w:p w14:paraId="519022F1"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21995A89" w14:textId="77777777" w:rsidR="003C7394" w:rsidRPr="00010517" w:rsidRDefault="003C7394" w:rsidP="009E45D7">
            <w:pPr>
              <w:spacing w:after="0" w:line="240" w:lineRule="auto"/>
              <w:rPr>
                <w:rFonts w:ascii="Times New Roman" w:eastAsia="Times New Roman" w:hAnsi="Times New Roman" w:cs="Times New Roman"/>
              </w:rPr>
            </w:pPr>
            <w:r w:rsidRPr="00010517">
              <w:rPr>
                <w:rFonts w:ascii="Times New Roman" w:eastAsia="Times New Roman" w:hAnsi="Times New Roman" w:cs="Times New Roman"/>
              </w:rPr>
              <w:t>2.Первая (доврачебная) помощь при инсульте.</w:t>
            </w:r>
          </w:p>
        </w:tc>
        <w:tc>
          <w:tcPr>
            <w:tcW w:w="680" w:type="pct"/>
            <w:vAlign w:val="center"/>
          </w:tcPr>
          <w:p w14:paraId="1332EB3A" w14:textId="31C9C391"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2376BF0D"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57B70382" w14:textId="77777777" w:rsidTr="003C7394">
        <w:tc>
          <w:tcPr>
            <w:tcW w:w="1022" w:type="pct"/>
            <w:vMerge/>
          </w:tcPr>
          <w:p w14:paraId="46C5A12B"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671A1F3A" w14:textId="67890E6B" w:rsidR="003C7394" w:rsidRPr="00010517" w:rsidRDefault="003C7394" w:rsidP="003C7394">
            <w:pPr>
              <w:spacing w:after="0" w:line="240" w:lineRule="auto"/>
              <w:rPr>
                <w:rFonts w:ascii="Times New Roman" w:eastAsia="Times New Roman" w:hAnsi="Times New Roman" w:cs="Times New Roman"/>
                <w:b/>
                <w:bCs/>
                <w:i/>
              </w:rPr>
            </w:pPr>
            <w:r w:rsidRPr="00010517">
              <w:rPr>
                <w:rFonts w:ascii="Times New Roman" w:eastAsia="Calibri" w:hAnsi="Times New Roman" w:cs="Times New Roman"/>
                <w:b/>
              </w:rPr>
              <w:t xml:space="preserve">В том числе практических и лабораторных занятий </w:t>
            </w:r>
          </w:p>
        </w:tc>
        <w:tc>
          <w:tcPr>
            <w:tcW w:w="680" w:type="pct"/>
            <w:vAlign w:val="center"/>
          </w:tcPr>
          <w:p w14:paraId="702CD7A6"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val="restart"/>
          </w:tcPr>
          <w:p w14:paraId="0359E482"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5AE87723" w14:textId="77777777" w:rsidTr="003C7394">
        <w:tc>
          <w:tcPr>
            <w:tcW w:w="1022" w:type="pct"/>
          </w:tcPr>
          <w:p w14:paraId="230E86E4"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7F59AB8C" w14:textId="0FFB12A3" w:rsidR="003C7394" w:rsidRPr="00010517" w:rsidRDefault="003C7394" w:rsidP="009E45D7">
            <w:pPr>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rPr>
              <w:t>ПМП при инсульте. ПМП при сердечной недостаточности.</w:t>
            </w:r>
          </w:p>
        </w:tc>
        <w:tc>
          <w:tcPr>
            <w:tcW w:w="680" w:type="pct"/>
            <w:vAlign w:val="center"/>
          </w:tcPr>
          <w:p w14:paraId="2E170815" w14:textId="24606AEB"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449DC899"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52896F22" w14:textId="77777777" w:rsidTr="003C7394">
        <w:tc>
          <w:tcPr>
            <w:tcW w:w="1022" w:type="pct"/>
            <w:vMerge w:val="restart"/>
          </w:tcPr>
          <w:p w14:paraId="232F6D7B" w14:textId="77777777" w:rsidR="003C7394" w:rsidRPr="00010517" w:rsidRDefault="003C7394" w:rsidP="009E45D7">
            <w:pPr>
              <w:spacing w:after="0" w:line="240" w:lineRule="auto"/>
              <w:rPr>
                <w:rFonts w:ascii="Times New Roman" w:eastAsia="Times New Roman" w:hAnsi="Times New Roman" w:cs="Times New Roman"/>
                <w:b/>
                <w:bCs/>
              </w:rPr>
            </w:pPr>
            <w:r w:rsidRPr="00010517">
              <w:rPr>
                <w:rFonts w:ascii="Times New Roman" w:eastAsia="Times New Roman" w:hAnsi="Times New Roman" w:cs="Times New Roman"/>
                <w:b/>
                <w:bCs/>
              </w:rPr>
              <w:t xml:space="preserve">Тема 3.5 </w:t>
            </w:r>
            <w:r w:rsidRPr="00010517">
              <w:rPr>
                <w:rFonts w:ascii="Times New Roman" w:eastAsia="Times New Roman" w:hAnsi="Times New Roman" w:cs="Times New Roman"/>
                <w:b/>
              </w:rPr>
              <w:t>Первая (доврачебная) помощь при ожогах.</w:t>
            </w:r>
          </w:p>
        </w:tc>
        <w:tc>
          <w:tcPr>
            <w:tcW w:w="2473" w:type="pct"/>
          </w:tcPr>
          <w:p w14:paraId="6D87D382" w14:textId="77777777" w:rsidR="003C7394" w:rsidRPr="00010517" w:rsidRDefault="003C7394" w:rsidP="009E45D7">
            <w:pPr>
              <w:spacing w:after="0" w:line="240" w:lineRule="auto"/>
              <w:rPr>
                <w:rFonts w:ascii="Times New Roman" w:eastAsia="Times New Roman" w:hAnsi="Times New Roman" w:cs="Times New Roman"/>
                <w:b/>
              </w:rPr>
            </w:pPr>
            <w:r w:rsidRPr="00010517">
              <w:rPr>
                <w:rFonts w:ascii="Times New Roman" w:eastAsia="Times New Roman" w:hAnsi="Times New Roman" w:cs="Times New Roman"/>
                <w:b/>
              </w:rPr>
              <w:t xml:space="preserve">Содержание </w:t>
            </w:r>
          </w:p>
        </w:tc>
        <w:tc>
          <w:tcPr>
            <w:tcW w:w="680" w:type="pct"/>
            <w:vAlign w:val="center"/>
          </w:tcPr>
          <w:p w14:paraId="0ECA1B8A"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tcPr>
          <w:p w14:paraId="7A8F339A"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6551AEF5" w14:textId="77777777" w:rsidTr="003C7394">
        <w:tc>
          <w:tcPr>
            <w:tcW w:w="1022" w:type="pct"/>
            <w:vMerge/>
          </w:tcPr>
          <w:p w14:paraId="7D79567F"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32F83C99" w14:textId="77777777" w:rsidR="003C7394" w:rsidRPr="00010517" w:rsidRDefault="003C7394" w:rsidP="009E45D7">
            <w:pPr>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rPr>
              <w:t>1.Первая (доврачебная) помощь при ожогах.</w:t>
            </w:r>
          </w:p>
        </w:tc>
        <w:tc>
          <w:tcPr>
            <w:tcW w:w="680" w:type="pct"/>
            <w:vAlign w:val="center"/>
          </w:tcPr>
          <w:p w14:paraId="78399A29" w14:textId="21F279A9"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val="restart"/>
          </w:tcPr>
          <w:p w14:paraId="73486C64" w14:textId="3F35BC5A" w:rsidR="003C7394" w:rsidRPr="00010517" w:rsidRDefault="008D23ED" w:rsidP="007719F8">
            <w:pPr>
              <w:spacing w:after="0" w:line="240" w:lineRule="auto"/>
              <w:jc w:val="center"/>
              <w:rPr>
                <w:rFonts w:ascii="Times New Roman" w:eastAsia="Times New Roman" w:hAnsi="Times New Roman" w:cs="Times New Roman"/>
                <w:bCs/>
                <w:iCs/>
              </w:rPr>
            </w:pPr>
            <w:r>
              <w:rPr>
                <w:rFonts w:ascii="Times New Roman" w:eastAsia="Times New Roman" w:hAnsi="Times New Roman" w:cs="Times New Roman"/>
                <w:bCs/>
                <w:iCs/>
              </w:rPr>
              <w:t>ОК 6</w:t>
            </w:r>
          </w:p>
          <w:p w14:paraId="54DC1C44" w14:textId="7D9A5E34" w:rsidR="003C7394" w:rsidRPr="00010517" w:rsidRDefault="008D23ED" w:rsidP="007719F8">
            <w:pPr>
              <w:spacing w:after="0" w:line="240" w:lineRule="auto"/>
              <w:jc w:val="center"/>
              <w:rPr>
                <w:rFonts w:ascii="Times New Roman" w:eastAsia="Times New Roman" w:hAnsi="Times New Roman" w:cs="Times New Roman"/>
                <w:b/>
                <w:i/>
              </w:rPr>
            </w:pPr>
            <w:r>
              <w:rPr>
                <w:rFonts w:ascii="Times New Roman" w:eastAsia="Times New Roman" w:hAnsi="Times New Roman" w:cs="Times New Roman"/>
                <w:bCs/>
                <w:iCs/>
              </w:rPr>
              <w:t>ОК 8</w:t>
            </w:r>
          </w:p>
        </w:tc>
      </w:tr>
      <w:tr w:rsidR="003C7394" w:rsidRPr="00010517" w14:paraId="575D90AF" w14:textId="77777777" w:rsidTr="003C7394">
        <w:tc>
          <w:tcPr>
            <w:tcW w:w="1022" w:type="pct"/>
            <w:vMerge/>
          </w:tcPr>
          <w:p w14:paraId="09B1D515"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1DA1BBB2" w14:textId="2E06C30B" w:rsidR="003C7394" w:rsidRPr="00010517" w:rsidRDefault="003C7394" w:rsidP="003C7394">
            <w:pPr>
              <w:spacing w:after="0" w:line="240" w:lineRule="auto"/>
              <w:rPr>
                <w:rFonts w:ascii="Times New Roman" w:eastAsia="Calibri" w:hAnsi="Times New Roman" w:cs="Times New Roman"/>
                <w:b/>
              </w:rPr>
            </w:pPr>
            <w:r w:rsidRPr="00010517">
              <w:rPr>
                <w:rFonts w:ascii="Times New Roman" w:eastAsia="Calibri" w:hAnsi="Times New Roman" w:cs="Times New Roman"/>
                <w:b/>
              </w:rPr>
              <w:t xml:space="preserve">В том числе практических и лабораторных занятий </w:t>
            </w:r>
          </w:p>
        </w:tc>
        <w:tc>
          <w:tcPr>
            <w:tcW w:w="680" w:type="pct"/>
            <w:vMerge w:val="restart"/>
            <w:vAlign w:val="center"/>
          </w:tcPr>
          <w:p w14:paraId="60AA6458" w14:textId="6E321C63"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03D86528"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69CB63CB" w14:textId="77777777" w:rsidTr="003C7394">
        <w:tc>
          <w:tcPr>
            <w:tcW w:w="1022" w:type="pct"/>
            <w:vMerge/>
          </w:tcPr>
          <w:p w14:paraId="3B847C84"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64A99FDB" w14:textId="54754FF1" w:rsidR="003C7394" w:rsidRPr="00010517" w:rsidRDefault="003C7394" w:rsidP="009E45D7">
            <w:pPr>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rPr>
              <w:t>ПМП при ожогах.</w:t>
            </w:r>
          </w:p>
        </w:tc>
        <w:tc>
          <w:tcPr>
            <w:tcW w:w="680" w:type="pct"/>
            <w:vMerge/>
            <w:vAlign w:val="center"/>
          </w:tcPr>
          <w:p w14:paraId="5A666E79"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26A8F099"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64F96CBC" w14:textId="77777777" w:rsidTr="003C7394">
        <w:tc>
          <w:tcPr>
            <w:tcW w:w="1022" w:type="pct"/>
            <w:vMerge w:val="restart"/>
          </w:tcPr>
          <w:p w14:paraId="3AC05157" w14:textId="77777777" w:rsidR="003C7394" w:rsidRPr="00010517" w:rsidRDefault="003C7394" w:rsidP="009E45D7">
            <w:pPr>
              <w:spacing w:after="0" w:line="240" w:lineRule="auto"/>
              <w:rPr>
                <w:rFonts w:ascii="Times New Roman" w:eastAsia="Times New Roman" w:hAnsi="Times New Roman" w:cs="Times New Roman"/>
                <w:b/>
                <w:bCs/>
              </w:rPr>
            </w:pPr>
            <w:r w:rsidRPr="00010517">
              <w:rPr>
                <w:rFonts w:ascii="Times New Roman" w:eastAsia="Times New Roman" w:hAnsi="Times New Roman" w:cs="Times New Roman"/>
                <w:b/>
                <w:bCs/>
              </w:rPr>
              <w:t xml:space="preserve">Тема 3.6 </w:t>
            </w:r>
            <w:r w:rsidRPr="00010517">
              <w:rPr>
                <w:rFonts w:ascii="Times New Roman" w:eastAsia="Times New Roman" w:hAnsi="Times New Roman" w:cs="Times New Roman"/>
                <w:b/>
              </w:rPr>
              <w:t>Первая (доврачебная) помощь при поражении электрическим током.</w:t>
            </w:r>
          </w:p>
        </w:tc>
        <w:tc>
          <w:tcPr>
            <w:tcW w:w="2473" w:type="pct"/>
          </w:tcPr>
          <w:p w14:paraId="7EFD5456" w14:textId="77777777" w:rsidR="003C7394" w:rsidRPr="00010517" w:rsidRDefault="003C7394" w:rsidP="009E45D7">
            <w:pPr>
              <w:spacing w:after="0" w:line="240" w:lineRule="auto"/>
              <w:rPr>
                <w:rFonts w:ascii="Times New Roman" w:eastAsia="Times New Roman" w:hAnsi="Times New Roman" w:cs="Times New Roman"/>
                <w:b/>
              </w:rPr>
            </w:pPr>
            <w:r w:rsidRPr="00010517">
              <w:rPr>
                <w:rFonts w:ascii="Times New Roman" w:eastAsia="Times New Roman" w:hAnsi="Times New Roman" w:cs="Times New Roman"/>
                <w:b/>
              </w:rPr>
              <w:t>Содержание</w:t>
            </w:r>
          </w:p>
        </w:tc>
        <w:tc>
          <w:tcPr>
            <w:tcW w:w="680" w:type="pct"/>
            <w:vAlign w:val="center"/>
          </w:tcPr>
          <w:p w14:paraId="5799705C"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tcPr>
          <w:p w14:paraId="347862D9"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4EBD5F82" w14:textId="77777777" w:rsidTr="003C7394">
        <w:tc>
          <w:tcPr>
            <w:tcW w:w="1022" w:type="pct"/>
            <w:vMerge/>
          </w:tcPr>
          <w:p w14:paraId="4FCD5E15"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149F3A27" w14:textId="77777777" w:rsidR="003C7394" w:rsidRPr="00010517" w:rsidRDefault="003C7394" w:rsidP="009E45D7">
            <w:pPr>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rPr>
              <w:t>1.Первая (доврачебная) помощь при поражении электрическим током.</w:t>
            </w:r>
          </w:p>
        </w:tc>
        <w:tc>
          <w:tcPr>
            <w:tcW w:w="680" w:type="pct"/>
            <w:vAlign w:val="center"/>
          </w:tcPr>
          <w:p w14:paraId="3B869A92" w14:textId="1377F38F"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val="restart"/>
          </w:tcPr>
          <w:p w14:paraId="0F2C488C" w14:textId="6D95B1E3" w:rsidR="003C7394" w:rsidRPr="00010517" w:rsidRDefault="008D23ED" w:rsidP="007719F8">
            <w:pPr>
              <w:spacing w:after="0" w:line="240" w:lineRule="auto"/>
              <w:jc w:val="center"/>
              <w:rPr>
                <w:rFonts w:ascii="Times New Roman" w:eastAsia="Times New Roman" w:hAnsi="Times New Roman" w:cs="Times New Roman"/>
                <w:bCs/>
                <w:iCs/>
              </w:rPr>
            </w:pPr>
            <w:r>
              <w:rPr>
                <w:rFonts w:ascii="Times New Roman" w:eastAsia="Times New Roman" w:hAnsi="Times New Roman" w:cs="Times New Roman"/>
                <w:bCs/>
                <w:iCs/>
              </w:rPr>
              <w:t>ОК 6</w:t>
            </w:r>
          </w:p>
          <w:p w14:paraId="35E4B9EB" w14:textId="3F0C5AE2" w:rsidR="003C7394" w:rsidRPr="00010517" w:rsidRDefault="008D23ED" w:rsidP="007719F8">
            <w:pPr>
              <w:spacing w:after="0" w:line="240" w:lineRule="auto"/>
              <w:jc w:val="center"/>
              <w:rPr>
                <w:rFonts w:ascii="Times New Roman" w:eastAsia="Times New Roman" w:hAnsi="Times New Roman" w:cs="Times New Roman"/>
                <w:b/>
                <w:i/>
              </w:rPr>
            </w:pPr>
            <w:r>
              <w:rPr>
                <w:rFonts w:ascii="Times New Roman" w:eastAsia="Times New Roman" w:hAnsi="Times New Roman" w:cs="Times New Roman"/>
                <w:bCs/>
                <w:iCs/>
              </w:rPr>
              <w:t>ОК 8</w:t>
            </w:r>
          </w:p>
        </w:tc>
      </w:tr>
      <w:tr w:rsidR="003C7394" w:rsidRPr="00010517" w14:paraId="543C5CB9" w14:textId="77777777" w:rsidTr="003C7394">
        <w:tc>
          <w:tcPr>
            <w:tcW w:w="1022" w:type="pct"/>
            <w:vMerge/>
          </w:tcPr>
          <w:p w14:paraId="5205E746"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0874B708" w14:textId="3388AD50" w:rsidR="003C7394" w:rsidRPr="00010517" w:rsidRDefault="003C7394" w:rsidP="003C7394">
            <w:pPr>
              <w:spacing w:after="0" w:line="240" w:lineRule="auto"/>
              <w:rPr>
                <w:rFonts w:ascii="Times New Roman" w:eastAsia="Times New Roman" w:hAnsi="Times New Roman" w:cs="Times New Roman"/>
                <w:b/>
                <w:bCs/>
                <w:i/>
              </w:rPr>
            </w:pPr>
            <w:r w:rsidRPr="00010517">
              <w:rPr>
                <w:rFonts w:ascii="Times New Roman" w:eastAsia="Calibri" w:hAnsi="Times New Roman" w:cs="Times New Roman"/>
                <w:b/>
              </w:rPr>
              <w:t xml:space="preserve">В том числе практических и лабораторных занятий </w:t>
            </w:r>
          </w:p>
        </w:tc>
        <w:tc>
          <w:tcPr>
            <w:tcW w:w="680" w:type="pct"/>
            <w:vAlign w:val="center"/>
          </w:tcPr>
          <w:p w14:paraId="009E5519"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5533537B"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2693EB32" w14:textId="77777777" w:rsidTr="003C7394">
        <w:tc>
          <w:tcPr>
            <w:tcW w:w="1022" w:type="pct"/>
            <w:vMerge/>
          </w:tcPr>
          <w:p w14:paraId="2ABE1168"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58AE8158" w14:textId="1D6DAAF5" w:rsidR="003C7394" w:rsidRPr="00010517" w:rsidRDefault="003C7394" w:rsidP="009E45D7">
            <w:pPr>
              <w:spacing w:after="0" w:line="240" w:lineRule="auto"/>
              <w:rPr>
                <w:rFonts w:ascii="Times New Roman" w:eastAsia="Calibri" w:hAnsi="Times New Roman" w:cs="Times New Roman"/>
                <w:b/>
              </w:rPr>
            </w:pPr>
            <w:r w:rsidRPr="00010517">
              <w:rPr>
                <w:rFonts w:ascii="Times New Roman" w:eastAsia="Times New Roman" w:hAnsi="Times New Roman" w:cs="Times New Roman"/>
              </w:rPr>
              <w:t>ПМП при электротравмах.</w:t>
            </w:r>
          </w:p>
        </w:tc>
        <w:tc>
          <w:tcPr>
            <w:tcW w:w="680" w:type="pct"/>
            <w:vAlign w:val="center"/>
          </w:tcPr>
          <w:p w14:paraId="39A50082" w14:textId="7BC77682"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0A115884"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6551E6D0" w14:textId="77777777" w:rsidTr="003C7394">
        <w:tc>
          <w:tcPr>
            <w:tcW w:w="1022" w:type="pct"/>
            <w:vMerge/>
          </w:tcPr>
          <w:p w14:paraId="13B29643"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453B4B8D" w14:textId="13444B21" w:rsidR="003C7394" w:rsidRPr="00010517" w:rsidRDefault="003C7394" w:rsidP="009E45D7">
            <w:pPr>
              <w:tabs>
                <w:tab w:val="left" w:pos="266"/>
              </w:tabs>
              <w:spacing w:after="0" w:line="240" w:lineRule="auto"/>
              <w:rPr>
                <w:rFonts w:ascii="Times New Roman" w:eastAsia="Times New Roman" w:hAnsi="Times New Roman" w:cs="Times New Roman"/>
                <w:color w:val="000000"/>
              </w:rPr>
            </w:pPr>
            <w:r w:rsidRPr="00010517">
              <w:rPr>
                <w:rFonts w:ascii="Times New Roman" w:eastAsia="Times New Roman" w:hAnsi="Times New Roman" w:cs="Times New Roman"/>
                <w:color w:val="000000"/>
              </w:rPr>
              <w:t>Первая (доврачебная) помощь при утоплении.</w:t>
            </w:r>
          </w:p>
        </w:tc>
        <w:tc>
          <w:tcPr>
            <w:tcW w:w="680" w:type="pct"/>
            <w:vAlign w:val="center"/>
          </w:tcPr>
          <w:p w14:paraId="0ECE3771" w14:textId="2E1A56F5"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1831AE03"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0EED39DA" w14:textId="77777777" w:rsidTr="003C7394">
        <w:tc>
          <w:tcPr>
            <w:tcW w:w="1022" w:type="pct"/>
            <w:vMerge/>
          </w:tcPr>
          <w:p w14:paraId="1210B3D9"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25D05018" w14:textId="3E02E776" w:rsidR="003C7394" w:rsidRPr="00010517" w:rsidRDefault="003C7394" w:rsidP="009E45D7">
            <w:pPr>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rPr>
              <w:t>ПМП при перегревании, переохлаждении организма, при обморожении и общем замерзании.</w:t>
            </w:r>
          </w:p>
        </w:tc>
        <w:tc>
          <w:tcPr>
            <w:tcW w:w="680" w:type="pct"/>
            <w:vAlign w:val="center"/>
          </w:tcPr>
          <w:p w14:paraId="439D6E67" w14:textId="4386C70D"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09A13C6A"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67FB209D" w14:textId="77777777" w:rsidTr="003C7394">
        <w:tc>
          <w:tcPr>
            <w:tcW w:w="1022" w:type="pct"/>
            <w:vMerge w:val="restart"/>
          </w:tcPr>
          <w:p w14:paraId="3DD1202F" w14:textId="77777777" w:rsidR="003C7394" w:rsidRPr="00010517" w:rsidRDefault="003C7394" w:rsidP="009E45D7">
            <w:pPr>
              <w:spacing w:after="0" w:line="240" w:lineRule="auto"/>
              <w:rPr>
                <w:rFonts w:ascii="Times New Roman" w:eastAsia="Times New Roman" w:hAnsi="Times New Roman" w:cs="Times New Roman"/>
                <w:b/>
              </w:rPr>
            </w:pPr>
            <w:r w:rsidRPr="00010517">
              <w:rPr>
                <w:rFonts w:ascii="Times New Roman" w:eastAsia="Times New Roman" w:hAnsi="Times New Roman" w:cs="Times New Roman"/>
                <w:b/>
              </w:rPr>
              <w:t>Тема 3. 7 Первая (доврачебная) помощь при перегревании, переохлаждении организма, при обморожении и общем замерзании.</w:t>
            </w:r>
          </w:p>
        </w:tc>
        <w:tc>
          <w:tcPr>
            <w:tcW w:w="2473" w:type="pct"/>
          </w:tcPr>
          <w:p w14:paraId="1ACC8990" w14:textId="77777777" w:rsidR="003C7394" w:rsidRPr="00010517" w:rsidRDefault="003C7394" w:rsidP="009E45D7">
            <w:pPr>
              <w:spacing w:after="0" w:line="240" w:lineRule="auto"/>
              <w:rPr>
                <w:rFonts w:ascii="Times New Roman" w:eastAsia="Times New Roman" w:hAnsi="Times New Roman" w:cs="Times New Roman"/>
              </w:rPr>
            </w:pPr>
            <w:r w:rsidRPr="00010517">
              <w:rPr>
                <w:rFonts w:ascii="Times New Roman" w:eastAsia="Times New Roman" w:hAnsi="Times New Roman" w:cs="Times New Roman"/>
                <w:b/>
              </w:rPr>
              <w:t>Содержание</w:t>
            </w:r>
          </w:p>
        </w:tc>
        <w:tc>
          <w:tcPr>
            <w:tcW w:w="680" w:type="pct"/>
            <w:vAlign w:val="center"/>
          </w:tcPr>
          <w:p w14:paraId="33C60EAA"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502D4FD2"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7475BE19" w14:textId="77777777" w:rsidTr="003C7394">
        <w:tc>
          <w:tcPr>
            <w:tcW w:w="1022" w:type="pct"/>
            <w:vMerge/>
          </w:tcPr>
          <w:p w14:paraId="281F0DEA"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4A658C8B" w14:textId="77777777" w:rsidR="003C7394" w:rsidRPr="00010517" w:rsidRDefault="003C7394" w:rsidP="009E45D7">
            <w:pPr>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rPr>
              <w:t>1.ПМП при перегревании, переохлаждении организма, при обморожении и общем замерзании.</w:t>
            </w:r>
          </w:p>
        </w:tc>
        <w:tc>
          <w:tcPr>
            <w:tcW w:w="680" w:type="pct"/>
            <w:vAlign w:val="center"/>
          </w:tcPr>
          <w:p w14:paraId="34CD95BA" w14:textId="248F1398"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4DF5C342"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4B33C5F3" w14:textId="77777777" w:rsidTr="003C7394">
        <w:tc>
          <w:tcPr>
            <w:tcW w:w="1022" w:type="pct"/>
            <w:vMerge/>
          </w:tcPr>
          <w:p w14:paraId="640AB8FF"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4F4E61FE" w14:textId="107675BC" w:rsidR="003C7394" w:rsidRPr="00010517" w:rsidRDefault="003C7394" w:rsidP="003C7394">
            <w:pPr>
              <w:spacing w:after="0" w:line="240" w:lineRule="auto"/>
              <w:rPr>
                <w:rFonts w:ascii="Times New Roman" w:eastAsia="Calibri" w:hAnsi="Times New Roman" w:cs="Times New Roman"/>
                <w:b/>
              </w:rPr>
            </w:pPr>
            <w:r w:rsidRPr="00010517">
              <w:rPr>
                <w:rFonts w:ascii="Times New Roman" w:eastAsia="Calibri" w:hAnsi="Times New Roman" w:cs="Times New Roman"/>
                <w:b/>
              </w:rPr>
              <w:t xml:space="preserve">В том числе практических и лабораторных занятий </w:t>
            </w:r>
          </w:p>
        </w:tc>
        <w:tc>
          <w:tcPr>
            <w:tcW w:w="680" w:type="pct"/>
            <w:vAlign w:val="center"/>
          </w:tcPr>
          <w:p w14:paraId="0D1226AB"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val="restart"/>
          </w:tcPr>
          <w:p w14:paraId="14D0B3CF" w14:textId="114D32CA" w:rsidR="003C7394" w:rsidRPr="00010517" w:rsidRDefault="008D23ED" w:rsidP="007719F8">
            <w:pPr>
              <w:spacing w:after="0" w:line="240" w:lineRule="auto"/>
              <w:jc w:val="center"/>
              <w:rPr>
                <w:rFonts w:ascii="Times New Roman" w:eastAsia="Times New Roman" w:hAnsi="Times New Roman" w:cs="Times New Roman"/>
                <w:bCs/>
                <w:iCs/>
              </w:rPr>
            </w:pPr>
            <w:r>
              <w:rPr>
                <w:rFonts w:ascii="Times New Roman" w:eastAsia="Times New Roman" w:hAnsi="Times New Roman" w:cs="Times New Roman"/>
                <w:bCs/>
                <w:iCs/>
              </w:rPr>
              <w:t>ОК 6</w:t>
            </w:r>
          </w:p>
          <w:p w14:paraId="0C6215FD" w14:textId="2ED43B98" w:rsidR="003C7394" w:rsidRPr="00010517" w:rsidRDefault="008D23ED" w:rsidP="007719F8">
            <w:pPr>
              <w:spacing w:after="0" w:line="240" w:lineRule="auto"/>
              <w:jc w:val="center"/>
              <w:rPr>
                <w:rFonts w:ascii="Times New Roman" w:eastAsia="Times New Roman" w:hAnsi="Times New Roman" w:cs="Times New Roman"/>
                <w:b/>
                <w:i/>
              </w:rPr>
            </w:pPr>
            <w:r>
              <w:rPr>
                <w:rFonts w:ascii="Times New Roman" w:eastAsia="Times New Roman" w:hAnsi="Times New Roman" w:cs="Times New Roman"/>
                <w:bCs/>
                <w:iCs/>
              </w:rPr>
              <w:t>ОК 8</w:t>
            </w:r>
          </w:p>
        </w:tc>
      </w:tr>
      <w:tr w:rsidR="003C7394" w:rsidRPr="00010517" w14:paraId="790CDB0E" w14:textId="77777777" w:rsidTr="003C7394">
        <w:tc>
          <w:tcPr>
            <w:tcW w:w="1022" w:type="pct"/>
            <w:vMerge/>
          </w:tcPr>
          <w:p w14:paraId="1C3DDC2A"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0C33E56B" w14:textId="4AA8F2A1" w:rsidR="003C7394" w:rsidRPr="00010517" w:rsidRDefault="003C7394" w:rsidP="009E45D7">
            <w:pPr>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rPr>
              <w:t>ПМП при перегревании, переохлаждении организма, при обморожении и общем замерзании.</w:t>
            </w:r>
          </w:p>
        </w:tc>
        <w:tc>
          <w:tcPr>
            <w:tcW w:w="680" w:type="pct"/>
            <w:vAlign w:val="center"/>
          </w:tcPr>
          <w:p w14:paraId="3DF4E927" w14:textId="1FEF67D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77A1483E"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0543F5B2" w14:textId="77777777" w:rsidTr="003C7394">
        <w:tc>
          <w:tcPr>
            <w:tcW w:w="1022" w:type="pct"/>
            <w:vMerge/>
          </w:tcPr>
          <w:p w14:paraId="7D3CA690"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1ACEDF12" w14:textId="55702785" w:rsidR="003C7394" w:rsidRPr="00010517" w:rsidRDefault="003C7394" w:rsidP="009E45D7">
            <w:pPr>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rPr>
              <w:t>Первая (доврачебная) помощь при отравлениях.</w:t>
            </w:r>
          </w:p>
        </w:tc>
        <w:tc>
          <w:tcPr>
            <w:tcW w:w="680" w:type="pct"/>
            <w:vAlign w:val="center"/>
          </w:tcPr>
          <w:p w14:paraId="0D5079A7" w14:textId="3E6F70BB"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6357B36A"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5E8668C8" w14:textId="77777777" w:rsidTr="003C7394">
        <w:tc>
          <w:tcPr>
            <w:tcW w:w="1022" w:type="pct"/>
            <w:vMerge/>
          </w:tcPr>
          <w:p w14:paraId="1B356AE2"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49132BED" w14:textId="77777777" w:rsidR="003C7394" w:rsidRPr="00010517" w:rsidRDefault="003C7394" w:rsidP="009E45D7">
            <w:pPr>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rPr>
              <w:t>Доврачебная помощь при клинической смерти.</w:t>
            </w:r>
          </w:p>
        </w:tc>
        <w:tc>
          <w:tcPr>
            <w:tcW w:w="680" w:type="pct"/>
            <w:vAlign w:val="center"/>
          </w:tcPr>
          <w:p w14:paraId="7F88FBBC" w14:textId="544496AA"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452E56EE"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24E8A7D9" w14:textId="77777777" w:rsidTr="003C7394">
        <w:tc>
          <w:tcPr>
            <w:tcW w:w="1022" w:type="pct"/>
            <w:vMerge w:val="restart"/>
          </w:tcPr>
          <w:p w14:paraId="656EBC83" w14:textId="77777777" w:rsidR="003C7394" w:rsidRPr="00010517" w:rsidRDefault="003C7394" w:rsidP="009E45D7">
            <w:pPr>
              <w:spacing w:after="0" w:line="240" w:lineRule="auto"/>
              <w:rPr>
                <w:rFonts w:ascii="Times New Roman" w:eastAsia="Times New Roman" w:hAnsi="Times New Roman" w:cs="Times New Roman"/>
                <w:b/>
                <w:bCs/>
              </w:rPr>
            </w:pPr>
            <w:r w:rsidRPr="00010517">
              <w:rPr>
                <w:rFonts w:ascii="Times New Roman" w:eastAsia="Times New Roman" w:hAnsi="Times New Roman" w:cs="Times New Roman"/>
                <w:b/>
                <w:bCs/>
              </w:rPr>
              <w:t xml:space="preserve">Тема 3.8 </w:t>
            </w:r>
            <w:r w:rsidRPr="00010517">
              <w:rPr>
                <w:rFonts w:ascii="Times New Roman" w:eastAsia="Times New Roman" w:hAnsi="Times New Roman" w:cs="Times New Roman"/>
                <w:b/>
              </w:rPr>
              <w:t>ПМП при попадании в полости носа, глотку, пищевод и верхние дыхательные пути инородных тел.</w:t>
            </w:r>
          </w:p>
        </w:tc>
        <w:tc>
          <w:tcPr>
            <w:tcW w:w="2473" w:type="pct"/>
          </w:tcPr>
          <w:p w14:paraId="6442D118" w14:textId="77777777" w:rsidR="003C7394" w:rsidRPr="00010517" w:rsidRDefault="003C7394" w:rsidP="009E45D7">
            <w:pPr>
              <w:spacing w:after="0" w:line="240" w:lineRule="auto"/>
              <w:rPr>
                <w:rFonts w:ascii="Times New Roman" w:eastAsia="Times New Roman" w:hAnsi="Times New Roman" w:cs="Times New Roman"/>
              </w:rPr>
            </w:pPr>
            <w:r w:rsidRPr="00010517">
              <w:rPr>
                <w:rFonts w:ascii="Times New Roman" w:eastAsia="Times New Roman" w:hAnsi="Times New Roman" w:cs="Times New Roman"/>
                <w:b/>
              </w:rPr>
              <w:t>Содержание</w:t>
            </w:r>
          </w:p>
        </w:tc>
        <w:tc>
          <w:tcPr>
            <w:tcW w:w="680" w:type="pct"/>
            <w:vAlign w:val="center"/>
          </w:tcPr>
          <w:p w14:paraId="725C67F2"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5E0CB423"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41A3B498" w14:textId="77777777" w:rsidTr="003C7394">
        <w:tc>
          <w:tcPr>
            <w:tcW w:w="1022" w:type="pct"/>
            <w:vMerge/>
          </w:tcPr>
          <w:p w14:paraId="0C7BE88E"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08955652" w14:textId="77777777" w:rsidR="003C7394" w:rsidRPr="00010517" w:rsidRDefault="003C7394" w:rsidP="009E45D7">
            <w:pPr>
              <w:spacing w:after="0" w:line="240" w:lineRule="auto"/>
              <w:rPr>
                <w:rFonts w:ascii="Times New Roman" w:eastAsia="Times New Roman" w:hAnsi="Times New Roman" w:cs="Times New Roman"/>
                <w:b/>
                <w:bCs/>
                <w:i/>
              </w:rPr>
            </w:pPr>
            <w:r w:rsidRPr="00010517">
              <w:rPr>
                <w:rFonts w:ascii="Times New Roman" w:eastAsia="Times New Roman" w:hAnsi="Times New Roman" w:cs="Times New Roman"/>
              </w:rPr>
              <w:t>1.ПМП при попадании в полости носа, глотку, пищевод и верхние дыхательные пути инородных тел.</w:t>
            </w:r>
          </w:p>
        </w:tc>
        <w:tc>
          <w:tcPr>
            <w:tcW w:w="680" w:type="pct"/>
            <w:vAlign w:val="center"/>
          </w:tcPr>
          <w:p w14:paraId="641D4D3F" w14:textId="6654E4B4"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53295256"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3BB1E768" w14:textId="77777777" w:rsidTr="003C7394">
        <w:tc>
          <w:tcPr>
            <w:tcW w:w="1022" w:type="pct"/>
            <w:vMerge/>
          </w:tcPr>
          <w:p w14:paraId="4053F5C6"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70087C80" w14:textId="77777777" w:rsidR="003C7394" w:rsidRPr="00010517" w:rsidRDefault="003C7394" w:rsidP="009E45D7">
            <w:pPr>
              <w:spacing w:after="0" w:line="240" w:lineRule="auto"/>
              <w:rPr>
                <w:rFonts w:ascii="Times New Roman" w:eastAsia="Calibri" w:hAnsi="Times New Roman" w:cs="Times New Roman"/>
                <w:b/>
              </w:rPr>
            </w:pPr>
            <w:r w:rsidRPr="00010517">
              <w:rPr>
                <w:rFonts w:ascii="Times New Roman" w:eastAsia="Calibri" w:hAnsi="Times New Roman" w:cs="Times New Roman"/>
                <w:b/>
              </w:rPr>
              <w:t xml:space="preserve">В том числе практических и лабораторных занятий </w:t>
            </w:r>
          </w:p>
          <w:p w14:paraId="109D36F6" w14:textId="77777777" w:rsidR="003C7394" w:rsidRPr="00010517" w:rsidRDefault="003C7394" w:rsidP="009E45D7">
            <w:pPr>
              <w:spacing w:after="0" w:line="240" w:lineRule="auto"/>
              <w:rPr>
                <w:rFonts w:ascii="Times New Roman" w:eastAsia="Times New Roman" w:hAnsi="Times New Roman" w:cs="Times New Roman"/>
                <w:b/>
                <w:bCs/>
                <w:i/>
              </w:rPr>
            </w:pPr>
          </w:p>
        </w:tc>
        <w:tc>
          <w:tcPr>
            <w:tcW w:w="680" w:type="pct"/>
            <w:vAlign w:val="center"/>
          </w:tcPr>
          <w:p w14:paraId="7A52239A" w14:textId="77777777"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Merge/>
          </w:tcPr>
          <w:p w14:paraId="3C2CB98A" w14:textId="77777777" w:rsidR="003C7394" w:rsidRPr="00010517" w:rsidRDefault="003C7394" w:rsidP="009E45D7">
            <w:pPr>
              <w:spacing w:after="0" w:line="240" w:lineRule="auto"/>
              <w:jc w:val="center"/>
              <w:rPr>
                <w:rFonts w:ascii="Times New Roman" w:eastAsia="Times New Roman" w:hAnsi="Times New Roman" w:cs="Times New Roman"/>
                <w:b/>
                <w:i/>
              </w:rPr>
            </w:pPr>
          </w:p>
        </w:tc>
      </w:tr>
      <w:tr w:rsidR="003C7394" w:rsidRPr="00010517" w14:paraId="6E8DA4D5" w14:textId="77777777" w:rsidTr="003C7394">
        <w:tc>
          <w:tcPr>
            <w:tcW w:w="1022" w:type="pct"/>
            <w:vMerge/>
          </w:tcPr>
          <w:p w14:paraId="330743B1" w14:textId="77777777" w:rsidR="003C7394" w:rsidRPr="00010517" w:rsidRDefault="003C7394" w:rsidP="009E45D7">
            <w:pPr>
              <w:spacing w:after="0" w:line="240" w:lineRule="auto"/>
              <w:rPr>
                <w:rFonts w:ascii="Times New Roman" w:eastAsia="Times New Roman" w:hAnsi="Times New Roman" w:cs="Times New Roman"/>
                <w:b/>
                <w:bCs/>
              </w:rPr>
            </w:pPr>
          </w:p>
        </w:tc>
        <w:tc>
          <w:tcPr>
            <w:tcW w:w="2473" w:type="pct"/>
          </w:tcPr>
          <w:p w14:paraId="38BCBF02" w14:textId="4DBC8CBE" w:rsidR="003C7394" w:rsidRPr="00010517" w:rsidRDefault="003C7394" w:rsidP="009E45D7">
            <w:pPr>
              <w:spacing w:after="0" w:line="240" w:lineRule="auto"/>
              <w:rPr>
                <w:rFonts w:ascii="Times New Roman" w:eastAsia="Calibri" w:hAnsi="Times New Roman" w:cs="Times New Roman"/>
                <w:b/>
              </w:rPr>
            </w:pPr>
            <w:r w:rsidRPr="00010517">
              <w:rPr>
                <w:rFonts w:ascii="Times New Roman" w:eastAsia="Times New Roman" w:hAnsi="Times New Roman" w:cs="Times New Roman"/>
              </w:rPr>
              <w:t>ПМП при попадании в полости носа, глотку, пищевод и верхние дыхательные пути инородных тел.</w:t>
            </w:r>
          </w:p>
        </w:tc>
        <w:tc>
          <w:tcPr>
            <w:tcW w:w="680" w:type="pct"/>
            <w:vAlign w:val="center"/>
          </w:tcPr>
          <w:p w14:paraId="3BF8842C" w14:textId="61D6AB46" w:rsidR="003C7394" w:rsidRPr="00010517" w:rsidRDefault="003C7394" w:rsidP="009E45D7">
            <w:pPr>
              <w:suppressAutoHyphens/>
              <w:spacing w:after="0" w:line="240" w:lineRule="auto"/>
              <w:jc w:val="center"/>
              <w:rPr>
                <w:rFonts w:ascii="Times New Roman" w:eastAsia="Times New Roman" w:hAnsi="Times New Roman" w:cs="Times New Roman"/>
                <w:iCs/>
              </w:rPr>
            </w:pPr>
          </w:p>
        </w:tc>
        <w:tc>
          <w:tcPr>
            <w:tcW w:w="825" w:type="pct"/>
            <w:vAlign w:val="bottom"/>
          </w:tcPr>
          <w:p w14:paraId="4A9F84B1" w14:textId="3A79969B" w:rsidR="003C7394" w:rsidRPr="00010517" w:rsidRDefault="008D23ED" w:rsidP="007719F8">
            <w:pPr>
              <w:spacing w:after="0" w:line="240" w:lineRule="auto"/>
              <w:jc w:val="center"/>
              <w:rPr>
                <w:rFonts w:ascii="Times New Roman" w:eastAsia="Times New Roman" w:hAnsi="Times New Roman" w:cs="Times New Roman"/>
                <w:bCs/>
                <w:iCs/>
              </w:rPr>
            </w:pPr>
            <w:r>
              <w:rPr>
                <w:rFonts w:ascii="Times New Roman" w:eastAsia="Times New Roman" w:hAnsi="Times New Roman" w:cs="Times New Roman"/>
                <w:bCs/>
                <w:iCs/>
              </w:rPr>
              <w:t>ОК 6</w:t>
            </w:r>
          </w:p>
          <w:p w14:paraId="47F35AA9" w14:textId="3ABBB9C0" w:rsidR="003C7394" w:rsidRPr="00010517" w:rsidRDefault="008D23ED" w:rsidP="007719F8">
            <w:pPr>
              <w:spacing w:after="0" w:line="240" w:lineRule="auto"/>
              <w:jc w:val="center"/>
              <w:rPr>
                <w:rFonts w:ascii="Times New Roman" w:eastAsia="Times New Roman" w:hAnsi="Times New Roman" w:cs="Times New Roman"/>
                <w:b/>
                <w:i/>
              </w:rPr>
            </w:pPr>
            <w:r>
              <w:rPr>
                <w:rFonts w:ascii="Times New Roman" w:eastAsia="Times New Roman" w:hAnsi="Times New Roman" w:cs="Times New Roman"/>
                <w:bCs/>
                <w:iCs/>
              </w:rPr>
              <w:t>ОК 8</w:t>
            </w:r>
          </w:p>
        </w:tc>
      </w:tr>
      <w:tr w:rsidR="003C7394" w:rsidRPr="00010517" w14:paraId="65004F5F" w14:textId="77777777" w:rsidTr="003C7394">
        <w:tc>
          <w:tcPr>
            <w:tcW w:w="3495" w:type="pct"/>
            <w:gridSpan w:val="2"/>
          </w:tcPr>
          <w:p w14:paraId="4AF96282" w14:textId="77777777" w:rsidR="003C7394" w:rsidRPr="00010517" w:rsidRDefault="003C7394" w:rsidP="009E45D7">
            <w:pPr>
              <w:spacing w:after="0" w:line="240" w:lineRule="auto"/>
              <w:rPr>
                <w:rFonts w:ascii="Times New Roman" w:eastAsia="Times New Roman" w:hAnsi="Times New Roman" w:cs="Times New Roman"/>
                <w:b/>
                <w:bCs/>
              </w:rPr>
            </w:pPr>
            <w:r w:rsidRPr="00010517">
              <w:rPr>
                <w:rFonts w:ascii="Times New Roman" w:eastAsia="Times New Roman" w:hAnsi="Times New Roman" w:cs="Times New Roman"/>
                <w:b/>
                <w:bCs/>
              </w:rPr>
              <w:t>Всего:</w:t>
            </w:r>
          </w:p>
        </w:tc>
        <w:tc>
          <w:tcPr>
            <w:tcW w:w="680" w:type="pct"/>
            <w:vAlign w:val="center"/>
          </w:tcPr>
          <w:p w14:paraId="5C44FB0D" w14:textId="4079B67D" w:rsidR="003C7394" w:rsidRPr="00010517" w:rsidRDefault="003C7394" w:rsidP="009E45D7">
            <w:pPr>
              <w:spacing w:after="0" w:line="240" w:lineRule="auto"/>
              <w:jc w:val="center"/>
              <w:rPr>
                <w:rFonts w:ascii="Times New Roman" w:eastAsia="Times New Roman" w:hAnsi="Times New Roman" w:cs="Times New Roman"/>
                <w:b/>
                <w:bCs/>
              </w:rPr>
            </w:pPr>
            <w:r w:rsidRPr="00010517">
              <w:rPr>
                <w:rFonts w:ascii="Times New Roman" w:eastAsia="Times New Roman" w:hAnsi="Times New Roman" w:cs="Times New Roman"/>
                <w:b/>
                <w:bCs/>
              </w:rPr>
              <w:t>32</w:t>
            </w:r>
          </w:p>
        </w:tc>
        <w:tc>
          <w:tcPr>
            <w:tcW w:w="825" w:type="pct"/>
          </w:tcPr>
          <w:p w14:paraId="5D601C27" w14:textId="77777777" w:rsidR="003C7394" w:rsidRPr="00010517" w:rsidRDefault="003C7394" w:rsidP="009E45D7">
            <w:pPr>
              <w:spacing w:after="0" w:line="240" w:lineRule="auto"/>
              <w:rPr>
                <w:rFonts w:ascii="Times New Roman" w:eastAsia="Times New Roman" w:hAnsi="Times New Roman" w:cs="Times New Roman"/>
                <w:b/>
                <w:bCs/>
                <w:i/>
              </w:rPr>
            </w:pPr>
          </w:p>
        </w:tc>
      </w:tr>
    </w:tbl>
    <w:p w14:paraId="725D65FC" w14:textId="77777777" w:rsidR="001A7681" w:rsidRPr="00010517" w:rsidRDefault="001A7681" w:rsidP="0064236A">
      <w:pPr>
        <w:rPr>
          <w:rFonts w:ascii="Times New Roman" w:eastAsia="Times New Roman" w:hAnsi="Times New Roman" w:cs="Times New Roman"/>
          <w:b/>
        </w:rPr>
      </w:pPr>
    </w:p>
    <w:p w14:paraId="1F497D4F" w14:textId="77777777" w:rsidR="001A7681" w:rsidRPr="00010517" w:rsidRDefault="001A7681" w:rsidP="0064236A">
      <w:pPr>
        <w:rPr>
          <w:rFonts w:ascii="Times New Roman" w:eastAsia="Times New Roman" w:hAnsi="Times New Roman" w:cs="Times New Roman"/>
          <w:b/>
        </w:rPr>
        <w:sectPr w:rsidR="001A7681" w:rsidRPr="00010517" w:rsidSect="00AA76EC">
          <w:pgSz w:w="16838" w:h="11906" w:orient="landscape"/>
          <w:pgMar w:top="993" w:right="1134" w:bottom="851" w:left="1134" w:header="709" w:footer="709" w:gutter="0"/>
          <w:cols w:space="708"/>
          <w:docGrid w:linePitch="360"/>
        </w:sectPr>
      </w:pPr>
    </w:p>
    <w:p w14:paraId="5D99499E" w14:textId="77777777" w:rsidR="0064236A" w:rsidRPr="00010517" w:rsidRDefault="0064236A" w:rsidP="0064236A">
      <w:pPr>
        <w:pStyle w:val="aa"/>
        <w:spacing w:after="0"/>
        <w:ind w:left="1429"/>
        <w:rPr>
          <w:rFonts w:ascii="Times New Roman" w:eastAsia="Times New Roman" w:hAnsi="Times New Roman" w:cs="Times New Roman"/>
          <w:b/>
          <w:bCs/>
        </w:rPr>
      </w:pPr>
      <w:r w:rsidRPr="00010517">
        <w:rPr>
          <w:rFonts w:ascii="Times New Roman" w:eastAsia="Times New Roman" w:hAnsi="Times New Roman" w:cs="Times New Roman"/>
          <w:b/>
          <w:bCs/>
          <w:lang w:val="ru-RU"/>
        </w:rPr>
        <w:lastRenderedPageBreak/>
        <w:t>3.</w:t>
      </w:r>
      <w:r w:rsidRPr="00010517">
        <w:rPr>
          <w:rFonts w:ascii="Times New Roman" w:eastAsia="Times New Roman" w:hAnsi="Times New Roman" w:cs="Times New Roman"/>
          <w:b/>
          <w:bCs/>
        </w:rPr>
        <w:t>УСЛОВИЯ РЕАЛИЗАЦИИ УЧЕБНОЙ ДИСЦИПЛИНЫ</w:t>
      </w:r>
    </w:p>
    <w:p w14:paraId="5CAA1C92" w14:textId="77777777" w:rsidR="0064236A" w:rsidRPr="00010517" w:rsidRDefault="0064236A" w:rsidP="001A7681">
      <w:pPr>
        <w:pStyle w:val="aa"/>
        <w:spacing w:after="0"/>
        <w:ind w:left="1429"/>
        <w:rPr>
          <w:rFonts w:ascii="Times New Roman" w:eastAsia="Times New Roman" w:hAnsi="Times New Roman" w:cs="Times New Roman"/>
          <w:b/>
        </w:rPr>
      </w:pPr>
    </w:p>
    <w:p w14:paraId="0516F5A5" w14:textId="77777777" w:rsidR="0064236A" w:rsidRPr="00010517" w:rsidRDefault="0064236A" w:rsidP="0064236A">
      <w:pPr>
        <w:suppressAutoHyphens/>
        <w:spacing w:after="0"/>
        <w:ind w:firstLine="709"/>
        <w:jc w:val="both"/>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3.1. Для реализации программы учебной дисциплины должны быть предусмотрены следующие специальные помещения:</w:t>
      </w:r>
    </w:p>
    <w:p w14:paraId="09D32FCA" w14:textId="48404D73" w:rsidR="00EA3874" w:rsidRPr="00010517" w:rsidRDefault="0064236A" w:rsidP="003F546B">
      <w:pPr>
        <w:spacing w:after="0"/>
        <w:ind w:firstLine="709"/>
        <w:jc w:val="both"/>
        <w:rPr>
          <w:rFonts w:ascii="Times New Roman" w:hAnsi="Times New Roman"/>
          <w:sz w:val="24"/>
          <w:szCs w:val="24"/>
        </w:rPr>
      </w:pPr>
      <w:r w:rsidRPr="00010517">
        <w:rPr>
          <w:rFonts w:ascii="Times New Roman" w:eastAsia="Times New Roman" w:hAnsi="Times New Roman" w:cs="Times New Roman"/>
          <w:bCs/>
          <w:sz w:val="24"/>
          <w:szCs w:val="24"/>
        </w:rPr>
        <w:t>Кабинет</w:t>
      </w:r>
      <w:r w:rsidRPr="00010517">
        <w:rPr>
          <w:rFonts w:ascii="Times New Roman" w:eastAsia="Times New Roman" w:hAnsi="Times New Roman" w:cs="Times New Roman"/>
          <w:bCs/>
          <w:i/>
          <w:sz w:val="24"/>
          <w:szCs w:val="24"/>
        </w:rPr>
        <w:t xml:space="preserve"> «</w:t>
      </w:r>
      <w:r w:rsidRPr="00010517">
        <w:rPr>
          <w:rFonts w:ascii="Times New Roman" w:eastAsia="Times New Roman" w:hAnsi="Times New Roman" w:cs="Times New Roman"/>
          <w:bCs/>
          <w:sz w:val="24"/>
          <w:szCs w:val="24"/>
        </w:rPr>
        <w:t xml:space="preserve">Безопасность жизнедеятельности» </w:t>
      </w:r>
      <w:r w:rsidRPr="00010517">
        <w:rPr>
          <w:rFonts w:ascii="Times New Roman" w:eastAsia="Times New Roman" w:hAnsi="Times New Roman" w:cs="Times New Roman"/>
          <w:sz w:val="24"/>
          <w:szCs w:val="24"/>
        </w:rPr>
        <w:t xml:space="preserve">оснащенный в соответствии с п. 6.1.2.1 образовательной программы по специальности </w:t>
      </w:r>
      <w:r w:rsidR="00EA3874" w:rsidRPr="00010517">
        <w:rPr>
          <w:rFonts w:ascii="Times New Roman" w:hAnsi="Times New Roman"/>
          <w:sz w:val="24"/>
          <w:szCs w:val="24"/>
        </w:rPr>
        <w:t>38.01.02 Продавец, контролер-кассир.</w:t>
      </w:r>
    </w:p>
    <w:p w14:paraId="40526CFF" w14:textId="05DD1E5F" w:rsidR="0064236A" w:rsidRPr="00010517" w:rsidRDefault="0064236A" w:rsidP="00EA3874">
      <w:pPr>
        <w:suppressAutoHyphens/>
        <w:autoSpaceDE w:val="0"/>
        <w:autoSpaceDN w:val="0"/>
        <w:adjustRightInd w:val="0"/>
        <w:spacing w:after="0"/>
        <w:ind w:firstLine="709"/>
        <w:jc w:val="both"/>
        <w:rPr>
          <w:rFonts w:ascii="Times New Roman" w:eastAsia="Times New Roman" w:hAnsi="Times New Roman" w:cs="Times New Roman"/>
          <w:b/>
          <w:bCs/>
          <w:sz w:val="24"/>
          <w:szCs w:val="24"/>
        </w:rPr>
      </w:pPr>
    </w:p>
    <w:p w14:paraId="352C3DF1" w14:textId="77777777" w:rsidR="0064236A" w:rsidRPr="00010517" w:rsidRDefault="0064236A" w:rsidP="0064236A">
      <w:pPr>
        <w:suppressAutoHyphens/>
        <w:spacing w:after="0"/>
        <w:ind w:firstLine="709"/>
        <w:jc w:val="both"/>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3.2. Информационное обеспечение реализации программы</w:t>
      </w:r>
    </w:p>
    <w:p w14:paraId="7D510F14" w14:textId="77777777" w:rsidR="0064236A" w:rsidRPr="00010517" w:rsidRDefault="0064236A" w:rsidP="0064236A">
      <w:pPr>
        <w:suppressAutoHyphens/>
        <w:spacing w:after="0"/>
        <w:ind w:firstLine="709"/>
        <w:jc w:val="both"/>
        <w:rPr>
          <w:rFonts w:ascii="Times New Roman" w:eastAsia="Times New Roman" w:hAnsi="Times New Roman" w:cs="Times New Roman"/>
          <w:bCs/>
          <w:sz w:val="24"/>
          <w:szCs w:val="24"/>
        </w:rPr>
      </w:pPr>
      <w:r w:rsidRPr="00010517">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010517">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10517">
        <w:rPr>
          <w:rFonts w:ascii="Times New Roman" w:eastAsia="Times New Roman" w:hAnsi="Times New Roman" w:cs="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9BC6BE0" w14:textId="77777777" w:rsidR="0064236A" w:rsidRPr="00010517" w:rsidRDefault="0064236A" w:rsidP="003F546B">
      <w:pPr>
        <w:suppressAutoHyphens/>
        <w:spacing w:after="0"/>
        <w:ind w:firstLine="709"/>
        <w:jc w:val="both"/>
        <w:rPr>
          <w:rFonts w:ascii="Times New Roman" w:eastAsia="Times New Roman" w:hAnsi="Times New Roman" w:cs="Times New Roman"/>
          <w:sz w:val="24"/>
          <w:szCs w:val="24"/>
        </w:rPr>
      </w:pPr>
    </w:p>
    <w:p w14:paraId="3C8342B9" w14:textId="77777777" w:rsidR="0064236A" w:rsidRPr="00010517" w:rsidRDefault="0064236A" w:rsidP="003F546B">
      <w:pPr>
        <w:suppressAutoHyphens/>
        <w:spacing w:after="0" w:line="240" w:lineRule="auto"/>
        <w:ind w:firstLine="709"/>
        <w:jc w:val="both"/>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3.2.1. Основные печатные издания</w:t>
      </w:r>
    </w:p>
    <w:p w14:paraId="12A37E97" w14:textId="77777777" w:rsidR="0064236A" w:rsidRPr="00010517" w:rsidRDefault="0064236A" w:rsidP="00AA76EC">
      <w:pPr>
        <w:pStyle w:val="aa"/>
        <w:numPr>
          <w:ilvl w:val="0"/>
          <w:numId w:val="3"/>
        </w:numPr>
        <w:spacing w:before="0" w:after="0"/>
        <w:ind w:left="0" w:firstLine="709"/>
        <w:jc w:val="both"/>
        <w:rPr>
          <w:rFonts w:ascii="Times New Roman" w:eastAsia="Times New Roman" w:hAnsi="Times New Roman" w:cs="Times New Roman"/>
        </w:rPr>
      </w:pPr>
      <w:proofErr w:type="spellStart"/>
      <w:r w:rsidRPr="00010517">
        <w:rPr>
          <w:rFonts w:ascii="Times New Roman" w:eastAsia="Times New Roman" w:hAnsi="Times New Roman" w:cs="Times New Roman"/>
        </w:rPr>
        <w:t>Арустамов</w:t>
      </w:r>
      <w:proofErr w:type="spellEnd"/>
      <w:r w:rsidRPr="00010517">
        <w:rPr>
          <w:rFonts w:ascii="Times New Roman" w:eastAsia="Times New Roman" w:hAnsi="Times New Roman" w:cs="Times New Roman"/>
        </w:rPr>
        <w:t xml:space="preserve"> Э.А. Безопасность жизнедеятельности : учебник для студ. учреждений сред. проф. образования / (Э.А. </w:t>
      </w:r>
      <w:proofErr w:type="spellStart"/>
      <w:r w:rsidRPr="00010517">
        <w:rPr>
          <w:rFonts w:ascii="Times New Roman" w:eastAsia="Times New Roman" w:hAnsi="Times New Roman" w:cs="Times New Roman"/>
        </w:rPr>
        <w:t>Арустамов</w:t>
      </w:r>
      <w:proofErr w:type="spellEnd"/>
      <w:r w:rsidRPr="00010517">
        <w:rPr>
          <w:rFonts w:ascii="Times New Roman" w:eastAsia="Times New Roman" w:hAnsi="Times New Roman" w:cs="Times New Roman"/>
        </w:rPr>
        <w:t>, Н.В. Косолапова, Н.А. Прокопенко, Г.В. Гуськов). 17-е изд., стер. – М.: Издательский центр «Академия» , 2020. – 176с.</w:t>
      </w:r>
      <w:r w:rsidRPr="00010517">
        <w:rPr>
          <w:rFonts w:ascii="Times New Roman" w:eastAsia="Times New Roman" w:hAnsi="Times New Roman" w:cs="Times New Roman"/>
          <w:lang w:val="ru-RU"/>
        </w:rPr>
        <w:t>;</w:t>
      </w:r>
    </w:p>
    <w:p w14:paraId="0C3E5267" w14:textId="652C4FF5" w:rsidR="0064236A" w:rsidRPr="00010517" w:rsidRDefault="0064236A" w:rsidP="00AA76EC">
      <w:pPr>
        <w:pStyle w:val="aa"/>
        <w:numPr>
          <w:ilvl w:val="0"/>
          <w:numId w:val="3"/>
        </w:numPr>
        <w:spacing w:before="0" w:after="0"/>
        <w:ind w:left="0" w:firstLine="709"/>
        <w:jc w:val="both"/>
        <w:rPr>
          <w:rFonts w:ascii="Times New Roman" w:eastAsia="Times New Roman" w:hAnsi="Times New Roman" w:cs="Times New Roman"/>
        </w:rPr>
      </w:pPr>
      <w:r w:rsidRPr="00010517">
        <w:rPr>
          <w:rFonts w:ascii="Times New Roman" w:eastAsia="Times New Roman" w:hAnsi="Times New Roman" w:cs="Times New Roman"/>
        </w:rPr>
        <w:t>Сапронов Ю.Г. Безопасность жизнедеятельности:</w:t>
      </w:r>
      <w:r w:rsidR="00010517">
        <w:rPr>
          <w:rFonts w:ascii="Times New Roman" w:eastAsia="Times New Roman" w:hAnsi="Times New Roman" w:cs="Times New Roman"/>
        </w:rPr>
        <w:t xml:space="preserve"> </w:t>
      </w:r>
      <w:r w:rsidRPr="00010517">
        <w:rPr>
          <w:rFonts w:ascii="Times New Roman" w:eastAsia="Times New Roman" w:hAnsi="Times New Roman" w:cs="Times New Roman"/>
        </w:rPr>
        <w:t>учебник для студ. учреждений. сред. проф. образования./ Ю.Г. Сапронов. – 4-е изд., стер. – М.: Издательский центр «Академия» , 2020. – 336с.</w:t>
      </w:r>
    </w:p>
    <w:p w14:paraId="79F3EB65" w14:textId="77777777" w:rsidR="00AA76EC" w:rsidRPr="00AA76EC" w:rsidRDefault="00AA76EC" w:rsidP="00AA76EC">
      <w:pPr>
        <w:pStyle w:val="aa"/>
        <w:spacing w:after="0"/>
        <w:ind w:left="0" w:firstLine="709"/>
        <w:jc w:val="both"/>
        <w:rPr>
          <w:rFonts w:ascii="Times New Roman" w:eastAsia="Times New Roman" w:hAnsi="Times New Roman" w:cs="Times New Roman"/>
        </w:rPr>
      </w:pPr>
      <w:r w:rsidRPr="00AA76EC">
        <w:rPr>
          <w:rFonts w:ascii="Times New Roman" w:eastAsia="Times New Roman" w:hAnsi="Times New Roman" w:cs="Times New Roman"/>
        </w:rPr>
        <w:t>3.</w:t>
      </w:r>
      <w:r w:rsidRPr="00AA76EC">
        <w:rPr>
          <w:rFonts w:ascii="Times New Roman" w:eastAsia="Times New Roman" w:hAnsi="Times New Roman" w:cs="Times New Roman"/>
        </w:rPr>
        <w:tab/>
        <w:t xml:space="preserve">Резчиков, Е. А.  Безопасность жизнедеятельности : учебник для среднего профессионального образования / Е. А. Резчиков, А. В. Рязанцева. — 3-е изд., </w:t>
      </w:r>
      <w:proofErr w:type="spellStart"/>
      <w:r w:rsidRPr="00AA76EC">
        <w:rPr>
          <w:rFonts w:ascii="Times New Roman" w:eastAsia="Times New Roman" w:hAnsi="Times New Roman" w:cs="Times New Roman"/>
        </w:rPr>
        <w:t>перераб</w:t>
      </w:r>
      <w:proofErr w:type="spellEnd"/>
      <w:r w:rsidRPr="00AA76EC">
        <w:rPr>
          <w:rFonts w:ascii="Times New Roman" w:eastAsia="Times New Roman" w:hAnsi="Times New Roman" w:cs="Times New Roman"/>
        </w:rPr>
        <w:t xml:space="preserve">. и доп. — Москва : Издательство </w:t>
      </w:r>
      <w:proofErr w:type="spellStart"/>
      <w:r w:rsidRPr="00AA76EC">
        <w:rPr>
          <w:rFonts w:ascii="Times New Roman" w:eastAsia="Times New Roman" w:hAnsi="Times New Roman" w:cs="Times New Roman"/>
        </w:rPr>
        <w:t>Юрайт</w:t>
      </w:r>
      <w:proofErr w:type="spellEnd"/>
      <w:r w:rsidRPr="00AA76EC">
        <w:rPr>
          <w:rFonts w:ascii="Times New Roman" w:eastAsia="Times New Roman" w:hAnsi="Times New Roman" w:cs="Times New Roman"/>
        </w:rPr>
        <w:t xml:space="preserve">, 2023. — 639 с. — (Профессиональное образование). — ISBN 978-5-534-17400-7. — Текст : электронный // Образовательная платформа </w:t>
      </w:r>
      <w:proofErr w:type="spellStart"/>
      <w:r w:rsidRPr="00AA76EC">
        <w:rPr>
          <w:rFonts w:ascii="Times New Roman" w:eastAsia="Times New Roman" w:hAnsi="Times New Roman" w:cs="Times New Roman"/>
        </w:rPr>
        <w:t>Юрайт</w:t>
      </w:r>
      <w:proofErr w:type="spellEnd"/>
      <w:r w:rsidRPr="00AA76EC">
        <w:rPr>
          <w:rFonts w:ascii="Times New Roman" w:eastAsia="Times New Roman" w:hAnsi="Times New Roman" w:cs="Times New Roman"/>
        </w:rPr>
        <w:t xml:space="preserve"> [сайт]. — URL: https://urait.ru/bcode/533016  </w:t>
      </w:r>
    </w:p>
    <w:p w14:paraId="1D9A80C6" w14:textId="77777777" w:rsidR="00AA76EC" w:rsidRPr="00AA76EC" w:rsidRDefault="00AA76EC" w:rsidP="00AA76EC">
      <w:pPr>
        <w:pStyle w:val="aa"/>
        <w:spacing w:after="0"/>
        <w:ind w:left="0" w:firstLine="709"/>
        <w:jc w:val="both"/>
        <w:rPr>
          <w:rFonts w:ascii="Times New Roman" w:eastAsia="Times New Roman" w:hAnsi="Times New Roman" w:cs="Times New Roman"/>
        </w:rPr>
      </w:pPr>
      <w:r w:rsidRPr="00AA76EC">
        <w:rPr>
          <w:rFonts w:ascii="Times New Roman" w:eastAsia="Times New Roman" w:hAnsi="Times New Roman" w:cs="Times New Roman"/>
        </w:rPr>
        <w:t>4.</w:t>
      </w:r>
      <w:r w:rsidRPr="00AA76EC">
        <w:rPr>
          <w:rFonts w:ascii="Times New Roman" w:eastAsia="Times New Roman" w:hAnsi="Times New Roman" w:cs="Times New Roman"/>
        </w:rPr>
        <w:tab/>
        <w:t xml:space="preserve">Безопасность жизнедеятельности : учебник и практикум для среднего профессионального образования / С. В. Абрамова [и др.] ; под общей редакцией В. П. Соломина. — Москва : Издательство </w:t>
      </w:r>
      <w:proofErr w:type="spellStart"/>
      <w:r w:rsidRPr="00AA76EC">
        <w:rPr>
          <w:rFonts w:ascii="Times New Roman" w:eastAsia="Times New Roman" w:hAnsi="Times New Roman" w:cs="Times New Roman"/>
        </w:rPr>
        <w:t>Юрайт</w:t>
      </w:r>
      <w:proofErr w:type="spellEnd"/>
      <w:r w:rsidRPr="00AA76EC">
        <w:rPr>
          <w:rFonts w:ascii="Times New Roman" w:eastAsia="Times New Roman" w:hAnsi="Times New Roman" w:cs="Times New Roman"/>
        </w:rPr>
        <w:t xml:space="preserve">, 2023. — 399 с. — (Профессиональное образование). — ISBN 978-5-534-02041-0. — Текст : электронный // Образовательная платформа </w:t>
      </w:r>
      <w:proofErr w:type="spellStart"/>
      <w:r w:rsidRPr="00AA76EC">
        <w:rPr>
          <w:rFonts w:ascii="Times New Roman" w:eastAsia="Times New Roman" w:hAnsi="Times New Roman" w:cs="Times New Roman"/>
        </w:rPr>
        <w:t>Юрайт</w:t>
      </w:r>
      <w:proofErr w:type="spellEnd"/>
      <w:r w:rsidRPr="00AA76EC">
        <w:rPr>
          <w:rFonts w:ascii="Times New Roman" w:eastAsia="Times New Roman" w:hAnsi="Times New Roman" w:cs="Times New Roman"/>
        </w:rPr>
        <w:t xml:space="preserve"> [сайт]. — URL: https://urait.ru/bcode/511659  </w:t>
      </w:r>
    </w:p>
    <w:p w14:paraId="4B4AF8E1" w14:textId="77777777" w:rsidR="00AA76EC" w:rsidRPr="00AA76EC" w:rsidRDefault="00AA76EC" w:rsidP="00AA76EC">
      <w:pPr>
        <w:pStyle w:val="aa"/>
        <w:spacing w:after="0"/>
        <w:ind w:left="0" w:firstLine="709"/>
        <w:jc w:val="both"/>
        <w:rPr>
          <w:rFonts w:ascii="Times New Roman" w:eastAsia="Times New Roman" w:hAnsi="Times New Roman" w:cs="Times New Roman"/>
        </w:rPr>
      </w:pPr>
      <w:r w:rsidRPr="00AA76EC">
        <w:rPr>
          <w:rFonts w:ascii="Times New Roman" w:eastAsia="Times New Roman" w:hAnsi="Times New Roman" w:cs="Times New Roman"/>
        </w:rPr>
        <w:t>5.</w:t>
      </w:r>
      <w:r w:rsidRPr="00AA76EC">
        <w:rPr>
          <w:rFonts w:ascii="Times New Roman" w:eastAsia="Times New Roman" w:hAnsi="Times New Roman" w:cs="Times New Roman"/>
        </w:rPr>
        <w:tab/>
        <w:t xml:space="preserve">Белов, С. В.  Безопасность жизнедеятельности и защита окружающей среды (техносферная безопасность) : учебник для среднего профессионального образования / С. В. Белов. — 6-е изд., </w:t>
      </w:r>
      <w:proofErr w:type="spellStart"/>
      <w:r w:rsidRPr="00AA76EC">
        <w:rPr>
          <w:rFonts w:ascii="Times New Roman" w:eastAsia="Times New Roman" w:hAnsi="Times New Roman" w:cs="Times New Roman"/>
        </w:rPr>
        <w:t>перераб</w:t>
      </w:r>
      <w:proofErr w:type="spellEnd"/>
      <w:r w:rsidRPr="00AA76EC">
        <w:rPr>
          <w:rFonts w:ascii="Times New Roman" w:eastAsia="Times New Roman" w:hAnsi="Times New Roman" w:cs="Times New Roman"/>
        </w:rPr>
        <w:t xml:space="preserve">. и доп. — Москва : Издательство </w:t>
      </w:r>
      <w:proofErr w:type="spellStart"/>
      <w:r w:rsidRPr="00AA76EC">
        <w:rPr>
          <w:rFonts w:ascii="Times New Roman" w:eastAsia="Times New Roman" w:hAnsi="Times New Roman" w:cs="Times New Roman"/>
        </w:rPr>
        <w:t>Юрайт</w:t>
      </w:r>
      <w:proofErr w:type="spellEnd"/>
      <w:r w:rsidRPr="00AA76EC">
        <w:rPr>
          <w:rFonts w:ascii="Times New Roman" w:eastAsia="Times New Roman" w:hAnsi="Times New Roman" w:cs="Times New Roman"/>
        </w:rPr>
        <w:t xml:space="preserve">, 2023. — 638 с. — (Профессиональное образование). — ISBN 978-5-534-16455-8. — Текст : электронный // Образовательная платформа </w:t>
      </w:r>
      <w:proofErr w:type="spellStart"/>
      <w:r w:rsidRPr="00AA76EC">
        <w:rPr>
          <w:rFonts w:ascii="Times New Roman" w:eastAsia="Times New Roman" w:hAnsi="Times New Roman" w:cs="Times New Roman"/>
        </w:rPr>
        <w:t>Юрайт</w:t>
      </w:r>
      <w:proofErr w:type="spellEnd"/>
      <w:r w:rsidRPr="00AA76EC">
        <w:rPr>
          <w:rFonts w:ascii="Times New Roman" w:eastAsia="Times New Roman" w:hAnsi="Times New Roman" w:cs="Times New Roman"/>
        </w:rPr>
        <w:t xml:space="preserve"> [сайт]. — URL: https://urait.ru/bcode/531090  </w:t>
      </w:r>
    </w:p>
    <w:p w14:paraId="4DEBE5B3" w14:textId="163ABE7C" w:rsidR="0064236A" w:rsidRPr="00010517" w:rsidRDefault="00AA76EC" w:rsidP="00AA76EC">
      <w:pPr>
        <w:pStyle w:val="aa"/>
        <w:spacing w:before="0" w:after="0"/>
        <w:ind w:left="0" w:firstLine="709"/>
        <w:jc w:val="both"/>
        <w:rPr>
          <w:rFonts w:ascii="Times New Roman" w:eastAsia="Times New Roman" w:hAnsi="Times New Roman" w:cs="Times New Roman"/>
        </w:rPr>
      </w:pPr>
      <w:r w:rsidRPr="00AA76EC">
        <w:rPr>
          <w:rFonts w:ascii="Times New Roman" w:eastAsia="Times New Roman" w:hAnsi="Times New Roman" w:cs="Times New Roman"/>
        </w:rPr>
        <w:t>6.</w:t>
      </w:r>
      <w:r w:rsidRPr="00AA76EC">
        <w:rPr>
          <w:rFonts w:ascii="Times New Roman" w:eastAsia="Times New Roman" w:hAnsi="Times New Roman" w:cs="Times New Roman"/>
        </w:rPr>
        <w:tab/>
      </w:r>
      <w:proofErr w:type="spellStart"/>
      <w:r w:rsidRPr="00AA76EC">
        <w:rPr>
          <w:rFonts w:ascii="Times New Roman" w:eastAsia="Times New Roman" w:hAnsi="Times New Roman" w:cs="Times New Roman"/>
        </w:rPr>
        <w:t>Каракеян</w:t>
      </w:r>
      <w:proofErr w:type="spellEnd"/>
      <w:r w:rsidRPr="00AA76EC">
        <w:rPr>
          <w:rFonts w:ascii="Times New Roman" w:eastAsia="Times New Roman" w:hAnsi="Times New Roman" w:cs="Times New Roman"/>
        </w:rPr>
        <w:t xml:space="preserve">, В. И.  Безопасность жизнедеятельности : учебник и практикум для среднего профессионального образования / В. И. </w:t>
      </w:r>
      <w:proofErr w:type="spellStart"/>
      <w:r w:rsidRPr="00AA76EC">
        <w:rPr>
          <w:rFonts w:ascii="Times New Roman" w:eastAsia="Times New Roman" w:hAnsi="Times New Roman" w:cs="Times New Roman"/>
        </w:rPr>
        <w:t>Каракеян</w:t>
      </w:r>
      <w:proofErr w:type="spellEnd"/>
      <w:r w:rsidRPr="00AA76EC">
        <w:rPr>
          <w:rFonts w:ascii="Times New Roman" w:eastAsia="Times New Roman" w:hAnsi="Times New Roman" w:cs="Times New Roman"/>
        </w:rPr>
        <w:t xml:space="preserve">, И. М. Никулина. — 4-е изд., </w:t>
      </w:r>
      <w:proofErr w:type="spellStart"/>
      <w:r w:rsidRPr="00AA76EC">
        <w:rPr>
          <w:rFonts w:ascii="Times New Roman" w:eastAsia="Times New Roman" w:hAnsi="Times New Roman" w:cs="Times New Roman"/>
        </w:rPr>
        <w:t>перераб</w:t>
      </w:r>
      <w:proofErr w:type="spellEnd"/>
      <w:r w:rsidRPr="00AA76EC">
        <w:rPr>
          <w:rFonts w:ascii="Times New Roman" w:eastAsia="Times New Roman" w:hAnsi="Times New Roman" w:cs="Times New Roman"/>
        </w:rPr>
        <w:t xml:space="preserve">. и доп. — Москва : Издательство </w:t>
      </w:r>
      <w:proofErr w:type="spellStart"/>
      <w:r w:rsidRPr="00AA76EC">
        <w:rPr>
          <w:rFonts w:ascii="Times New Roman" w:eastAsia="Times New Roman" w:hAnsi="Times New Roman" w:cs="Times New Roman"/>
        </w:rPr>
        <w:t>Юрайт</w:t>
      </w:r>
      <w:proofErr w:type="spellEnd"/>
      <w:r w:rsidRPr="00AA76EC">
        <w:rPr>
          <w:rFonts w:ascii="Times New Roman" w:eastAsia="Times New Roman" w:hAnsi="Times New Roman" w:cs="Times New Roman"/>
        </w:rPr>
        <w:t xml:space="preserve">, 2023. — 335 с. — (Профессиональное образование). — ISBN 978-5-534-17843-2. — Текст : электронный // Образовательная платформа </w:t>
      </w:r>
      <w:proofErr w:type="spellStart"/>
      <w:r w:rsidRPr="00AA76EC">
        <w:rPr>
          <w:rFonts w:ascii="Times New Roman" w:eastAsia="Times New Roman" w:hAnsi="Times New Roman" w:cs="Times New Roman"/>
        </w:rPr>
        <w:t>Юрайт</w:t>
      </w:r>
      <w:proofErr w:type="spellEnd"/>
      <w:r w:rsidRPr="00AA76EC">
        <w:rPr>
          <w:rFonts w:ascii="Times New Roman" w:eastAsia="Times New Roman" w:hAnsi="Times New Roman" w:cs="Times New Roman"/>
        </w:rPr>
        <w:t xml:space="preserve"> [сайт]. — URL: https://urait.ru/bcode/533825  </w:t>
      </w:r>
    </w:p>
    <w:p w14:paraId="5B318E10" w14:textId="77777777" w:rsidR="00AA76EC" w:rsidRDefault="00AA76EC" w:rsidP="003F546B">
      <w:pPr>
        <w:pStyle w:val="aa"/>
        <w:spacing w:before="0" w:after="0"/>
        <w:ind w:left="0" w:firstLine="709"/>
        <w:jc w:val="both"/>
        <w:rPr>
          <w:rFonts w:ascii="Times New Roman" w:eastAsia="Times New Roman" w:hAnsi="Times New Roman" w:cs="Times New Roman"/>
          <w:b/>
        </w:rPr>
      </w:pPr>
    </w:p>
    <w:p w14:paraId="559CEFC5" w14:textId="77777777" w:rsidR="00AA76EC" w:rsidRDefault="00AA76EC" w:rsidP="003F546B">
      <w:pPr>
        <w:pStyle w:val="aa"/>
        <w:spacing w:before="0" w:after="0"/>
        <w:ind w:left="0" w:firstLine="709"/>
        <w:jc w:val="both"/>
        <w:rPr>
          <w:rFonts w:ascii="Times New Roman" w:eastAsia="Times New Roman" w:hAnsi="Times New Roman" w:cs="Times New Roman"/>
          <w:b/>
        </w:rPr>
      </w:pPr>
    </w:p>
    <w:p w14:paraId="6DD7EB47" w14:textId="1723DB33" w:rsidR="0064236A" w:rsidRPr="00010517" w:rsidRDefault="0064236A" w:rsidP="003F546B">
      <w:pPr>
        <w:pStyle w:val="aa"/>
        <w:spacing w:before="0" w:after="0"/>
        <w:ind w:left="0" w:firstLine="709"/>
        <w:jc w:val="both"/>
        <w:rPr>
          <w:rFonts w:ascii="Times New Roman" w:eastAsia="Times New Roman" w:hAnsi="Times New Roman" w:cs="Times New Roman"/>
        </w:rPr>
      </w:pPr>
      <w:r w:rsidRPr="00010517">
        <w:rPr>
          <w:rFonts w:ascii="Times New Roman" w:eastAsia="Times New Roman" w:hAnsi="Times New Roman" w:cs="Times New Roman"/>
          <w:b/>
        </w:rPr>
        <w:lastRenderedPageBreak/>
        <w:t xml:space="preserve">3.2.2. Основные электронные издания </w:t>
      </w:r>
    </w:p>
    <w:p w14:paraId="0F69E82D" w14:textId="121A0613" w:rsidR="0064236A" w:rsidRPr="00010517" w:rsidRDefault="003F546B" w:rsidP="00AA76EC">
      <w:pPr>
        <w:pStyle w:val="aa"/>
        <w:numPr>
          <w:ilvl w:val="0"/>
          <w:numId w:val="4"/>
        </w:numPr>
        <w:spacing w:before="0" w:after="0"/>
        <w:ind w:left="0" w:firstLine="709"/>
        <w:jc w:val="both"/>
        <w:rPr>
          <w:rFonts w:ascii="Times New Roman" w:eastAsia="Calibri" w:hAnsi="Times New Roman" w:cs="Calibri"/>
        </w:rPr>
      </w:pPr>
      <w:proofErr w:type="spellStart"/>
      <w:r w:rsidRPr="003F546B">
        <w:rPr>
          <w:rFonts w:ascii="Times New Roman" w:eastAsia="Calibri" w:hAnsi="Times New Roman" w:cs="Calibri"/>
        </w:rPr>
        <w:t>Микрюков</w:t>
      </w:r>
      <w:proofErr w:type="spellEnd"/>
      <w:r w:rsidRPr="003F546B">
        <w:rPr>
          <w:rFonts w:ascii="Times New Roman" w:eastAsia="Calibri" w:hAnsi="Times New Roman" w:cs="Calibri"/>
        </w:rPr>
        <w:t xml:space="preserve">, В. Ю., Безопасность жизнедеятельности. : учебник / В. Ю. </w:t>
      </w:r>
      <w:proofErr w:type="spellStart"/>
      <w:r w:rsidRPr="003F546B">
        <w:rPr>
          <w:rFonts w:ascii="Times New Roman" w:eastAsia="Calibri" w:hAnsi="Times New Roman" w:cs="Calibri"/>
        </w:rPr>
        <w:t>Микрюков</w:t>
      </w:r>
      <w:proofErr w:type="spellEnd"/>
      <w:r w:rsidRPr="003F546B">
        <w:rPr>
          <w:rFonts w:ascii="Times New Roman" w:eastAsia="Calibri" w:hAnsi="Times New Roman" w:cs="Calibri"/>
        </w:rPr>
        <w:t xml:space="preserve">. — Москва : </w:t>
      </w:r>
      <w:proofErr w:type="spellStart"/>
      <w:r w:rsidRPr="003F546B">
        <w:rPr>
          <w:rFonts w:ascii="Times New Roman" w:eastAsia="Calibri" w:hAnsi="Times New Roman" w:cs="Calibri"/>
        </w:rPr>
        <w:t>КноРус</w:t>
      </w:r>
      <w:proofErr w:type="spellEnd"/>
      <w:r w:rsidRPr="003F546B">
        <w:rPr>
          <w:rFonts w:ascii="Times New Roman" w:eastAsia="Calibri" w:hAnsi="Times New Roman" w:cs="Calibri"/>
        </w:rPr>
        <w:t>, 2019. — 282 с. — ISBN 978-5-406-06523-5. — URL: https://book.ru/book/929396 (дата обращения: 27.06.2023). — Текст : электронный.</w:t>
      </w:r>
    </w:p>
    <w:p w14:paraId="6CFCB0AE" w14:textId="20CFCE6E" w:rsidR="0064236A" w:rsidRPr="00010517" w:rsidRDefault="003F546B" w:rsidP="00AA76EC">
      <w:pPr>
        <w:pStyle w:val="aa"/>
        <w:numPr>
          <w:ilvl w:val="0"/>
          <w:numId w:val="4"/>
        </w:numPr>
        <w:spacing w:before="0" w:after="0"/>
        <w:ind w:left="0" w:firstLine="709"/>
        <w:jc w:val="both"/>
        <w:rPr>
          <w:rFonts w:ascii="Times New Roman" w:eastAsia="Calibri" w:hAnsi="Times New Roman" w:cs="Calibri"/>
        </w:rPr>
      </w:pPr>
      <w:proofErr w:type="spellStart"/>
      <w:r w:rsidRPr="003F546B">
        <w:rPr>
          <w:rFonts w:ascii="Times New Roman" w:eastAsia="Calibri" w:hAnsi="Times New Roman" w:cs="Calibri"/>
        </w:rPr>
        <w:t>Микрюков</w:t>
      </w:r>
      <w:proofErr w:type="spellEnd"/>
      <w:r w:rsidRPr="003F546B">
        <w:rPr>
          <w:rFonts w:ascii="Times New Roman" w:eastAsia="Calibri" w:hAnsi="Times New Roman" w:cs="Calibri"/>
        </w:rPr>
        <w:t xml:space="preserve">, В. Ю., Безопасность жизнедеятельности. Конспект лекций. : учебное пособие / В. Ю. </w:t>
      </w:r>
      <w:proofErr w:type="spellStart"/>
      <w:r w:rsidRPr="003F546B">
        <w:rPr>
          <w:rFonts w:ascii="Times New Roman" w:eastAsia="Calibri" w:hAnsi="Times New Roman" w:cs="Calibri"/>
        </w:rPr>
        <w:t>Микрюков</w:t>
      </w:r>
      <w:proofErr w:type="spellEnd"/>
      <w:r w:rsidRPr="003F546B">
        <w:rPr>
          <w:rFonts w:ascii="Times New Roman" w:eastAsia="Calibri" w:hAnsi="Times New Roman" w:cs="Calibri"/>
        </w:rPr>
        <w:t xml:space="preserve">. — Москва : </w:t>
      </w:r>
      <w:proofErr w:type="spellStart"/>
      <w:r w:rsidRPr="003F546B">
        <w:rPr>
          <w:rFonts w:ascii="Times New Roman" w:eastAsia="Calibri" w:hAnsi="Times New Roman" w:cs="Calibri"/>
        </w:rPr>
        <w:t>КноРус</w:t>
      </w:r>
      <w:proofErr w:type="spellEnd"/>
      <w:r w:rsidRPr="003F546B">
        <w:rPr>
          <w:rFonts w:ascii="Times New Roman" w:eastAsia="Calibri" w:hAnsi="Times New Roman" w:cs="Calibri"/>
        </w:rPr>
        <w:t>, 2017. — 176 с. — ISBN 978-5-406-03341-8. — URL: https://book.ru/book/921424 (дата обращения: 27.06.2023). — Текст : электронный.</w:t>
      </w:r>
    </w:p>
    <w:p w14:paraId="3351C3E2" w14:textId="77777777" w:rsidR="0064236A" w:rsidRPr="00010517" w:rsidRDefault="0064236A" w:rsidP="003F546B">
      <w:pPr>
        <w:spacing w:after="0" w:line="240" w:lineRule="auto"/>
        <w:ind w:firstLine="709"/>
        <w:contextualSpacing/>
        <w:jc w:val="both"/>
        <w:rPr>
          <w:rFonts w:ascii="Times New Roman" w:eastAsia="Times New Roman" w:hAnsi="Times New Roman" w:cs="Times New Roman"/>
          <w:b/>
          <w:bCs/>
          <w:i/>
          <w:sz w:val="24"/>
          <w:szCs w:val="24"/>
        </w:rPr>
      </w:pPr>
    </w:p>
    <w:p w14:paraId="62D47BFB" w14:textId="77777777" w:rsidR="0064236A" w:rsidRPr="00010517" w:rsidRDefault="0064236A" w:rsidP="003F546B">
      <w:pPr>
        <w:spacing w:after="0" w:line="240" w:lineRule="auto"/>
        <w:ind w:firstLine="709"/>
        <w:contextualSpacing/>
        <w:jc w:val="both"/>
        <w:rPr>
          <w:rFonts w:ascii="Times New Roman" w:eastAsia="Times New Roman" w:hAnsi="Times New Roman" w:cs="Times New Roman"/>
          <w:bCs/>
          <w:i/>
          <w:sz w:val="24"/>
          <w:szCs w:val="24"/>
        </w:rPr>
      </w:pPr>
      <w:r w:rsidRPr="00010517">
        <w:rPr>
          <w:rFonts w:ascii="Times New Roman" w:eastAsia="Times New Roman" w:hAnsi="Times New Roman" w:cs="Times New Roman"/>
          <w:b/>
          <w:bCs/>
          <w:sz w:val="24"/>
          <w:szCs w:val="24"/>
        </w:rPr>
        <w:t xml:space="preserve"> 3.2.3. Дополнительные источники </w:t>
      </w:r>
    </w:p>
    <w:p w14:paraId="0CA545F2" w14:textId="21D1B6F3" w:rsidR="0064236A" w:rsidRPr="00010517" w:rsidRDefault="003F546B" w:rsidP="00AA76EC">
      <w:pPr>
        <w:pStyle w:val="aa"/>
        <w:numPr>
          <w:ilvl w:val="0"/>
          <w:numId w:val="5"/>
        </w:numPr>
        <w:spacing w:before="0" w:after="0"/>
        <w:ind w:left="0" w:firstLine="709"/>
        <w:jc w:val="both"/>
        <w:rPr>
          <w:rFonts w:ascii="Times New Roman" w:eastAsia="Calibri" w:hAnsi="Times New Roman" w:cs="Calibri"/>
        </w:rPr>
      </w:pPr>
      <w:proofErr w:type="spellStart"/>
      <w:r w:rsidRPr="003F546B">
        <w:rPr>
          <w:rFonts w:ascii="Times New Roman" w:eastAsia="Calibri" w:hAnsi="Times New Roman" w:cs="Calibri"/>
        </w:rPr>
        <w:t>Айзман</w:t>
      </w:r>
      <w:proofErr w:type="spellEnd"/>
      <w:r w:rsidRPr="003F546B">
        <w:rPr>
          <w:rFonts w:ascii="Times New Roman" w:eastAsia="Calibri" w:hAnsi="Times New Roman" w:cs="Calibri"/>
        </w:rPr>
        <w:t xml:space="preserve">, Р. И., Основы медицинских знаний : учебное пособие / Р. И. </w:t>
      </w:r>
      <w:proofErr w:type="spellStart"/>
      <w:r w:rsidRPr="003F546B">
        <w:rPr>
          <w:rFonts w:ascii="Times New Roman" w:eastAsia="Calibri" w:hAnsi="Times New Roman" w:cs="Calibri"/>
        </w:rPr>
        <w:t>Айзман</w:t>
      </w:r>
      <w:proofErr w:type="spellEnd"/>
      <w:r w:rsidRPr="003F546B">
        <w:rPr>
          <w:rFonts w:ascii="Times New Roman" w:eastAsia="Calibri" w:hAnsi="Times New Roman" w:cs="Calibri"/>
        </w:rPr>
        <w:t xml:space="preserve">, И. В. Омельченко. — Москва : </w:t>
      </w:r>
      <w:proofErr w:type="spellStart"/>
      <w:r w:rsidRPr="003F546B">
        <w:rPr>
          <w:rFonts w:ascii="Times New Roman" w:eastAsia="Calibri" w:hAnsi="Times New Roman" w:cs="Calibri"/>
        </w:rPr>
        <w:t>КноРус</w:t>
      </w:r>
      <w:proofErr w:type="spellEnd"/>
      <w:r w:rsidRPr="003F546B">
        <w:rPr>
          <w:rFonts w:ascii="Times New Roman" w:eastAsia="Calibri" w:hAnsi="Times New Roman" w:cs="Calibri"/>
        </w:rPr>
        <w:t>, 2020. — 243 с. — ISBN 978-5-406-01349-6-O-2019. — URL: https://book.ru/book/935527 (дата обращения: 27.06.2023). — Текст : электронный.</w:t>
      </w:r>
    </w:p>
    <w:p w14:paraId="3B790EC2" w14:textId="77777777" w:rsidR="0064236A" w:rsidRPr="00010517" w:rsidRDefault="0064236A" w:rsidP="00AA76EC">
      <w:pPr>
        <w:pStyle w:val="aa"/>
        <w:numPr>
          <w:ilvl w:val="0"/>
          <w:numId w:val="5"/>
        </w:numPr>
        <w:spacing w:before="0" w:after="0"/>
        <w:ind w:left="0" w:firstLine="709"/>
        <w:jc w:val="both"/>
        <w:rPr>
          <w:rFonts w:ascii="Times New Roman" w:eastAsia="Calibri" w:hAnsi="Times New Roman" w:cs="Calibri"/>
        </w:rPr>
      </w:pPr>
      <w:r w:rsidRPr="00010517">
        <w:rPr>
          <w:rFonts w:ascii="Times New Roman" w:eastAsia="Calibri" w:hAnsi="Times New Roman" w:cs="Calibri"/>
        </w:rPr>
        <w:t>Васнев В.А. Основы подготовки к военной службе: Кн. Для учителя / В.А. Васнев, С.А. Чиненный. – М., 2018.</w:t>
      </w:r>
    </w:p>
    <w:p w14:paraId="2E380B02" w14:textId="73A7CDB8" w:rsidR="0064236A" w:rsidRPr="00010517" w:rsidRDefault="0064236A" w:rsidP="00AA76EC">
      <w:pPr>
        <w:pStyle w:val="aa"/>
        <w:numPr>
          <w:ilvl w:val="0"/>
          <w:numId w:val="5"/>
        </w:numPr>
        <w:spacing w:before="0" w:after="0"/>
        <w:ind w:left="0" w:firstLine="709"/>
        <w:jc w:val="both"/>
        <w:rPr>
          <w:rFonts w:ascii="Times New Roman" w:eastAsia="Times New Roman" w:hAnsi="Times New Roman" w:cs="Times New Roman"/>
        </w:rPr>
      </w:pPr>
      <w:r w:rsidRPr="00010517">
        <w:rPr>
          <w:rFonts w:ascii="Times New Roman" w:eastAsia="Times New Roman" w:hAnsi="Times New Roman" w:cs="Times New Roman"/>
        </w:rPr>
        <w:t>Сапронов Ю.Г. Безопасность жизнедеятельности:</w:t>
      </w:r>
      <w:r w:rsidR="00010517">
        <w:rPr>
          <w:rFonts w:ascii="Times New Roman" w:eastAsia="Times New Roman" w:hAnsi="Times New Roman" w:cs="Times New Roman"/>
        </w:rPr>
        <w:t xml:space="preserve"> </w:t>
      </w:r>
      <w:r w:rsidRPr="00010517">
        <w:rPr>
          <w:rFonts w:ascii="Times New Roman" w:eastAsia="Times New Roman" w:hAnsi="Times New Roman" w:cs="Times New Roman"/>
        </w:rPr>
        <w:t>учебник для студ. учреждений. сред. проф. образования./ Ю.Г. Сапронов. – 4-е изд., стер. – М.: Издательский центр «Академия» , 2015. – 336с.</w:t>
      </w:r>
    </w:p>
    <w:p w14:paraId="370B2019" w14:textId="00A733E8" w:rsidR="0064236A" w:rsidRDefault="0064236A" w:rsidP="00F154EE">
      <w:pPr>
        <w:spacing w:after="0" w:line="240" w:lineRule="auto"/>
        <w:rPr>
          <w:rFonts w:ascii="Times New Roman" w:eastAsia="Times New Roman" w:hAnsi="Times New Roman" w:cs="Times New Roman"/>
        </w:rPr>
      </w:pPr>
    </w:p>
    <w:p w14:paraId="297F0EDE" w14:textId="0A6A2E59" w:rsidR="00AA76EC" w:rsidRDefault="00AA76EC" w:rsidP="00F154EE">
      <w:pPr>
        <w:spacing w:after="0" w:line="240" w:lineRule="auto"/>
        <w:rPr>
          <w:rFonts w:ascii="Times New Roman" w:eastAsia="Times New Roman" w:hAnsi="Times New Roman" w:cs="Times New Roman"/>
        </w:rPr>
      </w:pPr>
    </w:p>
    <w:p w14:paraId="326BE6B4" w14:textId="77777777" w:rsidR="0064236A" w:rsidRPr="00010517" w:rsidRDefault="0064236A" w:rsidP="0064236A">
      <w:pPr>
        <w:contextualSpacing/>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4. КОНТРОЛЬ И ОЦЕНКА РЕЗУЛЬТАТОВ ОСВОЕНИЯ</w:t>
      </w:r>
    </w:p>
    <w:p w14:paraId="707E60A1" w14:textId="77777777" w:rsidR="0064236A" w:rsidRPr="00010517" w:rsidRDefault="0064236A" w:rsidP="0064236A">
      <w:pPr>
        <w:contextualSpacing/>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УЧЕБНОЙ ДИСЦИПЛИНЫ</w:t>
      </w:r>
    </w:p>
    <w:p w14:paraId="3B4DE724" w14:textId="77777777" w:rsidR="0064236A" w:rsidRPr="00010517" w:rsidRDefault="0064236A" w:rsidP="0064236A">
      <w:pPr>
        <w:contextualSpacing/>
        <w:jc w:val="center"/>
        <w:rPr>
          <w:rFonts w:ascii="Times New Roman" w:eastAsia="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4252"/>
        <w:gridCol w:w="2376"/>
      </w:tblGrid>
      <w:tr w:rsidR="0064236A" w:rsidRPr="00010517" w14:paraId="2643D5C8" w14:textId="77777777" w:rsidTr="003F546B">
        <w:tc>
          <w:tcPr>
            <w:tcW w:w="1537" w:type="pct"/>
          </w:tcPr>
          <w:p w14:paraId="36A92439" w14:textId="77777777" w:rsidR="0064236A" w:rsidRPr="00AA76EC" w:rsidRDefault="0064236A" w:rsidP="0064236A">
            <w:pPr>
              <w:spacing w:after="0" w:line="240" w:lineRule="auto"/>
              <w:jc w:val="center"/>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Результаты обучения</w:t>
            </w:r>
          </w:p>
        </w:tc>
        <w:tc>
          <w:tcPr>
            <w:tcW w:w="2221" w:type="pct"/>
          </w:tcPr>
          <w:p w14:paraId="11DF77E0" w14:textId="77777777" w:rsidR="0064236A" w:rsidRPr="00AA76EC" w:rsidRDefault="0064236A" w:rsidP="0064236A">
            <w:pPr>
              <w:spacing w:line="240" w:lineRule="auto"/>
              <w:jc w:val="center"/>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Критерии оценки</w:t>
            </w:r>
          </w:p>
        </w:tc>
        <w:tc>
          <w:tcPr>
            <w:tcW w:w="1241" w:type="pct"/>
          </w:tcPr>
          <w:p w14:paraId="450685B2" w14:textId="77777777" w:rsidR="0064236A" w:rsidRPr="00AA76EC" w:rsidRDefault="0064236A" w:rsidP="0064236A">
            <w:pPr>
              <w:spacing w:line="240" w:lineRule="auto"/>
              <w:jc w:val="center"/>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Методы оценки</w:t>
            </w:r>
          </w:p>
        </w:tc>
      </w:tr>
      <w:tr w:rsidR="0064236A" w:rsidRPr="00010517" w14:paraId="5BB3464B" w14:textId="77777777" w:rsidTr="003F546B">
        <w:tc>
          <w:tcPr>
            <w:tcW w:w="1537" w:type="pct"/>
          </w:tcPr>
          <w:p w14:paraId="136D2483" w14:textId="1E3B48AF" w:rsidR="0064236A" w:rsidRPr="00010517" w:rsidRDefault="0064236A" w:rsidP="0064236A">
            <w:pPr>
              <w:spacing w:after="0" w:line="240" w:lineRule="auto"/>
              <w:rPr>
                <w:rFonts w:ascii="Times New Roman" w:eastAsia="Calibri" w:hAnsi="Times New Roman" w:cs="Times New Roman"/>
                <w:sz w:val="24"/>
                <w:szCs w:val="24"/>
              </w:rPr>
            </w:pPr>
            <w:r w:rsidRPr="00010517">
              <w:rPr>
                <w:rFonts w:ascii="Times New Roman" w:eastAsia="Calibri" w:hAnsi="Times New Roman" w:cs="Times New Roman"/>
                <w:sz w:val="24"/>
                <w:szCs w:val="24"/>
              </w:rPr>
              <w:t>приемы структурирования информации;</w:t>
            </w:r>
          </w:p>
          <w:p w14:paraId="5D1E7AAC" w14:textId="4AE26AD4" w:rsidR="0064236A" w:rsidRPr="00010517" w:rsidRDefault="0064236A" w:rsidP="0064236A">
            <w:pPr>
              <w:spacing w:after="0" w:line="240" w:lineRule="auto"/>
              <w:rPr>
                <w:rFonts w:ascii="Times New Roman" w:eastAsia="Calibri" w:hAnsi="Times New Roman" w:cs="Times New Roman"/>
                <w:bCs/>
                <w:sz w:val="24"/>
                <w:szCs w:val="24"/>
              </w:rPr>
            </w:pPr>
            <w:r w:rsidRPr="00010517">
              <w:rPr>
                <w:rFonts w:ascii="Times New Roman" w:eastAsia="Calibri" w:hAnsi="Times New Roman" w:cs="Times New Roman"/>
                <w:sz w:val="24"/>
                <w:szCs w:val="24"/>
              </w:rPr>
              <w:t xml:space="preserve">формат оформления результатов поиска информации, </w:t>
            </w:r>
            <w:r w:rsidRPr="00010517">
              <w:rPr>
                <w:rFonts w:ascii="Times New Roman" w:eastAsia="Calibri" w:hAnsi="Times New Roman" w:cs="Times New Roman"/>
                <w:bCs/>
                <w:sz w:val="24"/>
                <w:szCs w:val="24"/>
              </w:rPr>
              <w:t>современные средства и устройства информатизации;</w:t>
            </w:r>
          </w:p>
          <w:p w14:paraId="75550474" w14:textId="29E791C8" w:rsidR="0064236A" w:rsidRPr="00010517" w:rsidRDefault="0064236A" w:rsidP="0064236A">
            <w:pPr>
              <w:spacing w:after="0" w:line="240" w:lineRule="auto"/>
              <w:rPr>
                <w:rFonts w:ascii="Times New Roman" w:eastAsia="Calibri" w:hAnsi="Times New Roman" w:cs="Times New Roman"/>
                <w:bCs/>
                <w:sz w:val="24"/>
                <w:szCs w:val="24"/>
              </w:rPr>
            </w:pPr>
            <w:r w:rsidRPr="00010517">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p w14:paraId="5998CC87" w14:textId="6F2A258B" w:rsidR="0064236A" w:rsidRPr="00010517" w:rsidRDefault="0064236A" w:rsidP="0064236A">
            <w:pPr>
              <w:spacing w:after="0" w:line="240" w:lineRule="auto"/>
              <w:rPr>
                <w:rFonts w:ascii="Times New Roman" w:eastAsia="Calibri" w:hAnsi="Times New Roman" w:cs="Times New Roman"/>
                <w:bCs/>
                <w:sz w:val="24"/>
                <w:szCs w:val="24"/>
              </w:rPr>
            </w:pPr>
            <w:r w:rsidRPr="00010517">
              <w:rPr>
                <w:rFonts w:ascii="Times New Roman" w:eastAsia="Calibri" w:hAnsi="Times New Roman" w:cs="Times New Roman"/>
                <w:bCs/>
                <w:sz w:val="24"/>
                <w:szCs w:val="24"/>
              </w:rPr>
              <w:t>особенности социального и культурного контекста;</w:t>
            </w:r>
          </w:p>
          <w:p w14:paraId="55EB3095" w14:textId="23AA5A5D" w:rsidR="0064236A" w:rsidRPr="00010517" w:rsidRDefault="0064236A" w:rsidP="0064236A">
            <w:pPr>
              <w:spacing w:after="0" w:line="240" w:lineRule="auto"/>
              <w:rPr>
                <w:rFonts w:ascii="Times New Roman" w:eastAsia="Calibri" w:hAnsi="Times New Roman" w:cs="Times New Roman"/>
                <w:bCs/>
                <w:sz w:val="24"/>
                <w:szCs w:val="24"/>
              </w:rPr>
            </w:pPr>
            <w:r w:rsidRPr="00010517">
              <w:rPr>
                <w:rFonts w:ascii="Times New Roman" w:eastAsia="Calibri" w:hAnsi="Times New Roman" w:cs="Times New Roman"/>
                <w:bCs/>
                <w:sz w:val="24"/>
                <w:szCs w:val="24"/>
              </w:rPr>
              <w:t xml:space="preserve"> правила оформления документов </w:t>
            </w:r>
            <w:r w:rsidRPr="00010517">
              <w:rPr>
                <w:rFonts w:ascii="Times New Roman" w:eastAsia="Calibri" w:hAnsi="Times New Roman" w:cs="Times New Roman"/>
                <w:bCs/>
                <w:sz w:val="24"/>
                <w:szCs w:val="24"/>
              </w:rPr>
              <w:br/>
              <w:t>и построения устных сообщений</w:t>
            </w:r>
          </w:p>
          <w:p w14:paraId="3AB3A04B" w14:textId="0F15F28F" w:rsidR="0064236A" w:rsidRPr="00010517" w:rsidRDefault="0064236A" w:rsidP="0064236A">
            <w:pPr>
              <w:spacing w:after="0" w:line="240" w:lineRule="auto"/>
              <w:rPr>
                <w:rFonts w:ascii="Times New Roman" w:eastAsia="Calibri" w:hAnsi="Times New Roman" w:cs="Times New Roman"/>
                <w:bCs/>
                <w:sz w:val="24"/>
                <w:szCs w:val="24"/>
              </w:rPr>
            </w:pPr>
            <w:r w:rsidRPr="00010517">
              <w:rPr>
                <w:rFonts w:ascii="Times New Roman" w:eastAsia="Calibri" w:hAnsi="Times New Roman" w:cs="Times New Roman"/>
                <w:bCs/>
                <w:sz w:val="24"/>
                <w:szCs w:val="24"/>
              </w:rPr>
              <w:t>сущность гражданско-патриотической позиции, общечеловеческих ценностей;</w:t>
            </w:r>
          </w:p>
          <w:p w14:paraId="7BEC737F" w14:textId="77777777" w:rsidR="00F154EE" w:rsidRPr="00010517" w:rsidRDefault="0064236A" w:rsidP="0064236A">
            <w:pPr>
              <w:spacing w:after="0" w:line="240" w:lineRule="auto"/>
              <w:rPr>
                <w:rFonts w:ascii="Times New Roman" w:eastAsia="Calibri" w:hAnsi="Times New Roman" w:cs="Times New Roman"/>
                <w:bCs/>
                <w:sz w:val="24"/>
                <w:szCs w:val="24"/>
              </w:rPr>
            </w:pPr>
            <w:r w:rsidRPr="00010517">
              <w:rPr>
                <w:rFonts w:ascii="Times New Roman" w:eastAsia="Calibri" w:hAnsi="Times New Roman" w:cs="Times New Roman"/>
                <w:bCs/>
                <w:sz w:val="24"/>
                <w:szCs w:val="24"/>
              </w:rPr>
              <w:t xml:space="preserve">значимость профессиональной </w:t>
            </w:r>
            <w:r w:rsidRPr="00010517">
              <w:rPr>
                <w:rFonts w:ascii="Times New Roman" w:eastAsia="Calibri" w:hAnsi="Times New Roman" w:cs="Times New Roman"/>
                <w:bCs/>
                <w:sz w:val="24"/>
                <w:szCs w:val="24"/>
              </w:rPr>
              <w:lastRenderedPageBreak/>
              <w:t>деятельности по профессии (специальности);</w:t>
            </w:r>
          </w:p>
          <w:p w14:paraId="170A7F35" w14:textId="5574C668" w:rsidR="0064236A" w:rsidRPr="00010517" w:rsidRDefault="0064236A" w:rsidP="0064236A">
            <w:pPr>
              <w:spacing w:after="0" w:line="240" w:lineRule="auto"/>
              <w:rPr>
                <w:rFonts w:ascii="Times New Roman" w:eastAsia="Calibri" w:hAnsi="Times New Roman" w:cs="Times New Roman"/>
                <w:bCs/>
                <w:sz w:val="24"/>
                <w:szCs w:val="24"/>
              </w:rPr>
            </w:pPr>
            <w:r w:rsidRPr="00010517">
              <w:rPr>
                <w:rFonts w:ascii="Times New Roman" w:eastAsia="Calibri" w:hAnsi="Times New Roman" w:cs="Times New Roman"/>
                <w:bCs/>
                <w:sz w:val="24"/>
                <w:szCs w:val="24"/>
              </w:rPr>
              <w:t>стандарты антикоррупционного поведения и последствия его нарушения</w:t>
            </w:r>
          </w:p>
          <w:p w14:paraId="71123A40" w14:textId="290807FB" w:rsidR="0064236A" w:rsidRPr="00010517" w:rsidRDefault="0064236A" w:rsidP="0064236A">
            <w:pPr>
              <w:spacing w:after="0" w:line="240" w:lineRule="auto"/>
              <w:rPr>
                <w:rFonts w:ascii="Times New Roman" w:eastAsia="Calibri" w:hAnsi="Times New Roman" w:cs="Times New Roman"/>
                <w:sz w:val="24"/>
                <w:szCs w:val="24"/>
              </w:rPr>
            </w:pPr>
            <w:r w:rsidRPr="00010517">
              <w:rPr>
                <w:rFonts w:ascii="Times New Roman" w:eastAsia="Calibri" w:hAnsi="Times New Roman" w:cs="Times New Roman"/>
                <w:sz w:val="24"/>
                <w:szCs w:val="24"/>
              </w:rPr>
              <w:t xml:space="preserve">роль физической культуры </w:t>
            </w:r>
            <w:r w:rsidRPr="00010517">
              <w:rPr>
                <w:rFonts w:ascii="Times New Roman" w:eastAsia="Calibri" w:hAnsi="Times New Roman" w:cs="Times New Roman"/>
                <w:sz w:val="24"/>
                <w:szCs w:val="24"/>
              </w:rPr>
              <w:br/>
              <w:t xml:space="preserve">в общекультурном, профессиональном </w:t>
            </w:r>
            <w:r w:rsidRPr="00010517">
              <w:rPr>
                <w:rFonts w:ascii="Times New Roman" w:eastAsia="Calibri" w:hAnsi="Times New Roman" w:cs="Times New Roman"/>
                <w:sz w:val="24"/>
                <w:szCs w:val="24"/>
              </w:rPr>
              <w:br/>
              <w:t>и социальном развитии человека;</w:t>
            </w:r>
          </w:p>
          <w:p w14:paraId="63519B5D" w14:textId="785F7C55" w:rsidR="0064236A" w:rsidRPr="00010517" w:rsidRDefault="0064236A" w:rsidP="0064236A">
            <w:pPr>
              <w:spacing w:after="0" w:line="240" w:lineRule="auto"/>
              <w:rPr>
                <w:rFonts w:ascii="Times New Roman" w:eastAsia="Calibri" w:hAnsi="Times New Roman" w:cs="Times New Roman"/>
                <w:sz w:val="24"/>
                <w:szCs w:val="24"/>
              </w:rPr>
            </w:pPr>
            <w:r w:rsidRPr="00010517">
              <w:rPr>
                <w:rFonts w:ascii="Times New Roman" w:eastAsia="Calibri" w:hAnsi="Times New Roman" w:cs="Times New Roman"/>
                <w:sz w:val="24"/>
                <w:szCs w:val="24"/>
              </w:rPr>
              <w:t>основы здорового образа жизни;</w:t>
            </w:r>
          </w:p>
          <w:p w14:paraId="4CC23133" w14:textId="0B3F744D" w:rsidR="0064236A" w:rsidRPr="00010517" w:rsidRDefault="0064236A" w:rsidP="0064236A">
            <w:pPr>
              <w:spacing w:after="0" w:line="240" w:lineRule="auto"/>
              <w:rPr>
                <w:rFonts w:ascii="Times New Roman" w:eastAsia="Calibri" w:hAnsi="Times New Roman" w:cs="Times New Roman"/>
                <w:i/>
                <w:sz w:val="24"/>
                <w:szCs w:val="24"/>
              </w:rPr>
            </w:pPr>
            <w:r w:rsidRPr="00010517">
              <w:rPr>
                <w:rFonts w:ascii="Times New Roman" w:eastAsia="Calibri" w:hAnsi="Times New Roman" w:cs="Times New Roman"/>
                <w:sz w:val="24"/>
                <w:szCs w:val="24"/>
              </w:rPr>
              <w:t xml:space="preserve">условия профессиональной деятельности и зоны риска физического здоровья для </w:t>
            </w:r>
          </w:p>
          <w:p w14:paraId="50E65961" w14:textId="28556E44" w:rsidR="0064236A" w:rsidRPr="00010517" w:rsidRDefault="0064236A" w:rsidP="0064236A">
            <w:pPr>
              <w:spacing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средства профилактики перенапряжения</w:t>
            </w:r>
          </w:p>
        </w:tc>
        <w:tc>
          <w:tcPr>
            <w:tcW w:w="2221" w:type="pct"/>
          </w:tcPr>
          <w:p w14:paraId="2FFFAEA3" w14:textId="4929FCD4" w:rsidR="0064236A" w:rsidRPr="00010517" w:rsidRDefault="0064236A" w:rsidP="001A7681">
            <w:pPr>
              <w:widowControl w:val="0"/>
              <w:autoSpaceDE w:val="0"/>
              <w:autoSpaceDN w:val="0"/>
              <w:spacing w:after="0" w:line="240" w:lineRule="auto"/>
              <w:ind w:left="104" w:right="98"/>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lastRenderedPageBreak/>
              <w:t>Демонстрирует знания</w:t>
            </w:r>
            <w:r w:rsidR="00010517">
              <w:rPr>
                <w:rFonts w:ascii="Times New Roman" w:eastAsia="Times New Roman" w:hAnsi="Times New Roman" w:cs="Times New Roman"/>
                <w:sz w:val="24"/>
                <w:szCs w:val="24"/>
              </w:rPr>
              <w:t xml:space="preserve"> </w:t>
            </w:r>
            <w:r w:rsidRPr="00010517">
              <w:rPr>
                <w:rFonts w:ascii="Times New Roman" w:eastAsia="Times New Roman" w:hAnsi="Times New Roman" w:cs="Times New Roman"/>
                <w:sz w:val="24"/>
                <w:szCs w:val="24"/>
              </w:rPr>
              <w:t>нормативных документов в своей профессиональной деятельности, демонстрирует готовность к соблюдению действующего законодательства и требований нормативных документов, в том числе условиях противодействия терроризму;</w:t>
            </w:r>
          </w:p>
          <w:p w14:paraId="7EDB793B" w14:textId="0756A0A4" w:rsidR="0064236A" w:rsidRPr="00010517" w:rsidRDefault="0064236A" w:rsidP="001A7681">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Владеет информацией о</w:t>
            </w:r>
            <w:r w:rsidR="00010517">
              <w:rPr>
                <w:rFonts w:ascii="Times New Roman" w:eastAsia="Times New Roman" w:hAnsi="Times New Roman" w:cs="Times New Roman"/>
                <w:sz w:val="24"/>
                <w:szCs w:val="24"/>
              </w:rPr>
              <w:t xml:space="preserve"> </w:t>
            </w:r>
            <w:r w:rsidRPr="00010517">
              <w:rPr>
                <w:rFonts w:ascii="Times New Roman" w:eastAsia="Times New Roman" w:hAnsi="Times New Roman" w:cs="Times New Roman"/>
                <w:sz w:val="24"/>
                <w:szCs w:val="24"/>
              </w:rPr>
              <w:t>государственных системах защиты национальной безопасности России</w:t>
            </w:r>
          </w:p>
          <w:p w14:paraId="44C6BA5A" w14:textId="77777777" w:rsidR="0064236A" w:rsidRPr="00010517" w:rsidRDefault="0064236A" w:rsidP="001A7681">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Дает характеристику различным видам потенциальных опасностей и перечислять их последствия</w:t>
            </w:r>
          </w:p>
          <w:p w14:paraId="16E7FA85" w14:textId="77777777" w:rsidR="0064236A" w:rsidRPr="00010517" w:rsidRDefault="0064236A" w:rsidP="001A7681">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Демонстрирует знания основ военной службы обороны государства</w:t>
            </w:r>
          </w:p>
          <w:p w14:paraId="5C828267" w14:textId="48B4B7BA" w:rsidR="0064236A" w:rsidRPr="00010517" w:rsidRDefault="0064236A" w:rsidP="001A7681">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Формулирует задачи и основные мероприятия ГО, перечислять</w:t>
            </w:r>
            <w:r w:rsidR="00010517">
              <w:rPr>
                <w:rFonts w:ascii="Times New Roman" w:eastAsia="Times New Roman" w:hAnsi="Times New Roman" w:cs="Times New Roman"/>
                <w:sz w:val="24"/>
                <w:szCs w:val="24"/>
              </w:rPr>
              <w:t xml:space="preserve">    </w:t>
            </w:r>
            <w:r w:rsidRPr="00010517">
              <w:rPr>
                <w:rFonts w:ascii="Times New Roman" w:eastAsia="Times New Roman" w:hAnsi="Times New Roman" w:cs="Times New Roman"/>
                <w:sz w:val="24"/>
                <w:szCs w:val="24"/>
              </w:rPr>
              <w:t>способы защиты населения от ОМП.</w:t>
            </w:r>
          </w:p>
          <w:p w14:paraId="15D18B34" w14:textId="018BDF0D" w:rsidR="0064236A" w:rsidRPr="00010517" w:rsidRDefault="0064236A" w:rsidP="001A7681">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Формулирует задачи и основные мероприятия ГО, перечисляет</w:t>
            </w:r>
            <w:r w:rsidR="00010517">
              <w:rPr>
                <w:rFonts w:ascii="Times New Roman" w:eastAsia="Times New Roman" w:hAnsi="Times New Roman" w:cs="Times New Roman"/>
                <w:sz w:val="24"/>
                <w:szCs w:val="24"/>
              </w:rPr>
              <w:t xml:space="preserve">   </w:t>
            </w:r>
            <w:r w:rsidRPr="00010517">
              <w:rPr>
                <w:rFonts w:ascii="Times New Roman" w:eastAsia="Times New Roman" w:hAnsi="Times New Roman" w:cs="Times New Roman"/>
                <w:sz w:val="24"/>
                <w:szCs w:val="24"/>
              </w:rPr>
              <w:t>способы защиты населения от ОМП.</w:t>
            </w:r>
          </w:p>
          <w:p w14:paraId="22D5FEF1" w14:textId="77777777" w:rsidR="0064236A" w:rsidRPr="00010517" w:rsidRDefault="0064236A" w:rsidP="001A7681">
            <w:pPr>
              <w:widowControl w:val="0"/>
              <w:autoSpaceDE w:val="0"/>
              <w:autoSpaceDN w:val="0"/>
              <w:spacing w:after="0" w:line="240" w:lineRule="auto"/>
              <w:ind w:left="104"/>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Демонстрирует знания эффективных </w:t>
            </w:r>
            <w:r w:rsidRPr="00010517">
              <w:rPr>
                <w:rFonts w:ascii="Times New Roman" w:eastAsia="Times New Roman" w:hAnsi="Times New Roman" w:cs="Times New Roman"/>
                <w:sz w:val="24"/>
                <w:szCs w:val="24"/>
              </w:rPr>
              <w:lastRenderedPageBreak/>
              <w:t>превентивных мер для предотвращения пожароопасных ситуаций;</w:t>
            </w:r>
          </w:p>
          <w:p w14:paraId="06A22E1C" w14:textId="77777777" w:rsidR="0064236A" w:rsidRPr="00010517" w:rsidRDefault="0064236A" w:rsidP="001A7681">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Умеет определять пожара и взрывоопасность различных материалов.</w:t>
            </w:r>
          </w:p>
          <w:p w14:paraId="16CF9163" w14:textId="77777777" w:rsidR="0064236A" w:rsidRPr="00010517" w:rsidRDefault="0064236A" w:rsidP="001A7681">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Владеет знаниями об организации и порядке призыва граждан на военную службу</w:t>
            </w:r>
          </w:p>
          <w:p w14:paraId="340932B2" w14:textId="7084B46E" w:rsidR="0064236A" w:rsidRPr="00010517" w:rsidRDefault="0064236A" w:rsidP="001A7681">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Ориентируется в видах</w:t>
            </w:r>
            <w:r w:rsidR="00010517">
              <w:rPr>
                <w:rFonts w:ascii="Times New Roman" w:eastAsia="Times New Roman" w:hAnsi="Times New Roman" w:cs="Times New Roman"/>
                <w:sz w:val="24"/>
                <w:szCs w:val="24"/>
              </w:rPr>
              <w:t xml:space="preserve">   </w:t>
            </w:r>
            <w:r w:rsidRPr="00010517">
              <w:rPr>
                <w:rFonts w:ascii="Times New Roman" w:eastAsia="Times New Roman" w:hAnsi="Times New Roman" w:cs="Times New Roman"/>
                <w:sz w:val="24"/>
                <w:szCs w:val="24"/>
              </w:rPr>
              <w:t xml:space="preserve"> вооружения, военной техники и специального снаряжения, состоящих на вооружении (оснащении) воинских </w:t>
            </w:r>
            <w:proofErr w:type="gramStart"/>
            <w:r w:rsidRPr="00010517">
              <w:rPr>
                <w:rFonts w:ascii="Times New Roman" w:eastAsia="Times New Roman" w:hAnsi="Times New Roman" w:cs="Times New Roman"/>
                <w:sz w:val="24"/>
                <w:szCs w:val="24"/>
              </w:rPr>
              <w:t>подразделений ,в</w:t>
            </w:r>
            <w:proofErr w:type="gramEnd"/>
            <w:r w:rsidRPr="00010517">
              <w:rPr>
                <w:rFonts w:ascii="Times New Roman" w:eastAsia="Times New Roman" w:hAnsi="Times New Roman" w:cs="Times New Roman"/>
                <w:sz w:val="24"/>
                <w:szCs w:val="24"/>
              </w:rPr>
              <w:t xml:space="preserve"> которых имеются военно-учетные специальности, родственные специальностям СПО</w:t>
            </w:r>
          </w:p>
          <w:p w14:paraId="5FEAA530" w14:textId="77777777" w:rsidR="0064236A" w:rsidRPr="00010517" w:rsidRDefault="0064236A" w:rsidP="001A7681">
            <w:pPr>
              <w:widowControl w:val="0"/>
              <w:autoSpaceDE w:val="0"/>
              <w:autoSpaceDN w:val="0"/>
              <w:spacing w:after="0" w:line="240" w:lineRule="auto"/>
              <w:ind w:left="104" w:right="256"/>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Демонстрирует знания в области анатомо-физиологических последствий воздействия на человека травмирующих вредных и поражающих факторов</w:t>
            </w:r>
            <w:proofErr w:type="gramStart"/>
            <w:r w:rsidRPr="00010517">
              <w:rPr>
                <w:rFonts w:ascii="Times New Roman" w:eastAsia="Times New Roman" w:hAnsi="Times New Roman" w:cs="Times New Roman"/>
                <w:sz w:val="24"/>
                <w:szCs w:val="24"/>
              </w:rPr>
              <w:t>; Демонстрирует</w:t>
            </w:r>
            <w:proofErr w:type="gramEnd"/>
            <w:r w:rsidRPr="00010517">
              <w:rPr>
                <w:rFonts w:ascii="Times New Roman" w:eastAsia="Times New Roman" w:hAnsi="Times New Roman" w:cs="Times New Roman"/>
                <w:sz w:val="24"/>
                <w:szCs w:val="24"/>
              </w:rPr>
              <w:t xml:space="preserve"> знания порядка и правил оказания первой помощи пострадавшим, в том числе при</w:t>
            </w:r>
          </w:p>
          <w:p w14:paraId="47D00A10" w14:textId="77777777" w:rsidR="0064236A" w:rsidRPr="00010517" w:rsidRDefault="0064236A" w:rsidP="001A7681">
            <w:pPr>
              <w:spacing w:after="0" w:line="240" w:lineRule="auto"/>
              <w:rPr>
                <w:rFonts w:ascii="Times New Roman" w:eastAsia="Times New Roman" w:hAnsi="Times New Roman" w:cs="Times New Roman"/>
                <w:bCs/>
                <w:sz w:val="24"/>
                <w:szCs w:val="24"/>
              </w:rPr>
            </w:pPr>
            <w:r w:rsidRPr="00010517">
              <w:rPr>
                <w:rFonts w:ascii="Times New Roman" w:eastAsia="Times New Roman" w:hAnsi="Times New Roman" w:cs="Times New Roman"/>
                <w:sz w:val="24"/>
                <w:szCs w:val="24"/>
              </w:rPr>
              <w:t>транспортировке</w:t>
            </w:r>
          </w:p>
        </w:tc>
        <w:tc>
          <w:tcPr>
            <w:tcW w:w="1241" w:type="pct"/>
          </w:tcPr>
          <w:p w14:paraId="1B6A037A" w14:textId="77777777" w:rsidR="003F546B" w:rsidRDefault="0064236A" w:rsidP="003F546B">
            <w:pPr>
              <w:spacing w:after="0" w:line="240" w:lineRule="auto"/>
              <w:rPr>
                <w:rFonts w:ascii="Times New Roman" w:eastAsia="Calibri" w:hAnsi="Times New Roman" w:cs="Times New Roman"/>
                <w:sz w:val="24"/>
                <w:szCs w:val="24"/>
              </w:rPr>
            </w:pPr>
            <w:r w:rsidRPr="00010517">
              <w:rPr>
                <w:rFonts w:ascii="Times New Roman" w:eastAsia="Calibri" w:hAnsi="Times New Roman" w:cs="Times New Roman"/>
                <w:sz w:val="24"/>
                <w:szCs w:val="24"/>
              </w:rPr>
              <w:lastRenderedPageBreak/>
              <w:t xml:space="preserve">Оценка решений ситуационных задач Тестирование Устный опрос Ролевые игры </w:t>
            </w:r>
          </w:p>
          <w:p w14:paraId="23F72781" w14:textId="4D1413FF" w:rsidR="0064236A" w:rsidRPr="00010517" w:rsidRDefault="0064236A" w:rsidP="003F546B">
            <w:pPr>
              <w:spacing w:after="0" w:line="240" w:lineRule="auto"/>
              <w:rPr>
                <w:rFonts w:ascii="Times New Roman" w:eastAsia="Calibri" w:hAnsi="Times New Roman" w:cs="Times New Roman"/>
                <w:bCs/>
                <w:sz w:val="24"/>
                <w:szCs w:val="24"/>
              </w:rPr>
            </w:pPr>
            <w:r w:rsidRPr="00010517">
              <w:rPr>
                <w:rFonts w:ascii="Times New Roman" w:eastAsia="Calibri" w:hAnsi="Times New Roman" w:cs="Times New Roman"/>
                <w:sz w:val="24"/>
                <w:szCs w:val="24"/>
              </w:rPr>
              <w:t>Зачет</w:t>
            </w:r>
          </w:p>
        </w:tc>
      </w:tr>
      <w:tr w:rsidR="0064236A" w:rsidRPr="00010517" w14:paraId="410AB6D2" w14:textId="77777777" w:rsidTr="003F546B">
        <w:trPr>
          <w:trHeight w:val="896"/>
        </w:trPr>
        <w:tc>
          <w:tcPr>
            <w:tcW w:w="1537" w:type="pct"/>
          </w:tcPr>
          <w:p w14:paraId="75792216" w14:textId="5E523602" w:rsidR="0064236A" w:rsidRPr="00010517" w:rsidRDefault="0064236A" w:rsidP="0064236A">
            <w:pPr>
              <w:spacing w:after="0" w:line="240" w:lineRule="auto"/>
              <w:rPr>
                <w:rFonts w:ascii="Times New Roman" w:eastAsia="Calibri" w:hAnsi="Times New Roman" w:cs="Times New Roman"/>
                <w:bCs/>
                <w:sz w:val="24"/>
                <w:szCs w:val="24"/>
              </w:rPr>
            </w:pPr>
            <w:r w:rsidRPr="00010517">
              <w:rPr>
                <w:rFonts w:ascii="Times New Roman" w:eastAsia="Calibri" w:hAnsi="Times New Roman" w:cs="Times New Roman"/>
                <w:bCs/>
                <w:sz w:val="24"/>
                <w:szCs w:val="24"/>
              </w:rPr>
              <w:t>взаимодействовать с коллегами, руководством, клиентами в ходе профессиональной деятельности</w:t>
            </w:r>
          </w:p>
          <w:p w14:paraId="431D90FD" w14:textId="4C35114C" w:rsidR="0064236A" w:rsidRPr="00010517" w:rsidRDefault="0064236A" w:rsidP="0064236A">
            <w:pPr>
              <w:spacing w:after="0" w:line="240" w:lineRule="auto"/>
              <w:rPr>
                <w:rFonts w:ascii="Times New Roman" w:eastAsia="Calibri" w:hAnsi="Times New Roman" w:cs="Times New Roman"/>
                <w:sz w:val="24"/>
                <w:szCs w:val="24"/>
              </w:rPr>
            </w:pPr>
            <w:r w:rsidRPr="00010517">
              <w:rPr>
                <w:rFonts w:ascii="Times New Roman" w:eastAsia="Calibri" w:hAnsi="Times New Roman" w:cs="Times New Roman"/>
                <w:sz w:val="24"/>
                <w:szCs w:val="24"/>
              </w:rPr>
              <w:t xml:space="preserve">грамотно </w:t>
            </w:r>
            <w:r w:rsidRPr="00010517">
              <w:rPr>
                <w:rFonts w:ascii="Times New Roman" w:eastAsia="Calibri" w:hAnsi="Times New Roman" w:cs="Times New Roman"/>
                <w:bCs/>
                <w:sz w:val="24"/>
                <w:szCs w:val="24"/>
              </w:rPr>
              <w:t xml:space="preserve">излагать свои мысли </w:t>
            </w:r>
            <w:r w:rsidRPr="00010517">
              <w:rPr>
                <w:rFonts w:ascii="Times New Roman" w:eastAsia="Calibri" w:hAnsi="Times New Roman" w:cs="Times New Roman"/>
                <w:bCs/>
                <w:sz w:val="24"/>
                <w:szCs w:val="24"/>
              </w:rPr>
              <w:br/>
              <w:t xml:space="preserve">и оформлять документы по профессиональной тематике на государственном языке, </w:t>
            </w:r>
            <w:r w:rsidRPr="00010517">
              <w:rPr>
                <w:rFonts w:ascii="Times New Roman" w:eastAsia="Calibri" w:hAnsi="Times New Roman" w:cs="Times New Roman"/>
                <w:sz w:val="24"/>
                <w:szCs w:val="24"/>
              </w:rPr>
              <w:t>проявлять толерантность в рабочем коллективе</w:t>
            </w:r>
          </w:p>
          <w:p w14:paraId="6050226F" w14:textId="0C380995" w:rsidR="0064236A" w:rsidRPr="00010517" w:rsidRDefault="0064236A" w:rsidP="0064236A">
            <w:pPr>
              <w:spacing w:after="0" w:line="240" w:lineRule="auto"/>
              <w:rPr>
                <w:rFonts w:ascii="Times New Roman" w:eastAsia="Calibri" w:hAnsi="Times New Roman" w:cs="Times New Roman"/>
                <w:bCs/>
                <w:i/>
                <w:sz w:val="24"/>
                <w:szCs w:val="24"/>
              </w:rPr>
            </w:pPr>
            <w:r w:rsidRPr="00010517">
              <w:rPr>
                <w:rFonts w:ascii="Times New Roman" w:eastAsia="Calibri" w:hAnsi="Times New Roman" w:cs="Times New Roman"/>
                <w:bCs/>
                <w:sz w:val="24"/>
                <w:szCs w:val="24"/>
              </w:rPr>
              <w:t xml:space="preserve">описывать значимость своей </w:t>
            </w:r>
          </w:p>
          <w:p w14:paraId="7D45E512" w14:textId="0F46C81E" w:rsidR="0064236A" w:rsidRPr="00010517" w:rsidRDefault="0064236A" w:rsidP="0064236A">
            <w:pPr>
              <w:spacing w:after="0" w:line="240" w:lineRule="auto"/>
              <w:rPr>
                <w:rFonts w:ascii="Times New Roman" w:eastAsia="Calibri" w:hAnsi="Times New Roman" w:cs="Times New Roman"/>
                <w:bCs/>
                <w:sz w:val="24"/>
                <w:szCs w:val="24"/>
              </w:rPr>
            </w:pPr>
            <w:r w:rsidRPr="00010517">
              <w:rPr>
                <w:rFonts w:ascii="Times New Roman" w:eastAsia="Calibri" w:hAnsi="Times New Roman" w:cs="Times New Roman"/>
                <w:bCs/>
                <w:sz w:val="24"/>
                <w:szCs w:val="24"/>
              </w:rPr>
              <w:t>применять стандарты антикоррупционного поведения</w:t>
            </w:r>
          </w:p>
          <w:p w14:paraId="14D9062C" w14:textId="600D1537" w:rsidR="0064236A" w:rsidRPr="00010517" w:rsidRDefault="0064236A" w:rsidP="0064236A">
            <w:pPr>
              <w:spacing w:after="0" w:line="240" w:lineRule="auto"/>
              <w:rPr>
                <w:rFonts w:ascii="Times New Roman" w:eastAsia="Calibri" w:hAnsi="Times New Roman" w:cs="Times New Roman"/>
                <w:sz w:val="24"/>
                <w:szCs w:val="24"/>
              </w:rPr>
            </w:pPr>
            <w:r w:rsidRPr="00010517">
              <w:rPr>
                <w:rFonts w:ascii="Times New Roman" w:eastAsia="Calibri" w:hAnsi="Times New Roman" w:cs="Times New Roman"/>
                <w:sz w:val="24"/>
                <w:szCs w:val="24"/>
              </w:rPr>
              <w:t xml:space="preserve">использовать физкультурно-оздоровительную деятельность для укрепления здоровья, достижения жизненных </w:t>
            </w:r>
            <w:r w:rsidRPr="00010517">
              <w:rPr>
                <w:rFonts w:ascii="Times New Roman" w:eastAsia="Calibri" w:hAnsi="Times New Roman" w:cs="Times New Roman"/>
                <w:sz w:val="24"/>
                <w:szCs w:val="24"/>
              </w:rPr>
              <w:br/>
              <w:t xml:space="preserve">и профессиональных </w:t>
            </w:r>
            <w:r w:rsidRPr="00010517">
              <w:rPr>
                <w:rFonts w:ascii="Times New Roman" w:eastAsia="Calibri" w:hAnsi="Times New Roman" w:cs="Times New Roman"/>
                <w:sz w:val="24"/>
                <w:szCs w:val="24"/>
              </w:rPr>
              <w:lastRenderedPageBreak/>
              <w:t>целей;</w:t>
            </w:r>
          </w:p>
          <w:p w14:paraId="64CE72B7" w14:textId="0F583B67" w:rsidR="0064236A" w:rsidRPr="00010517" w:rsidRDefault="0064236A" w:rsidP="0064236A">
            <w:pPr>
              <w:spacing w:after="0" w:line="240" w:lineRule="auto"/>
              <w:rPr>
                <w:rFonts w:ascii="Times New Roman" w:eastAsia="Calibri" w:hAnsi="Times New Roman" w:cs="Times New Roman"/>
                <w:sz w:val="24"/>
                <w:szCs w:val="24"/>
              </w:rPr>
            </w:pPr>
            <w:r w:rsidRPr="00010517">
              <w:rPr>
                <w:rFonts w:ascii="Times New Roman" w:eastAsia="Calibri" w:hAnsi="Times New Roman" w:cs="Times New Roman"/>
                <w:sz w:val="24"/>
                <w:szCs w:val="24"/>
              </w:rPr>
              <w:t>применять рациональные приемы двигательных функций в профессиональной деятельности;</w:t>
            </w:r>
          </w:p>
          <w:p w14:paraId="5F13C12D" w14:textId="762F8946" w:rsidR="0064236A" w:rsidRPr="00010517" w:rsidRDefault="0064236A" w:rsidP="0064236A">
            <w:pPr>
              <w:spacing w:line="240" w:lineRule="auto"/>
              <w:rPr>
                <w:rFonts w:ascii="Times New Roman" w:eastAsia="Times New Roman" w:hAnsi="Times New Roman" w:cs="Times New Roman"/>
                <w:bCs/>
                <w:sz w:val="24"/>
                <w:szCs w:val="24"/>
              </w:rPr>
            </w:pPr>
            <w:r w:rsidRPr="00010517">
              <w:rPr>
                <w:rFonts w:ascii="Times New Roman" w:eastAsia="Times New Roman" w:hAnsi="Times New Roman" w:cs="Times New Roman"/>
                <w:sz w:val="24"/>
                <w:szCs w:val="24"/>
              </w:rPr>
              <w:t xml:space="preserve">пользоваться средствами профилактики перенапряжения, характерными для данной </w:t>
            </w:r>
          </w:p>
        </w:tc>
        <w:tc>
          <w:tcPr>
            <w:tcW w:w="2221" w:type="pct"/>
          </w:tcPr>
          <w:p w14:paraId="13E6CE5E" w14:textId="2C452014" w:rsidR="0064236A" w:rsidRPr="00010517" w:rsidRDefault="0064236A" w:rsidP="001A7681">
            <w:pPr>
              <w:spacing w:after="0" w:line="240" w:lineRule="auto"/>
              <w:rPr>
                <w:rFonts w:ascii="Times New Roman" w:eastAsia="Times New Roman" w:hAnsi="Times New Roman" w:cs="Times New Roman"/>
                <w:bCs/>
                <w:sz w:val="24"/>
                <w:szCs w:val="24"/>
              </w:rPr>
            </w:pPr>
            <w:r w:rsidRPr="00010517">
              <w:rPr>
                <w:rFonts w:ascii="Times New Roman" w:eastAsia="Times New Roman" w:hAnsi="Times New Roman" w:cs="Times New Roman"/>
                <w:sz w:val="24"/>
                <w:szCs w:val="24"/>
              </w:rPr>
              <w:lastRenderedPageBreak/>
              <w:t>Способен разработать алгоритм действий организовать и провести мероприятия по защите</w:t>
            </w:r>
            <w:r w:rsidR="00010517">
              <w:rPr>
                <w:rFonts w:ascii="Times New Roman" w:eastAsia="Times New Roman" w:hAnsi="Times New Roman" w:cs="Times New Roman"/>
                <w:sz w:val="24"/>
                <w:szCs w:val="24"/>
              </w:rPr>
              <w:t xml:space="preserve">    </w:t>
            </w:r>
            <w:r w:rsidRPr="00010517">
              <w:rPr>
                <w:rFonts w:ascii="Times New Roman" w:eastAsia="Times New Roman" w:hAnsi="Times New Roman" w:cs="Times New Roman"/>
                <w:sz w:val="24"/>
                <w:szCs w:val="24"/>
              </w:rPr>
              <w:t xml:space="preserve"> работающих и населения от негативных воздействий ЧС</w:t>
            </w:r>
            <w:r w:rsidRPr="00010517">
              <w:rPr>
                <w:rFonts w:ascii="Times New Roman" w:eastAsia="Lucida Sans Unicode" w:hAnsi="Times New Roman" w:cs="Times New Roman"/>
                <w:color w:val="000000"/>
                <w:sz w:val="24"/>
                <w:szCs w:val="24"/>
                <w:shd w:val="clear" w:color="auto" w:fill="FFFFFF"/>
              </w:rPr>
              <w:t xml:space="preserve"> </w:t>
            </w:r>
          </w:p>
          <w:p w14:paraId="188798A9" w14:textId="77777777" w:rsidR="0064236A" w:rsidRPr="00010517" w:rsidRDefault="0064236A" w:rsidP="001A7681">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Владеть мерами по снижению опасностей различного вида</w:t>
            </w:r>
          </w:p>
          <w:p w14:paraId="24F83AD3" w14:textId="528AAF03" w:rsidR="0064236A" w:rsidRPr="00010517" w:rsidRDefault="0064236A" w:rsidP="001A7681">
            <w:pPr>
              <w:widowControl w:val="0"/>
              <w:autoSpaceDE w:val="0"/>
              <w:autoSpaceDN w:val="0"/>
              <w:spacing w:after="0" w:line="240" w:lineRule="auto"/>
              <w:ind w:left="104"/>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Демонстрирует умения</w:t>
            </w:r>
            <w:r w:rsidR="00010517">
              <w:rPr>
                <w:rFonts w:ascii="Times New Roman" w:eastAsia="Times New Roman" w:hAnsi="Times New Roman" w:cs="Times New Roman"/>
                <w:sz w:val="24"/>
                <w:szCs w:val="24"/>
              </w:rPr>
              <w:t xml:space="preserve">    </w:t>
            </w:r>
            <w:r w:rsidRPr="00010517">
              <w:rPr>
                <w:rFonts w:ascii="Times New Roman" w:eastAsia="Times New Roman" w:hAnsi="Times New Roman" w:cs="Times New Roman"/>
                <w:sz w:val="24"/>
                <w:szCs w:val="24"/>
              </w:rPr>
              <w:t xml:space="preserve"> использовать</w:t>
            </w:r>
          </w:p>
          <w:p w14:paraId="61F589AA" w14:textId="77777777" w:rsidR="0064236A" w:rsidRPr="00010517" w:rsidRDefault="0064236A" w:rsidP="001A7681">
            <w:pPr>
              <w:widowControl w:val="0"/>
              <w:autoSpaceDE w:val="0"/>
              <w:autoSpaceDN w:val="0"/>
              <w:spacing w:after="0" w:line="240" w:lineRule="auto"/>
              <w:ind w:left="104"/>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средства индивидуальной защиты и оценивает</w:t>
            </w:r>
          </w:p>
          <w:p w14:paraId="23AF36DF" w14:textId="77777777" w:rsidR="0064236A" w:rsidRPr="00010517" w:rsidRDefault="0064236A" w:rsidP="001A7681">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правильность их применения</w:t>
            </w:r>
          </w:p>
          <w:p w14:paraId="13D8C302" w14:textId="77777777" w:rsidR="0064236A" w:rsidRPr="00010517" w:rsidRDefault="0064236A" w:rsidP="001A7681">
            <w:pPr>
              <w:widowControl w:val="0"/>
              <w:autoSpaceDE w:val="0"/>
              <w:autoSpaceDN w:val="0"/>
              <w:spacing w:after="0" w:line="240" w:lineRule="auto"/>
              <w:ind w:left="104"/>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Демонстрирует умения пользоваться</w:t>
            </w:r>
          </w:p>
          <w:p w14:paraId="7DBDEDD4" w14:textId="77777777" w:rsidR="0064236A" w:rsidRPr="00010517" w:rsidRDefault="0064236A" w:rsidP="001A7681">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первичными средствами пожаротушения и оценивает правильность их применения</w:t>
            </w:r>
          </w:p>
          <w:p w14:paraId="7A59D081" w14:textId="7FDB4AE3" w:rsidR="0064236A" w:rsidRPr="00010517" w:rsidRDefault="0064236A" w:rsidP="001A7681">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Отличает виды вооруженных сил, ориентируется в перечне</w:t>
            </w:r>
            <w:r w:rsidR="00010517">
              <w:rPr>
                <w:rFonts w:ascii="Times New Roman" w:eastAsia="Times New Roman" w:hAnsi="Times New Roman" w:cs="Times New Roman"/>
                <w:sz w:val="24"/>
                <w:szCs w:val="24"/>
              </w:rPr>
              <w:t xml:space="preserve">    </w:t>
            </w:r>
            <w:r w:rsidRPr="00010517">
              <w:rPr>
                <w:rFonts w:ascii="Times New Roman" w:eastAsia="Times New Roman" w:hAnsi="Times New Roman" w:cs="Times New Roman"/>
                <w:sz w:val="24"/>
                <w:szCs w:val="24"/>
              </w:rPr>
              <w:t xml:space="preserve"> военно-учетных специальностей.</w:t>
            </w:r>
          </w:p>
          <w:p w14:paraId="62A0D3AE" w14:textId="45903E41" w:rsidR="0064236A" w:rsidRPr="00010517" w:rsidRDefault="0064236A" w:rsidP="001A7681">
            <w:pPr>
              <w:spacing w:after="0" w:line="240" w:lineRule="auto"/>
              <w:rPr>
                <w:rFonts w:ascii="Times New Roman" w:eastAsia="Calibri" w:hAnsi="Times New Roman" w:cs="Times New Roman"/>
                <w:sz w:val="24"/>
                <w:szCs w:val="24"/>
              </w:rPr>
            </w:pPr>
            <w:r w:rsidRPr="00010517">
              <w:rPr>
                <w:rFonts w:ascii="Times New Roman" w:eastAsia="Calibri" w:hAnsi="Times New Roman" w:cs="Times New Roman"/>
                <w:sz w:val="24"/>
                <w:szCs w:val="24"/>
              </w:rPr>
              <w:t>Демонстрирует владение</w:t>
            </w:r>
            <w:r w:rsidR="00010517">
              <w:rPr>
                <w:rFonts w:ascii="Times New Roman" w:eastAsia="Calibri" w:hAnsi="Times New Roman" w:cs="Times New Roman"/>
                <w:sz w:val="24"/>
                <w:szCs w:val="24"/>
              </w:rPr>
              <w:t xml:space="preserve">   </w:t>
            </w:r>
            <w:r w:rsidRPr="00010517">
              <w:rPr>
                <w:rFonts w:ascii="Times New Roman" w:eastAsia="Calibri" w:hAnsi="Times New Roman" w:cs="Times New Roman"/>
                <w:sz w:val="24"/>
                <w:szCs w:val="24"/>
              </w:rPr>
              <w:t>особенностями бесконфликтного поведения в</w:t>
            </w:r>
            <w:r w:rsidR="00010517">
              <w:rPr>
                <w:rFonts w:ascii="Times New Roman" w:eastAsia="Calibri" w:hAnsi="Times New Roman" w:cs="Times New Roman"/>
                <w:sz w:val="24"/>
                <w:szCs w:val="24"/>
              </w:rPr>
              <w:t xml:space="preserve"> </w:t>
            </w:r>
            <w:r w:rsidRPr="00010517">
              <w:rPr>
                <w:rFonts w:ascii="Times New Roman" w:eastAsia="Calibri" w:hAnsi="Times New Roman" w:cs="Times New Roman"/>
                <w:sz w:val="24"/>
                <w:szCs w:val="24"/>
              </w:rPr>
              <w:t>повседневной деятельности Условиях ЧС мирного и военного времени,</w:t>
            </w:r>
          </w:p>
          <w:p w14:paraId="4EE5ACED" w14:textId="77777777" w:rsidR="0064236A" w:rsidRPr="00010517" w:rsidRDefault="0064236A" w:rsidP="001A7681">
            <w:pPr>
              <w:spacing w:after="0" w:line="240" w:lineRule="auto"/>
              <w:rPr>
                <w:rFonts w:ascii="Times New Roman" w:eastAsia="Calibri" w:hAnsi="Times New Roman" w:cs="Times New Roman"/>
                <w:sz w:val="24"/>
                <w:szCs w:val="24"/>
              </w:rPr>
            </w:pPr>
            <w:r w:rsidRPr="00010517">
              <w:rPr>
                <w:rFonts w:ascii="Times New Roman" w:eastAsia="Calibri" w:hAnsi="Times New Roman" w:cs="Times New Roman"/>
                <w:sz w:val="24"/>
                <w:szCs w:val="24"/>
              </w:rPr>
              <w:t xml:space="preserve">Демонстрирует умения оказывать </w:t>
            </w:r>
            <w:r w:rsidRPr="00010517">
              <w:rPr>
                <w:rFonts w:ascii="Times New Roman" w:eastAsia="Calibri" w:hAnsi="Times New Roman" w:cs="Times New Roman"/>
                <w:sz w:val="24"/>
                <w:szCs w:val="24"/>
              </w:rPr>
              <w:lastRenderedPageBreak/>
              <w:t>первую Помощь пострадавшим;</w:t>
            </w:r>
          </w:p>
          <w:p w14:paraId="5C27DD75" w14:textId="77777777" w:rsidR="0064236A" w:rsidRPr="00010517" w:rsidRDefault="0064236A" w:rsidP="001A7681">
            <w:pPr>
              <w:spacing w:after="0" w:line="240" w:lineRule="auto"/>
              <w:rPr>
                <w:rFonts w:ascii="Times New Roman" w:eastAsia="Calibri" w:hAnsi="Times New Roman" w:cs="Times New Roman"/>
                <w:bCs/>
                <w:sz w:val="24"/>
                <w:szCs w:val="24"/>
              </w:rPr>
            </w:pPr>
            <w:r w:rsidRPr="00010517">
              <w:rPr>
                <w:rFonts w:ascii="Times New Roman" w:eastAsia="Calibri" w:hAnsi="Times New Roman" w:cs="Times New Roman"/>
                <w:sz w:val="24"/>
                <w:szCs w:val="24"/>
              </w:rPr>
              <w:t>В правильной последовательности осуществляет манипуляции по оказанию первой помощи.</w:t>
            </w:r>
          </w:p>
        </w:tc>
        <w:tc>
          <w:tcPr>
            <w:tcW w:w="1241" w:type="pct"/>
          </w:tcPr>
          <w:p w14:paraId="0067B7C9" w14:textId="297C0B8F" w:rsidR="0064236A" w:rsidRPr="00010517" w:rsidRDefault="0064236A" w:rsidP="0064236A">
            <w:pPr>
              <w:spacing w:after="0" w:line="240" w:lineRule="auto"/>
              <w:rPr>
                <w:rFonts w:ascii="Times New Roman" w:eastAsia="Calibri" w:hAnsi="Times New Roman" w:cs="Times New Roman"/>
                <w:sz w:val="24"/>
                <w:szCs w:val="24"/>
              </w:rPr>
            </w:pPr>
            <w:r w:rsidRPr="00010517">
              <w:rPr>
                <w:rFonts w:ascii="Times New Roman" w:eastAsia="Calibri" w:hAnsi="Times New Roman" w:cs="Times New Roman"/>
                <w:sz w:val="24"/>
                <w:szCs w:val="24"/>
              </w:rPr>
              <w:lastRenderedPageBreak/>
              <w:t>Наблюдение в процессе</w:t>
            </w:r>
            <w:r w:rsidR="00010517">
              <w:rPr>
                <w:rFonts w:ascii="Times New Roman" w:eastAsia="Calibri" w:hAnsi="Times New Roman" w:cs="Times New Roman"/>
                <w:sz w:val="24"/>
                <w:szCs w:val="24"/>
              </w:rPr>
              <w:t xml:space="preserve"> </w:t>
            </w:r>
            <w:r w:rsidRPr="00010517">
              <w:rPr>
                <w:rFonts w:ascii="Times New Roman" w:eastAsia="Calibri" w:hAnsi="Times New Roman" w:cs="Times New Roman"/>
                <w:sz w:val="24"/>
                <w:szCs w:val="24"/>
              </w:rPr>
              <w:t xml:space="preserve"> практических занятий Оценка решений ситуационных задач. Экспертная оценка аудиторной и внеаудиторной работы,</w:t>
            </w:r>
          </w:p>
          <w:p w14:paraId="26024B2D" w14:textId="77777777" w:rsidR="0064236A" w:rsidRPr="00010517" w:rsidRDefault="0064236A" w:rsidP="0064236A">
            <w:pPr>
              <w:spacing w:after="0" w:line="240" w:lineRule="auto"/>
              <w:rPr>
                <w:rFonts w:ascii="Times New Roman" w:eastAsia="Calibri" w:hAnsi="Times New Roman" w:cs="Times New Roman"/>
                <w:bCs/>
                <w:sz w:val="24"/>
                <w:szCs w:val="24"/>
              </w:rPr>
            </w:pPr>
            <w:r w:rsidRPr="00010517">
              <w:rPr>
                <w:rFonts w:ascii="Times New Roman" w:eastAsia="Calibri" w:hAnsi="Times New Roman" w:cs="Times New Roman"/>
                <w:sz w:val="24"/>
                <w:szCs w:val="24"/>
              </w:rPr>
              <w:t>Зачет.</w:t>
            </w:r>
          </w:p>
        </w:tc>
      </w:tr>
    </w:tbl>
    <w:p w14:paraId="78780C72" w14:textId="30826986" w:rsidR="00EA3874" w:rsidRPr="00010517" w:rsidRDefault="00EA3874" w:rsidP="0064236A">
      <w:pPr>
        <w:rPr>
          <w:rFonts w:ascii="Times New Roman" w:eastAsia="Times New Roman" w:hAnsi="Times New Roman" w:cs="Times New Roman"/>
        </w:rPr>
      </w:pPr>
    </w:p>
    <w:p w14:paraId="6D445EBD" w14:textId="72F36D9F" w:rsidR="001E48E2" w:rsidRPr="00010517" w:rsidRDefault="001E48E2" w:rsidP="001A7681">
      <w:pPr>
        <w:pStyle w:val="aa"/>
        <w:spacing w:after="0"/>
        <w:ind w:left="1429"/>
        <w:rPr>
          <w:rFonts w:ascii="Times New Roman" w:hAnsi="Times New Roman" w:cs="Times New Roman"/>
        </w:rPr>
      </w:pPr>
    </w:p>
    <w:p w14:paraId="1A41137D" w14:textId="77777777" w:rsidR="003F546B" w:rsidRDefault="003F546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37DD6FBE" w14:textId="215D7AE9" w:rsidR="001E48E2" w:rsidRPr="00010517" w:rsidRDefault="001E48E2" w:rsidP="001E48E2">
      <w:pPr>
        <w:spacing w:after="0"/>
        <w:jc w:val="right"/>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lastRenderedPageBreak/>
        <w:t>Приложение 3.</w:t>
      </w:r>
      <w:r w:rsidR="00EA3874" w:rsidRPr="00010517">
        <w:rPr>
          <w:rFonts w:ascii="Times New Roman" w:eastAsia="Times New Roman" w:hAnsi="Times New Roman" w:cs="Times New Roman"/>
          <w:b/>
          <w:sz w:val="24"/>
          <w:szCs w:val="24"/>
        </w:rPr>
        <w:t>6</w:t>
      </w:r>
    </w:p>
    <w:p w14:paraId="312024EE" w14:textId="76A4BF37" w:rsidR="00EA3874" w:rsidRPr="00010517" w:rsidRDefault="00474760" w:rsidP="00EA3874">
      <w:pPr>
        <w:spacing w:after="0"/>
        <w:jc w:val="right"/>
        <w:rPr>
          <w:rFonts w:ascii="Times New Roman" w:hAnsi="Times New Roman"/>
          <w:i/>
          <w:color w:val="FF0000"/>
          <w:sz w:val="24"/>
          <w:szCs w:val="24"/>
        </w:rPr>
      </w:pPr>
      <w:r w:rsidRPr="00010517">
        <w:rPr>
          <w:rFonts w:ascii="Times New Roman" w:hAnsi="Times New Roman"/>
          <w:sz w:val="24"/>
          <w:szCs w:val="24"/>
        </w:rPr>
        <w:t>к ПОП-П по профессии</w:t>
      </w:r>
    </w:p>
    <w:p w14:paraId="3935796E" w14:textId="77777777" w:rsidR="00EA3874" w:rsidRPr="00010517" w:rsidRDefault="00EA3874" w:rsidP="00EA3874">
      <w:pPr>
        <w:spacing w:after="0"/>
        <w:jc w:val="right"/>
        <w:rPr>
          <w:rFonts w:ascii="Times New Roman" w:hAnsi="Times New Roman"/>
          <w:sz w:val="24"/>
          <w:szCs w:val="24"/>
        </w:rPr>
      </w:pPr>
      <w:r w:rsidRPr="00010517">
        <w:rPr>
          <w:rFonts w:ascii="Times New Roman" w:hAnsi="Times New Roman"/>
          <w:sz w:val="24"/>
          <w:szCs w:val="24"/>
        </w:rPr>
        <w:t>38.01.02 Продавец, контролер-кассир</w:t>
      </w:r>
    </w:p>
    <w:p w14:paraId="65038319" w14:textId="77777777" w:rsidR="001E48E2" w:rsidRPr="00010517" w:rsidRDefault="001E48E2" w:rsidP="001E48E2">
      <w:pPr>
        <w:spacing w:after="0" w:line="240" w:lineRule="auto"/>
        <w:jc w:val="right"/>
        <w:rPr>
          <w:rFonts w:ascii="Times New Roman" w:eastAsia="Times New Roman" w:hAnsi="Times New Roman" w:cs="Times New Roman"/>
          <w:sz w:val="24"/>
          <w:szCs w:val="24"/>
          <w:u w:val="single"/>
        </w:rPr>
      </w:pPr>
    </w:p>
    <w:p w14:paraId="52C93923" w14:textId="77777777" w:rsidR="001E48E2" w:rsidRPr="00010517" w:rsidRDefault="001E48E2" w:rsidP="001E48E2">
      <w:pPr>
        <w:spacing w:after="0"/>
        <w:rPr>
          <w:rFonts w:ascii="Times New Roman" w:eastAsia="Times New Roman" w:hAnsi="Times New Roman" w:cs="Times New Roman"/>
          <w:sz w:val="24"/>
          <w:szCs w:val="24"/>
        </w:rPr>
      </w:pPr>
    </w:p>
    <w:p w14:paraId="0CA1D281" w14:textId="77777777" w:rsidR="001E48E2" w:rsidRPr="00010517" w:rsidRDefault="001E48E2" w:rsidP="001E48E2">
      <w:pPr>
        <w:spacing w:after="0"/>
        <w:rPr>
          <w:rFonts w:ascii="Times New Roman" w:eastAsia="Times New Roman" w:hAnsi="Times New Roman" w:cs="Times New Roman"/>
          <w:sz w:val="24"/>
          <w:szCs w:val="24"/>
        </w:rPr>
      </w:pPr>
    </w:p>
    <w:p w14:paraId="371549B9" w14:textId="77777777" w:rsidR="001E48E2" w:rsidRPr="00010517" w:rsidRDefault="001E48E2" w:rsidP="001E48E2">
      <w:pPr>
        <w:spacing w:after="0"/>
        <w:rPr>
          <w:rFonts w:ascii="Times New Roman" w:eastAsia="Times New Roman" w:hAnsi="Times New Roman" w:cs="Times New Roman"/>
          <w:sz w:val="24"/>
          <w:szCs w:val="24"/>
        </w:rPr>
      </w:pPr>
    </w:p>
    <w:p w14:paraId="46BA1426" w14:textId="77777777" w:rsidR="001E48E2" w:rsidRPr="00010517" w:rsidRDefault="001E48E2" w:rsidP="001E48E2">
      <w:pPr>
        <w:spacing w:after="0"/>
        <w:rPr>
          <w:rFonts w:ascii="Times New Roman" w:eastAsia="Times New Roman" w:hAnsi="Times New Roman" w:cs="Times New Roman"/>
          <w:sz w:val="24"/>
          <w:szCs w:val="24"/>
        </w:rPr>
      </w:pPr>
    </w:p>
    <w:p w14:paraId="6BA3DCC1" w14:textId="77777777" w:rsidR="001E48E2" w:rsidRPr="00010517" w:rsidRDefault="001E48E2" w:rsidP="001E48E2">
      <w:pPr>
        <w:spacing w:after="0"/>
        <w:rPr>
          <w:rFonts w:ascii="Times New Roman" w:eastAsia="Times New Roman" w:hAnsi="Times New Roman" w:cs="Times New Roman"/>
          <w:sz w:val="24"/>
          <w:szCs w:val="24"/>
        </w:rPr>
      </w:pPr>
    </w:p>
    <w:p w14:paraId="0858C7FC" w14:textId="439B2267" w:rsidR="001E48E2" w:rsidRPr="00010517" w:rsidRDefault="001E48E2" w:rsidP="001E48E2">
      <w:pPr>
        <w:spacing w:after="0"/>
        <w:rPr>
          <w:rFonts w:ascii="Times New Roman" w:eastAsia="Times New Roman" w:hAnsi="Times New Roman" w:cs="Times New Roman"/>
          <w:sz w:val="24"/>
          <w:szCs w:val="24"/>
        </w:rPr>
      </w:pPr>
    </w:p>
    <w:p w14:paraId="3183B025" w14:textId="77777777" w:rsidR="00EA3874" w:rsidRPr="00010517" w:rsidRDefault="00EA3874" w:rsidP="001E48E2">
      <w:pPr>
        <w:spacing w:after="0"/>
        <w:rPr>
          <w:rFonts w:ascii="Times New Roman" w:eastAsia="Times New Roman" w:hAnsi="Times New Roman" w:cs="Times New Roman"/>
          <w:sz w:val="24"/>
          <w:szCs w:val="24"/>
        </w:rPr>
      </w:pPr>
    </w:p>
    <w:p w14:paraId="50FCC95D" w14:textId="77777777" w:rsidR="001E48E2" w:rsidRPr="00010517" w:rsidRDefault="001E48E2" w:rsidP="001E48E2">
      <w:pPr>
        <w:spacing w:after="0"/>
        <w:rPr>
          <w:rFonts w:ascii="Times New Roman" w:eastAsia="Times New Roman" w:hAnsi="Times New Roman" w:cs="Times New Roman"/>
          <w:sz w:val="24"/>
          <w:szCs w:val="24"/>
        </w:rPr>
      </w:pPr>
    </w:p>
    <w:p w14:paraId="0CC5E52E" w14:textId="77777777" w:rsidR="001E48E2" w:rsidRPr="00010517" w:rsidRDefault="001E48E2" w:rsidP="001E48E2">
      <w:pPr>
        <w:spacing w:after="0"/>
        <w:rPr>
          <w:rFonts w:ascii="Times New Roman" w:eastAsia="Times New Roman" w:hAnsi="Times New Roman" w:cs="Times New Roman"/>
          <w:sz w:val="24"/>
          <w:szCs w:val="24"/>
        </w:rPr>
      </w:pPr>
    </w:p>
    <w:p w14:paraId="1EF5DADF" w14:textId="77777777" w:rsidR="001E48E2" w:rsidRPr="00010517" w:rsidRDefault="001E48E2" w:rsidP="001E48E2">
      <w:pPr>
        <w:spacing w:after="0"/>
        <w:rPr>
          <w:rFonts w:ascii="Times New Roman" w:eastAsia="Times New Roman" w:hAnsi="Times New Roman" w:cs="Times New Roman"/>
          <w:sz w:val="24"/>
          <w:szCs w:val="24"/>
        </w:rPr>
      </w:pPr>
    </w:p>
    <w:p w14:paraId="58DA6996" w14:textId="77777777" w:rsidR="001E48E2" w:rsidRPr="00010517" w:rsidRDefault="001E48E2" w:rsidP="001E48E2">
      <w:pPr>
        <w:spacing w:after="0"/>
        <w:rPr>
          <w:rFonts w:ascii="Times New Roman" w:eastAsia="Times New Roman" w:hAnsi="Times New Roman" w:cs="Times New Roman"/>
          <w:sz w:val="24"/>
          <w:szCs w:val="24"/>
        </w:rPr>
      </w:pPr>
    </w:p>
    <w:p w14:paraId="4E1191C2" w14:textId="77777777" w:rsidR="001E48E2" w:rsidRPr="00010517" w:rsidRDefault="001E48E2" w:rsidP="001E48E2">
      <w:pPr>
        <w:spacing w:after="0"/>
        <w:rPr>
          <w:rFonts w:ascii="Times New Roman" w:eastAsia="Times New Roman" w:hAnsi="Times New Roman" w:cs="Times New Roman"/>
          <w:sz w:val="24"/>
          <w:szCs w:val="24"/>
        </w:rPr>
      </w:pPr>
    </w:p>
    <w:p w14:paraId="13119965" w14:textId="77777777" w:rsidR="001E48E2" w:rsidRPr="00010517" w:rsidRDefault="001E48E2" w:rsidP="001E48E2">
      <w:pPr>
        <w:spacing w:after="0"/>
        <w:rPr>
          <w:rFonts w:ascii="Times New Roman" w:eastAsia="Times New Roman" w:hAnsi="Times New Roman" w:cs="Times New Roman"/>
          <w:sz w:val="24"/>
          <w:szCs w:val="24"/>
        </w:rPr>
      </w:pPr>
    </w:p>
    <w:p w14:paraId="253669F8" w14:textId="77777777" w:rsidR="001E48E2" w:rsidRPr="00010517" w:rsidRDefault="001E48E2" w:rsidP="001E48E2">
      <w:pPr>
        <w:spacing w:after="0"/>
        <w:rPr>
          <w:rFonts w:ascii="Times New Roman" w:eastAsia="Times New Roman" w:hAnsi="Times New Roman" w:cs="Times New Roman"/>
          <w:sz w:val="24"/>
          <w:szCs w:val="24"/>
        </w:rPr>
      </w:pPr>
    </w:p>
    <w:p w14:paraId="338C245D" w14:textId="0E5A48D3" w:rsidR="001E48E2" w:rsidRPr="00010517" w:rsidRDefault="001E48E2" w:rsidP="001E48E2">
      <w:pPr>
        <w:spacing w:after="0"/>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ПРИМЕРНАЯ РАБОЧАЯ ПРОГРАММА УЧЕБНОЙ ДИСЦИПЛИНЫ</w:t>
      </w:r>
    </w:p>
    <w:p w14:paraId="225BD263" w14:textId="77777777" w:rsidR="001E48E2" w:rsidRPr="00010517" w:rsidRDefault="001E48E2" w:rsidP="001E48E2">
      <w:pPr>
        <w:spacing w:after="0"/>
        <w:jc w:val="center"/>
        <w:rPr>
          <w:rFonts w:ascii="Times New Roman" w:eastAsia="Times New Roman" w:hAnsi="Times New Roman" w:cs="Times New Roman"/>
          <w:b/>
          <w:sz w:val="24"/>
          <w:szCs w:val="24"/>
          <w:highlight w:val="yellow"/>
        </w:rPr>
      </w:pPr>
    </w:p>
    <w:p w14:paraId="37A2E832" w14:textId="1EDCE2A9" w:rsidR="001E48E2" w:rsidRPr="00010517" w:rsidRDefault="001E48E2" w:rsidP="001E48E2">
      <w:pPr>
        <w:spacing w:after="0"/>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ФК.00 Физическая культура</w:t>
      </w:r>
    </w:p>
    <w:p w14:paraId="7FB2A3E5" w14:textId="77777777" w:rsidR="001E48E2" w:rsidRPr="00010517" w:rsidRDefault="001E48E2" w:rsidP="001E48E2">
      <w:pPr>
        <w:spacing w:after="0"/>
        <w:rPr>
          <w:rFonts w:ascii="Times New Roman" w:eastAsia="Times New Roman" w:hAnsi="Times New Roman" w:cs="Times New Roman"/>
          <w:sz w:val="24"/>
          <w:szCs w:val="24"/>
        </w:rPr>
      </w:pPr>
    </w:p>
    <w:p w14:paraId="03469150" w14:textId="77777777" w:rsidR="001E48E2" w:rsidRPr="00010517" w:rsidRDefault="001E48E2" w:rsidP="001E48E2">
      <w:pPr>
        <w:spacing w:after="0"/>
        <w:rPr>
          <w:rFonts w:ascii="Times New Roman" w:eastAsia="Times New Roman" w:hAnsi="Times New Roman" w:cs="Times New Roman"/>
          <w:sz w:val="24"/>
          <w:szCs w:val="24"/>
        </w:rPr>
      </w:pPr>
    </w:p>
    <w:p w14:paraId="45416D20" w14:textId="77777777" w:rsidR="001E48E2" w:rsidRPr="00010517" w:rsidRDefault="001E48E2" w:rsidP="001E48E2">
      <w:pPr>
        <w:spacing w:after="0"/>
        <w:rPr>
          <w:rFonts w:ascii="Times New Roman" w:eastAsia="Times New Roman" w:hAnsi="Times New Roman" w:cs="Times New Roman"/>
          <w:sz w:val="24"/>
          <w:szCs w:val="24"/>
        </w:rPr>
      </w:pPr>
    </w:p>
    <w:p w14:paraId="7A042DE7" w14:textId="77777777" w:rsidR="001E48E2" w:rsidRPr="00010517" w:rsidRDefault="001E48E2" w:rsidP="001E48E2">
      <w:pPr>
        <w:spacing w:after="0"/>
        <w:rPr>
          <w:rFonts w:ascii="Times New Roman" w:eastAsia="Times New Roman" w:hAnsi="Times New Roman" w:cs="Times New Roman"/>
          <w:sz w:val="24"/>
          <w:szCs w:val="24"/>
        </w:rPr>
      </w:pPr>
    </w:p>
    <w:p w14:paraId="0D62007D" w14:textId="77777777" w:rsidR="001E48E2" w:rsidRPr="00010517" w:rsidRDefault="001E48E2" w:rsidP="001E48E2">
      <w:pPr>
        <w:spacing w:after="0"/>
        <w:rPr>
          <w:rFonts w:ascii="Times New Roman" w:eastAsia="Times New Roman" w:hAnsi="Times New Roman" w:cs="Times New Roman"/>
          <w:sz w:val="24"/>
          <w:szCs w:val="24"/>
        </w:rPr>
      </w:pPr>
    </w:p>
    <w:p w14:paraId="03B981C6" w14:textId="77777777" w:rsidR="001E48E2" w:rsidRPr="00010517" w:rsidRDefault="001E48E2" w:rsidP="001E48E2">
      <w:pPr>
        <w:spacing w:after="0"/>
        <w:rPr>
          <w:rFonts w:ascii="Times New Roman" w:eastAsia="Times New Roman" w:hAnsi="Times New Roman" w:cs="Times New Roman"/>
          <w:sz w:val="24"/>
          <w:szCs w:val="24"/>
        </w:rPr>
      </w:pPr>
    </w:p>
    <w:p w14:paraId="7EB42B8B" w14:textId="77777777" w:rsidR="001E48E2" w:rsidRPr="00010517" w:rsidRDefault="001E48E2" w:rsidP="001E48E2">
      <w:pPr>
        <w:spacing w:after="0"/>
        <w:rPr>
          <w:rFonts w:ascii="Times New Roman" w:eastAsia="Times New Roman" w:hAnsi="Times New Roman" w:cs="Times New Roman"/>
          <w:sz w:val="24"/>
          <w:szCs w:val="24"/>
        </w:rPr>
      </w:pPr>
    </w:p>
    <w:p w14:paraId="60F7708D" w14:textId="77777777" w:rsidR="001E48E2" w:rsidRPr="00010517" w:rsidRDefault="001E48E2" w:rsidP="001E48E2">
      <w:pPr>
        <w:spacing w:after="0"/>
        <w:rPr>
          <w:rFonts w:ascii="Times New Roman" w:eastAsia="Times New Roman" w:hAnsi="Times New Roman" w:cs="Times New Roman"/>
          <w:sz w:val="24"/>
          <w:szCs w:val="24"/>
        </w:rPr>
      </w:pPr>
    </w:p>
    <w:p w14:paraId="0FA5B136" w14:textId="77777777" w:rsidR="001E48E2" w:rsidRPr="00010517" w:rsidRDefault="001E48E2" w:rsidP="001E48E2">
      <w:pPr>
        <w:spacing w:after="0"/>
        <w:rPr>
          <w:rFonts w:ascii="Times New Roman" w:eastAsia="Times New Roman" w:hAnsi="Times New Roman" w:cs="Times New Roman"/>
          <w:sz w:val="24"/>
          <w:szCs w:val="24"/>
        </w:rPr>
      </w:pPr>
    </w:p>
    <w:p w14:paraId="628C0BE1" w14:textId="77777777" w:rsidR="001E48E2" w:rsidRPr="00010517" w:rsidRDefault="001E48E2" w:rsidP="001E48E2">
      <w:pPr>
        <w:spacing w:after="0"/>
        <w:rPr>
          <w:rFonts w:ascii="Times New Roman" w:eastAsia="Times New Roman" w:hAnsi="Times New Roman" w:cs="Times New Roman"/>
          <w:sz w:val="24"/>
          <w:szCs w:val="24"/>
        </w:rPr>
      </w:pPr>
    </w:p>
    <w:p w14:paraId="31B09779" w14:textId="77777777" w:rsidR="001E48E2" w:rsidRPr="00010517" w:rsidRDefault="001E48E2" w:rsidP="001E48E2">
      <w:pPr>
        <w:spacing w:after="0"/>
        <w:rPr>
          <w:rFonts w:ascii="Times New Roman" w:eastAsia="Times New Roman" w:hAnsi="Times New Roman" w:cs="Times New Roman"/>
          <w:sz w:val="24"/>
          <w:szCs w:val="24"/>
        </w:rPr>
      </w:pPr>
    </w:p>
    <w:p w14:paraId="5EAFC38A" w14:textId="77777777" w:rsidR="001E48E2" w:rsidRPr="00010517" w:rsidRDefault="001E48E2" w:rsidP="001E48E2">
      <w:pPr>
        <w:spacing w:after="0"/>
        <w:rPr>
          <w:rFonts w:ascii="Times New Roman" w:eastAsia="Times New Roman" w:hAnsi="Times New Roman" w:cs="Times New Roman"/>
          <w:sz w:val="24"/>
          <w:szCs w:val="24"/>
        </w:rPr>
      </w:pPr>
    </w:p>
    <w:p w14:paraId="17ED6305" w14:textId="77777777" w:rsidR="001E48E2" w:rsidRPr="00010517" w:rsidRDefault="001E48E2" w:rsidP="001E48E2">
      <w:pPr>
        <w:spacing w:after="0"/>
        <w:rPr>
          <w:rFonts w:ascii="Times New Roman" w:eastAsia="Times New Roman" w:hAnsi="Times New Roman" w:cs="Times New Roman"/>
          <w:sz w:val="24"/>
          <w:szCs w:val="24"/>
        </w:rPr>
      </w:pPr>
    </w:p>
    <w:p w14:paraId="08FC8126" w14:textId="38A877F5" w:rsidR="001E48E2" w:rsidRPr="00010517" w:rsidRDefault="001E48E2" w:rsidP="001E48E2">
      <w:pPr>
        <w:spacing w:after="0"/>
        <w:rPr>
          <w:rFonts w:ascii="Times New Roman" w:eastAsia="Times New Roman" w:hAnsi="Times New Roman" w:cs="Times New Roman"/>
          <w:sz w:val="24"/>
          <w:szCs w:val="24"/>
        </w:rPr>
      </w:pPr>
    </w:p>
    <w:p w14:paraId="320EB969" w14:textId="3C94D2D6" w:rsidR="001E48E2" w:rsidRPr="00010517" w:rsidRDefault="001E48E2" w:rsidP="001E48E2">
      <w:pPr>
        <w:spacing w:after="0"/>
        <w:rPr>
          <w:rFonts w:ascii="Times New Roman" w:eastAsia="Times New Roman" w:hAnsi="Times New Roman" w:cs="Times New Roman"/>
          <w:sz w:val="24"/>
          <w:szCs w:val="24"/>
        </w:rPr>
      </w:pPr>
    </w:p>
    <w:p w14:paraId="34693821" w14:textId="77777777" w:rsidR="00EA3874" w:rsidRPr="00010517" w:rsidRDefault="00EA3874" w:rsidP="001E48E2">
      <w:pPr>
        <w:spacing w:after="0"/>
        <w:rPr>
          <w:rFonts w:ascii="Times New Roman" w:eastAsia="Times New Roman" w:hAnsi="Times New Roman" w:cs="Times New Roman"/>
          <w:sz w:val="24"/>
          <w:szCs w:val="24"/>
        </w:rPr>
      </w:pPr>
    </w:p>
    <w:p w14:paraId="59F34979" w14:textId="77777777" w:rsidR="001E48E2" w:rsidRPr="00010517" w:rsidRDefault="001E48E2" w:rsidP="001E48E2">
      <w:pPr>
        <w:spacing w:after="0"/>
        <w:rPr>
          <w:rFonts w:ascii="Times New Roman" w:eastAsia="Times New Roman" w:hAnsi="Times New Roman" w:cs="Times New Roman"/>
          <w:sz w:val="24"/>
          <w:szCs w:val="24"/>
        </w:rPr>
      </w:pPr>
    </w:p>
    <w:p w14:paraId="65568969" w14:textId="77777777" w:rsidR="001E48E2" w:rsidRPr="00010517" w:rsidRDefault="001E48E2" w:rsidP="001E48E2">
      <w:pPr>
        <w:jc w:val="center"/>
        <w:rPr>
          <w:rFonts w:ascii="Times New Roman" w:eastAsia="Times New Roman" w:hAnsi="Times New Roman" w:cs="Times New Roman"/>
          <w:sz w:val="28"/>
          <w:szCs w:val="28"/>
        </w:rPr>
      </w:pPr>
    </w:p>
    <w:p w14:paraId="43E274E9" w14:textId="77777777" w:rsidR="001E48E2" w:rsidRPr="00010517" w:rsidRDefault="001E48E2" w:rsidP="001E48E2">
      <w:pPr>
        <w:jc w:val="center"/>
        <w:rPr>
          <w:rFonts w:ascii="Times New Roman" w:eastAsia="Times New Roman" w:hAnsi="Times New Roman" w:cs="Times New Roman"/>
          <w:sz w:val="28"/>
          <w:szCs w:val="28"/>
        </w:rPr>
      </w:pPr>
    </w:p>
    <w:p w14:paraId="438648AE" w14:textId="7D048E93" w:rsidR="001E48E2" w:rsidRPr="00010517" w:rsidRDefault="001E48E2" w:rsidP="001E48E2">
      <w:pPr>
        <w:spacing w:after="0"/>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2023 г</w:t>
      </w:r>
      <w:r w:rsidR="00AA76EC">
        <w:rPr>
          <w:rFonts w:ascii="Times New Roman" w:eastAsia="Times New Roman" w:hAnsi="Times New Roman" w:cs="Times New Roman"/>
          <w:b/>
          <w:sz w:val="24"/>
          <w:szCs w:val="24"/>
        </w:rPr>
        <w:t>.</w:t>
      </w:r>
    </w:p>
    <w:p w14:paraId="119F101C" w14:textId="77777777" w:rsidR="001E48E2" w:rsidRPr="00010517" w:rsidRDefault="001E48E2" w:rsidP="001E48E2">
      <w:pPr>
        <w:spacing w:after="0"/>
        <w:jc w:val="center"/>
        <w:rPr>
          <w:rFonts w:ascii="Times New Roman" w:eastAsia="Times New Roman" w:hAnsi="Times New Roman" w:cs="Times New Roman"/>
          <w:b/>
          <w:sz w:val="24"/>
          <w:szCs w:val="24"/>
        </w:rPr>
      </w:pPr>
    </w:p>
    <w:p w14:paraId="25D2604D" w14:textId="77777777" w:rsidR="001E48E2" w:rsidRPr="00AA76EC" w:rsidRDefault="001E48E2" w:rsidP="001E48E2">
      <w:pPr>
        <w:spacing w:after="0"/>
        <w:jc w:val="center"/>
        <w:rPr>
          <w:rFonts w:ascii="Times New Roman" w:eastAsia="Times New Roman" w:hAnsi="Times New Roman" w:cs="Times New Roman"/>
          <w:b/>
          <w:i/>
          <w:iCs/>
          <w:sz w:val="24"/>
          <w:szCs w:val="24"/>
        </w:rPr>
      </w:pPr>
      <w:r w:rsidRPr="00AA76EC">
        <w:rPr>
          <w:rFonts w:ascii="Times New Roman" w:eastAsia="Times New Roman" w:hAnsi="Times New Roman" w:cs="Times New Roman"/>
          <w:b/>
          <w:i/>
          <w:iCs/>
          <w:sz w:val="24"/>
          <w:szCs w:val="24"/>
        </w:rPr>
        <w:lastRenderedPageBreak/>
        <w:t>СОДЕРЖАНИЕ</w:t>
      </w:r>
    </w:p>
    <w:p w14:paraId="12C51F79" w14:textId="77777777" w:rsidR="001E48E2" w:rsidRPr="00010517" w:rsidRDefault="001E48E2" w:rsidP="001E48E2">
      <w:pPr>
        <w:spacing w:after="0"/>
        <w:jc w:val="center"/>
        <w:rPr>
          <w:rFonts w:ascii="Times New Roman" w:eastAsia="Times New Roman" w:hAnsi="Times New Roman" w:cs="Times New Roman"/>
          <w:sz w:val="24"/>
          <w:szCs w:val="24"/>
        </w:rPr>
      </w:pPr>
    </w:p>
    <w:tbl>
      <w:tblPr>
        <w:tblStyle w:val="afff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7059"/>
      </w:tblGrid>
      <w:tr w:rsidR="001E48E2" w:rsidRPr="00010517" w14:paraId="35DE1C52" w14:textId="77777777" w:rsidTr="00AA76EC">
        <w:tc>
          <w:tcPr>
            <w:tcW w:w="846" w:type="dxa"/>
          </w:tcPr>
          <w:p w14:paraId="2F5532F5" w14:textId="77777777" w:rsidR="001E48E2" w:rsidRPr="00010517" w:rsidRDefault="001E48E2" w:rsidP="004A63E1">
            <w:pPr>
              <w:spacing w:after="120"/>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1.</w:t>
            </w:r>
          </w:p>
        </w:tc>
        <w:tc>
          <w:tcPr>
            <w:tcW w:w="7059" w:type="dxa"/>
          </w:tcPr>
          <w:p w14:paraId="7290BE36" w14:textId="77777777" w:rsidR="001E48E2" w:rsidRPr="00010517" w:rsidRDefault="001E48E2" w:rsidP="004A63E1">
            <w:pPr>
              <w:spacing w:after="120"/>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ОБЩАЯ ХАРАКТЕРИСТИКА РАБОЧЕЙ ПРОГРАММЫ УЧЕБНОЙ ДИСЦИПЛИНЫ</w:t>
            </w:r>
          </w:p>
        </w:tc>
      </w:tr>
      <w:tr w:rsidR="001E48E2" w:rsidRPr="00010517" w14:paraId="0336068B" w14:textId="77777777" w:rsidTr="00AA76EC">
        <w:tc>
          <w:tcPr>
            <w:tcW w:w="846" w:type="dxa"/>
          </w:tcPr>
          <w:p w14:paraId="24F155A0" w14:textId="77777777" w:rsidR="001E48E2" w:rsidRPr="00010517" w:rsidRDefault="001E48E2" w:rsidP="004A63E1">
            <w:pPr>
              <w:spacing w:after="120"/>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2.</w:t>
            </w:r>
          </w:p>
        </w:tc>
        <w:tc>
          <w:tcPr>
            <w:tcW w:w="7059" w:type="dxa"/>
          </w:tcPr>
          <w:p w14:paraId="596E9AD0" w14:textId="77777777" w:rsidR="001E48E2" w:rsidRPr="00010517" w:rsidRDefault="001E48E2" w:rsidP="004A63E1">
            <w:pPr>
              <w:spacing w:after="120"/>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СТРУКТУРА И СОДЕРЖАНИЕ УЧЕБНОЙ ДИСЦИПЛИНЫ</w:t>
            </w:r>
          </w:p>
        </w:tc>
      </w:tr>
      <w:tr w:rsidR="001E48E2" w:rsidRPr="00010517" w14:paraId="679FE892" w14:textId="77777777" w:rsidTr="00AA76EC">
        <w:tc>
          <w:tcPr>
            <w:tcW w:w="846" w:type="dxa"/>
          </w:tcPr>
          <w:p w14:paraId="4AA5A1F7" w14:textId="77777777" w:rsidR="001E48E2" w:rsidRPr="00010517" w:rsidRDefault="001E48E2" w:rsidP="004A63E1">
            <w:pPr>
              <w:spacing w:after="120"/>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3.</w:t>
            </w:r>
          </w:p>
        </w:tc>
        <w:tc>
          <w:tcPr>
            <w:tcW w:w="7059" w:type="dxa"/>
          </w:tcPr>
          <w:p w14:paraId="4F4365A9" w14:textId="77777777" w:rsidR="001E48E2" w:rsidRPr="00010517" w:rsidRDefault="001E48E2" w:rsidP="004A63E1">
            <w:pPr>
              <w:spacing w:after="120"/>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УСЛОВИЯ РЕАЛИЗАЦИИ УЧЕБНОЙ ДИСЦИПЛИНЫ</w:t>
            </w:r>
          </w:p>
        </w:tc>
      </w:tr>
      <w:tr w:rsidR="001E48E2" w:rsidRPr="00010517" w14:paraId="0482AED5" w14:textId="77777777" w:rsidTr="00AA76EC">
        <w:tc>
          <w:tcPr>
            <w:tcW w:w="846" w:type="dxa"/>
          </w:tcPr>
          <w:p w14:paraId="7CAA239E" w14:textId="77777777" w:rsidR="001E48E2" w:rsidRPr="00010517" w:rsidRDefault="001E48E2" w:rsidP="004A63E1">
            <w:pPr>
              <w:spacing w:after="120"/>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4.</w:t>
            </w:r>
          </w:p>
        </w:tc>
        <w:tc>
          <w:tcPr>
            <w:tcW w:w="7059" w:type="dxa"/>
          </w:tcPr>
          <w:p w14:paraId="26256AE6" w14:textId="77777777" w:rsidR="001E48E2" w:rsidRPr="00010517" w:rsidRDefault="001E48E2" w:rsidP="004A63E1">
            <w:pPr>
              <w:spacing w:after="120"/>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КОНТРОЛЬ И ОЦЕНКА РЕЗУЛЬТАТОВ ОСВОЕНИЯ УЧЕБНОЙ ДИСЦИПЛИНЫ</w:t>
            </w:r>
          </w:p>
        </w:tc>
      </w:tr>
    </w:tbl>
    <w:p w14:paraId="2479DA7A" w14:textId="77777777" w:rsidR="001E48E2" w:rsidRPr="00010517" w:rsidRDefault="001E48E2" w:rsidP="001E48E2">
      <w:pPr>
        <w:spacing w:after="0"/>
        <w:jc w:val="center"/>
        <w:rPr>
          <w:rFonts w:ascii="Times New Roman" w:eastAsia="Times New Roman" w:hAnsi="Times New Roman" w:cs="Times New Roman"/>
          <w:b/>
          <w:sz w:val="24"/>
          <w:szCs w:val="24"/>
        </w:rPr>
      </w:pPr>
    </w:p>
    <w:p w14:paraId="71BF3D87" w14:textId="77777777" w:rsidR="001E48E2" w:rsidRPr="00010517" w:rsidRDefault="001E48E2" w:rsidP="001E48E2">
      <w:pPr>
        <w:spacing w:after="0"/>
        <w:jc w:val="center"/>
        <w:rPr>
          <w:rFonts w:ascii="Times New Roman" w:eastAsia="Times New Roman" w:hAnsi="Times New Roman" w:cs="Times New Roman"/>
          <w:sz w:val="24"/>
          <w:szCs w:val="24"/>
        </w:rPr>
      </w:pPr>
    </w:p>
    <w:p w14:paraId="50A8619F" w14:textId="77777777" w:rsidR="001E48E2" w:rsidRPr="00010517" w:rsidRDefault="001E48E2" w:rsidP="001E48E2">
      <w:pPr>
        <w:spacing w:after="0"/>
        <w:jc w:val="center"/>
        <w:rPr>
          <w:rFonts w:ascii="Times New Roman" w:eastAsia="Times New Roman" w:hAnsi="Times New Roman" w:cs="Times New Roman"/>
          <w:sz w:val="24"/>
          <w:szCs w:val="24"/>
        </w:rPr>
      </w:pPr>
    </w:p>
    <w:p w14:paraId="66B5FB15" w14:textId="77777777" w:rsidR="001E48E2" w:rsidRPr="00010517" w:rsidRDefault="001E48E2" w:rsidP="001E48E2">
      <w:pPr>
        <w:spacing w:after="0"/>
        <w:jc w:val="center"/>
        <w:rPr>
          <w:rFonts w:ascii="Times New Roman" w:eastAsia="Times New Roman" w:hAnsi="Times New Roman" w:cs="Times New Roman"/>
          <w:sz w:val="24"/>
          <w:szCs w:val="24"/>
        </w:rPr>
      </w:pPr>
    </w:p>
    <w:p w14:paraId="6E6E4B2A" w14:textId="77777777" w:rsidR="001E48E2" w:rsidRPr="00010517" w:rsidRDefault="001E48E2" w:rsidP="001E48E2">
      <w:pPr>
        <w:spacing w:after="0"/>
        <w:jc w:val="center"/>
        <w:rPr>
          <w:rFonts w:ascii="Times New Roman" w:eastAsia="Times New Roman" w:hAnsi="Times New Roman" w:cs="Times New Roman"/>
          <w:sz w:val="24"/>
          <w:szCs w:val="24"/>
        </w:rPr>
      </w:pPr>
    </w:p>
    <w:p w14:paraId="184671BD" w14:textId="77777777" w:rsidR="001E48E2" w:rsidRPr="00010517" w:rsidRDefault="001E48E2" w:rsidP="001E48E2">
      <w:pPr>
        <w:spacing w:after="0"/>
        <w:jc w:val="center"/>
        <w:rPr>
          <w:rFonts w:ascii="Times New Roman" w:eastAsia="Times New Roman" w:hAnsi="Times New Roman" w:cs="Times New Roman"/>
          <w:sz w:val="24"/>
          <w:szCs w:val="24"/>
        </w:rPr>
      </w:pPr>
    </w:p>
    <w:p w14:paraId="61860D4A" w14:textId="77777777" w:rsidR="001E48E2" w:rsidRPr="00010517" w:rsidRDefault="001E48E2" w:rsidP="001E48E2">
      <w:pPr>
        <w:spacing w:after="0"/>
        <w:jc w:val="center"/>
        <w:rPr>
          <w:rFonts w:ascii="Times New Roman" w:eastAsia="Times New Roman" w:hAnsi="Times New Roman" w:cs="Times New Roman"/>
          <w:sz w:val="24"/>
          <w:szCs w:val="24"/>
        </w:rPr>
      </w:pPr>
    </w:p>
    <w:p w14:paraId="6EB8C179" w14:textId="77777777" w:rsidR="001E48E2" w:rsidRPr="00010517" w:rsidRDefault="001E48E2" w:rsidP="001E48E2">
      <w:pPr>
        <w:spacing w:after="0"/>
        <w:jc w:val="center"/>
        <w:rPr>
          <w:rFonts w:ascii="Times New Roman" w:eastAsia="Times New Roman" w:hAnsi="Times New Roman" w:cs="Times New Roman"/>
          <w:sz w:val="24"/>
          <w:szCs w:val="24"/>
        </w:rPr>
      </w:pPr>
    </w:p>
    <w:p w14:paraId="40E326E2" w14:textId="77777777" w:rsidR="001E48E2" w:rsidRPr="00010517" w:rsidRDefault="001E48E2" w:rsidP="001E48E2">
      <w:pPr>
        <w:spacing w:after="0"/>
        <w:jc w:val="center"/>
        <w:rPr>
          <w:rFonts w:ascii="Times New Roman" w:eastAsia="Times New Roman" w:hAnsi="Times New Roman" w:cs="Times New Roman"/>
          <w:sz w:val="24"/>
          <w:szCs w:val="24"/>
        </w:rPr>
      </w:pPr>
    </w:p>
    <w:p w14:paraId="6557838A" w14:textId="77777777" w:rsidR="001E48E2" w:rsidRPr="00010517" w:rsidRDefault="001E48E2" w:rsidP="001E48E2">
      <w:pPr>
        <w:spacing w:after="0"/>
        <w:jc w:val="center"/>
        <w:rPr>
          <w:rFonts w:ascii="Times New Roman" w:eastAsia="Times New Roman" w:hAnsi="Times New Roman" w:cs="Times New Roman"/>
          <w:sz w:val="24"/>
          <w:szCs w:val="24"/>
        </w:rPr>
      </w:pPr>
    </w:p>
    <w:p w14:paraId="695E445C" w14:textId="77777777" w:rsidR="001E48E2" w:rsidRPr="00010517" w:rsidRDefault="001E48E2" w:rsidP="001E48E2">
      <w:pPr>
        <w:spacing w:after="0"/>
        <w:jc w:val="center"/>
        <w:rPr>
          <w:rFonts w:ascii="Times New Roman" w:eastAsia="Times New Roman" w:hAnsi="Times New Roman" w:cs="Times New Roman"/>
          <w:sz w:val="24"/>
          <w:szCs w:val="24"/>
        </w:rPr>
      </w:pPr>
    </w:p>
    <w:p w14:paraId="60716798" w14:textId="77777777" w:rsidR="001E48E2" w:rsidRPr="00010517" w:rsidRDefault="001E48E2" w:rsidP="001E48E2">
      <w:pPr>
        <w:spacing w:after="0"/>
        <w:jc w:val="center"/>
        <w:rPr>
          <w:rFonts w:ascii="Times New Roman" w:eastAsia="Times New Roman" w:hAnsi="Times New Roman" w:cs="Times New Roman"/>
          <w:sz w:val="24"/>
          <w:szCs w:val="24"/>
        </w:rPr>
      </w:pPr>
    </w:p>
    <w:p w14:paraId="79A01AD1" w14:textId="77777777" w:rsidR="001E48E2" w:rsidRPr="00010517" w:rsidRDefault="001E48E2" w:rsidP="001E48E2">
      <w:pPr>
        <w:spacing w:after="0"/>
        <w:jc w:val="center"/>
        <w:rPr>
          <w:rFonts w:ascii="Times New Roman" w:eastAsia="Times New Roman" w:hAnsi="Times New Roman" w:cs="Times New Roman"/>
          <w:sz w:val="24"/>
          <w:szCs w:val="24"/>
        </w:rPr>
      </w:pPr>
    </w:p>
    <w:p w14:paraId="0E31B3A6" w14:textId="77777777" w:rsidR="001E48E2" w:rsidRPr="00010517" w:rsidRDefault="001E48E2" w:rsidP="001E48E2">
      <w:pPr>
        <w:spacing w:after="0"/>
        <w:jc w:val="center"/>
        <w:rPr>
          <w:rFonts w:ascii="Times New Roman" w:eastAsia="Times New Roman" w:hAnsi="Times New Roman" w:cs="Times New Roman"/>
          <w:sz w:val="24"/>
          <w:szCs w:val="24"/>
        </w:rPr>
      </w:pPr>
    </w:p>
    <w:p w14:paraId="23C59430" w14:textId="77777777" w:rsidR="001E48E2" w:rsidRPr="00010517" w:rsidRDefault="001E48E2" w:rsidP="001E48E2">
      <w:pPr>
        <w:spacing w:after="0"/>
        <w:jc w:val="center"/>
        <w:rPr>
          <w:rFonts w:ascii="Times New Roman" w:eastAsia="Times New Roman" w:hAnsi="Times New Roman" w:cs="Times New Roman"/>
          <w:sz w:val="24"/>
          <w:szCs w:val="24"/>
        </w:rPr>
      </w:pPr>
    </w:p>
    <w:p w14:paraId="6DD2C7B5" w14:textId="77777777" w:rsidR="001E48E2" w:rsidRPr="00010517" w:rsidRDefault="001E48E2" w:rsidP="001E48E2">
      <w:pPr>
        <w:spacing w:after="0"/>
        <w:jc w:val="center"/>
        <w:rPr>
          <w:rFonts w:ascii="Times New Roman" w:eastAsia="Times New Roman" w:hAnsi="Times New Roman" w:cs="Times New Roman"/>
          <w:sz w:val="24"/>
          <w:szCs w:val="24"/>
        </w:rPr>
      </w:pPr>
    </w:p>
    <w:p w14:paraId="4A445587" w14:textId="77777777" w:rsidR="001E48E2" w:rsidRPr="00010517" w:rsidRDefault="001E48E2" w:rsidP="001E48E2">
      <w:pPr>
        <w:spacing w:after="0"/>
        <w:jc w:val="center"/>
        <w:rPr>
          <w:rFonts w:ascii="Times New Roman" w:eastAsia="Times New Roman" w:hAnsi="Times New Roman" w:cs="Times New Roman"/>
          <w:sz w:val="24"/>
          <w:szCs w:val="24"/>
        </w:rPr>
      </w:pPr>
    </w:p>
    <w:p w14:paraId="3A91EFBD" w14:textId="77777777" w:rsidR="001E48E2" w:rsidRPr="00010517" w:rsidRDefault="001E48E2" w:rsidP="001E48E2">
      <w:pPr>
        <w:spacing w:after="0"/>
        <w:jc w:val="center"/>
        <w:rPr>
          <w:rFonts w:ascii="Times New Roman" w:eastAsia="Times New Roman" w:hAnsi="Times New Roman" w:cs="Times New Roman"/>
          <w:sz w:val="24"/>
          <w:szCs w:val="24"/>
        </w:rPr>
      </w:pPr>
    </w:p>
    <w:p w14:paraId="0BA6FB62" w14:textId="77777777" w:rsidR="001E48E2" w:rsidRPr="00010517" w:rsidRDefault="001E48E2" w:rsidP="001E48E2">
      <w:pPr>
        <w:spacing w:after="0"/>
        <w:jc w:val="center"/>
        <w:rPr>
          <w:rFonts w:ascii="Times New Roman" w:eastAsia="Times New Roman" w:hAnsi="Times New Roman" w:cs="Times New Roman"/>
          <w:sz w:val="24"/>
          <w:szCs w:val="24"/>
        </w:rPr>
      </w:pPr>
    </w:p>
    <w:p w14:paraId="20068A49" w14:textId="77777777" w:rsidR="001E48E2" w:rsidRPr="00010517" w:rsidRDefault="001E48E2" w:rsidP="001E48E2">
      <w:pPr>
        <w:spacing w:after="0"/>
        <w:jc w:val="center"/>
        <w:rPr>
          <w:rFonts w:ascii="Times New Roman" w:eastAsia="Times New Roman" w:hAnsi="Times New Roman" w:cs="Times New Roman"/>
          <w:sz w:val="24"/>
          <w:szCs w:val="24"/>
        </w:rPr>
      </w:pPr>
    </w:p>
    <w:p w14:paraId="35F3E863" w14:textId="77777777" w:rsidR="001E48E2" w:rsidRPr="00010517" w:rsidRDefault="001E48E2" w:rsidP="001E48E2">
      <w:pPr>
        <w:spacing w:after="0"/>
        <w:jc w:val="center"/>
        <w:rPr>
          <w:rFonts w:ascii="Times New Roman" w:eastAsia="Times New Roman" w:hAnsi="Times New Roman" w:cs="Times New Roman"/>
          <w:sz w:val="24"/>
          <w:szCs w:val="24"/>
        </w:rPr>
      </w:pPr>
    </w:p>
    <w:p w14:paraId="6926FDF2" w14:textId="77777777" w:rsidR="001E48E2" w:rsidRPr="00010517" w:rsidRDefault="001E48E2" w:rsidP="001E48E2">
      <w:pPr>
        <w:spacing w:after="0"/>
        <w:jc w:val="center"/>
        <w:rPr>
          <w:rFonts w:ascii="Times New Roman" w:eastAsia="Times New Roman" w:hAnsi="Times New Roman" w:cs="Times New Roman"/>
          <w:sz w:val="24"/>
          <w:szCs w:val="24"/>
        </w:rPr>
      </w:pPr>
    </w:p>
    <w:p w14:paraId="17E920E8" w14:textId="77777777" w:rsidR="001E48E2" w:rsidRPr="00010517" w:rsidRDefault="001E48E2" w:rsidP="001E48E2">
      <w:pPr>
        <w:spacing w:after="0"/>
        <w:jc w:val="center"/>
        <w:rPr>
          <w:rFonts w:ascii="Times New Roman" w:eastAsia="Times New Roman" w:hAnsi="Times New Roman" w:cs="Times New Roman"/>
          <w:sz w:val="24"/>
          <w:szCs w:val="24"/>
        </w:rPr>
      </w:pPr>
    </w:p>
    <w:p w14:paraId="65A01EA6" w14:textId="77777777" w:rsidR="001E48E2" w:rsidRPr="00010517" w:rsidRDefault="001E48E2" w:rsidP="001E48E2">
      <w:pPr>
        <w:spacing w:after="0"/>
        <w:jc w:val="center"/>
        <w:rPr>
          <w:rFonts w:ascii="Times New Roman" w:eastAsia="Times New Roman" w:hAnsi="Times New Roman" w:cs="Times New Roman"/>
          <w:sz w:val="24"/>
          <w:szCs w:val="24"/>
        </w:rPr>
      </w:pPr>
    </w:p>
    <w:p w14:paraId="4AC4B340" w14:textId="77777777" w:rsidR="001E48E2" w:rsidRPr="00010517" w:rsidRDefault="001E48E2" w:rsidP="001E48E2">
      <w:pPr>
        <w:spacing w:after="0"/>
        <w:jc w:val="center"/>
        <w:rPr>
          <w:rFonts w:ascii="Times New Roman" w:eastAsia="Times New Roman" w:hAnsi="Times New Roman" w:cs="Times New Roman"/>
          <w:sz w:val="24"/>
          <w:szCs w:val="24"/>
        </w:rPr>
      </w:pPr>
    </w:p>
    <w:p w14:paraId="771D7C22" w14:textId="77777777" w:rsidR="001E48E2" w:rsidRPr="00010517" w:rsidRDefault="001E48E2" w:rsidP="001E48E2">
      <w:pPr>
        <w:spacing w:after="0"/>
        <w:jc w:val="center"/>
        <w:rPr>
          <w:rFonts w:ascii="Times New Roman" w:eastAsia="Times New Roman" w:hAnsi="Times New Roman" w:cs="Times New Roman"/>
          <w:sz w:val="24"/>
          <w:szCs w:val="24"/>
        </w:rPr>
      </w:pPr>
    </w:p>
    <w:p w14:paraId="4130150B" w14:textId="77777777" w:rsidR="001E48E2" w:rsidRPr="00010517" w:rsidRDefault="001E48E2" w:rsidP="001E48E2">
      <w:pPr>
        <w:spacing w:after="0"/>
        <w:jc w:val="center"/>
        <w:rPr>
          <w:rFonts w:ascii="Times New Roman" w:eastAsia="Times New Roman" w:hAnsi="Times New Roman" w:cs="Times New Roman"/>
          <w:sz w:val="24"/>
          <w:szCs w:val="24"/>
        </w:rPr>
      </w:pPr>
    </w:p>
    <w:p w14:paraId="6CA42807" w14:textId="77777777" w:rsidR="001E48E2" w:rsidRPr="00010517" w:rsidRDefault="001E48E2" w:rsidP="001E48E2">
      <w:pPr>
        <w:spacing w:after="0"/>
        <w:jc w:val="center"/>
        <w:rPr>
          <w:rFonts w:ascii="Times New Roman" w:eastAsia="Times New Roman" w:hAnsi="Times New Roman" w:cs="Times New Roman"/>
          <w:sz w:val="24"/>
          <w:szCs w:val="24"/>
        </w:rPr>
      </w:pPr>
    </w:p>
    <w:p w14:paraId="70A076FF" w14:textId="77777777" w:rsidR="001E48E2" w:rsidRPr="00010517" w:rsidRDefault="001E48E2" w:rsidP="001E48E2">
      <w:pPr>
        <w:spacing w:after="0"/>
        <w:jc w:val="center"/>
        <w:rPr>
          <w:rFonts w:ascii="Times New Roman" w:eastAsia="Times New Roman" w:hAnsi="Times New Roman" w:cs="Times New Roman"/>
          <w:sz w:val="24"/>
          <w:szCs w:val="24"/>
        </w:rPr>
      </w:pPr>
    </w:p>
    <w:p w14:paraId="5702088D" w14:textId="77777777" w:rsidR="001E48E2" w:rsidRPr="00010517" w:rsidRDefault="001E48E2" w:rsidP="001E48E2">
      <w:pPr>
        <w:spacing w:after="0"/>
        <w:jc w:val="center"/>
        <w:rPr>
          <w:rFonts w:ascii="Times New Roman" w:eastAsia="Times New Roman" w:hAnsi="Times New Roman" w:cs="Times New Roman"/>
          <w:sz w:val="24"/>
          <w:szCs w:val="24"/>
        </w:rPr>
      </w:pPr>
    </w:p>
    <w:p w14:paraId="040EE311" w14:textId="77777777" w:rsidR="001E48E2" w:rsidRPr="00010517" w:rsidRDefault="001E48E2" w:rsidP="001E48E2">
      <w:pPr>
        <w:spacing w:after="0"/>
        <w:jc w:val="center"/>
        <w:rPr>
          <w:rFonts w:ascii="Times New Roman" w:eastAsia="Times New Roman" w:hAnsi="Times New Roman" w:cs="Times New Roman"/>
          <w:sz w:val="24"/>
          <w:szCs w:val="24"/>
        </w:rPr>
      </w:pPr>
    </w:p>
    <w:p w14:paraId="4A29AE7C" w14:textId="77777777" w:rsidR="001E48E2" w:rsidRPr="00010517" w:rsidRDefault="001E48E2" w:rsidP="001E48E2">
      <w:pPr>
        <w:spacing w:after="0"/>
        <w:jc w:val="center"/>
        <w:rPr>
          <w:rFonts w:ascii="Times New Roman" w:eastAsia="Times New Roman" w:hAnsi="Times New Roman" w:cs="Times New Roman"/>
          <w:sz w:val="24"/>
          <w:szCs w:val="24"/>
        </w:rPr>
      </w:pPr>
    </w:p>
    <w:p w14:paraId="3C17A470" w14:textId="77777777" w:rsidR="001E48E2" w:rsidRPr="00010517" w:rsidRDefault="001E48E2" w:rsidP="001E48E2">
      <w:pPr>
        <w:spacing w:after="0"/>
        <w:jc w:val="center"/>
        <w:rPr>
          <w:rFonts w:ascii="Times New Roman" w:eastAsia="Times New Roman" w:hAnsi="Times New Roman" w:cs="Times New Roman"/>
          <w:sz w:val="24"/>
          <w:szCs w:val="24"/>
        </w:rPr>
      </w:pPr>
    </w:p>
    <w:p w14:paraId="720C2AE9" w14:textId="77777777" w:rsidR="001E48E2" w:rsidRPr="00010517" w:rsidRDefault="001E48E2" w:rsidP="001E48E2">
      <w:pPr>
        <w:spacing w:after="0"/>
        <w:jc w:val="center"/>
        <w:rPr>
          <w:rFonts w:ascii="Times New Roman" w:eastAsia="Times New Roman" w:hAnsi="Times New Roman" w:cs="Times New Roman"/>
          <w:sz w:val="24"/>
          <w:szCs w:val="24"/>
        </w:rPr>
      </w:pPr>
    </w:p>
    <w:p w14:paraId="4D8127C2" w14:textId="77777777" w:rsidR="001E48E2" w:rsidRPr="00010517" w:rsidRDefault="001E48E2" w:rsidP="001E48E2">
      <w:pPr>
        <w:spacing w:after="0"/>
        <w:ind w:left="568"/>
        <w:jc w:val="center"/>
        <w:outlineLvl w:val="1"/>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lastRenderedPageBreak/>
        <w:t>1. ОБЩАЯ ХАРАКТЕРИСТИКА РАБОЧЕЙ ПРОГРАММЫ УЧЕБНОЙ ДИСЦИПЛИНЫ</w:t>
      </w:r>
    </w:p>
    <w:p w14:paraId="6EDF216E" w14:textId="0030D397" w:rsidR="001E48E2" w:rsidRPr="00010517" w:rsidRDefault="001E48E2" w:rsidP="001E48E2">
      <w:pPr>
        <w:spacing w:after="0"/>
        <w:jc w:val="center"/>
        <w:rPr>
          <w:rFonts w:ascii="Calibri" w:eastAsia="Times New Roman" w:hAnsi="Calibri" w:cs="Times New Roman"/>
          <w:b/>
        </w:rPr>
      </w:pPr>
      <w:r w:rsidRPr="00010517">
        <w:rPr>
          <w:rFonts w:ascii="Times New Roman" w:eastAsia="Times New Roman" w:hAnsi="Times New Roman" w:cs="Times New Roman"/>
          <w:b/>
          <w:sz w:val="24"/>
          <w:szCs w:val="24"/>
        </w:rPr>
        <w:t>«ФК.00 Физическая культура»</w:t>
      </w:r>
    </w:p>
    <w:p w14:paraId="01125EA5" w14:textId="77777777" w:rsidR="001E48E2" w:rsidRPr="00010517" w:rsidRDefault="001E48E2" w:rsidP="001E48E2">
      <w:pPr>
        <w:suppressAutoHyphens/>
        <w:spacing w:after="0" w:line="240" w:lineRule="auto"/>
        <w:ind w:firstLine="709"/>
        <w:jc w:val="both"/>
        <w:rPr>
          <w:rFonts w:ascii="Times New Roman" w:eastAsia="Times New Roman" w:hAnsi="Times New Roman" w:cs="Times New Roman"/>
          <w:b/>
          <w:bCs/>
          <w:sz w:val="24"/>
          <w:szCs w:val="24"/>
        </w:rPr>
      </w:pPr>
    </w:p>
    <w:p w14:paraId="38C57FC9" w14:textId="77777777" w:rsidR="001E48E2" w:rsidRPr="00010517" w:rsidRDefault="001E48E2" w:rsidP="001E48E2">
      <w:pPr>
        <w:spacing w:after="0" w:line="240" w:lineRule="auto"/>
        <w:ind w:firstLine="709"/>
        <w:jc w:val="both"/>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1.1. Место дисциплины в структуре основной образовательной программы:</w:t>
      </w:r>
    </w:p>
    <w:p w14:paraId="79209748" w14:textId="4A939FA7" w:rsidR="00EA3874" w:rsidRPr="00010517" w:rsidRDefault="001E48E2" w:rsidP="004A63E1">
      <w:pPr>
        <w:spacing w:after="0"/>
        <w:ind w:firstLine="709"/>
        <w:jc w:val="both"/>
        <w:rPr>
          <w:rFonts w:ascii="Times New Roman" w:hAnsi="Times New Roman"/>
          <w:sz w:val="24"/>
          <w:szCs w:val="24"/>
        </w:rPr>
      </w:pPr>
      <w:r w:rsidRPr="00010517">
        <w:rPr>
          <w:rFonts w:ascii="Times New Roman" w:eastAsia="Times New Roman" w:hAnsi="Times New Roman" w:cs="Times New Roman"/>
          <w:sz w:val="24"/>
          <w:szCs w:val="24"/>
        </w:rPr>
        <w:t>Учебная дисциплина «ФК.00 Физическая культура» является обязательной частью общепрофессионального цикла в соответствии с ФГОС СПО по специальности</w:t>
      </w:r>
      <w:r w:rsidR="00010517">
        <w:rPr>
          <w:rFonts w:ascii="Times New Roman" w:eastAsia="Times New Roman" w:hAnsi="Times New Roman" w:cs="Times New Roman"/>
          <w:sz w:val="24"/>
          <w:szCs w:val="24"/>
        </w:rPr>
        <w:t xml:space="preserve"> </w:t>
      </w:r>
      <w:r w:rsidR="00010517">
        <w:rPr>
          <w:rFonts w:ascii="Times New Roman" w:eastAsia="Times New Roman" w:hAnsi="Times New Roman" w:cs="Times New Roman"/>
          <w:color w:val="FF0000"/>
          <w:sz w:val="24"/>
          <w:szCs w:val="24"/>
        </w:rPr>
        <w:t xml:space="preserve">   </w:t>
      </w:r>
      <w:r w:rsidRPr="00010517">
        <w:rPr>
          <w:rFonts w:ascii="Times New Roman" w:eastAsia="Times New Roman" w:hAnsi="Times New Roman" w:cs="Times New Roman"/>
          <w:sz w:val="24"/>
          <w:szCs w:val="24"/>
        </w:rPr>
        <w:t xml:space="preserve"> </w:t>
      </w:r>
      <w:r w:rsidR="00EA3874" w:rsidRPr="00010517">
        <w:rPr>
          <w:rFonts w:ascii="Times New Roman" w:hAnsi="Times New Roman"/>
          <w:sz w:val="24"/>
          <w:szCs w:val="24"/>
        </w:rPr>
        <w:t>38.01.02 Продавец, контролер-кассир.</w:t>
      </w:r>
    </w:p>
    <w:p w14:paraId="744A7EB9" w14:textId="620F1F73" w:rsidR="001E48E2" w:rsidRPr="00010517" w:rsidRDefault="001E48E2" w:rsidP="004A63E1">
      <w:pPr>
        <w:spacing w:after="0"/>
        <w:ind w:firstLine="709"/>
        <w:jc w:val="both"/>
        <w:rPr>
          <w:rFonts w:ascii="Times New Roman" w:eastAsia="Calibri" w:hAnsi="Times New Roman" w:cs="Times New Roman"/>
          <w:color w:val="000000"/>
          <w:sz w:val="24"/>
          <w:szCs w:val="24"/>
          <w:lang w:eastAsia="en-US"/>
        </w:rPr>
      </w:pPr>
      <w:r w:rsidRPr="00010517">
        <w:rPr>
          <w:rFonts w:ascii="Times New Roman" w:eastAsia="Times New Roman" w:hAnsi="Times New Roman" w:cs="Times New Roman"/>
          <w:sz w:val="24"/>
          <w:szCs w:val="24"/>
        </w:rPr>
        <w:t xml:space="preserve">Особое значение дисциплина имеет при формировании и развитии </w:t>
      </w:r>
      <w:r w:rsidR="008D23ED">
        <w:rPr>
          <w:rFonts w:ascii="Times New Roman" w:eastAsia="Calibri" w:hAnsi="Times New Roman" w:cs="Times New Roman"/>
          <w:color w:val="000000"/>
          <w:sz w:val="24"/>
          <w:szCs w:val="24"/>
          <w:lang w:eastAsia="en-US"/>
        </w:rPr>
        <w:t>ОК 1</w:t>
      </w:r>
      <w:r w:rsidRPr="00010517">
        <w:rPr>
          <w:rFonts w:ascii="Times New Roman" w:eastAsia="Calibri" w:hAnsi="Times New Roman" w:cs="Times New Roman"/>
          <w:color w:val="000000"/>
          <w:sz w:val="24"/>
          <w:szCs w:val="24"/>
          <w:lang w:eastAsia="en-US"/>
        </w:rPr>
        <w:t xml:space="preserve">, </w:t>
      </w:r>
      <w:r w:rsidR="008D23ED">
        <w:rPr>
          <w:rFonts w:ascii="Times New Roman" w:eastAsia="Calibri" w:hAnsi="Times New Roman" w:cs="Times New Roman"/>
          <w:color w:val="000000"/>
          <w:sz w:val="24"/>
          <w:szCs w:val="24"/>
          <w:lang w:eastAsia="en-US"/>
        </w:rPr>
        <w:t>ОК 3</w:t>
      </w:r>
      <w:r w:rsidRPr="00010517">
        <w:rPr>
          <w:rFonts w:ascii="Times New Roman" w:eastAsia="Calibri" w:hAnsi="Times New Roman" w:cs="Times New Roman"/>
          <w:color w:val="000000"/>
          <w:sz w:val="24"/>
          <w:szCs w:val="24"/>
          <w:lang w:eastAsia="en-US"/>
        </w:rPr>
        <w:t xml:space="preserve">, </w:t>
      </w:r>
      <w:r w:rsidR="008D23ED">
        <w:rPr>
          <w:rFonts w:ascii="Times New Roman" w:eastAsia="Calibri" w:hAnsi="Times New Roman" w:cs="Times New Roman"/>
          <w:color w:val="000000"/>
          <w:sz w:val="24"/>
          <w:szCs w:val="24"/>
          <w:lang w:eastAsia="en-US"/>
        </w:rPr>
        <w:t>ОК 8</w:t>
      </w:r>
      <w:r w:rsidRPr="00010517">
        <w:rPr>
          <w:rFonts w:ascii="Times New Roman" w:eastAsia="Calibri" w:hAnsi="Times New Roman" w:cs="Times New Roman"/>
          <w:color w:val="000000"/>
          <w:sz w:val="24"/>
          <w:szCs w:val="24"/>
          <w:lang w:eastAsia="en-US"/>
        </w:rPr>
        <w:t>.</w:t>
      </w:r>
    </w:p>
    <w:p w14:paraId="424A94B9" w14:textId="79D17A37" w:rsidR="001E48E2" w:rsidRPr="00010517" w:rsidRDefault="001E48E2" w:rsidP="004A63E1">
      <w:pPr>
        <w:ind w:firstLine="709"/>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1.2. Цель и планируемые результаты освоения дисциплины:</w:t>
      </w:r>
    </w:p>
    <w:p w14:paraId="4238588B" w14:textId="77777777" w:rsidR="001E48E2" w:rsidRPr="00010517" w:rsidRDefault="001E48E2" w:rsidP="001E48E2">
      <w:pPr>
        <w:spacing w:after="0" w:line="240" w:lineRule="auto"/>
        <w:ind w:firstLine="709"/>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В рамках программы учебной дисциплины обучающимися осваиваются умения и знания</w:t>
      </w:r>
    </w:p>
    <w:tbl>
      <w:tblPr>
        <w:tblStyle w:val="affffff6"/>
        <w:tblW w:w="0" w:type="auto"/>
        <w:tblInd w:w="108" w:type="dxa"/>
        <w:tblLook w:val="04A0" w:firstRow="1" w:lastRow="0" w:firstColumn="1" w:lastColumn="0" w:noHBand="0" w:noVBand="1"/>
      </w:tblPr>
      <w:tblGrid>
        <w:gridCol w:w="1073"/>
        <w:gridCol w:w="4597"/>
        <w:gridCol w:w="3686"/>
      </w:tblGrid>
      <w:tr w:rsidR="004A63E1" w:rsidRPr="00010517" w14:paraId="50E84B82" w14:textId="77777777" w:rsidTr="004A63E1">
        <w:tc>
          <w:tcPr>
            <w:tcW w:w="1073" w:type="dxa"/>
          </w:tcPr>
          <w:p w14:paraId="06A9B673" w14:textId="77777777" w:rsidR="004A63E1" w:rsidRPr="00010517" w:rsidRDefault="004A63E1" w:rsidP="001E48E2">
            <w:pPr>
              <w:jc w:val="center"/>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Код ПК, ОК</w:t>
            </w:r>
          </w:p>
        </w:tc>
        <w:tc>
          <w:tcPr>
            <w:tcW w:w="4597" w:type="dxa"/>
          </w:tcPr>
          <w:p w14:paraId="362292E4" w14:textId="77777777" w:rsidR="004A63E1" w:rsidRPr="00010517" w:rsidRDefault="004A63E1" w:rsidP="001E48E2">
            <w:pPr>
              <w:jc w:val="center"/>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Умения</w:t>
            </w:r>
          </w:p>
        </w:tc>
        <w:tc>
          <w:tcPr>
            <w:tcW w:w="3686" w:type="dxa"/>
          </w:tcPr>
          <w:p w14:paraId="6996953E" w14:textId="77777777" w:rsidR="004A63E1" w:rsidRPr="00010517" w:rsidRDefault="004A63E1" w:rsidP="001E48E2">
            <w:pPr>
              <w:jc w:val="center"/>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Знания</w:t>
            </w:r>
          </w:p>
        </w:tc>
      </w:tr>
      <w:tr w:rsidR="004A63E1" w:rsidRPr="00010517" w14:paraId="6025FAF0" w14:textId="77777777" w:rsidTr="004A63E1">
        <w:tc>
          <w:tcPr>
            <w:tcW w:w="1073" w:type="dxa"/>
          </w:tcPr>
          <w:p w14:paraId="7AA587D9" w14:textId="2F36A4B1" w:rsidR="004A63E1" w:rsidRPr="00010517" w:rsidRDefault="008D23ED" w:rsidP="001E48E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1</w:t>
            </w:r>
          </w:p>
        </w:tc>
        <w:tc>
          <w:tcPr>
            <w:tcW w:w="4597" w:type="dxa"/>
            <w:vAlign w:val="center"/>
          </w:tcPr>
          <w:p w14:paraId="76FFEF1E" w14:textId="77777777" w:rsidR="004A63E1" w:rsidRPr="00010517" w:rsidRDefault="004A63E1" w:rsidP="001E48E2">
            <w:pPr>
              <w:suppressAutoHyphens/>
              <w:jc w:val="both"/>
              <w:rPr>
                <w:rFonts w:ascii="Times New Roman" w:eastAsia="Times New Roman" w:hAnsi="Times New Roman" w:cs="Times New Roman"/>
                <w:iCs/>
                <w:sz w:val="24"/>
                <w:szCs w:val="24"/>
              </w:rPr>
            </w:pPr>
            <w:r w:rsidRPr="00010517">
              <w:rPr>
                <w:rFonts w:ascii="Times New Roman" w:eastAsia="Times New Roman" w:hAnsi="Times New Roman" w:cs="Times New Roman"/>
                <w:iCs/>
                <w:sz w:val="24"/>
                <w:szCs w:val="24"/>
              </w:rPr>
              <w:t>оценивать результат и последствия своих действий (самостоятельно или с помощью наставника)</w:t>
            </w:r>
          </w:p>
        </w:tc>
        <w:tc>
          <w:tcPr>
            <w:tcW w:w="3686" w:type="dxa"/>
          </w:tcPr>
          <w:p w14:paraId="38925079" w14:textId="77777777" w:rsidR="004A63E1" w:rsidRPr="00010517" w:rsidRDefault="004A63E1" w:rsidP="001E48E2">
            <w:pPr>
              <w:suppressAutoHyphens/>
              <w:jc w:val="both"/>
              <w:rPr>
                <w:rFonts w:ascii="Times New Roman" w:eastAsia="Times New Roman" w:hAnsi="Times New Roman" w:cs="Times New Roman"/>
                <w:bCs/>
                <w:sz w:val="24"/>
                <w:szCs w:val="24"/>
              </w:rPr>
            </w:pPr>
            <w:r w:rsidRPr="00010517">
              <w:rPr>
                <w:rFonts w:ascii="Times New Roman" w:eastAsia="Times New Roman" w:hAnsi="Times New Roman" w:cs="Times New Roman"/>
                <w:bCs/>
                <w:sz w:val="24"/>
                <w:szCs w:val="24"/>
              </w:rPr>
              <w:t xml:space="preserve">структуру плана для решения задач; </w:t>
            </w:r>
          </w:p>
        </w:tc>
      </w:tr>
      <w:tr w:rsidR="004A63E1" w:rsidRPr="00010517" w14:paraId="7CDF0C69" w14:textId="77777777" w:rsidTr="004A63E1">
        <w:tc>
          <w:tcPr>
            <w:tcW w:w="1073" w:type="dxa"/>
          </w:tcPr>
          <w:p w14:paraId="2C189FE2" w14:textId="6CF74387" w:rsidR="004A63E1" w:rsidRPr="00010517" w:rsidRDefault="008D23ED" w:rsidP="001E48E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 3</w:t>
            </w:r>
          </w:p>
        </w:tc>
        <w:tc>
          <w:tcPr>
            <w:tcW w:w="4597" w:type="dxa"/>
          </w:tcPr>
          <w:p w14:paraId="533458F6" w14:textId="77777777" w:rsidR="004A63E1" w:rsidRPr="00010517" w:rsidRDefault="004A63E1" w:rsidP="001E48E2">
            <w:pPr>
              <w:suppressAutoHyphens/>
              <w:rPr>
                <w:rFonts w:ascii="Times New Roman" w:eastAsia="Times New Roman" w:hAnsi="Times New Roman" w:cs="Times New Roman"/>
                <w:b/>
                <w:bCs/>
                <w:iCs/>
                <w:sz w:val="24"/>
                <w:szCs w:val="24"/>
              </w:rPr>
            </w:pPr>
            <w:r w:rsidRPr="00010517">
              <w:rPr>
                <w:rFonts w:ascii="Times New Roman" w:eastAsia="Times New Roman" w:hAnsi="Times New Roman" w:cs="Times New Roman"/>
                <w:sz w:val="24"/>
                <w:szCs w:val="24"/>
              </w:rPr>
              <w:t xml:space="preserve">определять и выстраивать траектории профессионального развития и самообразования </w:t>
            </w:r>
          </w:p>
        </w:tc>
        <w:tc>
          <w:tcPr>
            <w:tcW w:w="3686" w:type="dxa"/>
          </w:tcPr>
          <w:p w14:paraId="0005E2EB" w14:textId="77777777" w:rsidR="004A63E1" w:rsidRPr="00010517" w:rsidRDefault="004A63E1" w:rsidP="001E48E2">
            <w:pPr>
              <w:jc w:val="both"/>
              <w:rPr>
                <w:rFonts w:ascii="Times New Roman" w:eastAsia="Times New Roman" w:hAnsi="Times New Roman" w:cs="Times New Roman"/>
                <w:bCs/>
                <w:sz w:val="24"/>
                <w:szCs w:val="24"/>
              </w:rPr>
            </w:pPr>
            <w:r w:rsidRPr="00010517">
              <w:rPr>
                <w:rFonts w:ascii="Times New Roman" w:eastAsia="Times New Roman" w:hAnsi="Times New Roman" w:cs="Times New Roman"/>
                <w:bCs/>
                <w:iCs/>
                <w:sz w:val="24"/>
                <w:szCs w:val="24"/>
              </w:rPr>
              <w:t>возможные траектории профессионального развития и самообразования</w:t>
            </w:r>
          </w:p>
        </w:tc>
      </w:tr>
      <w:tr w:rsidR="004A63E1" w:rsidRPr="00010517" w14:paraId="5BB6243F" w14:textId="77777777" w:rsidTr="004A63E1">
        <w:tc>
          <w:tcPr>
            <w:tcW w:w="1073" w:type="dxa"/>
            <w:vMerge w:val="restart"/>
          </w:tcPr>
          <w:p w14:paraId="13EC1D72" w14:textId="373FBC8F" w:rsidR="004A63E1" w:rsidRPr="00010517" w:rsidRDefault="008D23ED" w:rsidP="001E48E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 8</w:t>
            </w:r>
          </w:p>
        </w:tc>
        <w:tc>
          <w:tcPr>
            <w:tcW w:w="4597" w:type="dxa"/>
          </w:tcPr>
          <w:p w14:paraId="7C5C4864" w14:textId="77777777" w:rsidR="004A63E1" w:rsidRPr="00010517" w:rsidRDefault="004A63E1" w:rsidP="001E48E2">
            <w:pPr>
              <w:suppressAutoHyphens/>
              <w:jc w:val="both"/>
              <w:rPr>
                <w:rFonts w:ascii="Times New Roman" w:eastAsia="Times New Roman" w:hAnsi="Times New Roman" w:cs="Times New Roman"/>
                <w:b/>
                <w:iCs/>
                <w:sz w:val="24"/>
                <w:szCs w:val="24"/>
              </w:rPr>
            </w:pPr>
            <w:r w:rsidRPr="00010517">
              <w:rPr>
                <w:rFonts w:ascii="Times New Roman" w:eastAsia="Times New Roman" w:hAnsi="Times New Roman" w:cs="Times New Roman"/>
                <w:iCs/>
                <w:sz w:val="24"/>
                <w:szCs w:val="24"/>
              </w:rPr>
              <w:t xml:space="preserve">Использовать физкультурно-оздоровительную деятельность для укрепления здоровья, достижения жизненных </w:t>
            </w:r>
            <w:r w:rsidRPr="00010517">
              <w:rPr>
                <w:rFonts w:ascii="Times New Roman" w:eastAsia="Times New Roman" w:hAnsi="Times New Roman" w:cs="Times New Roman"/>
                <w:iCs/>
                <w:sz w:val="24"/>
                <w:szCs w:val="24"/>
              </w:rPr>
              <w:br/>
              <w:t xml:space="preserve">и профессиональных целей; </w:t>
            </w:r>
          </w:p>
        </w:tc>
        <w:tc>
          <w:tcPr>
            <w:tcW w:w="3686" w:type="dxa"/>
          </w:tcPr>
          <w:p w14:paraId="165F290A" w14:textId="77777777" w:rsidR="004A63E1" w:rsidRPr="00010517" w:rsidRDefault="004A63E1" w:rsidP="001E48E2">
            <w:pPr>
              <w:suppressAutoHyphens/>
              <w:jc w:val="both"/>
              <w:rPr>
                <w:rFonts w:ascii="Times New Roman" w:eastAsia="Times New Roman" w:hAnsi="Times New Roman" w:cs="Times New Roman"/>
                <w:b/>
                <w:iCs/>
                <w:sz w:val="24"/>
                <w:szCs w:val="24"/>
              </w:rPr>
            </w:pPr>
            <w:r w:rsidRPr="00010517">
              <w:rPr>
                <w:rFonts w:ascii="Times New Roman" w:eastAsia="Times New Roman" w:hAnsi="Times New Roman" w:cs="Times New Roman"/>
                <w:iCs/>
                <w:sz w:val="24"/>
                <w:szCs w:val="24"/>
              </w:rPr>
              <w:t xml:space="preserve">Роль физической культуры </w:t>
            </w:r>
            <w:r w:rsidRPr="00010517">
              <w:rPr>
                <w:rFonts w:ascii="Times New Roman" w:eastAsia="Times New Roman" w:hAnsi="Times New Roman" w:cs="Times New Roman"/>
                <w:iCs/>
                <w:sz w:val="24"/>
                <w:szCs w:val="24"/>
              </w:rPr>
              <w:br/>
              <w:t>в общекультурном, профессиональном и социальном развитии человека</w:t>
            </w:r>
          </w:p>
        </w:tc>
      </w:tr>
      <w:tr w:rsidR="004A63E1" w:rsidRPr="00010517" w14:paraId="512C0C34" w14:textId="77777777" w:rsidTr="004A63E1">
        <w:tc>
          <w:tcPr>
            <w:tcW w:w="1073" w:type="dxa"/>
            <w:vMerge/>
          </w:tcPr>
          <w:p w14:paraId="759966E4" w14:textId="77777777" w:rsidR="004A63E1" w:rsidRPr="00010517" w:rsidRDefault="004A63E1" w:rsidP="001E48E2">
            <w:pPr>
              <w:jc w:val="both"/>
              <w:rPr>
                <w:rFonts w:ascii="Times New Roman" w:eastAsia="Times New Roman" w:hAnsi="Times New Roman" w:cs="Times New Roman"/>
                <w:sz w:val="24"/>
                <w:szCs w:val="24"/>
              </w:rPr>
            </w:pPr>
          </w:p>
        </w:tc>
        <w:tc>
          <w:tcPr>
            <w:tcW w:w="4597" w:type="dxa"/>
          </w:tcPr>
          <w:p w14:paraId="28F05512" w14:textId="77777777" w:rsidR="004A63E1" w:rsidRPr="00010517" w:rsidRDefault="004A63E1" w:rsidP="001E48E2">
            <w:pPr>
              <w:suppressAutoHyphens/>
              <w:jc w:val="both"/>
              <w:rPr>
                <w:rFonts w:ascii="Times New Roman" w:eastAsia="Times New Roman" w:hAnsi="Times New Roman" w:cs="Times New Roman"/>
                <w:b/>
                <w:iCs/>
                <w:sz w:val="24"/>
                <w:szCs w:val="24"/>
              </w:rPr>
            </w:pPr>
            <w:r w:rsidRPr="00010517">
              <w:rPr>
                <w:rFonts w:ascii="Times New Roman" w:eastAsia="Times New Roman" w:hAnsi="Times New Roman" w:cs="Times New Roman"/>
                <w:iCs/>
                <w:sz w:val="24"/>
                <w:szCs w:val="24"/>
              </w:rPr>
              <w:t>Применять рациональные приемы двигательных функций в профессиональной деятельности;</w:t>
            </w:r>
          </w:p>
        </w:tc>
        <w:tc>
          <w:tcPr>
            <w:tcW w:w="3686" w:type="dxa"/>
          </w:tcPr>
          <w:p w14:paraId="3CA997A9" w14:textId="77777777" w:rsidR="004A63E1" w:rsidRPr="00010517" w:rsidRDefault="004A63E1" w:rsidP="001E48E2">
            <w:pPr>
              <w:suppressAutoHyphens/>
              <w:jc w:val="both"/>
              <w:rPr>
                <w:rFonts w:ascii="Times New Roman" w:eastAsia="Times New Roman" w:hAnsi="Times New Roman" w:cs="Times New Roman"/>
                <w:iCs/>
                <w:sz w:val="24"/>
                <w:szCs w:val="24"/>
              </w:rPr>
            </w:pPr>
            <w:r w:rsidRPr="00010517">
              <w:rPr>
                <w:rFonts w:ascii="Times New Roman" w:eastAsia="Times New Roman" w:hAnsi="Times New Roman" w:cs="Times New Roman"/>
                <w:iCs/>
                <w:sz w:val="24"/>
                <w:szCs w:val="24"/>
              </w:rPr>
              <w:t>Основы здорового образа жизни</w:t>
            </w:r>
          </w:p>
        </w:tc>
      </w:tr>
      <w:tr w:rsidR="004A63E1" w:rsidRPr="00010517" w14:paraId="72485E4A" w14:textId="77777777" w:rsidTr="004A63E1">
        <w:tc>
          <w:tcPr>
            <w:tcW w:w="1073" w:type="dxa"/>
            <w:vMerge/>
          </w:tcPr>
          <w:p w14:paraId="21DD109E" w14:textId="77777777" w:rsidR="004A63E1" w:rsidRPr="00010517" w:rsidRDefault="004A63E1" w:rsidP="001E48E2">
            <w:pPr>
              <w:jc w:val="both"/>
              <w:rPr>
                <w:rFonts w:ascii="Times New Roman" w:eastAsia="Times New Roman" w:hAnsi="Times New Roman" w:cs="Times New Roman"/>
                <w:sz w:val="24"/>
                <w:szCs w:val="24"/>
              </w:rPr>
            </w:pPr>
          </w:p>
        </w:tc>
        <w:tc>
          <w:tcPr>
            <w:tcW w:w="4597" w:type="dxa"/>
          </w:tcPr>
          <w:p w14:paraId="1AB8DF85" w14:textId="77777777" w:rsidR="004A63E1" w:rsidRPr="00010517" w:rsidRDefault="004A63E1" w:rsidP="001E48E2">
            <w:pPr>
              <w:suppressAutoHyphens/>
              <w:jc w:val="both"/>
              <w:rPr>
                <w:rFonts w:ascii="Times New Roman" w:eastAsia="Times New Roman" w:hAnsi="Times New Roman" w:cs="Times New Roman"/>
                <w:b/>
                <w:iCs/>
                <w:sz w:val="24"/>
                <w:szCs w:val="24"/>
              </w:rPr>
            </w:pPr>
            <w:r w:rsidRPr="00010517">
              <w:rPr>
                <w:rFonts w:ascii="Times New Roman" w:eastAsia="Times New Roman" w:hAnsi="Times New Roman" w:cs="Times New Roman"/>
                <w:iCs/>
                <w:sz w:val="24"/>
                <w:szCs w:val="24"/>
              </w:rPr>
              <w:t>Пользоваться средствами профилактики перенапряжения, характерными для данной специальности</w:t>
            </w:r>
          </w:p>
        </w:tc>
        <w:tc>
          <w:tcPr>
            <w:tcW w:w="3686" w:type="dxa"/>
          </w:tcPr>
          <w:p w14:paraId="2B1F7E98" w14:textId="77777777" w:rsidR="004A63E1" w:rsidRPr="00010517" w:rsidRDefault="004A63E1" w:rsidP="001E48E2">
            <w:pPr>
              <w:suppressAutoHyphens/>
              <w:jc w:val="both"/>
              <w:rPr>
                <w:rFonts w:ascii="Times New Roman" w:eastAsia="Times New Roman" w:hAnsi="Times New Roman" w:cs="Times New Roman"/>
                <w:iCs/>
                <w:sz w:val="24"/>
                <w:szCs w:val="24"/>
              </w:rPr>
            </w:pPr>
            <w:r w:rsidRPr="00010517">
              <w:rPr>
                <w:rFonts w:ascii="Times New Roman" w:eastAsia="Times New Roman" w:hAnsi="Times New Roman" w:cs="Times New Roman"/>
                <w:iCs/>
                <w:sz w:val="24"/>
                <w:szCs w:val="24"/>
              </w:rPr>
              <w:t xml:space="preserve">Условия профессиональной деятельности и зоны риска физического здоровья для </w:t>
            </w:r>
            <w:r w:rsidRPr="00010517">
              <w:rPr>
                <w:rFonts w:ascii="Times New Roman" w:eastAsia="Times New Roman" w:hAnsi="Times New Roman" w:cs="Times New Roman"/>
                <w:sz w:val="24"/>
                <w:szCs w:val="24"/>
              </w:rPr>
              <w:t>специальности</w:t>
            </w:r>
          </w:p>
        </w:tc>
      </w:tr>
      <w:tr w:rsidR="004A63E1" w:rsidRPr="00010517" w14:paraId="6D914E01" w14:textId="77777777" w:rsidTr="004A63E1">
        <w:tc>
          <w:tcPr>
            <w:tcW w:w="1073" w:type="dxa"/>
            <w:vMerge/>
          </w:tcPr>
          <w:p w14:paraId="5D562B40" w14:textId="77777777" w:rsidR="004A63E1" w:rsidRPr="00010517" w:rsidRDefault="004A63E1" w:rsidP="001E48E2">
            <w:pPr>
              <w:jc w:val="both"/>
              <w:rPr>
                <w:rFonts w:ascii="Times New Roman" w:eastAsia="Times New Roman" w:hAnsi="Times New Roman" w:cs="Times New Roman"/>
                <w:sz w:val="24"/>
                <w:szCs w:val="24"/>
              </w:rPr>
            </w:pPr>
          </w:p>
        </w:tc>
        <w:tc>
          <w:tcPr>
            <w:tcW w:w="4597" w:type="dxa"/>
          </w:tcPr>
          <w:p w14:paraId="459A2F0A" w14:textId="77777777" w:rsidR="004A63E1" w:rsidRPr="00010517" w:rsidRDefault="004A63E1" w:rsidP="001E48E2">
            <w:pPr>
              <w:suppressAutoHyphens/>
              <w:jc w:val="both"/>
              <w:rPr>
                <w:rFonts w:ascii="Times New Roman" w:eastAsia="Times New Roman" w:hAnsi="Times New Roman" w:cs="Times New Roman"/>
                <w:bCs/>
                <w:iCs/>
                <w:sz w:val="24"/>
                <w:szCs w:val="24"/>
              </w:rPr>
            </w:pPr>
          </w:p>
        </w:tc>
        <w:tc>
          <w:tcPr>
            <w:tcW w:w="3686" w:type="dxa"/>
          </w:tcPr>
          <w:p w14:paraId="1DD41E0B" w14:textId="77777777" w:rsidR="004A63E1" w:rsidRPr="00010517" w:rsidRDefault="004A63E1" w:rsidP="001E48E2">
            <w:pPr>
              <w:suppressAutoHyphens/>
              <w:jc w:val="both"/>
              <w:rPr>
                <w:rFonts w:ascii="Times New Roman" w:eastAsia="Times New Roman" w:hAnsi="Times New Roman" w:cs="Times New Roman"/>
                <w:b/>
                <w:iCs/>
                <w:sz w:val="24"/>
                <w:szCs w:val="24"/>
              </w:rPr>
            </w:pPr>
            <w:r w:rsidRPr="00010517">
              <w:rPr>
                <w:rFonts w:ascii="Times New Roman" w:eastAsia="Times New Roman" w:hAnsi="Times New Roman" w:cs="Times New Roman"/>
                <w:iCs/>
                <w:sz w:val="24"/>
                <w:szCs w:val="24"/>
              </w:rPr>
              <w:t>Средства профилактики перенапряжения</w:t>
            </w:r>
          </w:p>
        </w:tc>
      </w:tr>
    </w:tbl>
    <w:p w14:paraId="10500C0A" w14:textId="46C241FF" w:rsidR="004A63E1" w:rsidRDefault="004A63E1" w:rsidP="004A63E1">
      <w:pPr>
        <w:spacing w:after="160" w:line="259" w:lineRule="auto"/>
        <w:ind w:left="1069"/>
        <w:contextualSpacing/>
        <w:rPr>
          <w:rFonts w:ascii="Times New Roman" w:eastAsia="Times New Roman" w:hAnsi="Times New Roman" w:cs="Times New Roman"/>
          <w:b/>
          <w:sz w:val="24"/>
          <w:szCs w:val="24"/>
        </w:rPr>
      </w:pPr>
    </w:p>
    <w:p w14:paraId="256AA9A8" w14:textId="77777777" w:rsidR="004A63E1" w:rsidRDefault="004A63E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6A2FCC6C" w14:textId="77777777" w:rsidR="004A63E1" w:rsidRDefault="004A63E1" w:rsidP="004A63E1">
      <w:pPr>
        <w:spacing w:after="160" w:line="259" w:lineRule="auto"/>
        <w:ind w:left="1069"/>
        <w:contextualSpacing/>
        <w:rPr>
          <w:rFonts w:ascii="Times New Roman" w:eastAsia="Times New Roman" w:hAnsi="Times New Roman" w:cs="Times New Roman"/>
          <w:b/>
          <w:sz w:val="24"/>
          <w:szCs w:val="24"/>
        </w:rPr>
      </w:pPr>
    </w:p>
    <w:p w14:paraId="7029C85F" w14:textId="77777777" w:rsidR="001E48E2" w:rsidRPr="00010517" w:rsidRDefault="001E48E2" w:rsidP="00AA76EC">
      <w:pPr>
        <w:numPr>
          <w:ilvl w:val="0"/>
          <w:numId w:val="10"/>
        </w:numPr>
        <w:spacing w:after="160" w:line="259" w:lineRule="auto"/>
        <w:contextualSpacing/>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СТРУКТУРА И СОДЕРЖАНИЕ УЧЕБНОЙ ДИСЦИПЛИНЫ</w:t>
      </w:r>
    </w:p>
    <w:p w14:paraId="0DF8E4F1" w14:textId="77777777" w:rsidR="001E48E2" w:rsidRPr="00010517" w:rsidRDefault="001E48E2" w:rsidP="001E48E2">
      <w:pPr>
        <w:spacing w:after="0"/>
        <w:ind w:left="709"/>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2.1. Объём учебной дисциплины и виды учебной работы</w:t>
      </w:r>
    </w:p>
    <w:tbl>
      <w:tblPr>
        <w:tblW w:w="942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309"/>
        <w:gridCol w:w="2112"/>
      </w:tblGrid>
      <w:tr w:rsidR="001E48E2" w:rsidRPr="00010517" w14:paraId="0BFF6F91" w14:textId="77777777" w:rsidTr="00C40B57">
        <w:trPr>
          <w:trHeight w:val="649"/>
        </w:trPr>
        <w:tc>
          <w:tcPr>
            <w:tcW w:w="7309" w:type="dxa"/>
            <w:vAlign w:val="center"/>
            <w:hideMark/>
          </w:tcPr>
          <w:p w14:paraId="2073B1EB" w14:textId="77777777" w:rsidR="001E48E2" w:rsidRPr="00010517" w:rsidRDefault="001E48E2" w:rsidP="001E48E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010517">
              <w:rPr>
                <w:rFonts w:ascii="Times New Roman" w:eastAsia="Times New Roman" w:hAnsi="Times New Roman" w:cs="Times New Roman"/>
                <w:b/>
                <w:bCs/>
                <w:sz w:val="24"/>
                <w:szCs w:val="24"/>
              </w:rPr>
              <w:t>Вид учебной работы</w:t>
            </w:r>
          </w:p>
        </w:tc>
        <w:tc>
          <w:tcPr>
            <w:tcW w:w="2112" w:type="dxa"/>
            <w:vAlign w:val="center"/>
            <w:hideMark/>
          </w:tcPr>
          <w:p w14:paraId="117D38F9" w14:textId="77777777" w:rsidR="001E48E2" w:rsidRPr="00010517" w:rsidRDefault="001E48E2" w:rsidP="001E48E2">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010517">
              <w:rPr>
                <w:rFonts w:ascii="Times New Roman" w:eastAsia="Times New Roman" w:hAnsi="Times New Roman" w:cs="Times New Roman"/>
                <w:b/>
                <w:bCs/>
                <w:iCs/>
                <w:sz w:val="24"/>
                <w:szCs w:val="24"/>
              </w:rPr>
              <w:t>Объем в часах</w:t>
            </w:r>
          </w:p>
        </w:tc>
      </w:tr>
      <w:tr w:rsidR="001E48E2" w:rsidRPr="00010517" w14:paraId="6C13D464" w14:textId="77777777" w:rsidTr="00C40B57">
        <w:trPr>
          <w:trHeight w:val="70"/>
        </w:trPr>
        <w:tc>
          <w:tcPr>
            <w:tcW w:w="7309" w:type="dxa"/>
            <w:vAlign w:val="center"/>
            <w:hideMark/>
          </w:tcPr>
          <w:p w14:paraId="6167CF9C" w14:textId="77777777" w:rsidR="001E48E2" w:rsidRPr="00010517" w:rsidRDefault="001E48E2" w:rsidP="001E48E2">
            <w:pPr>
              <w:widowControl w:val="0"/>
              <w:autoSpaceDE w:val="0"/>
              <w:autoSpaceDN w:val="0"/>
              <w:adjustRightInd w:val="0"/>
              <w:spacing w:after="0" w:line="240" w:lineRule="auto"/>
              <w:ind w:left="209"/>
              <w:rPr>
                <w:rFonts w:ascii="Times New Roman" w:eastAsia="Times New Roman" w:hAnsi="Times New Roman" w:cs="Times New Roman"/>
                <w:b/>
                <w:sz w:val="24"/>
                <w:szCs w:val="24"/>
              </w:rPr>
            </w:pPr>
            <w:r w:rsidRPr="00010517">
              <w:rPr>
                <w:rFonts w:ascii="Times New Roman" w:eastAsia="Times New Roman" w:hAnsi="Times New Roman" w:cs="Times New Roman"/>
                <w:b/>
                <w:bCs/>
                <w:sz w:val="24"/>
                <w:szCs w:val="24"/>
              </w:rPr>
              <w:t>Объем образовательной программы учебной дисциплины</w:t>
            </w:r>
          </w:p>
        </w:tc>
        <w:tc>
          <w:tcPr>
            <w:tcW w:w="2112" w:type="dxa"/>
            <w:vAlign w:val="center"/>
          </w:tcPr>
          <w:p w14:paraId="66948DE1" w14:textId="30179294" w:rsidR="001E48E2" w:rsidRPr="00010517" w:rsidRDefault="00EA3874" w:rsidP="001E48E2">
            <w:pPr>
              <w:spacing w:after="0" w:line="240" w:lineRule="auto"/>
              <w:ind w:left="133"/>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40</w:t>
            </w:r>
          </w:p>
        </w:tc>
      </w:tr>
      <w:tr w:rsidR="001E48E2" w:rsidRPr="00010517" w14:paraId="00DFBAEE" w14:textId="77777777" w:rsidTr="00C40B57">
        <w:trPr>
          <w:trHeight w:val="260"/>
        </w:trPr>
        <w:tc>
          <w:tcPr>
            <w:tcW w:w="7309" w:type="dxa"/>
            <w:vAlign w:val="center"/>
          </w:tcPr>
          <w:p w14:paraId="4FC7F07F" w14:textId="77777777" w:rsidR="001E48E2" w:rsidRPr="00010517" w:rsidRDefault="001E48E2" w:rsidP="001E48E2">
            <w:pPr>
              <w:widowControl w:val="0"/>
              <w:autoSpaceDE w:val="0"/>
              <w:autoSpaceDN w:val="0"/>
              <w:adjustRightInd w:val="0"/>
              <w:spacing w:after="0" w:line="240" w:lineRule="auto"/>
              <w:ind w:left="209"/>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в т.ч. в форме практической подготовки</w:t>
            </w:r>
          </w:p>
        </w:tc>
        <w:tc>
          <w:tcPr>
            <w:tcW w:w="2112" w:type="dxa"/>
            <w:vAlign w:val="center"/>
          </w:tcPr>
          <w:p w14:paraId="44620ED4" w14:textId="3D1CFF0F" w:rsidR="001E48E2" w:rsidRPr="00010517" w:rsidRDefault="00EA3874" w:rsidP="001E48E2">
            <w:pPr>
              <w:spacing w:after="0" w:line="240" w:lineRule="auto"/>
              <w:ind w:left="133"/>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40</w:t>
            </w:r>
          </w:p>
        </w:tc>
      </w:tr>
      <w:tr w:rsidR="001E48E2" w:rsidRPr="00010517" w14:paraId="7F7D47CD" w14:textId="77777777" w:rsidTr="00C40B57">
        <w:trPr>
          <w:trHeight w:val="168"/>
        </w:trPr>
        <w:tc>
          <w:tcPr>
            <w:tcW w:w="7309" w:type="dxa"/>
            <w:vAlign w:val="center"/>
          </w:tcPr>
          <w:p w14:paraId="2212DCC2" w14:textId="77777777" w:rsidR="001E48E2" w:rsidRPr="00010517" w:rsidRDefault="001E48E2" w:rsidP="001E48E2">
            <w:pPr>
              <w:widowControl w:val="0"/>
              <w:autoSpaceDE w:val="0"/>
              <w:autoSpaceDN w:val="0"/>
              <w:adjustRightInd w:val="0"/>
              <w:spacing w:after="0" w:line="240" w:lineRule="auto"/>
              <w:ind w:left="209"/>
              <w:rPr>
                <w:rFonts w:ascii="Times New Roman" w:eastAsia="Times New Roman" w:hAnsi="Times New Roman" w:cs="Times New Roman"/>
                <w:bCs/>
                <w:sz w:val="24"/>
                <w:szCs w:val="24"/>
              </w:rPr>
            </w:pPr>
            <w:r w:rsidRPr="00010517">
              <w:rPr>
                <w:rFonts w:ascii="Times New Roman" w:eastAsia="Times New Roman" w:hAnsi="Times New Roman" w:cs="Times New Roman"/>
                <w:bCs/>
                <w:sz w:val="24"/>
                <w:szCs w:val="24"/>
              </w:rPr>
              <w:t>В т.ч.:</w:t>
            </w:r>
          </w:p>
        </w:tc>
        <w:tc>
          <w:tcPr>
            <w:tcW w:w="2112" w:type="dxa"/>
            <w:vAlign w:val="center"/>
          </w:tcPr>
          <w:p w14:paraId="48ABBCF8" w14:textId="77777777" w:rsidR="001E48E2" w:rsidRPr="00010517" w:rsidRDefault="001E48E2" w:rsidP="001E48E2">
            <w:pPr>
              <w:spacing w:after="0" w:line="240" w:lineRule="auto"/>
              <w:ind w:left="133"/>
              <w:rPr>
                <w:rFonts w:ascii="Times New Roman" w:eastAsia="Times New Roman" w:hAnsi="Times New Roman" w:cs="Times New Roman"/>
                <w:sz w:val="24"/>
                <w:szCs w:val="24"/>
              </w:rPr>
            </w:pPr>
          </w:p>
        </w:tc>
      </w:tr>
      <w:tr w:rsidR="001E48E2" w:rsidRPr="00010517" w14:paraId="615ABA36" w14:textId="77777777" w:rsidTr="00C40B57">
        <w:trPr>
          <w:trHeight w:val="171"/>
        </w:trPr>
        <w:tc>
          <w:tcPr>
            <w:tcW w:w="7309" w:type="dxa"/>
            <w:vAlign w:val="center"/>
          </w:tcPr>
          <w:p w14:paraId="04387392" w14:textId="77777777" w:rsidR="001E48E2" w:rsidRPr="00010517" w:rsidRDefault="001E48E2" w:rsidP="001E48E2">
            <w:pPr>
              <w:widowControl w:val="0"/>
              <w:autoSpaceDE w:val="0"/>
              <w:autoSpaceDN w:val="0"/>
              <w:adjustRightInd w:val="0"/>
              <w:spacing w:after="0" w:line="240" w:lineRule="auto"/>
              <w:ind w:left="209"/>
              <w:rPr>
                <w:rFonts w:ascii="Times New Roman" w:eastAsia="Times New Roman" w:hAnsi="Times New Roman" w:cs="Times New Roman"/>
                <w:bCs/>
                <w:sz w:val="24"/>
                <w:szCs w:val="24"/>
              </w:rPr>
            </w:pPr>
            <w:r w:rsidRPr="00010517">
              <w:rPr>
                <w:rFonts w:ascii="Times New Roman" w:eastAsia="Times New Roman" w:hAnsi="Times New Roman" w:cs="Times New Roman"/>
                <w:bCs/>
                <w:sz w:val="24"/>
                <w:szCs w:val="24"/>
              </w:rPr>
              <w:t>теоретическое обучение</w:t>
            </w:r>
          </w:p>
        </w:tc>
        <w:tc>
          <w:tcPr>
            <w:tcW w:w="2112" w:type="dxa"/>
            <w:vAlign w:val="center"/>
          </w:tcPr>
          <w:p w14:paraId="04B65154" w14:textId="4502728B" w:rsidR="001E48E2" w:rsidRPr="00010517" w:rsidRDefault="001E48E2" w:rsidP="001E48E2">
            <w:pPr>
              <w:spacing w:after="0" w:line="240" w:lineRule="auto"/>
              <w:ind w:left="133"/>
              <w:rPr>
                <w:rFonts w:ascii="Times New Roman" w:eastAsia="Times New Roman" w:hAnsi="Times New Roman" w:cs="Times New Roman"/>
                <w:sz w:val="24"/>
                <w:szCs w:val="24"/>
              </w:rPr>
            </w:pPr>
          </w:p>
        </w:tc>
      </w:tr>
      <w:tr w:rsidR="001E48E2" w:rsidRPr="00010517" w14:paraId="6514B747" w14:textId="77777777" w:rsidTr="00C40B57">
        <w:trPr>
          <w:trHeight w:val="279"/>
        </w:trPr>
        <w:tc>
          <w:tcPr>
            <w:tcW w:w="7309" w:type="dxa"/>
            <w:vAlign w:val="center"/>
          </w:tcPr>
          <w:p w14:paraId="70A69A62" w14:textId="5F29BD00" w:rsidR="001E48E2" w:rsidRPr="00010517" w:rsidRDefault="004A63E1" w:rsidP="001E48E2">
            <w:pPr>
              <w:widowControl w:val="0"/>
              <w:autoSpaceDE w:val="0"/>
              <w:autoSpaceDN w:val="0"/>
              <w:adjustRightInd w:val="0"/>
              <w:spacing w:after="0" w:line="240" w:lineRule="auto"/>
              <w:ind w:left="209"/>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практические занятия</w:t>
            </w:r>
          </w:p>
        </w:tc>
        <w:tc>
          <w:tcPr>
            <w:tcW w:w="2112" w:type="dxa"/>
            <w:vAlign w:val="center"/>
          </w:tcPr>
          <w:p w14:paraId="427D899A" w14:textId="51799E41" w:rsidR="001E48E2" w:rsidRPr="00010517" w:rsidRDefault="00EA3874" w:rsidP="001E48E2">
            <w:pPr>
              <w:spacing w:after="0" w:line="240" w:lineRule="auto"/>
              <w:ind w:left="133"/>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40</w:t>
            </w:r>
          </w:p>
        </w:tc>
      </w:tr>
      <w:tr w:rsidR="001E48E2" w:rsidRPr="00010517" w14:paraId="08CF8DB2" w14:textId="77777777" w:rsidTr="00C40B57">
        <w:trPr>
          <w:trHeight w:val="273"/>
        </w:trPr>
        <w:tc>
          <w:tcPr>
            <w:tcW w:w="7309" w:type="dxa"/>
            <w:vAlign w:val="center"/>
            <w:hideMark/>
          </w:tcPr>
          <w:p w14:paraId="66C812EE" w14:textId="629E60CD" w:rsidR="001E48E2" w:rsidRPr="00010517" w:rsidRDefault="004A63E1" w:rsidP="001E48E2">
            <w:pPr>
              <w:widowControl w:val="0"/>
              <w:autoSpaceDE w:val="0"/>
              <w:autoSpaceDN w:val="0"/>
              <w:adjustRightInd w:val="0"/>
              <w:spacing w:after="0" w:line="240" w:lineRule="auto"/>
              <w:ind w:left="209"/>
              <w:rPr>
                <w:rFonts w:ascii="Times New Roman" w:eastAsia="Times New Roman" w:hAnsi="Times New Roman" w:cs="Times New Roman"/>
                <w:sz w:val="24"/>
                <w:szCs w:val="24"/>
              </w:rPr>
            </w:pPr>
            <w:r>
              <w:rPr>
                <w:rFonts w:ascii="Times New Roman" w:eastAsia="Times New Roman" w:hAnsi="Times New Roman" w:cs="Times New Roman"/>
                <w:bCs/>
                <w:sz w:val="24"/>
                <w:szCs w:val="24"/>
              </w:rPr>
              <w:t>с</w:t>
            </w:r>
            <w:r w:rsidR="001E48E2" w:rsidRPr="00010517">
              <w:rPr>
                <w:rFonts w:ascii="Times New Roman" w:eastAsia="Times New Roman" w:hAnsi="Times New Roman" w:cs="Times New Roman"/>
                <w:bCs/>
                <w:sz w:val="24"/>
                <w:szCs w:val="24"/>
              </w:rPr>
              <w:t>амостоятельная работа</w:t>
            </w:r>
          </w:p>
        </w:tc>
        <w:tc>
          <w:tcPr>
            <w:tcW w:w="2112" w:type="dxa"/>
            <w:vAlign w:val="center"/>
          </w:tcPr>
          <w:p w14:paraId="248B2322" w14:textId="77777777" w:rsidR="001E48E2" w:rsidRPr="00010517" w:rsidRDefault="001E48E2" w:rsidP="001E48E2">
            <w:pPr>
              <w:spacing w:after="0" w:line="240" w:lineRule="auto"/>
              <w:ind w:left="133"/>
              <w:rPr>
                <w:rFonts w:ascii="Times New Roman" w:eastAsia="Times New Roman" w:hAnsi="Times New Roman" w:cs="Times New Roman"/>
                <w:sz w:val="24"/>
                <w:szCs w:val="24"/>
              </w:rPr>
            </w:pPr>
          </w:p>
        </w:tc>
      </w:tr>
      <w:tr w:rsidR="001E48E2" w:rsidRPr="00010517" w14:paraId="4365D724" w14:textId="77777777" w:rsidTr="00C40B57">
        <w:trPr>
          <w:trHeight w:val="136"/>
        </w:trPr>
        <w:tc>
          <w:tcPr>
            <w:tcW w:w="7309" w:type="dxa"/>
            <w:vAlign w:val="center"/>
            <w:hideMark/>
          </w:tcPr>
          <w:p w14:paraId="1D7B9DF0" w14:textId="77777777" w:rsidR="001E48E2" w:rsidRPr="00010517" w:rsidRDefault="001E48E2" w:rsidP="001E48E2">
            <w:pPr>
              <w:widowControl w:val="0"/>
              <w:autoSpaceDE w:val="0"/>
              <w:autoSpaceDN w:val="0"/>
              <w:adjustRightInd w:val="0"/>
              <w:spacing w:after="0" w:line="240" w:lineRule="auto"/>
              <w:ind w:left="209"/>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 xml:space="preserve">Промежуточная аттестация </w:t>
            </w:r>
          </w:p>
        </w:tc>
        <w:tc>
          <w:tcPr>
            <w:tcW w:w="2112" w:type="dxa"/>
            <w:vAlign w:val="center"/>
          </w:tcPr>
          <w:p w14:paraId="2A66C37A" w14:textId="77777777" w:rsidR="001E48E2" w:rsidRPr="00010517" w:rsidRDefault="001E48E2" w:rsidP="001E48E2">
            <w:pPr>
              <w:widowControl w:val="0"/>
              <w:autoSpaceDE w:val="0"/>
              <w:autoSpaceDN w:val="0"/>
              <w:adjustRightInd w:val="0"/>
              <w:spacing w:after="0" w:line="240" w:lineRule="auto"/>
              <w:rPr>
                <w:rFonts w:ascii="Times New Roman" w:eastAsia="Times New Roman" w:hAnsi="Times New Roman" w:cs="Times New Roman"/>
                <w:b/>
                <w:sz w:val="24"/>
                <w:szCs w:val="24"/>
              </w:rPr>
            </w:pPr>
          </w:p>
        </w:tc>
      </w:tr>
    </w:tbl>
    <w:p w14:paraId="34FB6648" w14:textId="77777777" w:rsidR="001E48E2" w:rsidRPr="00010517" w:rsidRDefault="001E48E2" w:rsidP="001E48E2">
      <w:pPr>
        <w:ind w:left="720"/>
        <w:contextualSpacing/>
        <w:rPr>
          <w:rFonts w:ascii="Times New Roman" w:eastAsia="Times New Roman" w:hAnsi="Times New Roman" w:cs="Times New Roman"/>
          <w:i/>
          <w:color w:val="FF0000"/>
        </w:rPr>
      </w:pPr>
    </w:p>
    <w:p w14:paraId="2B8FA8B5" w14:textId="77777777" w:rsidR="001E48E2" w:rsidRPr="00010517" w:rsidRDefault="001E48E2" w:rsidP="001E48E2">
      <w:pPr>
        <w:ind w:left="720"/>
        <w:contextualSpacing/>
        <w:rPr>
          <w:rFonts w:ascii="Times New Roman" w:eastAsia="Times New Roman" w:hAnsi="Times New Roman" w:cs="Times New Roman"/>
          <w:i/>
          <w:color w:val="FF0000"/>
        </w:rPr>
      </w:pPr>
    </w:p>
    <w:p w14:paraId="4147E558" w14:textId="77777777" w:rsidR="001E48E2" w:rsidRPr="00010517" w:rsidRDefault="001E48E2" w:rsidP="001E48E2">
      <w:pPr>
        <w:rPr>
          <w:rFonts w:ascii="Times New Roman" w:eastAsia="Times New Roman" w:hAnsi="Times New Roman" w:cs="Times New Roman"/>
          <w:i/>
          <w:color w:val="FF0000"/>
        </w:rPr>
        <w:sectPr w:rsidR="001E48E2" w:rsidRPr="00010517">
          <w:headerReference w:type="even" r:id="rId20"/>
          <w:pgSz w:w="11906" w:h="16838"/>
          <w:pgMar w:top="1134" w:right="850" w:bottom="1134" w:left="1701" w:header="708" w:footer="708" w:gutter="0"/>
          <w:cols w:space="708"/>
          <w:docGrid w:linePitch="360"/>
        </w:sectPr>
      </w:pPr>
    </w:p>
    <w:p w14:paraId="7E3646A5" w14:textId="77777777" w:rsidR="001E48E2" w:rsidRPr="00010517" w:rsidRDefault="001E48E2" w:rsidP="001E48E2">
      <w:pPr>
        <w:spacing w:before="80" w:after="80" w:line="240" w:lineRule="auto"/>
        <w:ind w:left="709"/>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lastRenderedPageBreak/>
        <w:t>2.2. Тематический план и содержание учебной дисциплины</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8117"/>
        <w:gridCol w:w="1843"/>
        <w:gridCol w:w="2126"/>
      </w:tblGrid>
      <w:tr w:rsidR="004A63E1" w:rsidRPr="00010517" w14:paraId="15945A52" w14:textId="77777777" w:rsidTr="004A63E1">
        <w:trPr>
          <w:cantSplit/>
          <w:jc w:val="center"/>
        </w:trPr>
        <w:tc>
          <w:tcPr>
            <w:tcW w:w="2263" w:type="dxa"/>
            <w:tcBorders>
              <w:top w:val="single" w:sz="4" w:space="0" w:color="auto"/>
              <w:left w:val="single" w:sz="4" w:space="0" w:color="auto"/>
              <w:bottom w:val="single" w:sz="4" w:space="0" w:color="auto"/>
              <w:right w:val="single" w:sz="4" w:space="0" w:color="auto"/>
            </w:tcBorders>
            <w:hideMark/>
          </w:tcPr>
          <w:p w14:paraId="1CA2B18D" w14:textId="77777777" w:rsidR="004A63E1" w:rsidRPr="00010517" w:rsidRDefault="004A63E1" w:rsidP="00874783">
            <w:pPr>
              <w:spacing w:after="0" w:line="240" w:lineRule="auto"/>
              <w:jc w:val="center"/>
              <w:rPr>
                <w:rFonts w:ascii="Times New Roman" w:hAnsi="Times New Roman"/>
                <w:b/>
              </w:rPr>
            </w:pPr>
            <w:r w:rsidRPr="00010517">
              <w:rPr>
                <w:rFonts w:ascii="Times New Roman" w:hAnsi="Times New Roman"/>
                <w:b/>
              </w:rPr>
              <w:t>Наименование</w:t>
            </w:r>
          </w:p>
          <w:p w14:paraId="72B9E720" w14:textId="2882224D" w:rsidR="004A63E1" w:rsidRPr="00010517" w:rsidRDefault="004A63E1" w:rsidP="00874783">
            <w:pPr>
              <w:spacing w:after="0" w:line="240" w:lineRule="auto"/>
              <w:jc w:val="center"/>
              <w:rPr>
                <w:rFonts w:ascii="Times New Roman" w:eastAsia="Times New Roman" w:hAnsi="Times New Roman" w:cs="Times New Roman"/>
                <w:b/>
                <w:bCs/>
                <w:sz w:val="24"/>
                <w:szCs w:val="24"/>
              </w:rPr>
            </w:pPr>
            <w:r w:rsidRPr="00010517">
              <w:rPr>
                <w:rFonts w:ascii="Times New Roman" w:hAnsi="Times New Roman"/>
                <w:b/>
              </w:rPr>
              <w:t>раздела и тем</w:t>
            </w:r>
          </w:p>
        </w:tc>
        <w:tc>
          <w:tcPr>
            <w:tcW w:w="8117" w:type="dxa"/>
            <w:tcBorders>
              <w:top w:val="single" w:sz="4" w:space="0" w:color="auto"/>
              <w:left w:val="single" w:sz="4" w:space="0" w:color="auto"/>
              <w:bottom w:val="single" w:sz="4" w:space="0" w:color="auto"/>
              <w:right w:val="single" w:sz="4" w:space="0" w:color="auto"/>
            </w:tcBorders>
            <w:hideMark/>
          </w:tcPr>
          <w:p w14:paraId="60E499AE" w14:textId="71CA1169" w:rsidR="004A63E1" w:rsidRPr="00010517" w:rsidRDefault="004A63E1" w:rsidP="00874783">
            <w:pPr>
              <w:spacing w:after="0" w:line="240" w:lineRule="auto"/>
              <w:jc w:val="center"/>
              <w:rPr>
                <w:rFonts w:ascii="Times New Roman" w:eastAsia="Times New Roman" w:hAnsi="Times New Roman" w:cs="Times New Roman"/>
                <w:b/>
                <w:bCs/>
                <w:sz w:val="24"/>
                <w:szCs w:val="24"/>
              </w:rPr>
            </w:pPr>
            <w:r w:rsidRPr="00010517">
              <w:rPr>
                <w:rFonts w:ascii="Times New Roman" w:hAnsi="Times New Roman"/>
                <w:b/>
              </w:rPr>
              <w:t>Содержание и формы организации деятельности обучающихся</w:t>
            </w:r>
          </w:p>
        </w:tc>
        <w:tc>
          <w:tcPr>
            <w:tcW w:w="1843" w:type="dxa"/>
            <w:tcBorders>
              <w:top w:val="single" w:sz="4" w:space="0" w:color="auto"/>
              <w:left w:val="single" w:sz="4" w:space="0" w:color="auto"/>
              <w:bottom w:val="single" w:sz="4" w:space="0" w:color="auto"/>
              <w:right w:val="single" w:sz="4" w:space="0" w:color="auto"/>
            </w:tcBorders>
          </w:tcPr>
          <w:p w14:paraId="0FF73DB9" w14:textId="77777777" w:rsidR="004A63E1" w:rsidRPr="00010517" w:rsidRDefault="004A63E1" w:rsidP="00874783">
            <w:pPr>
              <w:spacing w:after="0" w:line="240" w:lineRule="auto"/>
              <w:jc w:val="center"/>
              <w:rPr>
                <w:rFonts w:ascii="Times New Roman" w:hAnsi="Times New Roman"/>
                <w:b/>
              </w:rPr>
            </w:pPr>
            <w:r w:rsidRPr="00010517">
              <w:rPr>
                <w:rFonts w:ascii="Times New Roman" w:hAnsi="Times New Roman"/>
                <w:b/>
              </w:rPr>
              <w:t xml:space="preserve">Объем </w:t>
            </w:r>
            <w:proofErr w:type="spellStart"/>
            <w:proofErr w:type="gramStart"/>
            <w:r w:rsidRPr="00010517">
              <w:rPr>
                <w:rFonts w:ascii="Times New Roman" w:hAnsi="Times New Roman"/>
                <w:b/>
              </w:rPr>
              <w:t>акад.ч</w:t>
            </w:r>
            <w:proofErr w:type="spellEnd"/>
            <w:proofErr w:type="gramEnd"/>
            <w:r w:rsidRPr="00010517">
              <w:rPr>
                <w:rFonts w:ascii="Times New Roman" w:hAnsi="Times New Roman"/>
                <w:b/>
              </w:rPr>
              <w:t>/</w:t>
            </w:r>
          </w:p>
          <w:p w14:paraId="03698D89" w14:textId="66248F31" w:rsidR="004A63E1" w:rsidRPr="00010517" w:rsidRDefault="004A63E1" w:rsidP="00874783">
            <w:pPr>
              <w:spacing w:after="0" w:line="240" w:lineRule="auto"/>
              <w:jc w:val="center"/>
              <w:rPr>
                <w:rFonts w:ascii="Times New Roman" w:eastAsia="Times New Roman" w:hAnsi="Times New Roman" w:cs="Times New Roman"/>
                <w:b/>
                <w:bCs/>
                <w:sz w:val="24"/>
                <w:szCs w:val="24"/>
              </w:rPr>
            </w:pPr>
            <w:r w:rsidRPr="00010517">
              <w:rPr>
                <w:rFonts w:ascii="Times New Roman" w:hAnsi="Times New Roman"/>
                <w:b/>
              </w:rPr>
              <w:t xml:space="preserve">в т.ч. в форме практической подготовки, </w:t>
            </w:r>
            <w:proofErr w:type="spellStart"/>
            <w:proofErr w:type="gramStart"/>
            <w:r w:rsidRPr="00010517">
              <w:rPr>
                <w:rFonts w:ascii="Times New Roman" w:hAnsi="Times New Roman"/>
                <w:b/>
              </w:rPr>
              <w:t>акад.ч</w:t>
            </w:r>
            <w:proofErr w:type="spellEnd"/>
            <w:proofErr w:type="gramEnd"/>
            <w:r w:rsidR="00604651">
              <w:rPr>
                <w:rStyle w:val="a8"/>
                <w:rFonts w:ascii="Times New Roman" w:eastAsia="Times New Roman" w:hAnsi="Times New Roman"/>
                <w:b/>
                <w:bCs/>
                <w:sz w:val="24"/>
                <w:szCs w:val="24"/>
              </w:rPr>
              <w:footnoteReference w:id="6"/>
            </w:r>
          </w:p>
        </w:tc>
        <w:tc>
          <w:tcPr>
            <w:tcW w:w="2126" w:type="dxa"/>
            <w:tcBorders>
              <w:top w:val="single" w:sz="4" w:space="0" w:color="auto"/>
              <w:left w:val="single" w:sz="4" w:space="0" w:color="auto"/>
              <w:bottom w:val="single" w:sz="4" w:space="0" w:color="auto"/>
              <w:right w:val="single" w:sz="4" w:space="0" w:color="auto"/>
            </w:tcBorders>
            <w:hideMark/>
          </w:tcPr>
          <w:p w14:paraId="33F7F531" w14:textId="6EAC0CA1" w:rsidR="004A63E1" w:rsidRPr="00010517" w:rsidRDefault="004A63E1" w:rsidP="004A63E1">
            <w:pPr>
              <w:spacing w:after="0" w:line="240" w:lineRule="auto"/>
              <w:jc w:val="center"/>
              <w:rPr>
                <w:rFonts w:ascii="Times New Roman" w:eastAsia="Times New Roman" w:hAnsi="Times New Roman" w:cs="Times New Roman"/>
                <w:b/>
                <w:bCs/>
                <w:sz w:val="24"/>
                <w:szCs w:val="24"/>
              </w:rPr>
            </w:pPr>
            <w:r w:rsidRPr="00010517">
              <w:rPr>
                <w:rFonts w:ascii="Times New Roman" w:hAnsi="Times New Roman"/>
                <w:b/>
              </w:rPr>
              <w:t>Коды компетенций, формированию которых способствует компонент программы</w:t>
            </w:r>
          </w:p>
        </w:tc>
      </w:tr>
      <w:tr w:rsidR="004A63E1" w:rsidRPr="00010517" w14:paraId="53F8EA42" w14:textId="77777777" w:rsidTr="004A63E1">
        <w:trPr>
          <w:cantSplit/>
          <w:jc w:val="center"/>
        </w:trPr>
        <w:tc>
          <w:tcPr>
            <w:tcW w:w="2263" w:type="dxa"/>
            <w:tcBorders>
              <w:top w:val="single" w:sz="4" w:space="0" w:color="auto"/>
              <w:left w:val="single" w:sz="4" w:space="0" w:color="auto"/>
              <w:bottom w:val="single" w:sz="4" w:space="0" w:color="auto"/>
              <w:right w:val="single" w:sz="4" w:space="0" w:color="auto"/>
            </w:tcBorders>
            <w:hideMark/>
          </w:tcPr>
          <w:p w14:paraId="7759A60C" w14:textId="77777777" w:rsidR="004A63E1" w:rsidRPr="00010517" w:rsidRDefault="004A63E1" w:rsidP="001E48E2">
            <w:pPr>
              <w:spacing w:after="0" w:line="240" w:lineRule="auto"/>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1</w:t>
            </w:r>
          </w:p>
        </w:tc>
        <w:tc>
          <w:tcPr>
            <w:tcW w:w="8117" w:type="dxa"/>
            <w:tcBorders>
              <w:top w:val="single" w:sz="4" w:space="0" w:color="auto"/>
              <w:left w:val="single" w:sz="4" w:space="0" w:color="auto"/>
              <w:bottom w:val="single" w:sz="4" w:space="0" w:color="auto"/>
              <w:right w:val="single" w:sz="4" w:space="0" w:color="auto"/>
            </w:tcBorders>
            <w:hideMark/>
          </w:tcPr>
          <w:p w14:paraId="45440548" w14:textId="77777777" w:rsidR="004A63E1" w:rsidRPr="00010517" w:rsidRDefault="004A63E1" w:rsidP="001E48E2">
            <w:pPr>
              <w:spacing w:after="0" w:line="240" w:lineRule="auto"/>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2</w:t>
            </w:r>
          </w:p>
        </w:tc>
        <w:tc>
          <w:tcPr>
            <w:tcW w:w="1843" w:type="dxa"/>
            <w:tcBorders>
              <w:top w:val="single" w:sz="4" w:space="0" w:color="auto"/>
              <w:left w:val="single" w:sz="4" w:space="0" w:color="auto"/>
              <w:bottom w:val="single" w:sz="4" w:space="0" w:color="auto"/>
              <w:right w:val="single" w:sz="4" w:space="0" w:color="auto"/>
            </w:tcBorders>
            <w:hideMark/>
          </w:tcPr>
          <w:p w14:paraId="5D8B7CC9" w14:textId="77777777" w:rsidR="004A63E1" w:rsidRPr="00010517" w:rsidRDefault="004A63E1" w:rsidP="001E48E2">
            <w:pPr>
              <w:spacing w:after="0" w:line="240" w:lineRule="auto"/>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3</w:t>
            </w:r>
          </w:p>
        </w:tc>
        <w:tc>
          <w:tcPr>
            <w:tcW w:w="2126" w:type="dxa"/>
            <w:tcBorders>
              <w:top w:val="single" w:sz="4" w:space="0" w:color="auto"/>
              <w:left w:val="single" w:sz="4" w:space="0" w:color="auto"/>
              <w:bottom w:val="single" w:sz="4" w:space="0" w:color="auto"/>
              <w:right w:val="single" w:sz="4" w:space="0" w:color="auto"/>
            </w:tcBorders>
            <w:hideMark/>
          </w:tcPr>
          <w:p w14:paraId="4F8FB0B8" w14:textId="30E2CE4E" w:rsidR="004A63E1" w:rsidRPr="00010517" w:rsidRDefault="004A63E1" w:rsidP="001E48E2">
            <w:pPr>
              <w:spacing w:after="0" w:line="240" w:lineRule="auto"/>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4</w:t>
            </w:r>
          </w:p>
        </w:tc>
      </w:tr>
      <w:tr w:rsidR="004A63E1" w:rsidRPr="00010517" w14:paraId="1A75DAB6" w14:textId="77777777" w:rsidTr="004A63E1">
        <w:trPr>
          <w:cantSplit/>
          <w:jc w:val="center"/>
        </w:trPr>
        <w:tc>
          <w:tcPr>
            <w:tcW w:w="10380" w:type="dxa"/>
            <w:gridSpan w:val="2"/>
            <w:tcBorders>
              <w:top w:val="single" w:sz="4" w:space="0" w:color="auto"/>
              <w:left w:val="single" w:sz="4" w:space="0" w:color="auto"/>
              <w:bottom w:val="single" w:sz="4" w:space="0" w:color="auto"/>
              <w:right w:val="single" w:sz="4" w:space="0" w:color="auto"/>
            </w:tcBorders>
            <w:vAlign w:val="center"/>
          </w:tcPr>
          <w:p w14:paraId="5452C233" w14:textId="77777777" w:rsidR="004A63E1" w:rsidRPr="00010517" w:rsidRDefault="004A63E1" w:rsidP="001E48E2">
            <w:pPr>
              <w:spacing w:after="0" w:line="240" w:lineRule="auto"/>
              <w:rPr>
                <w:rFonts w:ascii="Times New Roman" w:eastAsia="Times New Roman" w:hAnsi="Times New Roman" w:cs="Times New Roman"/>
                <w:i/>
                <w:sz w:val="24"/>
                <w:szCs w:val="24"/>
              </w:rPr>
            </w:pPr>
            <w:r w:rsidRPr="00010517">
              <w:rPr>
                <w:rFonts w:ascii="Times New Roman" w:eastAsia="Times New Roman" w:hAnsi="Times New Roman" w:cs="Times New Roman"/>
                <w:b/>
                <w:sz w:val="24"/>
                <w:szCs w:val="24"/>
              </w:rPr>
              <w:t xml:space="preserve">Раздел 1. Основные виды </w:t>
            </w:r>
            <w:r w:rsidRPr="00010517">
              <w:rPr>
                <w:rFonts w:ascii="Times New Roman" w:eastAsia="Times New Roman" w:hAnsi="Times New Roman" w:cs="Times New Roman"/>
                <w:b/>
                <w:sz w:val="24"/>
                <w:szCs w:val="24"/>
                <w:shd w:val="clear" w:color="auto" w:fill="FFFFFF"/>
              </w:rPr>
              <w:t>общей физической </w:t>
            </w:r>
            <w:r w:rsidRPr="00010517">
              <w:rPr>
                <w:rFonts w:ascii="Times New Roman" w:eastAsia="Times New Roman" w:hAnsi="Times New Roman" w:cs="Times New Roman"/>
                <w:b/>
                <w:bCs/>
                <w:sz w:val="24"/>
                <w:szCs w:val="24"/>
                <w:shd w:val="clear" w:color="auto" w:fill="FFFFFF"/>
              </w:rPr>
              <w:t>подготовки</w:t>
            </w:r>
          </w:p>
        </w:tc>
        <w:tc>
          <w:tcPr>
            <w:tcW w:w="1843" w:type="dxa"/>
            <w:tcBorders>
              <w:top w:val="single" w:sz="4" w:space="0" w:color="auto"/>
              <w:left w:val="single" w:sz="4" w:space="0" w:color="auto"/>
              <w:bottom w:val="single" w:sz="4" w:space="0" w:color="auto"/>
              <w:right w:val="single" w:sz="4" w:space="0" w:color="auto"/>
            </w:tcBorders>
            <w:vAlign w:val="center"/>
          </w:tcPr>
          <w:p w14:paraId="05F1143E" w14:textId="49C7CC3E" w:rsidR="004A63E1" w:rsidRPr="00010517" w:rsidRDefault="004A63E1" w:rsidP="001E48E2">
            <w:pPr>
              <w:spacing w:after="0" w:line="240" w:lineRule="auto"/>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40/40</w:t>
            </w:r>
          </w:p>
        </w:tc>
        <w:tc>
          <w:tcPr>
            <w:tcW w:w="2126" w:type="dxa"/>
            <w:tcBorders>
              <w:top w:val="single" w:sz="4" w:space="0" w:color="auto"/>
              <w:left w:val="single" w:sz="4" w:space="0" w:color="auto"/>
              <w:bottom w:val="single" w:sz="4" w:space="0" w:color="auto"/>
              <w:right w:val="single" w:sz="4" w:space="0" w:color="auto"/>
            </w:tcBorders>
            <w:vAlign w:val="center"/>
          </w:tcPr>
          <w:p w14:paraId="49D8D401" w14:textId="77777777" w:rsidR="004A63E1" w:rsidRPr="00010517" w:rsidRDefault="004A63E1" w:rsidP="001E48E2">
            <w:pPr>
              <w:spacing w:after="0" w:line="240" w:lineRule="auto"/>
              <w:jc w:val="center"/>
              <w:rPr>
                <w:rFonts w:ascii="Times New Roman" w:eastAsia="Times New Roman" w:hAnsi="Times New Roman" w:cs="Times New Roman"/>
                <w:sz w:val="24"/>
                <w:szCs w:val="24"/>
              </w:rPr>
            </w:pPr>
          </w:p>
        </w:tc>
      </w:tr>
      <w:tr w:rsidR="004A63E1" w:rsidRPr="00010517" w14:paraId="6AA9FC85" w14:textId="77777777" w:rsidTr="004A63E1">
        <w:trPr>
          <w:cantSplit/>
          <w:jc w:val="center"/>
        </w:trPr>
        <w:tc>
          <w:tcPr>
            <w:tcW w:w="2263" w:type="dxa"/>
            <w:vMerge w:val="restart"/>
            <w:tcBorders>
              <w:top w:val="single" w:sz="4" w:space="0" w:color="auto"/>
              <w:left w:val="single" w:sz="4" w:space="0" w:color="auto"/>
              <w:right w:val="single" w:sz="4" w:space="0" w:color="auto"/>
            </w:tcBorders>
          </w:tcPr>
          <w:p w14:paraId="3654253A" w14:textId="77777777" w:rsidR="004A63E1" w:rsidRPr="00010517" w:rsidRDefault="004A63E1" w:rsidP="001E48E2">
            <w:pPr>
              <w:spacing w:after="0" w:line="240" w:lineRule="auto"/>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Тема 1.1.</w:t>
            </w:r>
          </w:p>
          <w:p w14:paraId="5524E2E2" w14:textId="77777777" w:rsidR="004A63E1" w:rsidRPr="00010517" w:rsidRDefault="004A63E1" w:rsidP="001E48E2">
            <w:pPr>
              <w:widowControl w:val="0"/>
              <w:spacing w:after="0" w:line="240" w:lineRule="auto"/>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Легкая атлетика.</w:t>
            </w:r>
          </w:p>
          <w:p w14:paraId="723CDB9A" w14:textId="596D653D" w:rsidR="004A63E1" w:rsidRPr="00010517" w:rsidRDefault="004A63E1" w:rsidP="004A63E1">
            <w:pPr>
              <w:spacing w:after="0" w:line="240" w:lineRule="auto"/>
              <w:rPr>
                <w:rFonts w:ascii="Times New Roman" w:eastAsia="Times New Roman" w:hAnsi="Times New Roman" w:cs="Times New Roman"/>
                <w:i/>
                <w:sz w:val="24"/>
                <w:szCs w:val="24"/>
              </w:rPr>
            </w:pPr>
            <w:r w:rsidRPr="00010517">
              <w:rPr>
                <w:rFonts w:ascii="Times New Roman" w:eastAsia="Times New Roman" w:hAnsi="Times New Roman" w:cs="Times New Roman"/>
                <w:b/>
                <w:bCs/>
                <w:sz w:val="24"/>
                <w:szCs w:val="24"/>
              </w:rPr>
              <w:t>Кроссовая подготовка</w:t>
            </w:r>
          </w:p>
        </w:tc>
        <w:tc>
          <w:tcPr>
            <w:tcW w:w="8117" w:type="dxa"/>
            <w:tcBorders>
              <w:top w:val="single" w:sz="4" w:space="0" w:color="auto"/>
              <w:left w:val="single" w:sz="4" w:space="0" w:color="auto"/>
              <w:bottom w:val="single" w:sz="4" w:space="0" w:color="auto"/>
              <w:right w:val="single" w:sz="4" w:space="0" w:color="auto"/>
            </w:tcBorders>
            <w:hideMark/>
          </w:tcPr>
          <w:p w14:paraId="23C187A7"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 xml:space="preserve">Содержание </w:t>
            </w:r>
          </w:p>
        </w:tc>
        <w:tc>
          <w:tcPr>
            <w:tcW w:w="1843" w:type="dxa"/>
            <w:tcBorders>
              <w:top w:val="single" w:sz="4" w:space="0" w:color="auto"/>
              <w:left w:val="single" w:sz="4" w:space="0" w:color="auto"/>
              <w:bottom w:val="single" w:sz="4" w:space="0" w:color="auto"/>
              <w:right w:val="single" w:sz="4" w:space="0" w:color="auto"/>
            </w:tcBorders>
            <w:vAlign w:val="center"/>
          </w:tcPr>
          <w:p w14:paraId="527DC9F0" w14:textId="77777777" w:rsidR="004A63E1" w:rsidRPr="00010517" w:rsidRDefault="004A63E1" w:rsidP="001E48E2">
            <w:pPr>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65620ED" w14:textId="77777777" w:rsidR="004A63E1" w:rsidRPr="00010517" w:rsidRDefault="004A63E1" w:rsidP="001E48E2">
            <w:pPr>
              <w:spacing w:after="0" w:line="240" w:lineRule="auto"/>
              <w:jc w:val="center"/>
              <w:rPr>
                <w:rFonts w:ascii="Times New Roman" w:eastAsia="Times New Roman" w:hAnsi="Times New Roman" w:cs="Times New Roman"/>
                <w:sz w:val="24"/>
                <w:szCs w:val="24"/>
              </w:rPr>
            </w:pPr>
          </w:p>
        </w:tc>
      </w:tr>
      <w:tr w:rsidR="004A63E1" w:rsidRPr="00010517" w14:paraId="2687E043" w14:textId="77777777" w:rsidTr="004A63E1">
        <w:trPr>
          <w:cantSplit/>
          <w:jc w:val="center"/>
        </w:trPr>
        <w:tc>
          <w:tcPr>
            <w:tcW w:w="2263" w:type="dxa"/>
            <w:vMerge/>
            <w:tcBorders>
              <w:left w:val="single" w:sz="4" w:space="0" w:color="auto"/>
              <w:right w:val="single" w:sz="4" w:space="0" w:color="auto"/>
            </w:tcBorders>
            <w:vAlign w:val="center"/>
            <w:hideMark/>
          </w:tcPr>
          <w:p w14:paraId="16495E46"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c>
          <w:tcPr>
            <w:tcW w:w="8117" w:type="dxa"/>
            <w:tcBorders>
              <w:top w:val="single" w:sz="4" w:space="0" w:color="auto"/>
              <w:left w:val="single" w:sz="4" w:space="0" w:color="auto"/>
              <w:bottom w:val="single" w:sz="4" w:space="0" w:color="auto"/>
              <w:right w:val="single" w:sz="4" w:space="0" w:color="auto"/>
            </w:tcBorders>
          </w:tcPr>
          <w:p w14:paraId="17B262BF"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sz w:val="24"/>
                <w:szCs w:val="24"/>
              </w:rPr>
              <w:t>Самоконтроль, его основные методы, показатели и критерии оценки. Правила техники безопасности по л/атлетике.</w:t>
            </w:r>
          </w:p>
        </w:tc>
        <w:tc>
          <w:tcPr>
            <w:tcW w:w="1843" w:type="dxa"/>
            <w:tcBorders>
              <w:top w:val="single" w:sz="4" w:space="0" w:color="auto"/>
              <w:left w:val="single" w:sz="4" w:space="0" w:color="auto"/>
              <w:bottom w:val="single" w:sz="4" w:space="0" w:color="auto"/>
              <w:right w:val="single" w:sz="4" w:space="0" w:color="auto"/>
            </w:tcBorders>
            <w:vAlign w:val="center"/>
          </w:tcPr>
          <w:p w14:paraId="3182FF85"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val="restart"/>
            <w:tcBorders>
              <w:top w:val="single" w:sz="4" w:space="0" w:color="auto"/>
              <w:left w:val="single" w:sz="4" w:space="0" w:color="auto"/>
              <w:right w:val="single" w:sz="4" w:space="0" w:color="auto"/>
            </w:tcBorders>
          </w:tcPr>
          <w:p w14:paraId="2ADFAE2C" w14:textId="12E33A0D" w:rsidR="004A63E1" w:rsidRPr="00010517" w:rsidRDefault="008D23ED" w:rsidP="001E48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1</w:t>
            </w:r>
          </w:p>
          <w:p w14:paraId="62298667" w14:textId="7A99C2AC" w:rsidR="004A63E1" w:rsidRPr="00010517" w:rsidRDefault="008D23ED" w:rsidP="001E48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3</w:t>
            </w:r>
          </w:p>
          <w:p w14:paraId="6E161500" w14:textId="3FD18020" w:rsidR="004A63E1" w:rsidRPr="00010517" w:rsidRDefault="008D23ED" w:rsidP="001E48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8</w:t>
            </w:r>
          </w:p>
          <w:p w14:paraId="60309D4E"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3D874825" w14:textId="77777777" w:rsidTr="004A63E1">
        <w:trPr>
          <w:cantSplit/>
          <w:jc w:val="center"/>
        </w:trPr>
        <w:tc>
          <w:tcPr>
            <w:tcW w:w="2263" w:type="dxa"/>
            <w:vMerge/>
            <w:tcBorders>
              <w:left w:val="single" w:sz="4" w:space="0" w:color="auto"/>
              <w:right w:val="single" w:sz="4" w:space="0" w:color="auto"/>
            </w:tcBorders>
            <w:vAlign w:val="center"/>
            <w:hideMark/>
          </w:tcPr>
          <w:p w14:paraId="45B320F6"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0404672B"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В том числе практических занятий и лабораторных работ</w:t>
            </w:r>
          </w:p>
        </w:tc>
        <w:tc>
          <w:tcPr>
            <w:tcW w:w="1843" w:type="dxa"/>
            <w:tcBorders>
              <w:top w:val="single" w:sz="4" w:space="0" w:color="auto"/>
              <w:left w:val="single" w:sz="4" w:space="0" w:color="auto"/>
              <w:bottom w:val="single" w:sz="4" w:space="0" w:color="auto"/>
              <w:right w:val="single" w:sz="4" w:space="0" w:color="auto"/>
            </w:tcBorders>
            <w:vAlign w:val="center"/>
          </w:tcPr>
          <w:p w14:paraId="37F6A261" w14:textId="77777777" w:rsidR="004A63E1" w:rsidRPr="00010517" w:rsidRDefault="004A63E1" w:rsidP="001E48E2">
            <w:pPr>
              <w:spacing w:after="0" w:line="240" w:lineRule="auto"/>
              <w:jc w:val="center"/>
              <w:rPr>
                <w:rFonts w:ascii="Times New Roman" w:eastAsia="Times New Roman" w:hAnsi="Times New Roman" w:cs="Times New Roman"/>
                <w:b/>
                <w:sz w:val="24"/>
                <w:szCs w:val="24"/>
              </w:rPr>
            </w:pPr>
          </w:p>
        </w:tc>
        <w:tc>
          <w:tcPr>
            <w:tcW w:w="2126" w:type="dxa"/>
            <w:vMerge/>
            <w:tcBorders>
              <w:left w:val="single" w:sz="4" w:space="0" w:color="auto"/>
              <w:right w:val="single" w:sz="4" w:space="0" w:color="auto"/>
            </w:tcBorders>
            <w:vAlign w:val="center"/>
          </w:tcPr>
          <w:p w14:paraId="699212D3" w14:textId="77777777" w:rsidR="004A63E1" w:rsidRPr="00010517" w:rsidRDefault="004A63E1" w:rsidP="001E48E2">
            <w:pPr>
              <w:spacing w:after="0" w:line="240" w:lineRule="auto"/>
              <w:jc w:val="center"/>
              <w:rPr>
                <w:rFonts w:ascii="Times New Roman" w:eastAsia="Times New Roman" w:hAnsi="Times New Roman" w:cs="Times New Roman"/>
                <w:sz w:val="24"/>
                <w:szCs w:val="24"/>
              </w:rPr>
            </w:pPr>
          </w:p>
        </w:tc>
      </w:tr>
      <w:tr w:rsidR="004A63E1" w:rsidRPr="00010517" w14:paraId="59EF93FD" w14:textId="77777777" w:rsidTr="004A63E1">
        <w:trPr>
          <w:cantSplit/>
          <w:jc w:val="center"/>
        </w:trPr>
        <w:tc>
          <w:tcPr>
            <w:tcW w:w="2263" w:type="dxa"/>
            <w:vMerge/>
            <w:tcBorders>
              <w:left w:val="single" w:sz="4" w:space="0" w:color="auto"/>
              <w:right w:val="single" w:sz="4" w:space="0" w:color="auto"/>
            </w:tcBorders>
            <w:vAlign w:val="center"/>
            <w:hideMark/>
          </w:tcPr>
          <w:p w14:paraId="09E77D53"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10BF9061" w14:textId="14AACC07" w:rsidR="004A63E1" w:rsidRPr="00010517" w:rsidRDefault="004A63E1" w:rsidP="001E48E2">
            <w:pPr>
              <w:spacing w:after="0" w:line="240" w:lineRule="auto"/>
              <w:rPr>
                <w:rFonts w:ascii="Times New Roman" w:eastAsia="Times New Roman" w:hAnsi="Times New Roman" w:cs="Times New Roman"/>
                <w:bCs/>
                <w:sz w:val="24"/>
                <w:szCs w:val="24"/>
              </w:rPr>
            </w:pPr>
            <w:r w:rsidRPr="00010517">
              <w:rPr>
                <w:rFonts w:ascii="Times New Roman" w:eastAsia="Times New Roman" w:hAnsi="Times New Roman" w:cs="Times New Roman"/>
                <w:bCs/>
                <w:sz w:val="24"/>
                <w:szCs w:val="24"/>
              </w:rPr>
              <w:t xml:space="preserve">В том числе практических и лабораторных занятий </w:t>
            </w:r>
          </w:p>
          <w:p w14:paraId="201287B2"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Совершенствование техники бега на короткие дистанции, низкий старт и стартовый разгон. Бег на 100м.</w:t>
            </w:r>
          </w:p>
        </w:tc>
        <w:tc>
          <w:tcPr>
            <w:tcW w:w="1843" w:type="dxa"/>
            <w:vMerge w:val="restart"/>
            <w:tcBorders>
              <w:top w:val="single" w:sz="4" w:space="0" w:color="auto"/>
              <w:left w:val="single" w:sz="4" w:space="0" w:color="auto"/>
              <w:right w:val="single" w:sz="4" w:space="0" w:color="auto"/>
            </w:tcBorders>
            <w:vAlign w:val="center"/>
          </w:tcPr>
          <w:p w14:paraId="01EC82D2"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tcPr>
          <w:p w14:paraId="2654F598"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r>
      <w:tr w:rsidR="004A63E1" w:rsidRPr="00010517" w14:paraId="3620F7C5" w14:textId="77777777" w:rsidTr="004A63E1">
        <w:trPr>
          <w:cantSplit/>
          <w:jc w:val="center"/>
        </w:trPr>
        <w:tc>
          <w:tcPr>
            <w:tcW w:w="2263" w:type="dxa"/>
            <w:vMerge/>
            <w:tcBorders>
              <w:left w:val="single" w:sz="4" w:space="0" w:color="auto"/>
              <w:right w:val="single" w:sz="4" w:space="0" w:color="auto"/>
            </w:tcBorders>
            <w:vAlign w:val="center"/>
            <w:hideMark/>
          </w:tcPr>
          <w:p w14:paraId="570D2833"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2ECC1DD2" w14:textId="7F11CB31" w:rsidR="004A63E1" w:rsidRPr="00010517" w:rsidRDefault="004A63E1" w:rsidP="001E48E2">
            <w:pPr>
              <w:spacing w:after="0" w:line="240" w:lineRule="auto"/>
              <w:jc w:val="both"/>
              <w:rPr>
                <w:rFonts w:ascii="Times New Roman" w:eastAsia="Times New Roman" w:hAnsi="Times New Roman" w:cs="Times New Roman"/>
                <w:bCs/>
                <w:sz w:val="24"/>
                <w:szCs w:val="24"/>
              </w:rPr>
            </w:pPr>
            <w:r w:rsidRPr="00010517">
              <w:rPr>
                <w:rFonts w:ascii="Times New Roman" w:eastAsia="Times New Roman" w:hAnsi="Times New Roman" w:cs="Times New Roman"/>
                <w:bCs/>
                <w:sz w:val="24"/>
                <w:szCs w:val="24"/>
              </w:rPr>
              <w:t xml:space="preserve">В том числе практических и лабораторных занятий </w:t>
            </w:r>
          </w:p>
          <w:p w14:paraId="67A0CD57" w14:textId="77777777"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Совершенствование техники прыжка в длину</w:t>
            </w:r>
          </w:p>
        </w:tc>
        <w:tc>
          <w:tcPr>
            <w:tcW w:w="1843" w:type="dxa"/>
            <w:vMerge/>
            <w:tcBorders>
              <w:left w:val="single" w:sz="4" w:space="0" w:color="auto"/>
              <w:right w:val="single" w:sz="4" w:space="0" w:color="auto"/>
            </w:tcBorders>
            <w:vAlign w:val="center"/>
          </w:tcPr>
          <w:p w14:paraId="1EF26A75"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tcPr>
          <w:p w14:paraId="50DCA5EF"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r>
      <w:tr w:rsidR="004A63E1" w:rsidRPr="00010517" w14:paraId="2CD5F680" w14:textId="77777777" w:rsidTr="004A63E1">
        <w:trPr>
          <w:cantSplit/>
          <w:jc w:val="center"/>
        </w:trPr>
        <w:tc>
          <w:tcPr>
            <w:tcW w:w="2263" w:type="dxa"/>
            <w:vMerge/>
            <w:tcBorders>
              <w:left w:val="single" w:sz="4" w:space="0" w:color="auto"/>
              <w:right w:val="single" w:sz="4" w:space="0" w:color="auto"/>
            </w:tcBorders>
            <w:vAlign w:val="center"/>
            <w:hideMark/>
          </w:tcPr>
          <w:p w14:paraId="29CE220D"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63FD0C43" w14:textId="55803A47"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 xml:space="preserve">В том числе практических и лабораторных занятий </w:t>
            </w:r>
          </w:p>
          <w:p w14:paraId="7DCC4160" w14:textId="77777777"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Развитие выносливости. Бег 3000м (2000м.- девушки). Футбол - двухсторонняя игра.</w:t>
            </w:r>
          </w:p>
        </w:tc>
        <w:tc>
          <w:tcPr>
            <w:tcW w:w="1843" w:type="dxa"/>
            <w:vMerge/>
            <w:tcBorders>
              <w:left w:val="single" w:sz="4" w:space="0" w:color="auto"/>
              <w:bottom w:val="single" w:sz="4" w:space="0" w:color="auto"/>
              <w:right w:val="single" w:sz="4" w:space="0" w:color="auto"/>
            </w:tcBorders>
            <w:vAlign w:val="center"/>
          </w:tcPr>
          <w:p w14:paraId="1FF4F451"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tcPr>
          <w:p w14:paraId="20032F7D"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5D50A597" w14:textId="77777777" w:rsidTr="004A63E1">
        <w:trPr>
          <w:cantSplit/>
          <w:jc w:val="center"/>
        </w:trPr>
        <w:tc>
          <w:tcPr>
            <w:tcW w:w="2263" w:type="dxa"/>
            <w:vMerge/>
            <w:tcBorders>
              <w:left w:val="single" w:sz="4" w:space="0" w:color="auto"/>
              <w:right w:val="single" w:sz="4" w:space="0" w:color="auto"/>
            </w:tcBorders>
            <w:vAlign w:val="center"/>
            <w:hideMark/>
          </w:tcPr>
          <w:p w14:paraId="275E5DF3"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6A46F7C2"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rPr>
              <w:t>Самостоятельная работа обучающихся</w:t>
            </w:r>
          </w:p>
        </w:tc>
        <w:tc>
          <w:tcPr>
            <w:tcW w:w="1843" w:type="dxa"/>
            <w:tcBorders>
              <w:top w:val="single" w:sz="4" w:space="0" w:color="auto"/>
              <w:left w:val="single" w:sz="4" w:space="0" w:color="auto"/>
              <w:bottom w:val="single" w:sz="4" w:space="0" w:color="auto"/>
              <w:right w:val="single" w:sz="4" w:space="0" w:color="auto"/>
            </w:tcBorders>
            <w:vAlign w:val="center"/>
          </w:tcPr>
          <w:p w14:paraId="3F9BCE6E" w14:textId="77777777" w:rsidR="004A63E1" w:rsidRPr="00010517" w:rsidRDefault="004A63E1" w:rsidP="001E48E2">
            <w:pPr>
              <w:spacing w:after="0" w:line="240" w:lineRule="auto"/>
              <w:jc w:val="center"/>
              <w:rPr>
                <w:rFonts w:ascii="Times New Roman" w:eastAsia="Times New Roman" w:hAnsi="Times New Roman" w:cs="Times New Roman"/>
                <w:sz w:val="24"/>
                <w:szCs w:val="24"/>
                <w:lang w:val="en-US"/>
              </w:rPr>
            </w:pPr>
          </w:p>
        </w:tc>
        <w:tc>
          <w:tcPr>
            <w:tcW w:w="2126" w:type="dxa"/>
            <w:vMerge/>
            <w:tcBorders>
              <w:left w:val="single" w:sz="4" w:space="0" w:color="auto"/>
              <w:right w:val="single" w:sz="4" w:space="0" w:color="auto"/>
            </w:tcBorders>
          </w:tcPr>
          <w:p w14:paraId="7794A365"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r>
      <w:tr w:rsidR="004A63E1" w:rsidRPr="00010517" w14:paraId="18CF55D6" w14:textId="77777777" w:rsidTr="004A63E1">
        <w:trPr>
          <w:cantSplit/>
          <w:jc w:val="center"/>
        </w:trPr>
        <w:tc>
          <w:tcPr>
            <w:tcW w:w="2263" w:type="dxa"/>
            <w:vMerge/>
            <w:tcBorders>
              <w:left w:val="single" w:sz="4" w:space="0" w:color="auto"/>
              <w:bottom w:val="single" w:sz="4" w:space="0" w:color="auto"/>
              <w:right w:val="single" w:sz="4" w:space="0" w:color="auto"/>
            </w:tcBorders>
            <w:vAlign w:val="center"/>
          </w:tcPr>
          <w:p w14:paraId="79ED83E5"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c>
          <w:tcPr>
            <w:tcW w:w="8117" w:type="dxa"/>
            <w:tcBorders>
              <w:top w:val="single" w:sz="4" w:space="0" w:color="auto"/>
              <w:left w:val="single" w:sz="4" w:space="0" w:color="auto"/>
              <w:bottom w:val="single" w:sz="4" w:space="0" w:color="auto"/>
              <w:right w:val="single" w:sz="4" w:space="0" w:color="auto"/>
            </w:tcBorders>
          </w:tcPr>
          <w:p w14:paraId="27E9D391"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0662064" w14:textId="77777777" w:rsidR="004A63E1" w:rsidRPr="00010517" w:rsidRDefault="004A63E1" w:rsidP="001E48E2">
            <w:pPr>
              <w:spacing w:after="0" w:line="240" w:lineRule="auto"/>
              <w:jc w:val="center"/>
              <w:rPr>
                <w:rFonts w:ascii="Times New Roman" w:eastAsia="Times New Roman" w:hAnsi="Times New Roman" w:cs="Times New Roman"/>
                <w:sz w:val="24"/>
                <w:szCs w:val="24"/>
                <w:lang w:val="en-US"/>
              </w:rPr>
            </w:pPr>
          </w:p>
        </w:tc>
        <w:tc>
          <w:tcPr>
            <w:tcW w:w="2126" w:type="dxa"/>
            <w:vMerge/>
            <w:tcBorders>
              <w:left w:val="single" w:sz="4" w:space="0" w:color="auto"/>
              <w:bottom w:val="single" w:sz="4" w:space="0" w:color="auto"/>
              <w:right w:val="single" w:sz="4" w:space="0" w:color="auto"/>
            </w:tcBorders>
          </w:tcPr>
          <w:p w14:paraId="7BF3FF17"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r>
      <w:tr w:rsidR="004A63E1" w:rsidRPr="00010517" w14:paraId="5799A5AD" w14:textId="77777777" w:rsidTr="004A63E1">
        <w:trPr>
          <w:cantSplit/>
          <w:jc w:val="center"/>
        </w:trPr>
        <w:tc>
          <w:tcPr>
            <w:tcW w:w="2263" w:type="dxa"/>
            <w:vMerge w:val="restart"/>
            <w:tcBorders>
              <w:top w:val="single" w:sz="4" w:space="0" w:color="auto"/>
              <w:left w:val="single" w:sz="4" w:space="0" w:color="auto"/>
              <w:bottom w:val="single" w:sz="4" w:space="0" w:color="auto"/>
              <w:right w:val="single" w:sz="4" w:space="0" w:color="auto"/>
            </w:tcBorders>
          </w:tcPr>
          <w:p w14:paraId="651CABD6" w14:textId="77777777" w:rsidR="004A63E1" w:rsidRPr="00010517" w:rsidRDefault="004A63E1" w:rsidP="001E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 xml:space="preserve">Тема 1.2. </w:t>
            </w:r>
          </w:p>
          <w:p w14:paraId="17F91A52" w14:textId="77777777" w:rsidR="004A63E1" w:rsidRPr="00010517" w:rsidRDefault="004A63E1" w:rsidP="001E48E2">
            <w:pPr>
              <w:autoSpaceDE w:val="0"/>
              <w:autoSpaceDN w:val="0"/>
              <w:adjustRightInd w:val="0"/>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 xml:space="preserve">Лыжная </w:t>
            </w:r>
          </w:p>
          <w:p w14:paraId="4A736CA4" w14:textId="3B636416" w:rsidR="004A63E1" w:rsidRPr="00010517" w:rsidRDefault="004A63E1" w:rsidP="001E48E2">
            <w:pPr>
              <w:spacing w:after="0" w:line="240" w:lineRule="auto"/>
              <w:rPr>
                <w:rFonts w:ascii="Times New Roman" w:eastAsia="Times New Roman" w:hAnsi="Times New Roman" w:cs="Times New Roman"/>
                <w:b/>
                <w:i/>
                <w:sz w:val="24"/>
                <w:szCs w:val="24"/>
              </w:rPr>
            </w:pPr>
            <w:r w:rsidRPr="00010517">
              <w:rPr>
                <w:rFonts w:ascii="Times New Roman" w:eastAsia="Times New Roman" w:hAnsi="Times New Roman" w:cs="Times New Roman"/>
                <w:b/>
                <w:sz w:val="24"/>
                <w:szCs w:val="24"/>
              </w:rPr>
              <w:t>подготовка</w:t>
            </w:r>
            <w:r>
              <w:rPr>
                <w:rFonts w:ascii="Times New Roman" w:eastAsia="Times New Roman" w:hAnsi="Times New Roman" w:cs="Times New Roman"/>
                <w:b/>
                <w:i/>
                <w:sz w:val="24"/>
                <w:szCs w:val="24"/>
              </w:rPr>
              <w:t xml:space="preserve"> </w:t>
            </w:r>
          </w:p>
          <w:p w14:paraId="491BB9E7" w14:textId="72F59717" w:rsidR="004A63E1" w:rsidRPr="00010517" w:rsidRDefault="004A63E1" w:rsidP="001E48E2">
            <w:pPr>
              <w:spacing w:after="0" w:line="240" w:lineRule="auto"/>
              <w:rPr>
                <w:rFonts w:ascii="Times New Roman" w:eastAsia="Times New Roman" w:hAnsi="Times New Roman" w:cs="Times New Roman"/>
                <w:bCs/>
                <w:sz w:val="24"/>
                <w:szCs w:val="24"/>
              </w:rPr>
            </w:pPr>
            <w:r w:rsidRPr="00010517">
              <w:rPr>
                <w:rFonts w:ascii="Times New Roman" w:eastAsia="Times New Roman" w:hAnsi="Times New Roman" w:cs="Times New Roman"/>
                <w:i/>
                <w:sz w:val="24"/>
                <w:szCs w:val="24"/>
              </w:rPr>
              <w:t xml:space="preserve">Лыжная подготовка в </w:t>
            </w:r>
            <w:r w:rsidRPr="00010517">
              <w:rPr>
                <w:rFonts w:ascii="Times New Roman" w:eastAsia="Times New Roman" w:hAnsi="Times New Roman" w:cs="Times New Roman"/>
                <w:i/>
                <w:sz w:val="24"/>
                <w:szCs w:val="24"/>
              </w:rPr>
              <w:lastRenderedPageBreak/>
              <w:t>случае отсутствия снега может быть заменена кроссовой подготовкой</w:t>
            </w:r>
            <w:r>
              <w:rPr>
                <w:rFonts w:ascii="Times New Roman" w:eastAsia="Times New Roman" w:hAnsi="Times New Roman" w:cs="Times New Roman"/>
                <w:i/>
                <w:sz w:val="24"/>
                <w:szCs w:val="24"/>
              </w:rPr>
              <w:t xml:space="preserve"> </w:t>
            </w:r>
          </w:p>
        </w:tc>
        <w:tc>
          <w:tcPr>
            <w:tcW w:w="8117" w:type="dxa"/>
            <w:tcBorders>
              <w:top w:val="single" w:sz="4" w:space="0" w:color="auto"/>
              <w:left w:val="single" w:sz="4" w:space="0" w:color="auto"/>
              <w:bottom w:val="single" w:sz="4" w:space="0" w:color="auto"/>
              <w:right w:val="single" w:sz="4" w:space="0" w:color="auto"/>
            </w:tcBorders>
            <w:vAlign w:val="center"/>
            <w:hideMark/>
          </w:tcPr>
          <w:p w14:paraId="47B7A317"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b/>
                <w:sz w:val="24"/>
                <w:szCs w:val="24"/>
              </w:rPr>
              <w:lastRenderedPageBreak/>
              <w:t>Содержание</w:t>
            </w:r>
          </w:p>
        </w:tc>
        <w:tc>
          <w:tcPr>
            <w:tcW w:w="1843" w:type="dxa"/>
            <w:tcBorders>
              <w:top w:val="single" w:sz="4" w:space="0" w:color="auto"/>
              <w:left w:val="single" w:sz="4" w:space="0" w:color="auto"/>
              <w:bottom w:val="single" w:sz="4" w:space="0" w:color="auto"/>
              <w:right w:val="single" w:sz="4" w:space="0" w:color="auto"/>
            </w:tcBorders>
            <w:vAlign w:val="center"/>
          </w:tcPr>
          <w:p w14:paraId="6AF890D4"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0E2CC13C"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r>
      <w:tr w:rsidR="004A63E1" w:rsidRPr="00010517" w14:paraId="0938AF53" w14:textId="77777777" w:rsidTr="004A63E1">
        <w:trPr>
          <w:cantSplit/>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3C75B344" w14:textId="77777777" w:rsidR="004A63E1" w:rsidRPr="00010517" w:rsidRDefault="004A63E1" w:rsidP="001E48E2">
            <w:pPr>
              <w:spacing w:after="0" w:line="240" w:lineRule="auto"/>
              <w:rPr>
                <w:rFonts w:ascii="Times New Roman" w:eastAsia="Times New Roman" w:hAnsi="Times New Roman" w:cs="Times New Roman"/>
                <w:bCs/>
                <w:sz w:val="24"/>
                <w:szCs w:val="24"/>
              </w:rPr>
            </w:pPr>
          </w:p>
        </w:tc>
        <w:tc>
          <w:tcPr>
            <w:tcW w:w="8117" w:type="dxa"/>
            <w:tcBorders>
              <w:top w:val="single" w:sz="4" w:space="0" w:color="auto"/>
              <w:left w:val="single" w:sz="4" w:space="0" w:color="auto"/>
              <w:bottom w:val="single" w:sz="4" w:space="0" w:color="auto"/>
              <w:right w:val="single" w:sz="4" w:space="0" w:color="auto"/>
            </w:tcBorders>
            <w:vAlign w:val="center"/>
            <w:hideMark/>
          </w:tcPr>
          <w:p w14:paraId="0A6B143E"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В том числе практических занятий и лабораторных работ</w:t>
            </w:r>
          </w:p>
        </w:tc>
        <w:tc>
          <w:tcPr>
            <w:tcW w:w="1843" w:type="dxa"/>
            <w:tcBorders>
              <w:top w:val="single" w:sz="4" w:space="0" w:color="auto"/>
              <w:left w:val="single" w:sz="4" w:space="0" w:color="auto"/>
              <w:bottom w:val="single" w:sz="4" w:space="0" w:color="auto"/>
              <w:right w:val="single" w:sz="4" w:space="0" w:color="auto"/>
            </w:tcBorders>
            <w:vAlign w:val="center"/>
          </w:tcPr>
          <w:p w14:paraId="48F44E83" w14:textId="77777777" w:rsidR="004A63E1" w:rsidRPr="00010517" w:rsidRDefault="004A63E1" w:rsidP="001E48E2">
            <w:pPr>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2045729E"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r>
      <w:tr w:rsidR="004A63E1" w:rsidRPr="00010517" w14:paraId="2A9697B0" w14:textId="77777777" w:rsidTr="004A63E1">
        <w:trPr>
          <w:cantSplit/>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5EAAB461" w14:textId="77777777" w:rsidR="004A63E1" w:rsidRPr="00010517" w:rsidRDefault="004A63E1" w:rsidP="001E48E2">
            <w:pPr>
              <w:spacing w:after="0" w:line="240" w:lineRule="auto"/>
              <w:rPr>
                <w:rFonts w:ascii="Times New Roman" w:eastAsia="Times New Roman" w:hAnsi="Times New Roman" w:cs="Times New Roman"/>
                <w:bCs/>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55D6D40A" w14:textId="04DD0772"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 xml:space="preserve">В том числе практических и лабораторных занятий </w:t>
            </w:r>
          </w:p>
          <w:p w14:paraId="2D916591" w14:textId="77777777" w:rsidR="004A63E1" w:rsidRPr="00010517" w:rsidRDefault="004A63E1" w:rsidP="001E48E2">
            <w:pPr>
              <w:spacing w:after="0" w:line="240" w:lineRule="auto"/>
              <w:rPr>
                <w:rFonts w:ascii="Times New Roman" w:eastAsia="Times New Roman" w:hAnsi="Times New Roman" w:cs="Times New Roman"/>
                <w:bCs/>
                <w:sz w:val="24"/>
                <w:szCs w:val="24"/>
              </w:rPr>
            </w:pPr>
            <w:r w:rsidRPr="00010517">
              <w:rPr>
                <w:rFonts w:ascii="Times New Roman" w:eastAsia="Times New Roman" w:hAnsi="Times New Roman" w:cs="Times New Roman"/>
                <w:sz w:val="24"/>
                <w:szCs w:val="24"/>
              </w:rPr>
              <w:t>Основные элементы тактики в лыжных гонках. ТБ при занятиях лыжным спортом.</w:t>
            </w:r>
          </w:p>
        </w:tc>
        <w:tc>
          <w:tcPr>
            <w:tcW w:w="1843" w:type="dxa"/>
            <w:vMerge w:val="restart"/>
            <w:tcBorders>
              <w:top w:val="single" w:sz="4" w:space="0" w:color="auto"/>
              <w:left w:val="single" w:sz="4" w:space="0" w:color="auto"/>
              <w:right w:val="single" w:sz="4" w:space="0" w:color="auto"/>
            </w:tcBorders>
            <w:vAlign w:val="center"/>
          </w:tcPr>
          <w:p w14:paraId="3DF22EAA"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val="restart"/>
            <w:tcBorders>
              <w:top w:val="single" w:sz="4" w:space="0" w:color="auto"/>
              <w:left w:val="single" w:sz="4" w:space="0" w:color="auto"/>
              <w:right w:val="single" w:sz="4" w:space="0" w:color="auto"/>
            </w:tcBorders>
            <w:hideMark/>
          </w:tcPr>
          <w:p w14:paraId="65F76CDC" w14:textId="782E4F3B" w:rsidR="004A63E1" w:rsidRPr="00010517" w:rsidRDefault="008D23ED" w:rsidP="001E48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1</w:t>
            </w:r>
          </w:p>
          <w:p w14:paraId="60182955" w14:textId="3AE2BC4F" w:rsidR="004A63E1" w:rsidRPr="00010517" w:rsidRDefault="008D23ED" w:rsidP="001E48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3</w:t>
            </w:r>
          </w:p>
          <w:p w14:paraId="19F693EC" w14:textId="5453EB4D" w:rsidR="004A63E1" w:rsidRPr="00010517" w:rsidRDefault="008D23ED" w:rsidP="001E48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8</w:t>
            </w:r>
          </w:p>
          <w:p w14:paraId="239589BF"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r>
      <w:tr w:rsidR="004A63E1" w:rsidRPr="00010517" w14:paraId="6D727953" w14:textId="77777777" w:rsidTr="004A63E1">
        <w:trPr>
          <w:cantSplit/>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6E46141A" w14:textId="77777777" w:rsidR="004A63E1" w:rsidRPr="00010517" w:rsidRDefault="004A63E1" w:rsidP="001E48E2">
            <w:pPr>
              <w:spacing w:after="0" w:line="240" w:lineRule="auto"/>
              <w:rPr>
                <w:rFonts w:ascii="Times New Roman" w:eastAsia="Times New Roman" w:hAnsi="Times New Roman" w:cs="Times New Roman"/>
                <w:bCs/>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117E0922" w14:textId="1980025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 xml:space="preserve">В том числе практических и лабораторных занятий </w:t>
            </w:r>
          </w:p>
          <w:p w14:paraId="2B310F2E"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Первая помощь при травмах и обморожениях. Элементы тактики лыжных гонок.</w:t>
            </w:r>
          </w:p>
        </w:tc>
        <w:tc>
          <w:tcPr>
            <w:tcW w:w="1843" w:type="dxa"/>
            <w:vMerge/>
            <w:tcBorders>
              <w:left w:val="single" w:sz="4" w:space="0" w:color="auto"/>
              <w:right w:val="single" w:sz="4" w:space="0" w:color="auto"/>
            </w:tcBorders>
            <w:vAlign w:val="center"/>
          </w:tcPr>
          <w:p w14:paraId="14202989"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tcPr>
          <w:p w14:paraId="09754B49"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r>
      <w:tr w:rsidR="004A63E1" w:rsidRPr="00010517" w14:paraId="205925A9" w14:textId="77777777" w:rsidTr="004A63E1">
        <w:trPr>
          <w:cantSplit/>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5BA5698D" w14:textId="77777777" w:rsidR="004A63E1" w:rsidRPr="00010517" w:rsidRDefault="004A63E1" w:rsidP="001E48E2">
            <w:pPr>
              <w:spacing w:after="0" w:line="240" w:lineRule="auto"/>
              <w:rPr>
                <w:rFonts w:ascii="Times New Roman" w:eastAsia="Times New Roman" w:hAnsi="Times New Roman" w:cs="Times New Roman"/>
                <w:bCs/>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73CF1E8F" w14:textId="4A92D0E1"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 xml:space="preserve">В том числе практических и лабораторных занятий </w:t>
            </w:r>
          </w:p>
          <w:p w14:paraId="6BD45A12"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Совершенствование техники переходов лыжных ходов: с одновременных на попеременные.</w:t>
            </w:r>
          </w:p>
        </w:tc>
        <w:tc>
          <w:tcPr>
            <w:tcW w:w="1843" w:type="dxa"/>
            <w:vMerge/>
            <w:tcBorders>
              <w:left w:val="single" w:sz="4" w:space="0" w:color="auto"/>
              <w:bottom w:val="single" w:sz="4" w:space="0" w:color="auto"/>
              <w:right w:val="single" w:sz="4" w:space="0" w:color="auto"/>
            </w:tcBorders>
            <w:vAlign w:val="center"/>
          </w:tcPr>
          <w:p w14:paraId="4C9043C6"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bottom w:val="single" w:sz="4" w:space="0" w:color="auto"/>
              <w:right w:val="single" w:sz="4" w:space="0" w:color="auto"/>
            </w:tcBorders>
          </w:tcPr>
          <w:p w14:paraId="6452CC08"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r>
      <w:tr w:rsidR="004A63E1" w:rsidRPr="00010517" w14:paraId="7D97EC4F" w14:textId="77777777" w:rsidTr="004A63E1">
        <w:trPr>
          <w:cantSplit/>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17069971" w14:textId="77777777" w:rsidR="004A63E1" w:rsidRPr="00010517" w:rsidRDefault="004A63E1" w:rsidP="001E48E2">
            <w:pPr>
              <w:spacing w:after="0" w:line="240" w:lineRule="auto"/>
              <w:rPr>
                <w:rFonts w:ascii="Times New Roman" w:eastAsia="Times New Roman" w:hAnsi="Times New Roman" w:cs="Times New Roman"/>
                <w:bCs/>
                <w:sz w:val="24"/>
                <w:szCs w:val="24"/>
              </w:rPr>
            </w:pPr>
          </w:p>
        </w:tc>
        <w:tc>
          <w:tcPr>
            <w:tcW w:w="8117" w:type="dxa"/>
            <w:tcBorders>
              <w:top w:val="single" w:sz="4" w:space="0" w:color="auto"/>
              <w:left w:val="single" w:sz="4" w:space="0" w:color="auto"/>
              <w:bottom w:val="single" w:sz="4" w:space="0" w:color="auto"/>
              <w:right w:val="single" w:sz="4" w:space="0" w:color="auto"/>
            </w:tcBorders>
          </w:tcPr>
          <w:p w14:paraId="73393DBE"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rPr>
              <w:t>Самостоятельная работа обучающихся</w:t>
            </w:r>
          </w:p>
        </w:tc>
        <w:tc>
          <w:tcPr>
            <w:tcW w:w="1843" w:type="dxa"/>
            <w:tcBorders>
              <w:top w:val="single" w:sz="4" w:space="0" w:color="auto"/>
              <w:left w:val="single" w:sz="4" w:space="0" w:color="auto"/>
              <w:bottom w:val="single" w:sz="4" w:space="0" w:color="auto"/>
              <w:right w:val="single" w:sz="4" w:space="0" w:color="auto"/>
            </w:tcBorders>
            <w:vAlign w:val="center"/>
          </w:tcPr>
          <w:p w14:paraId="76029CFA" w14:textId="77777777" w:rsidR="004A63E1" w:rsidRPr="00010517" w:rsidRDefault="004A63E1" w:rsidP="001E48E2">
            <w:pPr>
              <w:spacing w:after="0" w:line="240" w:lineRule="auto"/>
              <w:jc w:val="center"/>
              <w:rPr>
                <w:rFonts w:ascii="Times New Roman" w:eastAsia="Times New Roman" w:hAnsi="Times New Roman" w:cs="Times New Roman"/>
                <w:sz w:val="24"/>
                <w:szCs w:val="24"/>
                <w:lang w:val="en-US"/>
              </w:rPr>
            </w:pPr>
          </w:p>
        </w:tc>
        <w:tc>
          <w:tcPr>
            <w:tcW w:w="2126" w:type="dxa"/>
            <w:tcBorders>
              <w:top w:val="single" w:sz="4" w:space="0" w:color="auto"/>
              <w:left w:val="single" w:sz="4" w:space="0" w:color="auto"/>
              <w:bottom w:val="single" w:sz="4" w:space="0" w:color="auto"/>
              <w:right w:val="single" w:sz="4" w:space="0" w:color="auto"/>
            </w:tcBorders>
          </w:tcPr>
          <w:p w14:paraId="73B2AA02"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18045F9C" w14:textId="77777777" w:rsidTr="004A63E1">
        <w:trPr>
          <w:cantSplit/>
          <w:jc w:val="center"/>
        </w:trPr>
        <w:tc>
          <w:tcPr>
            <w:tcW w:w="2263" w:type="dxa"/>
            <w:vMerge w:val="restart"/>
            <w:tcBorders>
              <w:top w:val="single" w:sz="4" w:space="0" w:color="auto"/>
              <w:left w:val="single" w:sz="4" w:space="0" w:color="auto"/>
              <w:right w:val="single" w:sz="4" w:space="0" w:color="auto"/>
            </w:tcBorders>
            <w:hideMark/>
          </w:tcPr>
          <w:p w14:paraId="485198D2" w14:textId="77777777" w:rsidR="004A63E1" w:rsidRPr="00010517" w:rsidRDefault="004A63E1" w:rsidP="001E48E2">
            <w:pPr>
              <w:spacing w:after="0" w:line="240" w:lineRule="auto"/>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Тема 1.3.</w:t>
            </w:r>
          </w:p>
          <w:p w14:paraId="7D608F85"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b/>
                <w:bCs/>
                <w:sz w:val="24"/>
                <w:szCs w:val="24"/>
              </w:rPr>
              <w:t>Атлетическая гимнастика</w:t>
            </w:r>
          </w:p>
        </w:tc>
        <w:tc>
          <w:tcPr>
            <w:tcW w:w="8117" w:type="dxa"/>
            <w:tcBorders>
              <w:top w:val="single" w:sz="4" w:space="0" w:color="auto"/>
              <w:left w:val="single" w:sz="4" w:space="0" w:color="auto"/>
              <w:bottom w:val="single" w:sz="4" w:space="0" w:color="auto"/>
              <w:right w:val="single" w:sz="4" w:space="0" w:color="auto"/>
            </w:tcBorders>
            <w:hideMark/>
          </w:tcPr>
          <w:p w14:paraId="7C6EDC58"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 xml:space="preserve">Содержание </w:t>
            </w:r>
          </w:p>
        </w:tc>
        <w:tc>
          <w:tcPr>
            <w:tcW w:w="1843" w:type="dxa"/>
            <w:tcBorders>
              <w:top w:val="single" w:sz="4" w:space="0" w:color="auto"/>
              <w:left w:val="single" w:sz="4" w:space="0" w:color="auto"/>
              <w:bottom w:val="single" w:sz="4" w:space="0" w:color="auto"/>
              <w:right w:val="single" w:sz="4" w:space="0" w:color="auto"/>
            </w:tcBorders>
            <w:vAlign w:val="center"/>
          </w:tcPr>
          <w:p w14:paraId="44082610"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A24A0DB"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3C704BD5" w14:textId="77777777" w:rsidTr="004A63E1">
        <w:trPr>
          <w:cantSplit/>
          <w:jc w:val="center"/>
        </w:trPr>
        <w:tc>
          <w:tcPr>
            <w:tcW w:w="2263" w:type="dxa"/>
            <w:vMerge/>
            <w:tcBorders>
              <w:left w:val="single" w:sz="4" w:space="0" w:color="auto"/>
              <w:right w:val="single" w:sz="4" w:space="0" w:color="auto"/>
            </w:tcBorders>
            <w:vAlign w:val="center"/>
            <w:hideMark/>
          </w:tcPr>
          <w:p w14:paraId="7AD490A0"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47BD49BA"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В том числе практических занятий и лабораторных работ</w:t>
            </w:r>
          </w:p>
        </w:tc>
        <w:tc>
          <w:tcPr>
            <w:tcW w:w="1843" w:type="dxa"/>
            <w:tcBorders>
              <w:top w:val="single" w:sz="4" w:space="0" w:color="auto"/>
              <w:left w:val="single" w:sz="4" w:space="0" w:color="auto"/>
              <w:bottom w:val="single" w:sz="4" w:space="0" w:color="auto"/>
              <w:right w:val="single" w:sz="4" w:space="0" w:color="auto"/>
            </w:tcBorders>
            <w:vAlign w:val="center"/>
          </w:tcPr>
          <w:p w14:paraId="43C24B4C" w14:textId="77777777" w:rsidR="004A63E1" w:rsidRPr="00010517" w:rsidRDefault="004A63E1" w:rsidP="001E48E2">
            <w:pPr>
              <w:spacing w:after="0" w:line="240" w:lineRule="auto"/>
              <w:jc w:val="center"/>
              <w:rPr>
                <w:rFonts w:ascii="Times New Roman" w:eastAsia="Times New Roman" w:hAnsi="Times New Roman" w:cs="Times New Roman"/>
                <w:b/>
                <w:sz w:val="24"/>
                <w:szCs w:val="24"/>
              </w:rPr>
            </w:pPr>
          </w:p>
        </w:tc>
        <w:tc>
          <w:tcPr>
            <w:tcW w:w="2126" w:type="dxa"/>
            <w:vMerge w:val="restart"/>
            <w:tcBorders>
              <w:top w:val="single" w:sz="4" w:space="0" w:color="auto"/>
              <w:left w:val="single" w:sz="4" w:space="0" w:color="auto"/>
              <w:right w:val="single" w:sz="4" w:space="0" w:color="auto"/>
            </w:tcBorders>
          </w:tcPr>
          <w:p w14:paraId="26113783" w14:textId="2CCD2B0D" w:rsidR="004A63E1" w:rsidRPr="00010517" w:rsidRDefault="008D23ED" w:rsidP="001E48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1</w:t>
            </w:r>
          </w:p>
          <w:p w14:paraId="7D8B5E86" w14:textId="004A9FFC" w:rsidR="004A63E1" w:rsidRPr="00010517" w:rsidRDefault="008D23ED" w:rsidP="001E48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3</w:t>
            </w:r>
          </w:p>
          <w:p w14:paraId="66B634E3" w14:textId="11B1F083" w:rsidR="004A63E1" w:rsidRPr="00010517" w:rsidRDefault="008D23ED" w:rsidP="001E48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8</w:t>
            </w:r>
          </w:p>
          <w:p w14:paraId="7717CC31"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4A55B73C" w14:textId="77777777" w:rsidTr="004A63E1">
        <w:trPr>
          <w:cantSplit/>
          <w:jc w:val="center"/>
        </w:trPr>
        <w:tc>
          <w:tcPr>
            <w:tcW w:w="2263" w:type="dxa"/>
            <w:vMerge/>
            <w:tcBorders>
              <w:left w:val="single" w:sz="4" w:space="0" w:color="auto"/>
              <w:right w:val="single" w:sz="4" w:space="0" w:color="auto"/>
            </w:tcBorders>
            <w:vAlign w:val="center"/>
            <w:hideMark/>
          </w:tcPr>
          <w:p w14:paraId="3B1A11A1"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722332DD" w14:textId="044C693F"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 xml:space="preserve">В том числе практических и лабораторных занятий </w:t>
            </w:r>
          </w:p>
          <w:p w14:paraId="4B633F45" w14:textId="77777777"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Упражнения на развитие мышц плечевого пояса и брюшного пресса -поднимание туловища из положения лежа 30 секунд</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97F24FD"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hideMark/>
          </w:tcPr>
          <w:p w14:paraId="651BC519"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r>
      <w:tr w:rsidR="004A63E1" w:rsidRPr="00010517" w14:paraId="43CE9860" w14:textId="77777777" w:rsidTr="004A63E1">
        <w:trPr>
          <w:cantSplit/>
          <w:jc w:val="center"/>
        </w:trPr>
        <w:tc>
          <w:tcPr>
            <w:tcW w:w="2263" w:type="dxa"/>
            <w:vMerge/>
            <w:tcBorders>
              <w:left w:val="single" w:sz="4" w:space="0" w:color="auto"/>
              <w:right w:val="single" w:sz="4" w:space="0" w:color="auto"/>
            </w:tcBorders>
            <w:vAlign w:val="center"/>
            <w:hideMark/>
          </w:tcPr>
          <w:p w14:paraId="55635987"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5F6E7CFD"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rPr>
              <w:t>Самостоятельная работа обучающихся</w:t>
            </w:r>
          </w:p>
        </w:tc>
        <w:tc>
          <w:tcPr>
            <w:tcW w:w="1843" w:type="dxa"/>
            <w:tcBorders>
              <w:top w:val="single" w:sz="4" w:space="0" w:color="auto"/>
              <w:left w:val="single" w:sz="4" w:space="0" w:color="auto"/>
              <w:bottom w:val="single" w:sz="4" w:space="0" w:color="auto"/>
              <w:right w:val="single" w:sz="4" w:space="0" w:color="auto"/>
            </w:tcBorders>
            <w:vAlign w:val="center"/>
          </w:tcPr>
          <w:p w14:paraId="2CBDD3CC" w14:textId="77777777" w:rsidR="004A63E1" w:rsidRPr="00010517" w:rsidRDefault="004A63E1" w:rsidP="001E48E2">
            <w:pPr>
              <w:spacing w:after="0" w:line="240" w:lineRule="auto"/>
              <w:jc w:val="center"/>
              <w:rPr>
                <w:rFonts w:ascii="Times New Roman" w:eastAsia="Times New Roman" w:hAnsi="Times New Roman" w:cs="Times New Roman"/>
                <w:sz w:val="24"/>
                <w:szCs w:val="24"/>
                <w:lang w:val="en-US"/>
              </w:rPr>
            </w:pPr>
          </w:p>
        </w:tc>
        <w:tc>
          <w:tcPr>
            <w:tcW w:w="2126" w:type="dxa"/>
            <w:vMerge/>
            <w:tcBorders>
              <w:left w:val="single" w:sz="4" w:space="0" w:color="auto"/>
              <w:right w:val="single" w:sz="4" w:space="0" w:color="auto"/>
            </w:tcBorders>
          </w:tcPr>
          <w:p w14:paraId="1C57C0B9"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09F18992" w14:textId="77777777" w:rsidTr="004A63E1">
        <w:trPr>
          <w:cantSplit/>
          <w:jc w:val="center"/>
        </w:trPr>
        <w:tc>
          <w:tcPr>
            <w:tcW w:w="10380" w:type="dxa"/>
            <w:gridSpan w:val="2"/>
            <w:tcBorders>
              <w:top w:val="single" w:sz="4" w:space="0" w:color="auto"/>
              <w:left w:val="single" w:sz="4" w:space="0" w:color="auto"/>
              <w:bottom w:val="single" w:sz="4" w:space="0" w:color="auto"/>
              <w:right w:val="single" w:sz="4" w:space="0" w:color="auto"/>
            </w:tcBorders>
            <w:vAlign w:val="center"/>
            <w:hideMark/>
          </w:tcPr>
          <w:p w14:paraId="67B866C6"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b/>
                <w:sz w:val="24"/>
                <w:szCs w:val="24"/>
              </w:rPr>
              <w:t xml:space="preserve">Раздел 2. </w:t>
            </w:r>
            <w:r w:rsidRPr="00010517">
              <w:rPr>
                <w:rFonts w:ascii="Times New Roman" w:eastAsia="Times New Roman" w:hAnsi="Times New Roman" w:cs="Times New Roman"/>
                <w:b/>
                <w:bCs/>
                <w:sz w:val="24"/>
                <w:szCs w:val="24"/>
              </w:rPr>
              <w:t>Спортивные игры</w:t>
            </w:r>
          </w:p>
        </w:tc>
        <w:tc>
          <w:tcPr>
            <w:tcW w:w="1843" w:type="dxa"/>
            <w:tcBorders>
              <w:top w:val="single" w:sz="4" w:space="0" w:color="auto"/>
              <w:left w:val="single" w:sz="4" w:space="0" w:color="auto"/>
              <w:bottom w:val="single" w:sz="4" w:space="0" w:color="auto"/>
              <w:right w:val="single" w:sz="4" w:space="0" w:color="auto"/>
            </w:tcBorders>
            <w:vAlign w:val="center"/>
          </w:tcPr>
          <w:p w14:paraId="284BBA35" w14:textId="10F34C21" w:rsidR="004A63E1" w:rsidRPr="00010517" w:rsidRDefault="004A63E1" w:rsidP="001E48E2">
            <w:pPr>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9593575"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257D570A" w14:textId="77777777" w:rsidTr="004A63E1">
        <w:trPr>
          <w:cantSplit/>
          <w:jc w:val="center"/>
        </w:trPr>
        <w:tc>
          <w:tcPr>
            <w:tcW w:w="2263" w:type="dxa"/>
            <w:vMerge w:val="restart"/>
            <w:tcBorders>
              <w:top w:val="single" w:sz="4" w:space="0" w:color="auto"/>
              <w:left w:val="single" w:sz="4" w:space="0" w:color="auto"/>
              <w:right w:val="single" w:sz="4" w:space="0" w:color="auto"/>
            </w:tcBorders>
          </w:tcPr>
          <w:p w14:paraId="1237552C" w14:textId="77777777" w:rsidR="004A63E1" w:rsidRPr="00010517" w:rsidRDefault="004A63E1" w:rsidP="001E48E2">
            <w:pPr>
              <w:spacing w:after="0" w:line="240" w:lineRule="auto"/>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Тема 2.1.</w:t>
            </w:r>
          </w:p>
          <w:p w14:paraId="749FA312" w14:textId="54D1AC73" w:rsidR="004A63E1" w:rsidRPr="00010517" w:rsidRDefault="004A63E1" w:rsidP="004A63E1">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b/>
                <w:bCs/>
                <w:sz w:val="24"/>
                <w:szCs w:val="24"/>
              </w:rPr>
              <w:t>Волейбол</w:t>
            </w:r>
          </w:p>
        </w:tc>
        <w:tc>
          <w:tcPr>
            <w:tcW w:w="8117" w:type="dxa"/>
            <w:tcBorders>
              <w:top w:val="single" w:sz="4" w:space="0" w:color="auto"/>
              <w:left w:val="single" w:sz="4" w:space="0" w:color="auto"/>
              <w:bottom w:val="single" w:sz="4" w:space="0" w:color="auto"/>
              <w:right w:val="single" w:sz="4" w:space="0" w:color="auto"/>
            </w:tcBorders>
            <w:hideMark/>
          </w:tcPr>
          <w:p w14:paraId="2B3FD6B6"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 xml:space="preserve">Содержание </w:t>
            </w:r>
          </w:p>
        </w:tc>
        <w:tc>
          <w:tcPr>
            <w:tcW w:w="1843" w:type="dxa"/>
            <w:tcBorders>
              <w:top w:val="single" w:sz="4" w:space="0" w:color="auto"/>
              <w:left w:val="single" w:sz="4" w:space="0" w:color="auto"/>
              <w:bottom w:val="single" w:sz="4" w:space="0" w:color="auto"/>
              <w:right w:val="single" w:sz="4" w:space="0" w:color="auto"/>
            </w:tcBorders>
            <w:vAlign w:val="center"/>
          </w:tcPr>
          <w:p w14:paraId="4B1CD09E"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53212B3" w14:textId="77777777" w:rsidR="004A63E1" w:rsidRPr="00010517" w:rsidRDefault="004A63E1" w:rsidP="001E48E2">
            <w:pPr>
              <w:spacing w:after="0" w:line="240" w:lineRule="auto"/>
              <w:jc w:val="center"/>
              <w:rPr>
                <w:rFonts w:ascii="Times New Roman" w:eastAsia="Times New Roman" w:hAnsi="Times New Roman" w:cs="Times New Roman"/>
                <w:sz w:val="24"/>
                <w:szCs w:val="24"/>
              </w:rPr>
            </w:pPr>
          </w:p>
        </w:tc>
      </w:tr>
      <w:tr w:rsidR="004A63E1" w:rsidRPr="00010517" w14:paraId="67008150" w14:textId="77777777" w:rsidTr="004A63E1">
        <w:trPr>
          <w:cantSplit/>
          <w:jc w:val="center"/>
        </w:trPr>
        <w:tc>
          <w:tcPr>
            <w:tcW w:w="2263" w:type="dxa"/>
            <w:vMerge/>
            <w:tcBorders>
              <w:left w:val="single" w:sz="4" w:space="0" w:color="auto"/>
              <w:right w:val="single" w:sz="4" w:space="0" w:color="auto"/>
            </w:tcBorders>
            <w:vAlign w:val="center"/>
            <w:hideMark/>
          </w:tcPr>
          <w:p w14:paraId="5480D78C"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6DDA098C"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В том числе практических занятий и лабораторных работ</w:t>
            </w:r>
          </w:p>
        </w:tc>
        <w:tc>
          <w:tcPr>
            <w:tcW w:w="1843" w:type="dxa"/>
            <w:tcBorders>
              <w:top w:val="single" w:sz="4" w:space="0" w:color="auto"/>
              <w:left w:val="single" w:sz="4" w:space="0" w:color="auto"/>
              <w:bottom w:val="single" w:sz="4" w:space="0" w:color="auto"/>
              <w:right w:val="single" w:sz="4" w:space="0" w:color="auto"/>
            </w:tcBorders>
            <w:vAlign w:val="center"/>
          </w:tcPr>
          <w:p w14:paraId="60AD2B15"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vMerge w:val="restart"/>
            <w:tcBorders>
              <w:top w:val="single" w:sz="4" w:space="0" w:color="auto"/>
              <w:left w:val="single" w:sz="4" w:space="0" w:color="auto"/>
              <w:right w:val="single" w:sz="4" w:space="0" w:color="auto"/>
            </w:tcBorders>
          </w:tcPr>
          <w:p w14:paraId="2516B7EC" w14:textId="17A1D436" w:rsidR="004A63E1" w:rsidRPr="00010517" w:rsidRDefault="008D23ED" w:rsidP="001E48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8</w:t>
            </w:r>
          </w:p>
          <w:p w14:paraId="739AAD2D" w14:textId="77777777" w:rsidR="004A63E1" w:rsidRPr="00010517" w:rsidRDefault="004A63E1" w:rsidP="001E48E2">
            <w:pPr>
              <w:spacing w:after="0" w:line="240" w:lineRule="auto"/>
              <w:rPr>
                <w:rFonts w:ascii="Times New Roman" w:eastAsia="Times New Roman" w:hAnsi="Times New Roman" w:cs="Times New Roman"/>
                <w:sz w:val="24"/>
                <w:szCs w:val="24"/>
              </w:rPr>
            </w:pPr>
          </w:p>
        </w:tc>
      </w:tr>
      <w:tr w:rsidR="004A63E1" w:rsidRPr="00010517" w14:paraId="66E0A17E" w14:textId="77777777" w:rsidTr="004A63E1">
        <w:trPr>
          <w:cantSplit/>
          <w:jc w:val="center"/>
        </w:trPr>
        <w:tc>
          <w:tcPr>
            <w:tcW w:w="2263" w:type="dxa"/>
            <w:vMerge/>
            <w:tcBorders>
              <w:left w:val="single" w:sz="4" w:space="0" w:color="auto"/>
              <w:right w:val="single" w:sz="4" w:space="0" w:color="auto"/>
            </w:tcBorders>
            <w:vAlign w:val="center"/>
            <w:hideMark/>
          </w:tcPr>
          <w:p w14:paraId="196DC19E"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22A97EED" w14:textId="59D95F49"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 xml:space="preserve">В том числе практических и лабораторных занятий </w:t>
            </w:r>
          </w:p>
          <w:p w14:paraId="5B770A3C"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Совершенствование техники приема и передач мяча в волейболе: сверху (снизу) двумя руками.</w:t>
            </w:r>
          </w:p>
        </w:tc>
        <w:tc>
          <w:tcPr>
            <w:tcW w:w="1843" w:type="dxa"/>
            <w:tcBorders>
              <w:top w:val="single" w:sz="4" w:space="0" w:color="auto"/>
              <w:left w:val="single" w:sz="4" w:space="0" w:color="auto"/>
              <w:bottom w:val="single" w:sz="4" w:space="0" w:color="auto"/>
              <w:right w:val="single" w:sz="4" w:space="0" w:color="auto"/>
            </w:tcBorders>
            <w:vAlign w:val="center"/>
          </w:tcPr>
          <w:p w14:paraId="00D08C39"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bottom w:val="single" w:sz="4" w:space="0" w:color="auto"/>
              <w:right w:val="single" w:sz="4" w:space="0" w:color="auto"/>
            </w:tcBorders>
            <w:vAlign w:val="center"/>
            <w:hideMark/>
          </w:tcPr>
          <w:p w14:paraId="2724F9BE" w14:textId="77777777" w:rsidR="004A63E1" w:rsidRPr="00010517" w:rsidRDefault="004A63E1" w:rsidP="001E48E2">
            <w:pPr>
              <w:spacing w:after="0" w:line="240" w:lineRule="auto"/>
              <w:rPr>
                <w:rFonts w:ascii="Times New Roman" w:eastAsia="Times New Roman" w:hAnsi="Times New Roman" w:cs="Times New Roman"/>
                <w:sz w:val="24"/>
                <w:szCs w:val="24"/>
              </w:rPr>
            </w:pPr>
          </w:p>
        </w:tc>
      </w:tr>
      <w:tr w:rsidR="004A63E1" w:rsidRPr="00010517" w14:paraId="1DD5BEDD" w14:textId="77777777" w:rsidTr="004A63E1">
        <w:trPr>
          <w:cantSplit/>
          <w:jc w:val="center"/>
        </w:trPr>
        <w:tc>
          <w:tcPr>
            <w:tcW w:w="2263" w:type="dxa"/>
            <w:vMerge/>
            <w:tcBorders>
              <w:left w:val="single" w:sz="4" w:space="0" w:color="auto"/>
              <w:right w:val="single" w:sz="4" w:space="0" w:color="auto"/>
            </w:tcBorders>
            <w:vAlign w:val="center"/>
            <w:hideMark/>
          </w:tcPr>
          <w:p w14:paraId="52A05EFA"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8117" w:type="dxa"/>
            <w:tcBorders>
              <w:top w:val="single" w:sz="4" w:space="0" w:color="auto"/>
              <w:left w:val="single" w:sz="4" w:space="0" w:color="auto"/>
              <w:bottom w:val="single" w:sz="4" w:space="0" w:color="auto"/>
              <w:right w:val="single" w:sz="4" w:space="0" w:color="auto"/>
            </w:tcBorders>
          </w:tcPr>
          <w:p w14:paraId="6D686E7D"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rPr>
              <w:t>Самостоятельная работа обучающихся</w:t>
            </w:r>
          </w:p>
        </w:tc>
        <w:tc>
          <w:tcPr>
            <w:tcW w:w="1843" w:type="dxa"/>
            <w:tcBorders>
              <w:top w:val="single" w:sz="4" w:space="0" w:color="auto"/>
              <w:left w:val="single" w:sz="4" w:space="0" w:color="auto"/>
              <w:bottom w:val="single" w:sz="4" w:space="0" w:color="auto"/>
              <w:right w:val="single" w:sz="4" w:space="0" w:color="auto"/>
            </w:tcBorders>
            <w:vAlign w:val="center"/>
          </w:tcPr>
          <w:p w14:paraId="5A63B129" w14:textId="77777777" w:rsidR="004A63E1" w:rsidRPr="00010517" w:rsidRDefault="004A63E1" w:rsidP="001E48E2">
            <w:pPr>
              <w:spacing w:after="0" w:line="240" w:lineRule="auto"/>
              <w:jc w:val="center"/>
              <w:rPr>
                <w:rFonts w:ascii="Times New Roman" w:eastAsia="Times New Roman" w:hAnsi="Times New Roman" w:cs="Times New Roman"/>
                <w:sz w:val="24"/>
                <w:szCs w:val="24"/>
                <w:lang w:val="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BB4EAB" w14:textId="77777777" w:rsidR="004A63E1" w:rsidRPr="00010517" w:rsidRDefault="004A63E1" w:rsidP="001E48E2">
            <w:pPr>
              <w:spacing w:after="0" w:line="240" w:lineRule="auto"/>
              <w:jc w:val="center"/>
              <w:rPr>
                <w:rFonts w:ascii="Times New Roman" w:eastAsia="Times New Roman" w:hAnsi="Times New Roman" w:cs="Times New Roman"/>
                <w:sz w:val="24"/>
                <w:szCs w:val="24"/>
              </w:rPr>
            </w:pPr>
          </w:p>
        </w:tc>
      </w:tr>
      <w:tr w:rsidR="004A63E1" w:rsidRPr="00010517" w14:paraId="04CA312F" w14:textId="77777777" w:rsidTr="004A63E1">
        <w:trPr>
          <w:cantSplit/>
          <w:jc w:val="center"/>
        </w:trPr>
        <w:tc>
          <w:tcPr>
            <w:tcW w:w="2263" w:type="dxa"/>
            <w:vMerge w:val="restart"/>
            <w:tcBorders>
              <w:top w:val="single" w:sz="4" w:space="0" w:color="auto"/>
              <w:left w:val="single" w:sz="4" w:space="0" w:color="auto"/>
              <w:bottom w:val="single" w:sz="4" w:space="0" w:color="auto"/>
              <w:right w:val="single" w:sz="4" w:space="0" w:color="auto"/>
            </w:tcBorders>
            <w:hideMark/>
          </w:tcPr>
          <w:p w14:paraId="2C07F549"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Тема 2.2.</w:t>
            </w:r>
          </w:p>
          <w:p w14:paraId="4859B28F"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b/>
                <w:sz w:val="24"/>
                <w:szCs w:val="24"/>
              </w:rPr>
              <w:t>Футбол</w:t>
            </w:r>
          </w:p>
        </w:tc>
        <w:tc>
          <w:tcPr>
            <w:tcW w:w="8117" w:type="dxa"/>
            <w:tcBorders>
              <w:top w:val="single" w:sz="4" w:space="0" w:color="auto"/>
              <w:left w:val="single" w:sz="4" w:space="0" w:color="auto"/>
              <w:bottom w:val="single" w:sz="4" w:space="0" w:color="auto"/>
              <w:right w:val="single" w:sz="4" w:space="0" w:color="auto"/>
            </w:tcBorders>
            <w:hideMark/>
          </w:tcPr>
          <w:p w14:paraId="3423E4E7"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 xml:space="preserve">Содержание </w:t>
            </w:r>
          </w:p>
        </w:tc>
        <w:tc>
          <w:tcPr>
            <w:tcW w:w="1843" w:type="dxa"/>
            <w:tcBorders>
              <w:top w:val="single" w:sz="4" w:space="0" w:color="auto"/>
              <w:left w:val="single" w:sz="4" w:space="0" w:color="auto"/>
              <w:bottom w:val="single" w:sz="4" w:space="0" w:color="auto"/>
              <w:right w:val="single" w:sz="4" w:space="0" w:color="auto"/>
            </w:tcBorders>
            <w:vAlign w:val="center"/>
          </w:tcPr>
          <w:p w14:paraId="60113A4C"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79FEE1AB" w14:textId="77777777" w:rsidR="004A63E1" w:rsidRPr="00010517" w:rsidRDefault="004A63E1" w:rsidP="001E48E2">
            <w:pPr>
              <w:spacing w:after="0" w:line="240" w:lineRule="auto"/>
              <w:jc w:val="center"/>
              <w:rPr>
                <w:rFonts w:ascii="Times New Roman" w:eastAsia="Times New Roman" w:hAnsi="Times New Roman" w:cs="Times New Roman"/>
                <w:sz w:val="24"/>
                <w:szCs w:val="24"/>
              </w:rPr>
            </w:pPr>
          </w:p>
        </w:tc>
      </w:tr>
      <w:tr w:rsidR="004A63E1" w:rsidRPr="00010517" w14:paraId="54287663" w14:textId="77777777" w:rsidTr="004A63E1">
        <w:trPr>
          <w:cantSplit/>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5BCD8A46"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773E9417"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В том числе практических занятий и лабораторных работ</w:t>
            </w:r>
          </w:p>
        </w:tc>
        <w:tc>
          <w:tcPr>
            <w:tcW w:w="1843" w:type="dxa"/>
            <w:tcBorders>
              <w:top w:val="single" w:sz="4" w:space="0" w:color="auto"/>
              <w:left w:val="single" w:sz="4" w:space="0" w:color="auto"/>
              <w:bottom w:val="single" w:sz="4" w:space="0" w:color="auto"/>
              <w:right w:val="single" w:sz="4" w:space="0" w:color="auto"/>
            </w:tcBorders>
            <w:vAlign w:val="center"/>
          </w:tcPr>
          <w:p w14:paraId="36C42F71"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5BAAA8A" w14:textId="77777777" w:rsidR="004A63E1" w:rsidRPr="00010517" w:rsidRDefault="004A63E1" w:rsidP="001E48E2">
            <w:pPr>
              <w:spacing w:after="0" w:line="240" w:lineRule="auto"/>
              <w:jc w:val="center"/>
              <w:rPr>
                <w:rFonts w:ascii="Times New Roman" w:eastAsia="Times New Roman" w:hAnsi="Times New Roman" w:cs="Times New Roman"/>
                <w:sz w:val="24"/>
                <w:szCs w:val="24"/>
              </w:rPr>
            </w:pPr>
          </w:p>
        </w:tc>
      </w:tr>
      <w:tr w:rsidR="004A63E1" w:rsidRPr="00010517" w14:paraId="729AF63D" w14:textId="77777777" w:rsidTr="004A63E1">
        <w:trPr>
          <w:cantSplit/>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2F52A748"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10E83D8A" w14:textId="6610427D"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 xml:space="preserve">В том числе практических и лабораторных занятий </w:t>
            </w:r>
          </w:p>
          <w:p w14:paraId="388D9C71" w14:textId="77777777"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Совершенствование технических приемов игры в нападении</w:t>
            </w:r>
          </w:p>
        </w:tc>
        <w:tc>
          <w:tcPr>
            <w:tcW w:w="1843" w:type="dxa"/>
            <w:vMerge w:val="restart"/>
            <w:tcBorders>
              <w:top w:val="single" w:sz="4" w:space="0" w:color="auto"/>
              <w:left w:val="single" w:sz="4" w:space="0" w:color="auto"/>
              <w:right w:val="single" w:sz="4" w:space="0" w:color="auto"/>
            </w:tcBorders>
            <w:vAlign w:val="center"/>
          </w:tcPr>
          <w:p w14:paraId="2BB77591"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val="restart"/>
            <w:tcBorders>
              <w:top w:val="single" w:sz="4" w:space="0" w:color="auto"/>
              <w:left w:val="single" w:sz="4" w:space="0" w:color="auto"/>
              <w:right w:val="single" w:sz="4" w:space="0" w:color="auto"/>
            </w:tcBorders>
            <w:hideMark/>
          </w:tcPr>
          <w:p w14:paraId="24C160E8" w14:textId="3A84A6B4" w:rsidR="004A63E1" w:rsidRPr="00010517" w:rsidRDefault="008D23ED" w:rsidP="001E48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8</w:t>
            </w:r>
          </w:p>
          <w:p w14:paraId="29AF75E1" w14:textId="77777777" w:rsidR="004A63E1" w:rsidRPr="00010517" w:rsidRDefault="004A63E1" w:rsidP="001E48E2">
            <w:pPr>
              <w:spacing w:after="0" w:line="240" w:lineRule="auto"/>
              <w:rPr>
                <w:rFonts w:ascii="Times New Roman" w:eastAsia="Times New Roman" w:hAnsi="Times New Roman" w:cs="Times New Roman"/>
                <w:sz w:val="24"/>
                <w:szCs w:val="24"/>
              </w:rPr>
            </w:pPr>
          </w:p>
        </w:tc>
      </w:tr>
      <w:tr w:rsidR="004A63E1" w:rsidRPr="00010517" w14:paraId="33D6B430" w14:textId="77777777" w:rsidTr="004A63E1">
        <w:trPr>
          <w:cantSplit/>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3DE573E7"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269C3492" w14:textId="074B1182"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 xml:space="preserve">В том числе практических и лабораторных занятий </w:t>
            </w:r>
          </w:p>
          <w:p w14:paraId="51997BBC" w14:textId="77777777"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Футбол-двухсторонняя игра с задания преподавателя</w:t>
            </w:r>
          </w:p>
        </w:tc>
        <w:tc>
          <w:tcPr>
            <w:tcW w:w="1843" w:type="dxa"/>
            <w:vMerge/>
            <w:tcBorders>
              <w:left w:val="single" w:sz="4" w:space="0" w:color="auto"/>
              <w:bottom w:val="single" w:sz="4" w:space="0" w:color="auto"/>
              <w:right w:val="single" w:sz="4" w:space="0" w:color="auto"/>
            </w:tcBorders>
            <w:vAlign w:val="center"/>
          </w:tcPr>
          <w:p w14:paraId="082CCC11"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bottom w:val="single" w:sz="4" w:space="0" w:color="auto"/>
              <w:right w:val="single" w:sz="4" w:space="0" w:color="auto"/>
            </w:tcBorders>
          </w:tcPr>
          <w:p w14:paraId="66F12EE5" w14:textId="77777777" w:rsidR="004A63E1" w:rsidRPr="00010517" w:rsidRDefault="004A63E1" w:rsidP="001E48E2">
            <w:pPr>
              <w:spacing w:after="0" w:line="240" w:lineRule="auto"/>
              <w:rPr>
                <w:rFonts w:ascii="Times New Roman" w:eastAsia="Times New Roman" w:hAnsi="Times New Roman" w:cs="Times New Roman"/>
                <w:sz w:val="24"/>
                <w:szCs w:val="24"/>
              </w:rPr>
            </w:pPr>
          </w:p>
        </w:tc>
      </w:tr>
      <w:tr w:rsidR="004A63E1" w:rsidRPr="00010517" w14:paraId="193E1D80" w14:textId="77777777" w:rsidTr="004A63E1">
        <w:trPr>
          <w:cantSplit/>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4ECB53C7"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6959D7ED"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rPr>
              <w:t>Самостоятельная работа обучающихся</w:t>
            </w:r>
          </w:p>
        </w:tc>
        <w:tc>
          <w:tcPr>
            <w:tcW w:w="1843" w:type="dxa"/>
            <w:tcBorders>
              <w:top w:val="single" w:sz="4" w:space="0" w:color="auto"/>
              <w:left w:val="single" w:sz="4" w:space="0" w:color="auto"/>
              <w:bottom w:val="single" w:sz="4" w:space="0" w:color="auto"/>
              <w:right w:val="single" w:sz="4" w:space="0" w:color="auto"/>
            </w:tcBorders>
            <w:vAlign w:val="center"/>
          </w:tcPr>
          <w:p w14:paraId="36BD88BF" w14:textId="77777777" w:rsidR="004A63E1" w:rsidRPr="00010517" w:rsidRDefault="004A63E1" w:rsidP="001E48E2">
            <w:pPr>
              <w:spacing w:after="0" w:line="240" w:lineRule="auto"/>
              <w:jc w:val="center"/>
              <w:rPr>
                <w:rFonts w:ascii="Times New Roman" w:eastAsia="Times New Roman" w:hAnsi="Times New Roman" w:cs="Times New Roman"/>
                <w:sz w:val="24"/>
                <w:szCs w:val="24"/>
                <w:lang w:val="en-US"/>
              </w:rPr>
            </w:pPr>
          </w:p>
        </w:tc>
        <w:tc>
          <w:tcPr>
            <w:tcW w:w="2126" w:type="dxa"/>
            <w:tcBorders>
              <w:top w:val="single" w:sz="4" w:space="0" w:color="auto"/>
              <w:left w:val="single" w:sz="4" w:space="0" w:color="auto"/>
              <w:bottom w:val="single" w:sz="4" w:space="0" w:color="auto"/>
              <w:right w:val="single" w:sz="4" w:space="0" w:color="auto"/>
            </w:tcBorders>
          </w:tcPr>
          <w:p w14:paraId="01FAF83F" w14:textId="77777777" w:rsidR="004A63E1" w:rsidRPr="00010517" w:rsidRDefault="004A63E1" w:rsidP="001E48E2">
            <w:pPr>
              <w:spacing w:after="0" w:line="240" w:lineRule="auto"/>
              <w:jc w:val="center"/>
              <w:rPr>
                <w:rFonts w:ascii="Times New Roman" w:eastAsia="Times New Roman" w:hAnsi="Times New Roman" w:cs="Times New Roman"/>
                <w:sz w:val="24"/>
                <w:szCs w:val="24"/>
              </w:rPr>
            </w:pPr>
          </w:p>
        </w:tc>
      </w:tr>
      <w:tr w:rsidR="004A63E1" w:rsidRPr="00010517" w14:paraId="2F9E6A44" w14:textId="77777777" w:rsidTr="004A63E1">
        <w:trPr>
          <w:cantSplit/>
          <w:jc w:val="center"/>
        </w:trPr>
        <w:tc>
          <w:tcPr>
            <w:tcW w:w="10380" w:type="dxa"/>
            <w:gridSpan w:val="2"/>
            <w:tcBorders>
              <w:top w:val="single" w:sz="4" w:space="0" w:color="auto"/>
              <w:left w:val="single" w:sz="4" w:space="0" w:color="auto"/>
              <w:bottom w:val="single" w:sz="4" w:space="0" w:color="auto"/>
              <w:right w:val="single" w:sz="4" w:space="0" w:color="auto"/>
            </w:tcBorders>
            <w:vAlign w:val="center"/>
            <w:hideMark/>
          </w:tcPr>
          <w:p w14:paraId="7EFE6773"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Раздел 3. Физическая культура — часть общечеловеческой культуры</w:t>
            </w:r>
          </w:p>
        </w:tc>
        <w:tc>
          <w:tcPr>
            <w:tcW w:w="1843" w:type="dxa"/>
            <w:tcBorders>
              <w:top w:val="single" w:sz="4" w:space="0" w:color="auto"/>
              <w:left w:val="single" w:sz="4" w:space="0" w:color="auto"/>
              <w:bottom w:val="single" w:sz="4" w:space="0" w:color="auto"/>
              <w:right w:val="single" w:sz="4" w:space="0" w:color="auto"/>
            </w:tcBorders>
            <w:vAlign w:val="center"/>
          </w:tcPr>
          <w:p w14:paraId="00D3B093" w14:textId="60BC4D27" w:rsidR="004A63E1" w:rsidRPr="00010517" w:rsidRDefault="004A63E1" w:rsidP="001E48E2">
            <w:pPr>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DC6C8D3" w14:textId="77777777" w:rsidR="004A63E1" w:rsidRPr="00010517" w:rsidRDefault="004A63E1" w:rsidP="001E48E2">
            <w:pPr>
              <w:spacing w:after="0" w:line="240" w:lineRule="auto"/>
              <w:jc w:val="center"/>
              <w:rPr>
                <w:rFonts w:ascii="Times New Roman" w:eastAsia="Times New Roman" w:hAnsi="Times New Roman" w:cs="Times New Roman"/>
                <w:sz w:val="24"/>
                <w:szCs w:val="24"/>
              </w:rPr>
            </w:pPr>
          </w:p>
        </w:tc>
      </w:tr>
      <w:tr w:rsidR="004A63E1" w:rsidRPr="00010517" w14:paraId="2175A81C" w14:textId="77777777" w:rsidTr="004A63E1">
        <w:trPr>
          <w:cantSplit/>
          <w:jc w:val="center"/>
        </w:trPr>
        <w:tc>
          <w:tcPr>
            <w:tcW w:w="2263" w:type="dxa"/>
            <w:vMerge w:val="restart"/>
            <w:tcBorders>
              <w:top w:val="single" w:sz="4" w:space="0" w:color="auto"/>
              <w:left w:val="single" w:sz="4" w:space="0" w:color="auto"/>
              <w:bottom w:val="single" w:sz="4" w:space="0" w:color="auto"/>
              <w:right w:val="single" w:sz="4" w:space="0" w:color="auto"/>
            </w:tcBorders>
          </w:tcPr>
          <w:p w14:paraId="6B5F740A" w14:textId="77777777" w:rsidR="004A63E1" w:rsidRPr="00010517" w:rsidRDefault="004A63E1" w:rsidP="001E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Тема 3.1.</w:t>
            </w:r>
          </w:p>
          <w:p w14:paraId="47F38C75" w14:textId="77777777" w:rsidR="004A63E1" w:rsidRPr="00010517" w:rsidRDefault="004A63E1" w:rsidP="001E4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 xml:space="preserve">Атлетическая </w:t>
            </w:r>
            <w:r w:rsidRPr="00010517">
              <w:rPr>
                <w:rFonts w:ascii="Times New Roman" w:eastAsia="Times New Roman" w:hAnsi="Times New Roman" w:cs="Times New Roman"/>
                <w:b/>
                <w:sz w:val="24"/>
                <w:szCs w:val="24"/>
              </w:rPr>
              <w:lastRenderedPageBreak/>
              <w:t>гимнастика</w:t>
            </w:r>
          </w:p>
          <w:p w14:paraId="656042D6"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38F0FFE2"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lastRenderedPageBreak/>
              <w:t>Содержание</w:t>
            </w:r>
          </w:p>
        </w:tc>
        <w:tc>
          <w:tcPr>
            <w:tcW w:w="1843" w:type="dxa"/>
            <w:tcBorders>
              <w:top w:val="single" w:sz="4" w:space="0" w:color="auto"/>
              <w:left w:val="single" w:sz="4" w:space="0" w:color="auto"/>
              <w:bottom w:val="single" w:sz="4" w:space="0" w:color="auto"/>
              <w:right w:val="single" w:sz="4" w:space="0" w:color="auto"/>
            </w:tcBorders>
            <w:vAlign w:val="center"/>
          </w:tcPr>
          <w:p w14:paraId="10954969"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61AF16AE" w14:textId="77777777" w:rsidR="004A63E1" w:rsidRPr="00010517" w:rsidRDefault="004A63E1" w:rsidP="001E48E2">
            <w:pPr>
              <w:spacing w:after="0" w:line="240" w:lineRule="auto"/>
              <w:jc w:val="center"/>
              <w:rPr>
                <w:rFonts w:ascii="Times New Roman" w:eastAsia="Times New Roman" w:hAnsi="Times New Roman" w:cs="Times New Roman"/>
                <w:sz w:val="24"/>
                <w:szCs w:val="24"/>
              </w:rPr>
            </w:pPr>
          </w:p>
        </w:tc>
      </w:tr>
      <w:tr w:rsidR="004A63E1" w:rsidRPr="00010517" w14:paraId="0AC5976D" w14:textId="77777777" w:rsidTr="004A63E1">
        <w:trPr>
          <w:cantSplit/>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39BEFA03"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6E8A15A3"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В том числе практических занятий и лабораторных работ</w:t>
            </w:r>
          </w:p>
        </w:tc>
        <w:tc>
          <w:tcPr>
            <w:tcW w:w="1843" w:type="dxa"/>
            <w:tcBorders>
              <w:top w:val="single" w:sz="4" w:space="0" w:color="auto"/>
              <w:left w:val="single" w:sz="4" w:space="0" w:color="auto"/>
              <w:bottom w:val="single" w:sz="4" w:space="0" w:color="auto"/>
              <w:right w:val="single" w:sz="4" w:space="0" w:color="auto"/>
            </w:tcBorders>
            <w:vAlign w:val="center"/>
          </w:tcPr>
          <w:p w14:paraId="426CF22B"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442ACD8" w14:textId="77777777" w:rsidR="004A63E1" w:rsidRPr="00010517" w:rsidRDefault="004A63E1" w:rsidP="001E48E2">
            <w:pPr>
              <w:spacing w:after="0" w:line="240" w:lineRule="auto"/>
              <w:jc w:val="center"/>
              <w:rPr>
                <w:rFonts w:ascii="Times New Roman" w:eastAsia="Times New Roman" w:hAnsi="Times New Roman" w:cs="Times New Roman"/>
                <w:sz w:val="24"/>
                <w:szCs w:val="24"/>
              </w:rPr>
            </w:pPr>
          </w:p>
        </w:tc>
      </w:tr>
      <w:tr w:rsidR="004A63E1" w:rsidRPr="00010517" w14:paraId="54CE791A" w14:textId="77777777" w:rsidTr="004A63E1">
        <w:trPr>
          <w:cantSplit/>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594EE8F1"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434B562B" w14:textId="0EB17684"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 xml:space="preserve">В том числе практических и лабораторных занятий </w:t>
            </w:r>
          </w:p>
          <w:p w14:paraId="3C3589AF" w14:textId="77777777"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Упражнения на развитие мышц плечевого пояса и брюшного пресса -поднимание туловища из положения лежа 30 секунд</w:t>
            </w:r>
          </w:p>
        </w:tc>
        <w:tc>
          <w:tcPr>
            <w:tcW w:w="1843" w:type="dxa"/>
            <w:tcBorders>
              <w:top w:val="single" w:sz="4" w:space="0" w:color="auto"/>
              <w:left w:val="single" w:sz="4" w:space="0" w:color="auto"/>
              <w:bottom w:val="single" w:sz="4" w:space="0" w:color="auto"/>
              <w:right w:val="single" w:sz="4" w:space="0" w:color="auto"/>
            </w:tcBorders>
            <w:vAlign w:val="center"/>
          </w:tcPr>
          <w:p w14:paraId="6CEFE526"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val="restart"/>
            <w:tcBorders>
              <w:top w:val="single" w:sz="4" w:space="0" w:color="auto"/>
              <w:left w:val="single" w:sz="4" w:space="0" w:color="auto"/>
              <w:right w:val="single" w:sz="4" w:space="0" w:color="auto"/>
            </w:tcBorders>
          </w:tcPr>
          <w:p w14:paraId="34C40B84" w14:textId="5A0842DB" w:rsidR="004A63E1" w:rsidRPr="00010517" w:rsidRDefault="008D23ED" w:rsidP="001E48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1</w:t>
            </w:r>
          </w:p>
          <w:p w14:paraId="5FFA8824" w14:textId="6B911AAA" w:rsidR="004A63E1" w:rsidRPr="00010517" w:rsidRDefault="008D23ED" w:rsidP="001E48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3</w:t>
            </w:r>
          </w:p>
          <w:p w14:paraId="2945A7F8" w14:textId="1AFB7879" w:rsidR="004A63E1" w:rsidRPr="00010517" w:rsidRDefault="008D23ED" w:rsidP="001E48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8</w:t>
            </w:r>
          </w:p>
          <w:p w14:paraId="7049953B"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01EE6057" w14:textId="77777777" w:rsidTr="004A63E1">
        <w:trPr>
          <w:cantSplit/>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1008C898"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3C042325" w14:textId="6331B981"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 xml:space="preserve">В том числе практических и лабораторных занятий </w:t>
            </w:r>
          </w:p>
          <w:p w14:paraId="05C51790" w14:textId="77777777"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Круговая тренировка 5-6 станций на развитее силы</w:t>
            </w:r>
          </w:p>
        </w:tc>
        <w:tc>
          <w:tcPr>
            <w:tcW w:w="1843" w:type="dxa"/>
            <w:tcBorders>
              <w:top w:val="single" w:sz="4" w:space="0" w:color="auto"/>
              <w:left w:val="single" w:sz="4" w:space="0" w:color="auto"/>
              <w:bottom w:val="single" w:sz="4" w:space="0" w:color="auto"/>
              <w:right w:val="single" w:sz="4" w:space="0" w:color="auto"/>
            </w:tcBorders>
            <w:vAlign w:val="center"/>
          </w:tcPr>
          <w:p w14:paraId="7525AFF9"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vAlign w:val="center"/>
          </w:tcPr>
          <w:p w14:paraId="50AF4C62"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53C9AC88" w14:textId="77777777" w:rsidTr="004A63E1">
        <w:trPr>
          <w:cantSplit/>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30F2A207"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673EB7C4" w14:textId="600E8B3A"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 xml:space="preserve">В том числе практических и лабораторных занятий </w:t>
            </w:r>
          </w:p>
          <w:p w14:paraId="6C1CC726" w14:textId="77777777"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Сгибание разгибание рук на брусьях</w:t>
            </w:r>
          </w:p>
        </w:tc>
        <w:tc>
          <w:tcPr>
            <w:tcW w:w="1843" w:type="dxa"/>
            <w:vMerge w:val="restart"/>
            <w:tcBorders>
              <w:top w:val="single" w:sz="4" w:space="0" w:color="auto"/>
              <w:left w:val="single" w:sz="4" w:space="0" w:color="auto"/>
              <w:right w:val="single" w:sz="4" w:space="0" w:color="auto"/>
            </w:tcBorders>
            <w:vAlign w:val="center"/>
          </w:tcPr>
          <w:p w14:paraId="2710DAB1"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vAlign w:val="center"/>
          </w:tcPr>
          <w:p w14:paraId="117D1B65"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356D6F33" w14:textId="77777777" w:rsidTr="004A63E1">
        <w:trPr>
          <w:cantSplit/>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7AECCC12"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695DD99B" w14:textId="0412A418"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 xml:space="preserve">В том числе практических и лабораторных занятий </w:t>
            </w:r>
          </w:p>
          <w:p w14:paraId="5071EDF1" w14:textId="77777777"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Прыжки на скакалке за 1 минуту</w:t>
            </w:r>
          </w:p>
        </w:tc>
        <w:tc>
          <w:tcPr>
            <w:tcW w:w="1843" w:type="dxa"/>
            <w:vMerge/>
            <w:tcBorders>
              <w:left w:val="single" w:sz="4" w:space="0" w:color="auto"/>
              <w:bottom w:val="single" w:sz="4" w:space="0" w:color="auto"/>
              <w:right w:val="single" w:sz="4" w:space="0" w:color="auto"/>
            </w:tcBorders>
            <w:vAlign w:val="center"/>
          </w:tcPr>
          <w:p w14:paraId="3DC22033"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bottom w:val="single" w:sz="4" w:space="0" w:color="auto"/>
              <w:right w:val="single" w:sz="4" w:space="0" w:color="auto"/>
            </w:tcBorders>
            <w:vAlign w:val="center"/>
          </w:tcPr>
          <w:p w14:paraId="2BF28652"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7ADF23BF" w14:textId="77777777" w:rsidTr="004A63E1">
        <w:trPr>
          <w:cantSplit/>
          <w:jc w:val="center"/>
        </w:trPr>
        <w:tc>
          <w:tcPr>
            <w:tcW w:w="2263" w:type="dxa"/>
            <w:vMerge/>
            <w:tcBorders>
              <w:top w:val="single" w:sz="4" w:space="0" w:color="auto"/>
              <w:left w:val="single" w:sz="4" w:space="0" w:color="auto"/>
              <w:bottom w:val="single" w:sz="4" w:space="0" w:color="auto"/>
              <w:right w:val="single" w:sz="4" w:space="0" w:color="auto"/>
            </w:tcBorders>
            <w:vAlign w:val="center"/>
            <w:hideMark/>
          </w:tcPr>
          <w:p w14:paraId="424FB6D8" w14:textId="77777777" w:rsidR="004A63E1" w:rsidRPr="00010517" w:rsidRDefault="004A63E1" w:rsidP="001E48E2">
            <w:pPr>
              <w:spacing w:after="0" w:line="240" w:lineRule="auto"/>
              <w:rPr>
                <w:rFonts w:ascii="Times New Roman" w:eastAsia="Times New Roman" w:hAnsi="Times New Roman" w:cs="Times New Roman"/>
                <w:i/>
                <w:sz w:val="24"/>
                <w:szCs w:val="24"/>
              </w:rPr>
            </w:pPr>
          </w:p>
        </w:tc>
        <w:tc>
          <w:tcPr>
            <w:tcW w:w="8117" w:type="dxa"/>
            <w:tcBorders>
              <w:top w:val="single" w:sz="4" w:space="0" w:color="auto"/>
              <w:left w:val="single" w:sz="4" w:space="0" w:color="auto"/>
              <w:bottom w:val="single" w:sz="4" w:space="0" w:color="auto"/>
              <w:right w:val="single" w:sz="4" w:space="0" w:color="auto"/>
            </w:tcBorders>
            <w:vAlign w:val="center"/>
            <w:hideMark/>
          </w:tcPr>
          <w:p w14:paraId="0726429B"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rPr>
              <w:t>Самостоятельная работа обучающихся</w:t>
            </w:r>
          </w:p>
        </w:tc>
        <w:tc>
          <w:tcPr>
            <w:tcW w:w="1843" w:type="dxa"/>
            <w:tcBorders>
              <w:top w:val="single" w:sz="4" w:space="0" w:color="auto"/>
              <w:left w:val="single" w:sz="4" w:space="0" w:color="auto"/>
              <w:bottom w:val="single" w:sz="4" w:space="0" w:color="auto"/>
              <w:right w:val="single" w:sz="4" w:space="0" w:color="auto"/>
            </w:tcBorders>
            <w:vAlign w:val="center"/>
          </w:tcPr>
          <w:p w14:paraId="61D5E862" w14:textId="77777777" w:rsidR="004A63E1" w:rsidRPr="00010517" w:rsidRDefault="004A63E1" w:rsidP="001E48E2">
            <w:pPr>
              <w:spacing w:after="0" w:line="240" w:lineRule="auto"/>
              <w:jc w:val="center"/>
              <w:rPr>
                <w:rFonts w:ascii="Times New Roman" w:eastAsia="Times New Roman" w:hAnsi="Times New Roman" w:cs="Times New Roman"/>
                <w:sz w:val="24"/>
                <w:szCs w:val="24"/>
                <w:lang w:val="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113DD0"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3BE9DD62" w14:textId="77777777" w:rsidTr="004A63E1">
        <w:trPr>
          <w:cantSplit/>
          <w:jc w:val="center"/>
        </w:trPr>
        <w:tc>
          <w:tcPr>
            <w:tcW w:w="10380" w:type="dxa"/>
            <w:gridSpan w:val="2"/>
            <w:tcBorders>
              <w:top w:val="single" w:sz="4" w:space="0" w:color="auto"/>
              <w:left w:val="single" w:sz="4" w:space="0" w:color="auto"/>
              <w:bottom w:val="single" w:sz="4" w:space="0" w:color="auto"/>
              <w:right w:val="single" w:sz="4" w:space="0" w:color="auto"/>
            </w:tcBorders>
            <w:vAlign w:val="center"/>
            <w:hideMark/>
          </w:tcPr>
          <w:p w14:paraId="5D6B3D69"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 xml:space="preserve">Раздел 4. Основные виды </w:t>
            </w:r>
            <w:r w:rsidRPr="00010517">
              <w:rPr>
                <w:rFonts w:ascii="Times New Roman" w:eastAsia="Times New Roman" w:hAnsi="Times New Roman" w:cs="Times New Roman"/>
                <w:b/>
                <w:sz w:val="24"/>
                <w:szCs w:val="24"/>
                <w:shd w:val="clear" w:color="auto" w:fill="FFFFFF"/>
              </w:rPr>
              <w:t>общей физической </w:t>
            </w:r>
            <w:r w:rsidRPr="00010517">
              <w:rPr>
                <w:rFonts w:ascii="Times New Roman" w:eastAsia="Times New Roman" w:hAnsi="Times New Roman" w:cs="Times New Roman"/>
                <w:b/>
                <w:bCs/>
                <w:sz w:val="24"/>
                <w:szCs w:val="24"/>
                <w:shd w:val="clear" w:color="auto" w:fill="FFFFFF"/>
              </w:rPr>
              <w:t>подготовки</w:t>
            </w:r>
          </w:p>
        </w:tc>
        <w:tc>
          <w:tcPr>
            <w:tcW w:w="1843" w:type="dxa"/>
            <w:tcBorders>
              <w:top w:val="single" w:sz="4" w:space="0" w:color="auto"/>
              <w:left w:val="single" w:sz="4" w:space="0" w:color="auto"/>
              <w:bottom w:val="single" w:sz="4" w:space="0" w:color="auto"/>
              <w:right w:val="single" w:sz="4" w:space="0" w:color="auto"/>
            </w:tcBorders>
            <w:vAlign w:val="center"/>
          </w:tcPr>
          <w:p w14:paraId="761FDC0E" w14:textId="32E8AFBB" w:rsidR="004A63E1" w:rsidRPr="00010517" w:rsidRDefault="004A63E1" w:rsidP="001E48E2">
            <w:pPr>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117E0A77"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45AD2AE7" w14:textId="77777777" w:rsidTr="004A63E1">
        <w:trPr>
          <w:cantSplit/>
          <w:jc w:val="center"/>
        </w:trPr>
        <w:tc>
          <w:tcPr>
            <w:tcW w:w="2263" w:type="dxa"/>
            <w:vMerge w:val="restart"/>
            <w:tcBorders>
              <w:top w:val="single" w:sz="4" w:space="0" w:color="auto"/>
              <w:left w:val="single" w:sz="4" w:space="0" w:color="auto"/>
              <w:right w:val="single" w:sz="4" w:space="0" w:color="auto"/>
            </w:tcBorders>
          </w:tcPr>
          <w:p w14:paraId="15DEDC69" w14:textId="1E5EACCD"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Тема 4.1.</w:t>
            </w:r>
            <w:r>
              <w:rPr>
                <w:rFonts w:ascii="Times New Roman" w:eastAsia="Times New Roman" w:hAnsi="Times New Roman" w:cs="Times New Roman"/>
                <w:b/>
                <w:sz w:val="24"/>
                <w:szCs w:val="24"/>
              </w:rPr>
              <w:t xml:space="preserve"> </w:t>
            </w:r>
          </w:p>
          <w:p w14:paraId="21BA5986" w14:textId="77777777" w:rsidR="004A63E1" w:rsidRPr="00010517" w:rsidRDefault="004A63E1" w:rsidP="001E48E2">
            <w:pPr>
              <w:widowControl w:val="0"/>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Легкая атлетика.</w:t>
            </w:r>
          </w:p>
          <w:p w14:paraId="38CD2673" w14:textId="0AD1A913" w:rsidR="004A63E1" w:rsidRPr="00010517" w:rsidRDefault="004A63E1" w:rsidP="004A6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Кроссовая подготовка</w:t>
            </w:r>
          </w:p>
        </w:tc>
        <w:tc>
          <w:tcPr>
            <w:tcW w:w="8117" w:type="dxa"/>
            <w:tcBorders>
              <w:top w:val="single" w:sz="4" w:space="0" w:color="auto"/>
              <w:left w:val="single" w:sz="4" w:space="0" w:color="auto"/>
              <w:bottom w:val="single" w:sz="4" w:space="0" w:color="auto"/>
              <w:right w:val="single" w:sz="4" w:space="0" w:color="auto"/>
            </w:tcBorders>
            <w:vAlign w:val="center"/>
            <w:hideMark/>
          </w:tcPr>
          <w:p w14:paraId="3148D89A"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Содержание</w:t>
            </w:r>
          </w:p>
        </w:tc>
        <w:tc>
          <w:tcPr>
            <w:tcW w:w="1843" w:type="dxa"/>
            <w:tcBorders>
              <w:top w:val="single" w:sz="4" w:space="0" w:color="auto"/>
              <w:left w:val="single" w:sz="4" w:space="0" w:color="auto"/>
              <w:bottom w:val="single" w:sz="4" w:space="0" w:color="auto"/>
              <w:right w:val="single" w:sz="4" w:space="0" w:color="auto"/>
            </w:tcBorders>
            <w:vAlign w:val="center"/>
          </w:tcPr>
          <w:p w14:paraId="52AA6915"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CD50FE1"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5B80C428" w14:textId="77777777" w:rsidTr="004A63E1">
        <w:trPr>
          <w:cantSplit/>
          <w:jc w:val="center"/>
        </w:trPr>
        <w:tc>
          <w:tcPr>
            <w:tcW w:w="2263" w:type="dxa"/>
            <w:vMerge/>
            <w:tcBorders>
              <w:left w:val="single" w:sz="4" w:space="0" w:color="auto"/>
              <w:right w:val="single" w:sz="4" w:space="0" w:color="auto"/>
            </w:tcBorders>
            <w:vAlign w:val="center"/>
            <w:hideMark/>
          </w:tcPr>
          <w:p w14:paraId="1F53B5DD"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vAlign w:val="center"/>
            <w:hideMark/>
          </w:tcPr>
          <w:p w14:paraId="69749FDF"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В том числе практических занятий и лабораторных работ</w:t>
            </w:r>
          </w:p>
        </w:tc>
        <w:tc>
          <w:tcPr>
            <w:tcW w:w="1843" w:type="dxa"/>
            <w:tcBorders>
              <w:top w:val="single" w:sz="4" w:space="0" w:color="auto"/>
              <w:left w:val="single" w:sz="4" w:space="0" w:color="auto"/>
              <w:bottom w:val="single" w:sz="4" w:space="0" w:color="auto"/>
              <w:right w:val="single" w:sz="4" w:space="0" w:color="auto"/>
            </w:tcBorders>
            <w:vAlign w:val="center"/>
          </w:tcPr>
          <w:p w14:paraId="3A261DE1"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40044E4"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1E2B46EB" w14:textId="77777777" w:rsidTr="004A63E1">
        <w:trPr>
          <w:cantSplit/>
          <w:jc w:val="center"/>
        </w:trPr>
        <w:tc>
          <w:tcPr>
            <w:tcW w:w="2263" w:type="dxa"/>
            <w:vMerge/>
            <w:tcBorders>
              <w:left w:val="single" w:sz="4" w:space="0" w:color="auto"/>
              <w:right w:val="single" w:sz="4" w:space="0" w:color="auto"/>
            </w:tcBorders>
            <w:vAlign w:val="center"/>
            <w:hideMark/>
          </w:tcPr>
          <w:p w14:paraId="75F22851"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660199F1" w14:textId="2B5542FA"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 xml:space="preserve">В том числе практических и лабораторных занятий </w:t>
            </w:r>
          </w:p>
          <w:p w14:paraId="667BAFC1"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Правила техники безопасности по л/атлетике. Бег 60-100м. на скорость. Развитие выносливости.</w:t>
            </w:r>
          </w:p>
        </w:tc>
        <w:tc>
          <w:tcPr>
            <w:tcW w:w="1843" w:type="dxa"/>
            <w:tcBorders>
              <w:top w:val="single" w:sz="4" w:space="0" w:color="auto"/>
              <w:left w:val="single" w:sz="4" w:space="0" w:color="auto"/>
              <w:bottom w:val="single" w:sz="4" w:space="0" w:color="auto"/>
              <w:right w:val="single" w:sz="4" w:space="0" w:color="auto"/>
            </w:tcBorders>
            <w:vAlign w:val="center"/>
          </w:tcPr>
          <w:p w14:paraId="32126CF6"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val="restart"/>
            <w:tcBorders>
              <w:top w:val="single" w:sz="4" w:space="0" w:color="auto"/>
              <w:left w:val="single" w:sz="4" w:space="0" w:color="auto"/>
              <w:right w:val="single" w:sz="4" w:space="0" w:color="auto"/>
            </w:tcBorders>
            <w:hideMark/>
          </w:tcPr>
          <w:p w14:paraId="5764F942" w14:textId="695C7CF5" w:rsidR="004A63E1" w:rsidRPr="00010517" w:rsidRDefault="008D23ED" w:rsidP="001E48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8</w:t>
            </w:r>
          </w:p>
          <w:p w14:paraId="57BB3E81"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54F32F1D" w14:textId="77777777" w:rsidTr="004A63E1">
        <w:trPr>
          <w:cantSplit/>
          <w:jc w:val="center"/>
        </w:trPr>
        <w:tc>
          <w:tcPr>
            <w:tcW w:w="2263" w:type="dxa"/>
            <w:vMerge/>
            <w:tcBorders>
              <w:left w:val="single" w:sz="4" w:space="0" w:color="auto"/>
              <w:right w:val="single" w:sz="4" w:space="0" w:color="auto"/>
            </w:tcBorders>
            <w:vAlign w:val="center"/>
            <w:hideMark/>
          </w:tcPr>
          <w:p w14:paraId="7D4C614F"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763E1FE3" w14:textId="29514E92"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 xml:space="preserve">В том числе практических и лабораторных занятий </w:t>
            </w:r>
          </w:p>
          <w:p w14:paraId="485A41F9"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Низкий старт, бег в медленном темпе.</w:t>
            </w:r>
          </w:p>
          <w:p w14:paraId="49A1C6B2"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Совершенствование низкого старта и разгона.</w:t>
            </w:r>
          </w:p>
        </w:tc>
        <w:tc>
          <w:tcPr>
            <w:tcW w:w="1843" w:type="dxa"/>
            <w:tcBorders>
              <w:top w:val="single" w:sz="4" w:space="0" w:color="auto"/>
              <w:left w:val="single" w:sz="4" w:space="0" w:color="auto"/>
              <w:bottom w:val="single" w:sz="4" w:space="0" w:color="auto"/>
              <w:right w:val="single" w:sz="4" w:space="0" w:color="auto"/>
            </w:tcBorders>
            <w:vAlign w:val="center"/>
          </w:tcPr>
          <w:p w14:paraId="5E508150"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vAlign w:val="center"/>
          </w:tcPr>
          <w:p w14:paraId="634AFE76"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5EB81207" w14:textId="77777777" w:rsidTr="004A63E1">
        <w:trPr>
          <w:cantSplit/>
          <w:jc w:val="center"/>
        </w:trPr>
        <w:tc>
          <w:tcPr>
            <w:tcW w:w="2263" w:type="dxa"/>
            <w:vMerge/>
            <w:tcBorders>
              <w:left w:val="single" w:sz="4" w:space="0" w:color="auto"/>
              <w:right w:val="single" w:sz="4" w:space="0" w:color="auto"/>
            </w:tcBorders>
            <w:vAlign w:val="center"/>
            <w:hideMark/>
          </w:tcPr>
          <w:p w14:paraId="10633D6F"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hideMark/>
          </w:tcPr>
          <w:p w14:paraId="4A389341"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rPr>
              <w:t>Самостоятельная работа обучающихся</w:t>
            </w:r>
          </w:p>
        </w:tc>
        <w:tc>
          <w:tcPr>
            <w:tcW w:w="1843" w:type="dxa"/>
            <w:tcBorders>
              <w:top w:val="single" w:sz="4" w:space="0" w:color="auto"/>
              <w:left w:val="single" w:sz="4" w:space="0" w:color="auto"/>
              <w:bottom w:val="single" w:sz="4" w:space="0" w:color="auto"/>
              <w:right w:val="single" w:sz="4" w:space="0" w:color="auto"/>
            </w:tcBorders>
          </w:tcPr>
          <w:p w14:paraId="77760CD6" w14:textId="77777777" w:rsidR="004A63E1" w:rsidRPr="00010517" w:rsidRDefault="004A63E1" w:rsidP="001E48E2">
            <w:pPr>
              <w:spacing w:after="0" w:line="240" w:lineRule="auto"/>
              <w:jc w:val="center"/>
              <w:rPr>
                <w:rFonts w:ascii="Times New Roman" w:eastAsia="Times New Roman" w:hAnsi="Times New Roman" w:cs="Times New Roman"/>
                <w:sz w:val="24"/>
                <w:szCs w:val="24"/>
              </w:rPr>
            </w:pPr>
          </w:p>
        </w:tc>
        <w:tc>
          <w:tcPr>
            <w:tcW w:w="2126" w:type="dxa"/>
            <w:vMerge/>
            <w:tcBorders>
              <w:left w:val="single" w:sz="4" w:space="0" w:color="auto"/>
              <w:bottom w:val="single" w:sz="4" w:space="0" w:color="auto"/>
              <w:right w:val="single" w:sz="4" w:space="0" w:color="auto"/>
            </w:tcBorders>
            <w:vAlign w:val="center"/>
          </w:tcPr>
          <w:p w14:paraId="0FB0651D"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3D139419" w14:textId="77777777" w:rsidTr="004A63E1">
        <w:trPr>
          <w:cantSplit/>
          <w:jc w:val="center"/>
        </w:trPr>
        <w:tc>
          <w:tcPr>
            <w:tcW w:w="10380" w:type="dxa"/>
            <w:gridSpan w:val="2"/>
            <w:tcBorders>
              <w:left w:val="single" w:sz="4" w:space="0" w:color="auto"/>
              <w:right w:val="single" w:sz="4" w:space="0" w:color="auto"/>
            </w:tcBorders>
            <w:vAlign w:val="center"/>
          </w:tcPr>
          <w:p w14:paraId="569884E9"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Раздел 5. Учебно-методические занятия</w:t>
            </w:r>
          </w:p>
        </w:tc>
        <w:tc>
          <w:tcPr>
            <w:tcW w:w="1843" w:type="dxa"/>
            <w:tcBorders>
              <w:top w:val="single" w:sz="4" w:space="0" w:color="auto"/>
              <w:left w:val="single" w:sz="4" w:space="0" w:color="auto"/>
              <w:bottom w:val="single" w:sz="4" w:space="0" w:color="auto"/>
              <w:right w:val="single" w:sz="4" w:space="0" w:color="auto"/>
            </w:tcBorders>
            <w:vAlign w:val="center"/>
          </w:tcPr>
          <w:p w14:paraId="342FCDD7" w14:textId="23AA5541" w:rsidR="004A63E1" w:rsidRPr="00010517" w:rsidRDefault="004A63E1" w:rsidP="001E48E2">
            <w:pPr>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5F67D512"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27F651FE" w14:textId="77777777" w:rsidTr="004A63E1">
        <w:trPr>
          <w:cantSplit/>
          <w:jc w:val="center"/>
        </w:trPr>
        <w:tc>
          <w:tcPr>
            <w:tcW w:w="2263" w:type="dxa"/>
            <w:vMerge w:val="restart"/>
            <w:tcBorders>
              <w:left w:val="single" w:sz="4" w:space="0" w:color="auto"/>
              <w:right w:val="single" w:sz="4" w:space="0" w:color="auto"/>
            </w:tcBorders>
          </w:tcPr>
          <w:p w14:paraId="33254C23" w14:textId="77777777" w:rsidR="004A63E1" w:rsidRPr="00010517" w:rsidRDefault="004A63E1" w:rsidP="001E48E2">
            <w:pPr>
              <w:spacing w:after="0" w:line="240" w:lineRule="auto"/>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Тема 5.1</w:t>
            </w:r>
          </w:p>
          <w:p w14:paraId="38E6B860"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b/>
                <w:bCs/>
                <w:sz w:val="24"/>
                <w:szCs w:val="24"/>
              </w:rPr>
              <w:t>Профилактика профессиональных заболеваний</w:t>
            </w:r>
          </w:p>
        </w:tc>
        <w:tc>
          <w:tcPr>
            <w:tcW w:w="8117" w:type="dxa"/>
            <w:tcBorders>
              <w:top w:val="single" w:sz="4" w:space="0" w:color="auto"/>
              <w:left w:val="single" w:sz="4" w:space="0" w:color="auto"/>
              <w:bottom w:val="single" w:sz="4" w:space="0" w:color="auto"/>
              <w:right w:val="single" w:sz="4" w:space="0" w:color="auto"/>
            </w:tcBorders>
            <w:vAlign w:val="center"/>
          </w:tcPr>
          <w:p w14:paraId="063C16AA"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b/>
                <w:sz w:val="24"/>
                <w:szCs w:val="24"/>
              </w:rPr>
              <w:t>Содержание</w:t>
            </w:r>
          </w:p>
        </w:tc>
        <w:tc>
          <w:tcPr>
            <w:tcW w:w="1843" w:type="dxa"/>
            <w:tcBorders>
              <w:top w:val="single" w:sz="4" w:space="0" w:color="auto"/>
              <w:left w:val="single" w:sz="4" w:space="0" w:color="auto"/>
              <w:bottom w:val="single" w:sz="4" w:space="0" w:color="auto"/>
              <w:right w:val="single" w:sz="4" w:space="0" w:color="auto"/>
            </w:tcBorders>
            <w:vAlign w:val="center"/>
          </w:tcPr>
          <w:p w14:paraId="4A3E3ECA"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621DC072"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1A95EED5" w14:textId="77777777" w:rsidTr="004A63E1">
        <w:trPr>
          <w:cantSplit/>
          <w:jc w:val="center"/>
        </w:trPr>
        <w:tc>
          <w:tcPr>
            <w:tcW w:w="2263" w:type="dxa"/>
            <w:vMerge/>
            <w:tcBorders>
              <w:left w:val="single" w:sz="4" w:space="0" w:color="auto"/>
              <w:right w:val="single" w:sz="4" w:space="0" w:color="auto"/>
            </w:tcBorders>
            <w:vAlign w:val="center"/>
          </w:tcPr>
          <w:p w14:paraId="2FB44222"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vAlign w:val="center"/>
          </w:tcPr>
          <w:p w14:paraId="3159E96B"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В том числе практических занятий и лабораторных работ</w:t>
            </w:r>
          </w:p>
        </w:tc>
        <w:tc>
          <w:tcPr>
            <w:tcW w:w="1843" w:type="dxa"/>
            <w:tcBorders>
              <w:top w:val="single" w:sz="4" w:space="0" w:color="auto"/>
              <w:left w:val="single" w:sz="4" w:space="0" w:color="auto"/>
              <w:bottom w:val="single" w:sz="4" w:space="0" w:color="auto"/>
              <w:right w:val="single" w:sz="4" w:space="0" w:color="auto"/>
            </w:tcBorders>
            <w:vAlign w:val="center"/>
          </w:tcPr>
          <w:p w14:paraId="615C8A42"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0BD0890F"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40732BA9" w14:textId="77777777" w:rsidTr="004A63E1">
        <w:trPr>
          <w:cantSplit/>
          <w:jc w:val="center"/>
        </w:trPr>
        <w:tc>
          <w:tcPr>
            <w:tcW w:w="2263" w:type="dxa"/>
            <w:vMerge/>
            <w:tcBorders>
              <w:left w:val="single" w:sz="4" w:space="0" w:color="auto"/>
              <w:right w:val="single" w:sz="4" w:space="0" w:color="auto"/>
            </w:tcBorders>
            <w:vAlign w:val="center"/>
          </w:tcPr>
          <w:p w14:paraId="04F82352"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tcPr>
          <w:p w14:paraId="3E6FAE45" w14:textId="435698A4"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В том числе практических и лабораторных занятий </w:t>
            </w:r>
          </w:p>
          <w:p w14:paraId="5D7D70B8"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Демонстрация установки на психическое и физическое здоровье. </w:t>
            </w:r>
          </w:p>
          <w:p w14:paraId="305A3303"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sz w:val="24"/>
                <w:szCs w:val="24"/>
              </w:rPr>
              <w:t>Методики активного отдыха, массажа и самомассажа при физическом и умственном утомлении.</w:t>
            </w:r>
          </w:p>
        </w:tc>
        <w:tc>
          <w:tcPr>
            <w:tcW w:w="1843" w:type="dxa"/>
            <w:tcBorders>
              <w:top w:val="single" w:sz="4" w:space="0" w:color="auto"/>
              <w:left w:val="single" w:sz="4" w:space="0" w:color="auto"/>
              <w:bottom w:val="single" w:sz="4" w:space="0" w:color="auto"/>
              <w:right w:val="single" w:sz="4" w:space="0" w:color="auto"/>
            </w:tcBorders>
            <w:vAlign w:val="center"/>
          </w:tcPr>
          <w:p w14:paraId="0F63D0B6"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D6ADF71" w14:textId="608EEFE9" w:rsidR="004A63E1" w:rsidRPr="00010517" w:rsidRDefault="008D23ED" w:rsidP="001E48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8</w:t>
            </w:r>
          </w:p>
          <w:p w14:paraId="680AD688" w14:textId="77777777" w:rsidR="004A63E1" w:rsidRPr="00010517" w:rsidRDefault="004A63E1" w:rsidP="001E48E2">
            <w:pPr>
              <w:spacing w:after="0" w:line="240" w:lineRule="auto"/>
              <w:rPr>
                <w:rFonts w:ascii="Times New Roman" w:eastAsia="Times New Roman" w:hAnsi="Times New Roman" w:cs="Times New Roman"/>
                <w:sz w:val="24"/>
                <w:szCs w:val="24"/>
              </w:rPr>
            </w:pPr>
          </w:p>
        </w:tc>
      </w:tr>
      <w:tr w:rsidR="004A63E1" w:rsidRPr="00010517" w14:paraId="44347EB9" w14:textId="77777777" w:rsidTr="004A63E1">
        <w:trPr>
          <w:cantSplit/>
          <w:jc w:val="center"/>
        </w:trPr>
        <w:tc>
          <w:tcPr>
            <w:tcW w:w="2263" w:type="dxa"/>
            <w:vMerge/>
            <w:tcBorders>
              <w:left w:val="single" w:sz="4" w:space="0" w:color="auto"/>
              <w:right w:val="single" w:sz="4" w:space="0" w:color="auto"/>
            </w:tcBorders>
            <w:vAlign w:val="center"/>
          </w:tcPr>
          <w:p w14:paraId="1D5ED049"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vAlign w:val="center"/>
          </w:tcPr>
          <w:p w14:paraId="59693B7D"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rPr>
              <w:t>Самостоятельная работа обучающихся</w:t>
            </w:r>
          </w:p>
        </w:tc>
        <w:tc>
          <w:tcPr>
            <w:tcW w:w="1843" w:type="dxa"/>
            <w:tcBorders>
              <w:top w:val="single" w:sz="4" w:space="0" w:color="auto"/>
              <w:left w:val="single" w:sz="4" w:space="0" w:color="auto"/>
              <w:bottom w:val="single" w:sz="4" w:space="0" w:color="auto"/>
              <w:right w:val="single" w:sz="4" w:space="0" w:color="auto"/>
            </w:tcBorders>
            <w:vAlign w:val="center"/>
          </w:tcPr>
          <w:p w14:paraId="351C0261" w14:textId="77777777" w:rsidR="004A63E1" w:rsidRPr="00010517" w:rsidRDefault="004A63E1" w:rsidP="001E48E2">
            <w:pPr>
              <w:spacing w:after="0" w:line="240" w:lineRule="auto"/>
              <w:jc w:val="center"/>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ED6CBDB"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1732405E" w14:textId="77777777" w:rsidTr="004A63E1">
        <w:trPr>
          <w:cantSplit/>
          <w:jc w:val="center"/>
        </w:trPr>
        <w:tc>
          <w:tcPr>
            <w:tcW w:w="2263" w:type="dxa"/>
            <w:vMerge w:val="restart"/>
            <w:tcBorders>
              <w:left w:val="single" w:sz="4" w:space="0" w:color="auto"/>
              <w:right w:val="single" w:sz="4" w:space="0" w:color="auto"/>
            </w:tcBorders>
          </w:tcPr>
          <w:p w14:paraId="2CEE5BBF" w14:textId="77777777" w:rsidR="004A63E1" w:rsidRPr="00010517" w:rsidRDefault="004A63E1" w:rsidP="001E48E2">
            <w:pPr>
              <w:spacing w:after="0" w:line="240" w:lineRule="auto"/>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Тема 5.2</w:t>
            </w:r>
          </w:p>
          <w:p w14:paraId="4F426E60"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b/>
                <w:bCs/>
                <w:sz w:val="24"/>
                <w:szCs w:val="24"/>
              </w:rPr>
              <w:t>Здоровьесберегаю</w:t>
            </w:r>
            <w:r w:rsidRPr="00010517">
              <w:rPr>
                <w:rFonts w:ascii="Times New Roman" w:eastAsia="Times New Roman" w:hAnsi="Times New Roman" w:cs="Times New Roman"/>
                <w:b/>
                <w:bCs/>
                <w:sz w:val="24"/>
                <w:szCs w:val="24"/>
              </w:rPr>
              <w:lastRenderedPageBreak/>
              <w:t>щие технологии</w:t>
            </w:r>
          </w:p>
        </w:tc>
        <w:tc>
          <w:tcPr>
            <w:tcW w:w="8117" w:type="dxa"/>
            <w:tcBorders>
              <w:top w:val="single" w:sz="4" w:space="0" w:color="auto"/>
              <w:left w:val="single" w:sz="4" w:space="0" w:color="auto"/>
              <w:bottom w:val="single" w:sz="4" w:space="0" w:color="auto"/>
              <w:right w:val="single" w:sz="4" w:space="0" w:color="auto"/>
            </w:tcBorders>
          </w:tcPr>
          <w:p w14:paraId="4291375C" w14:textId="77777777"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b/>
                <w:sz w:val="24"/>
                <w:szCs w:val="24"/>
              </w:rPr>
              <w:lastRenderedPageBreak/>
              <w:t>Содержание</w:t>
            </w:r>
          </w:p>
        </w:tc>
        <w:tc>
          <w:tcPr>
            <w:tcW w:w="1843" w:type="dxa"/>
            <w:tcBorders>
              <w:top w:val="single" w:sz="4" w:space="0" w:color="auto"/>
              <w:left w:val="single" w:sz="4" w:space="0" w:color="auto"/>
              <w:bottom w:val="single" w:sz="4" w:space="0" w:color="auto"/>
              <w:right w:val="single" w:sz="4" w:space="0" w:color="auto"/>
            </w:tcBorders>
            <w:vAlign w:val="center"/>
          </w:tcPr>
          <w:p w14:paraId="5805A022"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FF29DBF"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0DD854D4" w14:textId="77777777" w:rsidTr="004A63E1">
        <w:trPr>
          <w:cantSplit/>
          <w:jc w:val="center"/>
        </w:trPr>
        <w:tc>
          <w:tcPr>
            <w:tcW w:w="2263" w:type="dxa"/>
            <w:vMerge/>
            <w:tcBorders>
              <w:left w:val="single" w:sz="4" w:space="0" w:color="auto"/>
              <w:right w:val="single" w:sz="4" w:space="0" w:color="auto"/>
            </w:tcBorders>
            <w:vAlign w:val="center"/>
          </w:tcPr>
          <w:p w14:paraId="7DDC0979"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vAlign w:val="center"/>
          </w:tcPr>
          <w:p w14:paraId="7D64510D"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В том числе практических занятий и лабораторных работ</w:t>
            </w:r>
          </w:p>
        </w:tc>
        <w:tc>
          <w:tcPr>
            <w:tcW w:w="1843" w:type="dxa"/>
            <w:tcBorders>
              <w:top w:val="single" w:sz="4" w:space="0" w:color="auto"/>
              <w:left w:val="single" w:sz="4" w:space="0" w:color="auto"/>
              <w:bottom w:val="single" w:sz="4" w:space="0" w:color="auto"/>
              <w:right w:val="single" w:sz="4" w:space="0" w:color="auto"/>
            </w:tcBorders>
            <w:vAlign w:val="center"/>
          </w:tcPr>
          <w:p w14:paraId="0C8667B9"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vMerge w:val="restart"/>
            <w:tcBorders>
              <w:top w:val="single" w:sz="4" w:space="0" w:color="auto"/>
              <w:left w:val="single" w:sz="4" w:space="0" w:color="auto"/>
              <w:right w:val="single" w:sz="4" w:space="0" w:color="auto"/>
            </w:tcBorders>
            <w:vAlign w:val="center"/>
          </w:tcPr>
          <w:p w14:paraId="5F98BB74" w14:textId="4DE87693" w:rsidR="004A63E1" w:rsidRPr="00010517" w:rsidRDefault="008D23ED" w:rsidP="001E48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1</w:t>
            </w:r>
          </w:p>
          <w:p w14:paraId="015C4236" w14:textId="3BAE312A" w:rsidR="004A63E1" w:rsidRPr="00010517" w:rsidRDefault="008D23ED" w:rsidP="001E48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ОК 8</w:t>
            </w:r>
          </w:p>
          <w:p w14:paraId="4B64C8C4"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67FD60DC" w14:textId="77777777" w:rsidTr="004A63E1">
        <w:trPr>
          <w:cantSplit/>
          <w:jc w:val="center"/>
        </w:trPr>
        <w:tc>
          <w:tcPr>
            <w:tcW w:w="2263" w:type="dxa"/>
            <w:vMerge/>
            <w:tcBorders>
              <w:left w:val="single" w:sz="4" w:space="0" w:color="auto"/>
              <w:right w:val="single" w:sz="4" w:space="0" w:color="auto"/>
            </w:tcBorders>
            <w:vAlign w:val="center"/>
          </w:tcPr>
          <w:p w14:paraId="3F3AFB4B"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tcPr>
          <w:p w14:paraId="54C74183" w14:textId="3D0B8525"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В том числе практических и лабораторных занятий </w:t>
            </w:r>
          </w:p>
          <w:p w14:paraId="7B29338D"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Освоение методов профилактики профессиональных заболеваний. Овладение приемами массажа и самомассажа, психорегулирующими упражнениями.</w:t>
            </w:r>
          </w:p>
        </w:tc>
        <w:tc>
          <w:tcPr>
            <w:tcW w:w="1843" w:type="dxa"/>
            <w:vMerge w:val="restart"/>
            <w:tcBorders>
              <w:top w:val="single" w:sz="4" w:space="0" w:color="auto"/>
              <w:left w:val="single" w:sz="4" w:space="0" w:color="auto"/>
              <w:right w:val="single" w:sz="4" w:space="0" w:color="auto"/>
            </w:tcBorders>
            <w:vAlign w:val="center"/>
          </w:tcPr>
          <w:p w14:paraId="76AB96D0"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tcPr>
          <w:p w14:paraId="4DA40F39" w14:textId="77777777" w:rsidR="004A63E1" w:rsidRPr="00010517" w:rsidRDefault="004A63E1" w:rsidP="001E48E2">
            <w:pPr>
              <w:spacing w:after="0" w:line="240" w:lineRule="auto"/>
              <w:rPr>
                <w:rFonts w:ascii="Times New Roman" w:eastAsia="Times New Roman" w:hAnsi="Times New Roman" w:cs="Times New Roman"/>
                <w:sz w:val="24"/>
                <w:szCs w:val="24"/>
              </w:rPr>
            </w:pPr>
          </w:p>
        </w:tc>
      </w:tr>
      <w:tr w:rsidR="004A63E1" w:rsidRPr="00010517" w14:paraId="26ECC917" w14:textId="77777777" w:rsidTr="004A63E1">
        <w:trPr>
          <w:cantSplit/>
          <w:jc w:val="center"/>
        </w:trPr>
        <w:tc>
          <w:tcPr>
            <w:tcW w:w="2263" w:type="dxa"/>
            <w:vMerge/>
            <w:tcBorders>
              <w:left w:val="single" w:sz="4" w:space="0" w:color="auto"/>
              <w:right w:val="single" w:sz="4" w:space="0" w:color="auto"/>
            </w:tcBorders>
            <w:vAlign w:val="center"/>
          </w:tcPr>
          <w:p w14:paraId="7E79D31A"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tcPr>
          <w:p w14:paraId="22A47DF7" w14:textId="52CA9ED1"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В том числе практических и лабораторных занятий </w:t>
            </w:r>
          </w:p>
          <w:p w14:paraId="1B812767"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w:t>
            </w:r>
          </w:p>
        </w:tc>
        <w:tc>
          <w:tcPr>
            <w:tcW w:w="1843" w:type="dxa"/>
            <w:vMerge/>
            <w:tcBorders>
              <w:left w:val="single" w:sz="4" w:space="0" w:color="auto"/>
              <w:right w:val="single" w:sz="4" w:space="0" w:color="auto"/>
            </w:tcBorders>
            <w:vAlign w:val="center"/>
          </w:tcPr>
          <w:p w14:paraId="44D15683"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tcPr>
          <w:p w14:paraId="0529581B" w14:textId="77777777" w:rsidR="004A63E1" w:rsidRPr="00010517" w:rsidRDefault="004A63E1" w:rsidP="001E48E2">
            <w:pPr>
              <w:spacing w:after="0" w:line="240" w:lineRule="auto"/>
              <w:rPr>
                <w:rFonts w:ascii="Times New Roman" w:eastAsia="Times New Roman" w:hAnsi="Times New Roman" w:cs="Times New Roman"/>
                <w:sz w:val="24"/>
                <w:szCs w:val="24"/>
              </w:rPr>
            </w:pPr>
          </w:p>
        </w:tc>
      </w:tr>
      <w:tr w:rsidR="004A63E1" w:rsidRPr="00010517" w14:paraId="06E00FBC" w14:textId="77777777" w:rsidTr="004A63E1">
        <w:trPr>
          <w:cantSplit/>
          <w:jc w:val="center"/>
        </w:trPr>
        <w:tc>
          <w:tcPr>
            <w:tcW w:w="2263" w:type="dxa"/>
            <w:vMerge/>
            <w:tcBorders>
              <w:left w:val="single" w:sz="4" w:space="0" w:color="auto"/>
              <w:right w:val="single" w:sz="4" w:space="0" w:color="auto"/>
            </w:tcBorders>
            <w:vAlign w:val="center"/>
          </w:tcPr>
          <w:p w14:paraId="64EB4C3F"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tcPr>
          <w:p w14:paraId="31D9055F" w14:textId="00AA7105"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В том числе практических и лабораторных занятий </w:t>
            </w:r>
          </w:p>
          <w:p w14:paraId="6DAFEA58"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sz w:val="24"/>
                <w:szCs w:val="24"/>
              </w:rPr>
              <w:t>Физические упражнения для профилактики и коррекции нарушения опорно-двигательного аппарата и основных функциональных систем.</w:t>
            </w:r>
          </w:p>
        </w:tc>
        <w:tc>
          <w:tcPr>
            <w:tcW w:w="1843" w:type="dxa"/>
            <w:vMerge/>
            <w:tcBorders>
              <w:left w:val="single" w:sz="4" w:space="0" w:color="auto"/>
              <w:right w:val="single" w:sz="4" w:space="0" w:color="auto"/>
            </w:tcBorders>
            <w:vAlign w:val="center"/>
          </w:tcPr>
          <w:p w14:paraId="10BE3433"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tcPr>
          <w:p w14:paraId="527B5836" w14:textId="77777777" w:rsidR="004A63E1" w:rsidRPr="00010517" w:rsidRDefault="004A63E1" w:rsidP="001E48E2">
            <w:pPr>
              <w:spacing w:after="0" w:line="240" w:lineRule="auto"/>
              <w:rPr>
                <w:rFonts w:ascii="Times New Roman" w:eastAsia="Times New Roman" w:hAnsi="Times New Roman" w:cs="Times New Roman"/>
                <w:sz w:val="24"/>
                <w:szCs w:val="24"/>
              </w:rPr>
            </w:pPr>
          </w:p>
        </w:tc>
      </w:tr>
      <w:tr w:rsidR="004A63E1" w:rsidRPr="00010517" w14:paraId="0B949841" w14:textId="77777777" w:rsidTr="004A63E1">
        <w:trPr>
          <w:cantSplit/>
          <w:jc w:val="center"/>
        </w:trPr>
        <w:tc>
          <w:tcPr>
            <w:tcW w:w="2263" w:type="dxa"/>
            <w:vMerge/>
            <w:tcBorders>
              <w:left w:val="single" w:sz="4" w:space="0" w:color="auto"/>
              <w:right w:val="single" w:sz="4" w:space="0" w:color="auto"/>
            </w:tcBorders>
            <w:vAlign w:val="center"/>
          </w:tcPr>
          <w:p w14:paraId="5CC848BB"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tcPr>
          <w:p w14:paraId="0A9B18EF" w14:textId="17A5D66C"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В том числе практических и лабораторных занятий </w:t>
            </w:r>
          </w:p>
          <w:p w14:paraId="7B184AFC"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Физические упражнения для профилактики и коррекции нарушения зрения.</w:t>
            </w:r>
          </w:p>
        </w:tc>
        <w:tc>
          <w:tcPr>
            <w:tcW w:w="1843" w:type="dxa"/>
            <w:vMerge/>
            <w:tcBorders>
              <w:left w:val="single" w:sz="4" w:space="0" w:color="auto"/>
              <w:right w:val="single" w:sz="4" w:space="0" w:color="auto"/>
            </w:tcBorders>
            <w:vAlign w:val="center"/>
          </w:tcPr>
          <w:p w14:paraId="6E018E4B"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tcPr>
          <w:p w14:paraId="02ACB8AB" w14:textId="77777777" w:rsidR="004A63E1" w:rsidRPr="00010517" w:rsidRDefault="004A63E1" w:rsidP="001E48E2">
            <w:pPr>
              <w:spacing w:after="0" w:line="240" w:lineRule="auto"/>
              <w:rPr>
                <w:rFonts w:ascii="Times New Roman" w:eastAsia="Times New Roman" w:hAnsi="Times New Roman" w:cs="Times New Roman"/>
                <w:sz w:val="24"/>
                <w:szCs w:val="24"/>
              </w:rPr>
            </w:pPr>
          </w:p>
        </w:tc>
      </w:tr>
      <w:tr w:rsidR="004A63E1" w:rsidRPr="00010517" w14:paraId="3B242196" w14:textId="77777777" w:rsidTr="004A63E1">
        <w:trPr>
          <w:cantSplit/>
          <w:jc w:val="center"/>
        </w:trPr>
        <w:tc>
          <w:tcPr>
            <w:tcW w:w="2263" w:type="dxa"/>
            <w:vMerge/>
            <w:tcBorders>
              <w:left w:val="single" w:sz="4" w:space="0" w:color="auto"/>
              <w:right w:val="single" w:sz="4" w:space="0" w:color="auto"/>
            </w:tcBorders>
            <w:vAlign w:val="center"/>
          </w:tcPr>
          <w:p w14:paraId="5EA1AFFB"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tcPr>
          <w:p w14:paraId="7BE91D20" w14:textId="6B606573"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В том числе практических и лабораторных занятий </w:t>
            </w:r>
          </w:p>
          <w:p w14:paraId="390F58E0"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c>
          <w:tcPr>
            <w:tcW w:w="1843" w:type="dxa"/>
            <w:vMerge/>
            <w:tcBorders>
              <w:left w:val="single" w:sz="4" w:space="0" w:color="auto"/>
              <w:bottom w:val="single" w:sz="4" w:space="0" w:color="auto"/>
              <w:right w:val="single" w:sz="4" w:space="0" w:color="auto"/>
            </w:tcBorders>
            <w:vAlign w:val="center"/>
          </w:tcPr>
          <w:p w14:paraId="1CD153C8"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bottom w:val="single" w:sz="4" w:space="0" w:color="auto"/>
              <w:right w:val="single" w:sz="4" w:space="0" w:color="auto"/>
            </w:tcBorders>
          </w:tcPr>
          <w:p w14:paraId="68DAD894" w14:textId="77777777" w:rsidR="004A63E1" w:rsidRPr="00010517" w:rsidRDefault="004A63E1" w:rsidP="001E48E2">
            <w:pPr>
              <w:spacing w:after="0" w:line="240" w:lineRule="auto"/>
              <w:rPr>
                <w:rFonts w:ascii="Times New Roman" w:eastAsia="Times New Roman" w:hAnsi="Times New Roman" w:cs="Times New Roman"/>
                <w:sz w:val="24"/>
                <w:szCs w:val="24"/>
              </w:rPr>
            </w:pPr>
          </w:p>
        </w:tc>
      </w:tr>
      <w:tr w:rsidR="004A63E1" w:rsidRPr="00010517" w14:paraId="53C80783" w14:textId="77777777" w:rsidTr="004A63E1">
        <w:trPr>
          <w:cantSplit/>
          <w:jc w:val="center"/>
        </w:trPr>
        <w:tc>
          <w:tcPr>
            <w:tcW w:w="2263" w:type="dxa"/>
            <w:vMerge/>
            <w:tcBorders>
              <w:left w:val="single" w:sz="4" w:space="0" w:color="auto"/>
              <w:right w:val="single" w:sz="4" w:space="0" w:color="auto"/>
            </w:tcBorders>
            <w:vAlign w:val="center"/>
          </w:tcPr>
          <w:p w14:paraId="74295C31"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vAlign w:val="center"/>
          </w:tcPr>
          <w:p w14:paraId="71C2C8CC"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rPr>
              <w:t>Самостоятельная работа обучающихся</w:t>
            </w:r>
          </w:p>
        </w:tc>
        <w:tc>
          <w:tcPr>
            <w:tcW w:w="1843" w:type="dxa"/>
            <w:tcBorders>
              <w:top w:val="single" w:sz="4" w:space="0" w:color="auto"/>
              <w:left w:val="single" w:sz="4" w:space="0" w:color="auto"/>
              <w:bottom w:val="single" w:sz="4" w:space="0" w:color="auto"/>
              <w:right w:val="single" w:sz="4" w:space="0" w:color="auto"/>
            </w:tcBorders>
            <w:vAlign w:val="center"/>
          </w:tcPr>
          <w:p w14:paraId="589E23D5" w14:textId="77777777" w:rsidR="004A63E1" w:rsidRPr="00010517" w:rsidRDefault="004A63E1" w:rsidP="001E48E2">
            <w:pPr>
              <w:spacing w:after="0" w:line="240" w:lineRule="auto"/>
              <w:jc w:val="center"/>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14:paraId="124C2E5C"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585BEE0B" w14:textId="77777777" w:rsidTr="004A63E1">
        <w:trPr>
          <w:cantSplit/>
          <w:jc w:val="center"/>
        </w:trPr>
        <w:tc>
          <w:tcPr>
            <w:tcW w:w="10380" w:type="dxa"/>
            <w:gridSpan w:val="2"/>
            <w:tcBorders>
              <w:left w:val="single" w:sz="4" w:space="0" w:color="auto"/>
              <w:bottom w:val="single" w:sz="4" w:space="0" w:color="auto"/>
              <w:right w:val="single" w:sz="4" w:space="0" w:color="auto"/>
            </w:tcBorders>
            <w:vAlign w:val="center"/>
          </w:tcPr>
          <w:p w14:paraId="3BD52081"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Раздел 6. Профессионально-прикладная физическая подготовка</w:t>
            </w:r>
          </w:p>
        </w:tc>
        <w:tc>
          <w:tcPr>
            <w:tcW w:w="1843" w:type="dxa"/>
            <w:tcBorders>
              <w:top w:val="single" w:sz="4" w:space="0" w:color="auto"/>
              <w:left w:val="single" w:sz="4" w:space="0" w:color="auto"/>
              <w:bottom w:val="single" w:sz="4" w:space="0" w:color="auto"/>
              <w:right w:val="single" w:sz="4" w:space="0" w:color="auto"/>
            </w:tcBorders>
            <w:vAlign w:val="center"/>
          </w:tcPr>
          <w:p w14:paraId="7A4CCEA0" w14:textId="58955A8E" w:rsidR="004A63E1" w:rsidRPr="00010517" w:rsidRDefault="004A63E1" w:rsidP="001E48E2">
            <w:pPr>
              <w:spacing w:after="0" w:line="240" w:lineRule="auto"/>
              <w:jc w:val="center"/>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EC35262"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7663388D" w14:textId="77777777" w:rsidTr="004A63E1">
        <w:trPr>
          <w:cantSplit/>
          <w:jc w:val="center"/>
        </w:trPr>
        <w:tc>
          <w:tcPr>
            <w:tcW w:w="2263" w:type="dxa"/>
            <w:vMerge w:val="restart"/>
            <w:tcBorders>
              <w:left w:val="single" w:sz="4" w:space="0" w:color="auto"/>
              <w:right w:val="single" w:sz="4" w:space="0" w:color="auto"/>
            </w:tcBorders>
          </w:tcPr>
          <w:p w14:paraId="59C7F8D5" w14:textId="77777777" w:rsidR="004A63E1" w:rsidRPr="00010517" w:rsidRDefault="004A63E1" w:rsidP="001E48E2">
            <w:pPr>
              <w:widowControl w:val="0"/>
              <w:autoSpaceDE w:val="0"/>
              <w:autoSpaceDN w:val="0"/>
              <w:adjustRightInd w:val="0"/>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Тема 6.1.</w:t>
            </w:r>
          </w:p>
          <w:p w14:paraId="67A1DF3D"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Гиревое двоеборье (юноши)</w:t>
            </w:r>
          </w:p>
          <w:p w14:paraId="47FE1B86" w14:textId="77777777" w:rsidR="004A63E1" w:rsidRPr="00010517" w:rsidRDefault="004A63E1" w:rsidP="001E48E2">
            <w:pPr>
              <w:spacing w:after="0" w:line="240" w:lineRule="auto"/>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Упражнения на гимнастической лестнице (девушки)</w:t>
            </w:r>
          </w:p>
          <w:p w14:paraId="7A72C0E3"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tcPr>
          <w:p w14:paraId="1F5EC32C" w14:textId="77777777" w:rsidR="004A63E1" w:rsidRPr="00010517" w:rsidRDefault="004A63E1" w:rsidP="001E48E2">
            <w:pPr>
              <w:spacing w:after="0" w:line="240" w:lineRule="auto"/>
              <w:jc w:val="both"/>
              <w:rPr>
                <w:rFonts w:ascii="Times New Roman" w:eastAsia="Times New Roman" w:hAnsi="Times New Roman" w:cs="Times New Roman"/>
                <w:b/>
                <w:sz w:val="24"/>
                <w:szCs w:val="24"/>
              </w:rPr>
            </w:pPr>
            <w:r w:rsidRPr="00010517">
              <w:rPr>
                <w:rFonts w:ascii="Times New Roman" w:eastAsia="Times New Roman" w:hAnsi="Times New Roman" w:cs="Times New Roman"/>
                <w:sz w:val="24"/>
                <w:szCs w:val="24"/>
              </w:rPr>
              <w:t xml:space="preserve"> </w:t>
            </w:r>
            <w:r w:rsidRPr="00010517">
              <w:rPr>
                <w:rFonts w:ascii="Times New Roman" w:eastAsia="Times New Roman" w:hAnsi="Times New Roman" w:cs="Times New Roman"/>
                <w:b/>
                <w:sz w:val="24"/>
                <w:szCs w:val="24"/>
              </w:rPr>
              <w:t>Содержание</w:t>
            </w:r>
          </w:p>
        </w:tc>
        <w:tc>
          <w:tcPr>
            <w:tcW w:w="1843" w:type="dxa"/>
            <w:tcBorders>
              <w:top w:val="single" w:sz="4" w:space="0" w:color="auto"/>
              <w:left w:val="single" w:sz="4" w:space="0" w:color="auto"/>
              <w:bottom w:val="single" w:sz="4" w:space="0" w:color="auto"/>
              <w:right w:val="single" w:sz="4" w:space="0" w:color="auto"/>
            </w:tcBorders>
            <w:vAlign w:val="center"/>
          </w:tcPr>
          <w:p w14:paraId="11722875"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45EDD0C6"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36CEB6F1" w14:textId="77777777" w:rsidTr="004A63E1">
        <w:trPr>
          <w:cantSplit/>
          <w:jc w:val="center"/>
        </w:trPr>
        <w:tc>
          <w:tcPr>
            <w:tcW w:w="2263" w:type="dxa"/>
            <w:vMerge/>
            <w:tcBorders>
              <w:left w:val="single" w:sz="4" w:space="0" w:color="auto"/>
              <w:right w:val="single" w:sz="4" w:space="0" w:color="auto"/>
            </w:tcBorders>
            <w:vAlign w:val="center"/>
          </w:tcPr>
          <w:p w14:paraId="577D6CC3"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vAlign w:val="center"/>
          </w:tcPr>
          <w:p w14:paraId="01C25248"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В том числе практических занятий и лабораторных работ</w:t>
            </w:r>
          </w:p>
        </w:tc>
        <w:tc>
          <w:tcPr>
            <w:tcW w:w="1843" w:type="dxa"/>
            <w:tcBorders>
              <w:top w:val="single" w:sz="4" w:space="0" w:color="auto"/>
              <w:left w:val="single" w:sz="4" w:space="0" w:color="auto"/>
              <w:bottom w:val="single" w:sz="4" w:space="0" w:color="auto"/>
              <w:right w:val="single" w:sz="4" w:space="0" w:color="auto"/>
            </w:tcBorders>
            <w:vAlign w:val="center"/>
          </w:tcPr>
          <w:p w14:paraId="16DB34AE"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vMerge w:val="restart"/>
            <w:tcBorders>
              <w:top w:val="single" w:sz="4" w:space="0" w:color="auto"/>
              <w:left w:val="single" w:sz="4" w:space="0" w:color="auto"/>
              <w:right w:val="single" w:sz="4" w:space="0" w:color="auto"/>
            </w:tcBorders>
          </w:tcPr>
          <w:p w14:paraId="4C29D5BC" w14:textId="4ED32AFA" w:rsidR="004A63E1" w:rsidRPr="00010517" w:rsidRDefault="008D23ED" w:rsidP="001E48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8</w:t>
            </w:r>
          </w:p>
          <w:p w14:paraId="7BF966D5"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488938C4" w14:textId="77777777" w:rsidTr="004A63E1">
        <w:trPr>
          <w:cantSplit/>
          <w:jc w:val="center"/>
        </w:trPr>
        <w:tc>
          <w:tcPr>
            <w:tcW w:w="2263" w:type="dxa"/>
            <w:vMerge/>
            <w:tcBorders>
              <w:left w:val="single" w:sz="4" w:space="0" w:color="auto"/>
              <w:right w:val="single" w:sz="4" w:space="0" w:color="auto"/>
            </w:tcBorders>
            <w:vAlign w:val="center"/>
          </w:tcPr>
          <w:p w14:paraId="334D1637"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tcPr>
          <w:p w14:paraId="2F5A0D94" w14:textId="46022D00"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В том числе практических и лабораторных занятий </w:t>
            </w:r>
          </w:p>
          <w:p w14:paraId="2CC7B930"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Техника рывка и толчка. Техника перехода в рывке. Упражнения на си</w:t>
            </w:r>
            <w:r w:rsidRPr="00010517">
              <w:rPr>
                <w:rFonts w:ascii="Times New Roman" w:eastAsia="Times New Roman" w:hAnsi="Times New Roman" w:cs="Times New Roman"/>
                <w:sz w:val="24"/>
                <w:szCs w:val="24"/>
              </w:rPr>
              <w:softHyphen/>
              <w:t>ловую выносливость. Висы с различным положением ног. Упражнения на пресс, спину. Упражнения на растягивание мышц и связок. Отжима</w:t>
            </w:r>
            <w:r w:rsidRPr="00010517">
              <w:rPr>
                <w:rFonts w:ascii="Times New Roman" w:eastAsia="Times New Roman" w:hAnsi="Times New Roman" w:cs="Times New Roman"/>
                <w:sz w:val="24"/>
                <w:szCs w:val="24"/>
              </w:rPr>
              <w:softHyphen/>
              <w:t xml:space="preserve">ния в упоре лежа. Рывок гири </w:t>
            </w:r>
            <w:smartTag w:uri="urn:schemas-microsoft-com:office:smarttags" w:element="metricconverter">
              <w:smartTagPr>
                <w:attr w:name="ProductID" w:val="16 кг"/>
              </w:smartTagPr>
              <w:r w:rsidRPr="00010517">
                <w:rPr>
                  <w:rFonts w:ascii="Times New Roman" w:eastAsia="Times New Roman" w:hAnsi="Times New Roman" w:cs="Times New Roman"/>
                  <w:sz w:val="24"/>
                  <w:szCs w:val="24"/>
                </w:rPr>
                <w:t>16 кг</w:t>
              </w:r>
            </w:smartTag>
            <w:r w:rsidRPr="00010517">
              <w:rPr>
                <w:rFonts w:ascii="Times New Roman" w:eastAsia="Times New Roman" w:hAnsi="Times New Roman" w:cs="Times New Roman"/>
                <w:sz w:val="24"/>
                <w:szCs w:val="24"/>
              </w:rPr>
              <w:t xml:space="preserve"> (юноши), поднимании ног до прямого угла («лесенка», девушки)</w:t>
            </w:r>
          </w:p>
        </w:tc>
        <w:tc>
          <w:tcPr>
            <w:tcW w:w="1843" w:type="dxa"/>
            <w:vMerge w:val="restart"/>
            <w:tcBorders>
              <w:top w:val="single" w:sz="4" w:space="0" w:color="auto"/>
              <w:left w:val="single" w:sz="4" w:space="0" w:color="auto"/>
              <w:right w:val="single" w:sz="4" w:space="0" w:color="auto"/>
            </w:tcBorders>
            <w:vAlign w:val="center"/>
          </w:tcPr>
          <w:p w14:paraId="051838CA"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tcPr>
          <w:p w14:paraId="01CB128F" w14:textId="77777777" w:rsidR="004A63E1" w:rsidRPr="00010517" w:rsidRDefault="004A63E1" w:rsidP="001E48E2">
            <w:pPr>
              <w:spacing w:after="0" w:line="240" w:lineRule="auto"/>
              <w:rPr>
                <w:rFonts w:ascii="Times New Roman" w:eastAsia="Times New Roman" w:hAnsi="Times New Roman" w:cs="Times New Roman"/>
                <w:sz w:val="24"/>
                <w:szCs w:val="24"/>
              </w:rPr>
            </w:pPr>
          </w:p>
        </w:tc>
      </w:tr>
      <w:tr w:rsidR="004A63E1" w:rsidRPr="00010517" w14:paraId="10BC5234" w14:textId="77777777" w:rsidTr="004A63E1">
        <w:trPr>
          <w:cantSplit/>
          <w:jc w:val="center"/>
        </w:trPr>
        <w:tc>
          <w:tcPr>
            <w:tcW w:w="2263" w:type="dxa"/>
            <w:vMerge/>
            <w:tcBorders>
              <w:left w:val="single" w:sz="4" w:space="0" w:color="auto"/>
              <w:right w:val="single" w:sz="4" w:space="0" w:color="auto"/>
            </w:tcBorders>
            <w:vAlign w:val="center"/>
          </w:tcPr>
          <w:p w14:paraId="53538F18"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tcPr>
          <w:p w14:paraId="47A56808" w14:textId="7C5B3B04"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В том числе практических и лабораторных занятий </w:t>
            </w:r>
          </w:p>
          <w:p w14:paraId="2F94CC5B" w14:textId="77777777"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Толчок гири </w:t>
            </w:r>
            <w:smartTag w:uri="urn:schemas-microsoft-com:office:smarttags" w:element="metricconverter">
              <w:smartTagPr>
                <w:attr w:name="ProductID" w:val="16 кг"/>
              </w:smartTagPr>
              <w:r w:rsidRPr="00010517">
                <w:rPr>
                  <w:rFonts w:ascii="Times New Roman" w:eastAsia="Times New Roman" w:hAnsi="Times New Roman" w:cs="Times New Roman"/>
                  <w:sz w:val="24"/>
                  <w:szCs w:val="24"/>
                </w:rPr>
                <w:t xml:space="preserve">16 кг </w:t>
              </w:r>
            </w:smartTag>
            <w:r w:rsidRPr="00010517">
              <w:rPr>
                <w:rFonts w:ascii="Times New Roman" w:eastAsia="Times New Roman" w:hAnsi="Times New Roman" w:cs="Times New Roman"/>
                <w:sz w:val="24"/>
                <w:szCs w:val="24"/>
              </w:rPr>
              <w:t xml:space="preserve">(юноши), поднимание ног до прямого угла (один подход, девушки). Двоеборье (гири </w:t>
            </w:r>
            <w:smartTag w:uri="urn:schemas-microsoft-com:office:smarttags" w:element="metricconverter">
              <w:smartTagPr>
                <w:attr w:name="ProductID" w:val="16 кг"/>
              </w:smartTagPr>
              <w:r w:rsidRPr="00010517">
                <w:rPr>
                  <w:rFonts w:ascii="Times New Roman" w:eastAsia="Times New Roman" w:hAnsi="Times New Roman" w:cs="Times New Roman"/>
                  <w:sz w:val="24"/>
                  <w:szCs w:val="24"/>
                </w:rPr>
                <w:t>16 кг</w:t>
              </w:r>
            </w:smartTag>
            <w:r w:rsidRPr="00010517">
              <w:rPr>
                <w:rFonts w:ascii="Times New Roman" w:eastAsia="Times New Roman" w:hAnsi="Times New Roman" w:cs="Times New Roman"/>
                <w:sz w:val="24"/>
                <w:szCs w:val="24"/>
              </w:rPr>
              <w:t xml:space="preserve">) (юноши), поднимание туловища </w:t>
            </w:r>
            <w:r w:rsidRPr="00010517">
              <w:rPr>
                <w:rFonts w:ascii="Times New Roman" w:eastAsia="Times New Roman" w:hAnsi="Times New Roman" w:cs="Times New Roman"/>
                <w:sz w:val="24"/>
                <w:szCs w:val="24"/>
              </w:rPr>
              <w:br/>
              <w:t>(максим. кол-во раз, девушки)</w:t>
            </w:r>
          </w:p>
        </w:tc>
        <w:tc>
          <w:tcPr>
            <w:tcW w:w="1843" w:type="dxa"/>
            <w:vMerge/>
            <w:tcBorders>
              <w:left w:val="single" w:sz="4" w:space="0" w:color="auto"/>
              <w:bottom w:val="single" w:sz="4" w:space="0" w:color="auto"/>
              <w:right w:val="single" w:sz="4" w:space="0" w:color="auto"/>
            </w:tcBorders>
            <w:vAlign w:val="center"/>
          </w:tcPr>
          <w:p w14:paraId="7A70838A"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bottom w:val="single" w:sz="4" w:space="0" w:color="auto"/>
              <w:right w:val="single" w:sz="4" w:space="0" w:color="auto"/>
            </w:tcBorders>
          </w:tcPr>
          <w:p w14:paraId="665484B2" w14:textId="77777777" w:rsidR="004A63E1" w:rsidRPr="00010517" w:rsidRDefault="004A63E1" w:rsidP="001E48E2">
            <w:pPr>
              <w:spacing w:after="0" w:line="240" w:lineRule="auto"/>
              <w:rPr>
                <w:rFonts w:ascii="Times New Roman" w:eastAsia="Times New Roman" w:hAnsi="Times New Roman" w:cs="Times New Roman"/>
                <w:sz w:val="24"/>
                <w:szCs w:val="24"/>
              </w:rPr>
            </w:pPr>
          </w:p>
        </w:tc>
      </w:tr>
      <w:tr w:rsidR="004A63E1" w:rsidRPr="00010517" w14:paraId="38A8A3A6" w14:textId="77777777" w:rsidTr="004A63E1">
        <w:trPr>
          <w:cantSplit/>
          <w:jc w:val="center"/>
        </w:trPr>
        <w:tc>
          <w:tcPr>
            <w:tcW w:w="2263" w:type="dxa"/>
            <w:vMerge/>
            <w:tcBorders>
              <w:left w:val="single" w:sz="4" w:space="0" w:color="auto"/>
              <w:right w:val="single" w:sz="4" w:space="0" w:color="auto"/>
            </w:tcBorders>
            <w:vAlign w:val="center"/>
          </w:tcPr>
          <w:p w14:paraId="23AA3DCE"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vAlign w:val="center"/>
          </w:tcPr>
          <w:p w14:paraId="5511C20E"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rPr>
              <w:t>Самостоятельная работа обучающихся</w:t>
            </w:r>
          </w:p>
        </w:tc>
        <w:tc>
          <w:tcPr>
            <w:tcW w:w="1843" w:type="dxa"/>
            <w:tcBorders>
              <w:top w:val="single" w:sz="4" w:space="0" w:color="auto"/>
              <w:left w:val="single" w:sz="4" w:space="0" w:color="auto"/>
              <w:bottom w:val="single" w:sz="4" w:space="0" w:color="auto"/>
              <w:right w:val="single" w:sz="4" w:space="0" w:color="auto"/>
            </w:tcBorders>
            <w:vAlign w:val="center"/>
          </w:tcPr>
          <w:p w14:paraId="254E7219"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14:paraId="25A0966A"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056EC05E" w14:textId="77777777" w:rsidTr="004A63E1">
        <w:trPr>
          <w:cantSplit/>
          <w:jc w:val="center"/>
        </w:trPr>
        <w:tc>
          <w:tcPr>
            <w:tcW w:w="2263" w:type="dxa"/>
            <w:vMerge w:val="restart"/>
            <w:tcBorders>
              <w:left w:val="single" w:sz="4" w:space="0" w:color="auto"/>
              <w:right w:val="single" w:sz="4" w:space="0" w:color="auto"/>
            </w:tcBorders>
          </w:tcPr>
          <w:p w14:paraId="389AE0F6" w14:textId="77777777" w:rsidR="004A63E1" w:rsidRPr="00010517" w:rsidRDefault="004A63E1" w:rsidP="001E48E2">
            <w:pPr>
              <w:widowControl w:val="0"/>
              <w:autoSpaceDE w:val="0"/>
              <w:autoSpaceDN w:val="0"/>
              <w:adjustRightInd w:val="0"/>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lastRenderedPageBreak/>
              <w:t>Тема 6.2.</w:t>
            </w:r>
          </w:p>
          <w:p w14:paraId="28B5060D"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Круговая тренировка</w:t>
            </w:r>
          </w:p>
          <w:p w14:paraId="43B5DB8B" w14:textId="77777777" w:rsidR="004A63E1" w:rsidRPr="00010517" w:rsidRDefault="004A63E1" w:rsidP="001E48E2">
            <w:pPr>
              <w:spacing w:after="0" w:line="240" w:lineRule="auto"/>
              <w:rPr>
                <w:rFonts w:ascii="Times New Roman" w:eastAsia="Times New Roman" w:hAnsi="Times New Roman" w:cs="Times New Roman"/>
                <w:bCs/>
                <w:sz w:val="24"/>
                <w:szCs w:val="24"/>
              </w:rPr>
            </w:pPr>
          </w:p>
        </w:tc>
        <w:tc>
          <w:tcPr>
            <w:tcW w:w="8117" w:type="dxa"/>
            <w:tcBorders>
              <w:top w:val="single" w:sz="4" w:space="0" w:color="auto"/>
              <w:left w:val="single" w:sz="4" w:space="0" w:color="auto"/>
              <w:bottom w:val="single" w:sz="4" w:space="0" w:color="auto"/>
              <w:right w:val="single" w:sz="4" w:space="0" w:color="auto"/>
            </w:tcBorders>
          </w:tcPr>
          <w:p w14:paraId="32B42D87" w14:textId="77777777" w:rsidR="004A63E1" w:rsidRPr="00010517" w:rsidRDefault="004A63E1" w:rsidP="001E48E2">
            <w:pPr>
              <w:spacing w:after="0" w:line="240" w:lineRule="auto"/>
              <w:jc w:val="both"/>
              <w:rPr>
                <w:rFonts w:ascii="Times New Roman" w:eastAsia="Times New Roman" w:hAnsi="Times New Roman" w:cs="Times New Roman"/>
                <w:b/>
                <w:sz w:val="24"/>
                <w:szCs w:val="24"/>
              </w:rPr>
            </w:pPr>
            <w:r w:rsidRPr="00010517">
              <w:rPr>
                <w:rFonts w:ascii="Times New Roman" w:eastAsia="Times New Roman" w:hAnsi="Times New Roman" w:cs="Times New Roman"/>
                <w:sz w:val="24"/>
                <w:szCs w:val="24"/>
              </w:rPr>
              <w:t xml:space="preserve"> </w:t>
            </w:r>
            <w:r w:rsidRPr="00010517">
              <w:rPr>
                <w:rFonts w:ascii="Times New Roman" w:eastAsia="Times New Roman" w:hAnsi="Times New Roman" w:cs="Times New Roman"/>
                <w:b/>
                <w:sz w:val="24"/>
                <w:szCs w:val="24"/>
              </w:rPr>
              <w:t>Содержание</w:t>
            </w:r>
          </w:p>
        </w:tc>
        <w:tc>
          <w:tcPr>
            <w:tcW w:w="1843" w:type="dxa"/>
            <w:tcBorders>
              <w:top w:val="single" w:sz="4" w:space="0" w:color="auto"/>
              <w:left w:val="single" w:sz="4" w:space="0" w:color="auto"/>
              <w:bottom w:val="single" w:sz="4" w:space="0" w:color="auto"/>
              <w:right w:val="single" w:sz="4" w:space="0" w:color="auto"/>
            </w:tcBorders>
            <w:vAlign w:val="center"/>
          </w:tcPr>
          <w:p w14:paraId="45435934"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01998380"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26570764" w14:textId="77777777" w:rsidTr="004A63E1">
        <w:trPr>
          <w:cantSplit/>
          <w:jc w:val="center"/>
        </w:trPr>
        <w:tc>
          <w:tcPr>
            <w:tcW w:w="2263" w:type="dxa"/>
            <w:vMerge/>
            <w:tcBorders>
              <w:left w:val="single" w:sz="4" w:space="0" w:color="auto"/>
              <w:right w:val="single" w:sz="4" w:space="0" w:color="auto"/>
            </w:tcBorders>
          </w:tcPr>
          <w:p w14:paraId="04D690AC" w14:textId="77777777" w:rsidR="004A63E1" w:rsidRPr="00010517" w:rsidRDefault="004A63E1" w:rsidP="001E48E2">
            <w:pPr>
              <w:spacing w:after="0" w:line="240" w:lineRule="auto"/>
              <w:rPr>
                <w:rFonts w:ascii="Times New Roman" w:eastAsia="Times New Roman" w:hAnsi="Times New Roman" w:cs="Times New Roman"/>
                <w:bCs/>
                <w:sz w:val="24"/>
                <w:szCs w:val="24"/>
              </w:rPr>
            </w:pPr>
          </w:p>
        </w:tc>
        <w:tc>
          <w:tcPr>
            <w:tcW w:w="8117" w:type="dxa"/>
            <w:tcBorders>
              <w:top w:val="single" w:sz="4" w:space="0" w:color="auto"/>
              <w:left w:val="single" w:sz="4" w:space="0" w:color="auto"/>
              <w:bottom w:val="single" w:sz="4" w:space="0" w:color="auto"/>
              <w:right w:val="single" w:sz="4" w:space="0" w:color="auto"/>
            </w:tcBorders>
            <w:vAlign w:val="center"/>
          </w:tcPr>
          <w:p w14:paraId="3678C4A4"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В том числе практических занятий и лабораторных работ</w:t>
            </w:r>
          </w:p>
        </w:tc>
        <w:tc>
          <w:tcPr>
            <w:tcW w:w="1843" w:type="dxa"/>
            <w:tcBorders>
              <w:top w:val="single" w:sz="4" w:space="0" w:color="auto"/>
              <w:left w:val="single" w:sz="4" w:space="0" w:color="auto"/>
              <w:bottom w:val="single" w:sz="4" w:space="0" w:color="auto"/>
              <w:right w:val="single" w:sz="4" w:space="0" w:color="auto"/>
            </w:tcBorders>
            <w:vAlign w:val="center"/>
          </w:tcPr>
          <w:p w14:paraId="521C9D38"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7E91F02"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6ED055B1" w14:textId="77777777" w:rsidTr="004A63E1">
        <w:trPr>
          <w:cantSplit/>
          <w:jc w:val="center"/>
        </w:trPr>
        <w:tc>
          <w:tcPr>
            <w:tcW w:w="2263" w:type="dxa"/>
            <w:vMerge/>
            <w:tcBorders>
              <w:left w:val="single" w:sz="4" w:space="0" w:color="auto"/>
              <w:right w:val="single" w:sz="4" w:space="0" w:color="auto"/>
            </w:tcBorders>
          </w:tcPr>
          <w:p w14:paraId="73C3564D"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tcPr>
          <w:p w14:paraId="27D2B30C" w14:textId="7702A684"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В том числе практических и лабораторных занятий </w:t>
            </w:r>
          </w:p>
          <w:p w14:paraId="592B9C90" w14:textId="77777777" w:rsidR="004A63E1" w:rsidRPr="00010517" w:rsidRDefault="004A63E1" w:rsidP="001E48E2">
            <w:pPr>
              <w:spacing w:after="0" w:line="240" w:lineRule="auto"/>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Круговая тренировка с целью развития силовых и скоростных качеств, силовой выносливости. Подтягивание, отжимание, поднимание тулови</w:t>
            </w:r>
            <w:r w:rsidRPr="00010517">
              <w:rPr>
                <w:rFonts w:ascii="Times New Roman" w:eastAsia="Times New Roman" w:hAnsi="Times New Roman" w:cs="Times New Roman"/>
                <w:sz w:val="24"/>
                <w:szCs w:val="24"/>
              </w:rPr>
              <w:softHyphen/>
              <w:t>ща, жим штанги лежа, прыжки со скакалкой, бег и др. упр. Выполнение нормативов по гиревому двоеборью.</w:t>
            </w:r>
          </w:p>
        </w:tc>
        <w:tc>
          <w:tcPr>
            <w:tcW w:w="1843" w:type="dxa"/>
            <w:vMerge w:val="restart"/>
            <w:tcBorders>
              <w:top w:val="single" w:sz="4" w:space="0" w:color="auto"/>
              <w:left w:val="single" w:sz="4" w:space="0" w:color="auto"/>
              <w:right w:val="single" w:sz="4" w:space="0" w:color="auto"/>
            </w:tcBorders>
            <w:vAlign w:val="center"/>
          </w:tcPr>
          <w:p w14:paraId="79222BE8"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val="restart"/>
            <w:tcBorders>
              <w:top w:val="single" w:sz="4" w:space="0" w:color="auto"/>
              <w:left w:val="single" w:sz="4" w:space="0" w:color="auto"/>
              <w:right w:val="single" w:sz="4" w:space="0" w:color="auto"/>
            </w:tcBorders>
          </w:tcPr>
          <w:p w14:paraId="7C32E8A7" w14:textId="77DBE9ED" w:rsidR="004A63E1" w:rsidRPr="00010517" w:rsidRDefault="008D23ED" w:rsidP="001E48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1</w:t>
            </w:r>
          </w:p>
          <w:p w14:paraId="4814564A" w14:textId="25643A9B" w:rsidR="004A63E1" w:rsidRPr="00010517" w:rsidRDefault="008D23ED" w:rsidP="001E48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3</w:t>
            </w:r>
          </w:p>
          <w:p w14:paraId="4F3F2608" w14:textId="136EB6D4" w:rsidR="004A63E1" w:rsidRPr="00010517" w:rsidRDefault="008D23ED" w:rsidP="001E48E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8</w:t>
            </w:r>
          </w:p>
          <w:p w14:paraId="44A2CFE1" w14:textId="77777777" w:rsidR="004A63E1" w:rsidRPr="00010517" w:rsidRDefault="004A63E1" w:rsidP="001E48E2">
            <w:pPr>
              <w:spacing w:after="0" w:line="240" w:lineRule="auto"/>
              <w:rPr>
                <w:rFonts w:ascii="Times New Roman" w:eastAsia="Times New Roman" w:hAnsi="Times New Roman" w:cs="Times New Roman"/>
                <w:sz w:val="24"/>
                <w:szCs w:val="24"/>
              </w:rPr>
            </w:pPr>
          </w:p>
        </w:tc>
      </w:tr>
      <w:tr w:rsidR="004A63E1" w:rsidRPr="00010517" w14:paraId="71450BF6" w14:textId="77777777" w:rsidTr="004A63E1">
        <w:trPr>
          <w:cantSplit/>
          <w:jc w:val="center"/>
        </w:trPr>
        <w:tc>
          <w:tcPr>
            <w:tcW w:w="2263" w:type="dxa"/>
            <w:vMerge/>
            <w:tcBorders>
              <w:left w:val="single" w:sz="4" w:space="0" w:color="auto"/>
              <w:right w:val="single" w:sz="4" w:space="0" w:color="auto"/>
            </w:tcBorders>
            <w:vAlign w:val="center"/>
          </w:tcPr>
          <w:p w14:paraId="49744BEE"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tcPr>
          <w:p w14:paraId="0D91C135" w14:textId="130BB12E"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В том числе практических и лабораторных занятий </w:t>
            </w:r>
          </w:p>
          <w:p w14:paraId="2BADB644" w14:textId="77777777"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Упражнение с гимнастической скамейкой</w:t>
            </w:r>
          </w:p>
          <w:p w14:paraId="42362864" w14:textId="77777777"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Подтягивание на перекладине</w:t>
            </w:r>
          </w:p>
          <w:p w14:paraId="32B86E6D" w14:textId="77777777"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Поднимание туловища</w:t>
            </w:r>
          </w:p>
          <w:p w14:paraId="68712D3A" w14:textId="77777777" w:rsidR="004A63E1" w:rsidRPr="00010517" w:rsidRDefault="004A63E1" w:rsidP="001E48E2">
            <w:pPr>
              <w:spacing w:after="0" w:line="240" w:lineRule="auto"/>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Упражнение со скакалкой</w:t>
            </w:r>
          </w:p>
        </w:tc>
        <w:tc>
          <w:tcPr>
            <w:tcW w:w="1843" w:type="dxa"/>
            <w:vMerge/>
            <w:tcBorders>
              <w:left w:val="single" w:sz="4" w:space="0" w:color="auto"/>
              <w:bottom w:val="single" w:sz="4" w:space="0" w:color="auto"/>
              <w:right w:val="single" w:sz="4" w:space="0" w:color="auto"/>
            </w:tcBorders>
            <w:vAlign w:val="center"/>
          </w:tcPr>
          <w:p w14:paraId="58E0FDE9" w14:textId="77777777" w:rsidR="004A63E1" w:rsidRPr="00010517" w:rsidRDefault="004A63E1" w:rsidP="001E48E2">
            <w:pPr>
              <w:spacing w:after="0" w:line="240" w:lineRule="auto"/>
              <w:rPr>
                <w:rFonts w:ascii="Times New Roman" w:eastAsia="Times New Roman" w:hAnsi="Times New Roman" w:cs="Times New Roman"/>
                <w:sz w:val="24"/>
                <w:szCs w:val="24"/>
              </w:rPr>
            </w:pPr>
          </w:p>
        </w:tc>
        <w:tc>
          <w:tcPr>
            <w:tcW w:w="2126" w:type="dxa"/>
            <w:vMerge/>
            <w:tcBorders>
              <w:left w:val="single" w:sz="4" w:space="0" w:color="auto"/>
              <w:right w:val="single" w:sz="4" w:space="0" w:color="auto"/>
            </w:tcBorders>
          </w:tcPr>
          <w:p w14:paraId="37F30BE0" w14:textId="77777777" w:rsidR="004A63E1" w:rsidRPr="00010517" w:rsidRDefault="004A63E1" w:rsidP="001E48E2">
            <w:pPr>
              <w:spacing w:after="0" w:line="240" w:lineRule="auto"/>
              <w:rPr>
                <w:rFonts w:ascii="Times New Roman" w:eastAsia="Times New Roman" w:hAnsi="Times New Roman" w:cs="Times New Roman"/>
                <w:sz w:val="24"/>
                <w:szCs w:val="24"/>
              </w:rPr>
            </w:pPr>
          </w:p>
        </w:tc>
      </w:tr>
      <w:tr w:rsidR="004A63E1" w:rsidRPr="00010517" w14:paraId="7787F39E" w14:textId="77777777" w:rsidTr="004A63E1">
        <w:trPr>
          <w:cantSplit/>
          <w:jc w:val="center"/>
        </w:trPr>
        <w:tc>
          <w:tcPr>
            <w:tcW w:w="2263" w:type="dxa"/>
            <w:vMerge/>
            <w:tcBorders>
              <w:left w:val="single" w:sz="4" w:space="0" w:color="auto"/>
              <w:right w:val="single" w:sz="4" w:space="0" w:color="auto"/>
            </w:tcBorders>
            <w:vAlign w:val="center"/>
          </w:tcPr>
          <w:p w14:paraId="00E8C041"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8117" w:type="dxa"/>
            <w:tcBorders>
              <w:top w:val="single" w:sz="4" w:space="0" w:color="auto"/>
              <w:left w:val="single" w:sz="4" w:space="0" w:color="auto"/>
              <w:bottom w:val="single" w:sz="4" w:space="0" w:color="auto"/>
              <w:right w:val="single" w:sz="4" w:space="0" w:color="auto"/>
            </w:tcBorders>
            <w:vAlign w:val="center"/>
          </w:tcPr>
          <w:p w14:paraId="7C242699" w14:textId="77777777" w:rsidR="004A63E1" w:rsidRPr="00010517" w:rsidRDefault="004A63E1" w:rsidP="001E48E2">
            <w:pPr>
              <w:spacing w:after="0" w:line="240" w:lineRule="auto"/>
              <w:rPr>
                <w:rFonts w:ascii="Times New Roman" w:eastAsia="Times New Roman" w:hAnsi="Times New Roman" w:cs="Times New Roman"/>
                <w:b/>
                <w:sz w:val="24"/>
                <w:szCs w:val="24"/>
              </w:rPr>
            </w:pPr>
            <w:r w:rsidRPr="00010517">
              <w:rPr>
                <w:rFonts w:ascii="Times New Roman" w:eastAsia="Times New Roman" w:hAnsi="Times New Roman" w:cs="Times New Roman"/>
                <w:b/>
              </w:rPr>
              <w:t>Самостоятельная работа обучающихся</w:t>
            </w:r>
          </w:p>
        </w:tc>
        <w:tc>
          <w:tcPr>
            <w:tcW w:w="1843" w:type="dxa"/>
            <w:tcBorders>
              <w:top w:val="single" w:sz="4" w:space="0" w:color="auto"/>
              <w:left w:val="single" w:sz="4" w:space="0" w:color="auto"/>
              <w:bottom w:val="single" w:sz="4" w:space="0" w:color="auto"/>
              <w:right w:val="single" w:sz="4" w:space="0" w:color="auto"/>
            </w:tcBorders>
            <w:vAlign w:val="center"/>
          </w:tcPr>
          <w:p w14:paraId="11E9A323" w14:textId="77777777" w:rsidR="004A63E1" w:rsidRPr="00010517" w:rsidRDefault="004A63E1" w:rsidP="001E48E2">
            <w:pPr>
              <w:spacing w:after="0" w:line="240" w:lineRule="auto"/>
              <w:jc w:val="center"/>
              <w:rPr>
                <w:rFonts w:ascii="Times New Roman" w:eastAsia="Times New Roman" w:hAnsi="Times New Roman" w:cs="Times New Roman"/>
                <w:sz w:val="24"/>
                <w:szCs w:val="24"/>
              </w:rPr>
            </w:pPr>
          </w:p>
        </w:tc>
        <w:tc>
          <w:tcPr>
            <w:tcW w:w="2126" w:type="dxa"/>
            <w:vMerge/>
            <w:tcBorders>
              <w:left w:val="single" w:sz="4" w:space="0" w:color="auto"/>
              <w:bottom w:val="single" w:sz="4" w:space="0" w:color="auto"/>
              <w:right w:val="single" w:sz="4" w:space="0" w:color="auto"/>
            </w:tcBorders>
          </w:tcPr>
          <w:p w14:paraId="472FF8BF" w14:textId="77777777" w:rsidR="004A63E1" w:rsidRPr="00010517" w:rsidRDefault="004A63E1" w:rsidP="001E48E2">
            <w:pPr>
              <w:spacing w:after="0" w:line="240" w:lineRule="auto"/>
              <w:rPr>
                <w:rFonts w:ascii="Times New Roman" w:eastAsia="Times New Roman" w:hAnsi="Times New Roman" w:cs="Times New Roman"/>
                <w:bCs/>
                <w:iCs/>
                <w:sz w:val="24"/>
                <w:szCs w:val="24"/>
              </w:rPr>
            </w:pPr>
          </w:p>
        </w:tc>
      </w:tr>
      <w:tr w:rsidR="004A63E1" w:rsidRPr="00010517" w14:paraId="5582649F" w14:textId="77777777" w:rsidTr="004A63E1">
        <w:trPr>
          <w:cantSplit/>
          <w:jc w:val="center"/>
        </w:trPr>
        <w:tc>
          <w:tcPr>
            <w:tcW w:w="10380" w:type="dxa"/>
            <w:gridSpan w:val="2"/>
            <w:tcBorders>
              <w:top w:val="single" w:sz="4" w:space="0" w:color="auto"/>
              <w:left w:val="single" w:sz="4" w:space="0" w:color="auto"/>
              <w:bottom w:val="single" w:sz="4" w:space="0" w:color="auto"/>
              <w:right w:val="single" w:sz="4" w:space="0" w:color="auto"/>
            </w:tcBorders>
            <w:vAlign w:val="center"/>
            <w:hideMark/>
          </w:tcPr>
          <w:p w14:paraId="3599FCB2" w14:textId="77777777" w:rsidR="004A63E1" w:rsidRPr="00010517" w:rsidRDefault="004A63E1" w:rsidP="001E48E2">
            <w:pPr>
              <w:spacing w:after="0" w:line="240" w:lineRule="auto"/>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 xml:space="preserve">Промежуточная аттестация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F7FFBB9" w14:textId="77777777" w:rsidR="004A63E1" w:rsidRPr="00010517" w:rsidRDefault="004A63E1" w:rsidP="001E48E2">
            <w:pPr>
              <w:spacing w:after="0" w:line="240" w:lineRule="auto"/>
              <w:rPr>
                <w:rFonts w:ascii="Times New Roman" w:eastAsia="Times New Roman" w:hAnsi="Times New Roman" w:cs="Times New Roman"/>
                <w:b/>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4EAD928C" w14:textId="77777777" w:rsidR="004A63E1" w:rsidRPr="00010517" w:rsidRDefault="004A63E1" w:rsidP="001E48E2">
            <w:pPr>
              <w:spacing w:after="0" w:line="240" w:lineRule="auto"/>
              <w:jc w:val="center"/>
              <w:rPr>
                <w:rFonts w:ascii="Times New Roman" w:eastAsia="Times New Roman" w:hAnsi="Times New Roman" w:cs="Times New Roman"/>
                <w:sz w:val="24"/>
                <w:szCs w:val="24"/>
              </w:rPr>
            </w:pPr>
          </w:p>
        </w:tc>
      </w:tr>
      <w:tr w:rsidR="004A63E1" w:rsidRPr="00010517" w14:paraId="37C01B46" w14:textId="77777777" w:rsidTr="004A63E1">
        <w:trPr>
          <w:cantSplit/>
          <w:jc w:val="center"/>
        </w:trPr>
        <w:tc>
          <w:tcPr>
            <w:tcW w:w="10380" w:type="dxa"/>
            <w:gridSpan w:val="2"/>
            <w:tcBorders>
              <w:top w:val="single" w:sz="4" w:space="0" w:color="auto"/>
              <w:left w:val="single" w:sz="4" w:space="0" w:color="auto"/>
              <w:bottom w:val="single" w:sz="4" w:space="0" w:color="auto"/>
              <w:right w:val="single" w:sz="4" w:space="0" w:color="auto"/>
            </w:tcBorders>
            <w:vAlign w:val="center"/>
          </w:tcPr>
          <w:p w14:paraId="065AFF5B" w14:textId="77777777" w:rsidR="004A63E1" w:rsidRPr="00010517" w:rsidRDefault="004A63E1" w:rsidP="001E48E2">
            <w:pPr>
              <w:spacing w:after="0" w:line="240" w:lineRule="auto"/>
              <w:ind w:left="22"/>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Всего:</w:t>
            </w:r>
          </w:p>
        </w:tc>
        <w:tc>
          <w:tcPr>
            <w:tcW w:w="1843" w:type="dxa"/>
            <w:tcBorders>
              <w:top w:val="single" w:sz="4" w:space="0" w:color="auto"/>
              <w:left w:val="single" w:sz="4" w:space="0" w:color="auto"/>
              <w:bottom w:val="single" w:sz="4" w:space="0" w:color="auto"/>
              <w:right w:val="single" w:sz="4" w:space="0" w:color="auto"/>
            </w:tcBorders>
            <w:vAlign w:val="center"/>
          </w:tcPr>
          <w:p w14:paraId="6C03067F" w14:textId="4B531247" w:rsidR="004A63E1" w:rsidRPr="00010517" w:rsidRDefault="004A63E1" w:rsidP="001E48E2">
            <w:pPr>
              <w:spacing w:after="0" w:line="240" w:lineRule="auto"/>
              <w:jc w:val="cente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40</w:t>
            </w:r>
          </w:p>
        </w:tc>
        <w:tc>
          <w:tcPr>
            <w:tcW w:w="2126" w:type="dxa"/>
            <w:tcBorders>
              <w:top w:val="single" w:sz="4" w:space="0" w:color="auto"/>
              <w:left w:val="single" w:sz="4" w:space="0" w:color="auto"/>
              <w:bottom w:val="single" w:sz="4" w:space="0" w:color="auto"/>
              <w:right w:val="single" w:sz="4" w:space="0" w:color="auto"/>
            </w:tcBorders>
            <w:vAlign w:val="center"/>
          </w:tcPr>
          <w:p w14:paraId="36312D9A" w14:textId="77777777" w:rsidR="004A63E1" w:rsidRPr="00010517" w:rsidRDefault="004A63E1" w:rsidP="001E48E2">
            <w:pPr>
              <w:spacing w:after="0" w:line="240" w:lineRule="auto"/>
              <w:jc w:val="center"/>
              <w:rPr>
                <w:rFonts w:ascii="Times New Roman" w:eastAsia="Times New Roman" w:hAnsi="Times New Roman" w:cs="Times New Roman"/>
                <w:b/>
                <w:sz w:val="24"/>
                <w:szCs w:val="24"/>
              </w:rPr>
            </w:pPr>
          </w:p>
        </w:tc>
      </w:tr>
    </w:tbl>
    <w:p w14:paraId="5FE31BDA" w14:textId="77777777" w:rsidR="001E48E2" w:rsidRPr="00010517" w:rsidRDefault="001E48E2" w:rsidP="001E48E2">
      <w:pPr>
        <w:spacing w:after="0" w:line="240" w:lineRule="auto"/>
        <w:rPr>
          <w:rFonts w:ascii="Times New Roman" w:eastAsia="Times New Roman" w:hAnsi="Times New Roman" w:cs="Times New Roman"/>
          <w:sz w:val="24"/>
          <w:szCs w:val="24"/>
        </w:rPr>
        <w:sectPr w:rsidR="001E48E2" w:rsidRPr="00010517" w:rsidSect="00AA76EC">
          <w:pgSz w:w="16838" w:h="11906" w:orient="landscape"/>
          <w:pgMar w:top="1134" w:right="1134" w:bottom="851" w:left="1134" w:header="709" w:footer="709" w:gutter="0"/>
          <w:cols w:space="720"/>
        </w:sectPr>
      </w:pPr>
    </w:p>
    <w:p w14:paraId="26B068B7" w14:textId="77777777" w:rsidR="001E48E2" w:rsidRPr="00010517" w:rsidRDefault="001E48E2" w:rsidP="00AA76EC">
      <w:pPr>
        <w:widowControl w:val="0"/>
        <w:numPr>
          <w:ilvl w:val="0"/>
          <w:numId w:val="10"/>
        </w:numPr>
        <w:overflowPunct w:val="0"/>
        <w:autoSpaceDE w:val="0"/>
        <w:autoSpaceDN w:val="0"/>
        <w:adjustRightInd w:val="0"/>
        <w:spacing w:after="0" w:line="240" w:lineRule="auto"/>
        <w:ind w:left="0" w:firstLine="0"/>
        <w:contextualSpacing/>
        <w:jc w:val="center"/>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lastRenderedPageBreak/>
        <w:t>УСЛОВИЯ РЕАЛИЗАЦИИ УЧЕБНОЙ ДИСЦИПЛИНЫ</w:t>
      </w:r>
    </w:p>
    <w:p w14:paraId="58AE0B3F" w14:textId="77777777" w:rsidR="001E48E2" w:rsidRPr="00010517" w:rsidRDefault="001E48E2" w:rsidP="001E48E2">
      <w:pPr>
        <w:widowControl w:val="0"/>
        <w:overflowPunct w:val="0"/>
        <w:autoSpaceDE w:val="0"/>
        <w:autoSpaceDN w:val="0"/>
        <w:adjustRightInd w:val="0"/>
        <w:spacing w:after="0" w:line="240" w:lineRule="auto"/>
        <w:ind w:left="709"/>
        <w:rPr>
          <w:rFonts w:ascii="Times New Roman" w:eastAsia="Times New Roman" w:hAnsi="Times New Roman" w:cs="Times New Roman"/>
          <w:b/>
          <w:bCs/>
          <w:sz w:val="24"/>
          <w:szCs w:val="24"/>
        </w:rPr>
      </w:pPr>
    </w:p>
    <w:p w14:paraId="27F256C4" w14:textId="77777777" w:rsidR="001E48E2" w:rsidRPr="00AA76EC" w:rsidRDefault="001E48E2" w:rsidP="001E48E2">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A76EC">
        <w:rPr>
          <w:rFonts w:ascii="Times New Roman" w:eastAsia="Times New Roman" w:hAnsi="Times New Roman" w:cs="Times New Roman"/>
          <w:sz w:val="24"/>
          <w:szCs w:val="24"/>
        </w:rPr>
        <w:t>3.1. Для реализации программы учебной дисциплины должны быть предусмотрены следующие специальные помещения:</w:t>
      </w:r>
    </w:p>
    <w:p w14:paraId="54E42D5A" w14:textId="346A1530" w:rsidR="00EA3874" w:rsidRPr="00010517" w:rsidRDefault="001E48E2" w:rsidP="004A63E1">
      <w:pPr>
        <w:spacing w:after="0"/>
        <w:ind w:firstLine="709"/>
        <w:jc w:val="both"/>
        <w:rPr>
          <w:rFonts w:ascii="Times New Roman" w:hAnsi="Times New Roman"/>
          <w:sz w:val="24"/>
          <w:szCs w:val="24"/>
        </w:rPr>
      </w:pPr>
      <w:r w:rsidRPr="00010517">
        <w:rPr>
          <w:rFonts w:ascii="Times New Roman" w:eastAsia="Times New Roman" w:hAnsi="Times New Roman" w:cs="Times New Roman"/>
          <w:sz w:val="24"/>
          <w:szCs w:val="24"/>
        </w:rPr>
        <w:t xml:space="preserve">Спортивный </w:t>
      </w:r>
      <w:r w:rsidR="004A63E1">
        <w:rPr>
          <w:rFonts w:ascii="Times New Roman" w:eastAsia="Times New Roman" w:hAnsi="Times New Roman" w:cs="Times New Roman"/>
          <w:sz w:val="24"/>
          <w:szCs w:val="24"/>
        </w:rPr>
        <w:t>комплекс</w:t>
      </w:r>
      <w:r w:rsidR="00EA3874" w:rsidRPr="00010517">
        <w:rPr>
          <w:rFonts w:ascii="Times New Roman" w:hAnsi="Times New Roman"/>
          <w:sz w:val="24"/>
          <w:szCs w:val="24"/>
        </w:rPr>
        <w:t>.</w:t>
      </w:r>
    </w:p>
    <w:p w14:paraId="2B20BAE4" w14:textId="50ACB561" w:rsidR="001E48E2" w:rsidRPr="00010517" w:rsidRDefault="001E48E2" w:rsidP="00874783">
      <w:pPr>
        <w:spacing w:after="0"/>
        <w:jc w:val="both"/>
        <w:rPr>
          <w:rFonts w:ascii="Times New Roman" w:eastAsia="Times New Roman" w:hAnsi="Times New Roman" w:cs="Times New Roman"/>
          <w:sz w:val="24"/>
          <w:szCs w:val="24"/>
        </w:rPr>
      </w:pPr>
    </w:p>
    <w:p w14:paraId="21AE7F84" w14:textId="64BB99FE" w:rsidR="001E48E2" w:rsidRPr="00010517" w:rsidRDefault="001E48E2" w:rsidP="004A63E1">
      <w:pPr>
        <w:spacing w:after="0"/>
        <w:ind w:firstLine="709"/>
        <w:jc w:val="both"/>
        <w:rPr>
          <w:rFonts w:ascii="Times New Roman" w:eastAsia="Times New Roman" w:hAnsi="Times New Roman" w:cs="Times New Roman"/>
          <w:sz w:val="24"/>
          <w:szCs w:val="24"/>
        </w:rPr>
      </w:pPr>
      <w:r w:rsidRPr="00010517">
        <w:rPr>
          <w:rFonts w:ascii="Times New Roman" w:eastAsia="Times New Roman" w:hAnsi="Times New Roman" w:cs="Times New Roman"/>
          <w:b/>
          <w:bCs/>
          <w:sz w:val="24"/>
          <w:szCs w:val="24"/>
        </w:rPr>
        <w:t>3.2. Информационное обеспечение реализации программы</w:t>
      </w:r>
    </w:p>
    <w:p w14:paraId="3E5EB7C1" w14:textId="77777777" w:rsidR="001E48E2" w:rsidRPr="00010517" w:rsidRDefault="001E48E2" w:rsidP="001E48E2">
      <w:pPr>
        <w:spacing w:after="0" w:line="240" w:lineRule="auto"/>
        <w:ind w:firstLine="709"/>
        <w:jc w:val="both"/>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010517">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10517">
        <w:rPr>
          <w:rFonts w:ascii="Times New Roman" w:eastAsia="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2BC47EB" w14:textId="77777777" w:rsidR="001E48E2" w:rsidRPr="00010517" w:rsidRDefault="001E48E2" w:rsidP="001E48E2">
      <w:pPr>
        <w:spacing w:after="0" w:line="240" w:lineRule="auto"/>
        <w:ind w:firstLine="709"/>
        <w:jc w:val="both"/>
        <w:rPr>
          <w:rFonts w:ascii="Times New Roman" w:eastAsia="Times New Roman" w:hAnsi="Times New Roman" w:cs="Times New Roman"/>
          <w:sz w:val="24"/>
          <w:szCs w:val="24"/>
        </w:rPr>
      </w:pPr>
    </w:p>
    <w:p w14:paraId="1C1FF64A" w14:textId="0C0F9106" w:rsidR="001E48E2" w:rsidRPr="00010517" w:rsidRDefault="001E48E2" w:rsidP="001E48E2">
      <w:pPr>
        <w:spacing w:after="0" w:line="240" w:lineRule="auto"/>
        <w:ind w:firstLine="709"/>
        <w:jc w:val="both"/>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3.2.1. Основные печатные и</w:t>
      </w:r>
      <w:r w:rsidR="004A63E1">
        <w:rPr>
          <w:rFonts w:ascii="Times New Roman" w:eastAsia="Times New Roman" w:hAnsi="Times New Roman" w:cs="Times New Roman"/>
          <w:b/>
          <w:sz w:val="24"/>
          <w:szCs w:val="24"/>
        </w:rPr>
        <w:t xml:space="preserve"> электронные и</w:t>
      </w:r>
      <w:r w:rsidRPr="00010517">
        <w:rPr>
          <w:rFonts w:ascii="Times New Roman" w:eastAsia="Times New Roman" w:hAnsi="Times New Roman" w:cs="Times New Roman"/>
          <w:b/>
          <w:sz w:val="24"/>
          <w:szCs w:val="24"/>
        </w:rPr>
        <w:t xml:space="preserve">здания </w:t>
      </w:r>
    </w:p>
    <w:p w14:paraId="11382849" w14:textId="6691FE68" w:rsidR="001E48E2" w:rsidRPr="00010517" w:rsidRDefault="004A63E1" w:rsidP="00AA76EC">
      <w:pPr>
        <w:numPr>
          <w:ilvl w:val="0"/>
          <w:numId w:val="8"/>
        </w:numPr>
        <w:tabs>
          <w:tab w:val="left" w:pos="993"/>
        </w:tabs>
        <w:spacing w:after="0" w:line="240" w:lineRule="auto"/>
        <w:ind w:left="0" w:firstLine="709"/>
        <w:jc w:val="both"/>
        <w:rPr>
          <w:rFonts w:ascii="Times New Roman" w:eastAsia="Times New Roman" w:hAnsi="Times New Roman" w:cs="Times New Roman"/>
          <w:sz w:val="24"/>
          <w:szCs w:val="24"/>
        </w:rPr>
      </w:pPr>
      <w:proofErr w:type="spellStart"/>
      <w:r w:rsidRPr="004A63E1">
        <w:rPr>
          <w:rFonts w:ascii="Times New Roman" w:eastAsia="Times New Roman" w:hAnsi="Times New Roman" w:cs="Times New Roman"/>
          <w:sz w:val="24"/>
          <w:szCs w:val="24"/>
        </w:rPr>
        <w:t>Аллянов</w:t>
      </w:r>
      <w:proofErr w:type="spellEnd"/>
      <w:r w:rsidRPr="004A63E1">
        <w:rPr>
          <w:rFonts w:ascii="Times New Roman" w:eastAsia="Times New Roman" w:hAnsi="Times New Roman" w:cs="Times New Roman"/>
          <w:sz w:val="24"/>
          <w:szCs w:val="24"/>
        </w:rPr>
        <w:t xml:space="preserve">, Ю. Н.  Физическая </w:t>
      </w:r>
      <w:proofErr w:type="gramStart"/>
      <w:r w:rsidRPr="004A63E1">
        <w:rPr>
          <w:rFonts w:ascii="Times New Roman" w:eastAsia="Times New Roman" w:hAnsi="Times New Roman" w:cs="Times New Roman"/>
          <w:sz w:val="24"/>
          <w:szCs w:val="24"/>
        </w:rPr>
        <w:t>культура :</w:t>
      </w:r>
      <w:proofErr w:type="gramEnd"/>
      <w:r w:rsidRPr="004A63E1">
        <w:rPr>
          <w:rFonts w:ascii="Times New Roman" w:eastAsia="Times New Roman" w:hAnsi="Times New Roman" w:cs="Times New Roman"/>
          <w:sz w:val="24"/>
          <w:szCs w:val="24"/>
        </w:rPr>
        <w:t xml:space="preserve"> учебник для среднего профессионального образования / Ю. Н. </w:t>
      </w:r>
      <w:proofErr w:type="spellStart"/>
      <w:r w:rsidRPr="004A63E1">
        <w:rPr>
          <w:rFonts w:ascii="Times New Roman" w:eastAsia="Times New Roman" w:hAnsi="Times New Roman" w:cs="Times New Roman"/>
          <w:sz w:val="24"/>
          <w:szCs w:val="24"/>
        </w:rPr>
        <w:t>Аллянов</w:t>
      </w:r>
      <w:proofErr w:type="spellEnd"/>
      <w:r w:rsidRPr="004A63E1">
        <w:rPr>
          <w:rFonts w:ascii="Times New Roman" w:eastAsia="Times New Roman" w:hAnsi="Times New Roman" w:cs="Times New Roman"/>
          <w:sz w:val="24"/>
          <w:szCs w:val="24"/>
        </w:rPr>
        <w:t>, И. А. </w:t>
      </w:r>
      <w:proofErr w:type="spellStart"/>
      <w:r w:rsidRPr="004A63E1">
        <w:rPr>
          <w:rFonts w:ascii="Times New Roman" w:eastAsia="Times New Roman" w:hAnsi="Times New Roman" w:cs="Times New Roman"/>
          <w:sz w:val="24"/>
          <w:szCs w:val="24"/>
        </w:rPr>
        <w:t>Письменский</w:t>
      </w:r>
      <w:proofErr w:type="spellEnd"/>
      <w:r w:rsidRPr="004A63E1">
        <w:rPr>
          <w:rFonts w:ascii="Times New Roman" w:eastAsia="Times New Roman" w:hAnsi="Times New Roman" w:cs="Times New Roman"/>
          <w:sz w:val="24"/>
          <w:szCs w:val="24"/>
        </w:rPr>
        <w:t xml:space="preserve">. — 3-е изд., </w:t>
      </w:r>
      <w:proofErr w:type="spellStart"/>
      <w:r w:rsidRPr="004A63E1">
        <w:rPr>
          <w:rFonts w:ascii="Times New Roman" w:eastAsia="Times New Roman" w:hAnsi="Times New Roman" w:cs="Times New Roman"/>
          <w:sz w:val="24"/>
          <w:szCs w:val="24"/>
        </w:rPr>
        <w:t>испр</w:t>
      </w:r>
      <w:proofErr w:type="spellEnd"/>
      <w:r w:rsidRPr="004A63E1">
        <w:rPr>
          <w:rFonts w:ascii="Times New Roman" w:eastAsia="Times New Roman" w:hAnsi="Times New Roman" w:cs="Times New Roman"/>
          <w:sz w:val="24"/>
          <w:szCs w:val="24"/>
        </w:rPr>
        <w:t xml:space="preserve">. — </w:t>
      </w:r>
      <w:proofErr w:type="gramStart"/>
      <w:r w:rsidRPr="004A63E1">
        <w:rPr>
          <w:rFonts w:ascii="Times New Roman" w:eastAsia="Times New Roman" w:hAnsi="Times New Roman" w:cs="Times New Roman"/>
          <w:sz w:val="24"/>
          <w:szCs w:val="24"/>
        </w:rPr>
        <w:t>Москва :</w:t>
      </w:r>
      <w:proofErr w:type="gramEnd"/>
      <w:r w:rsidRPr="004A63E1">
        <w:rPr>
          <w:rFonts w:ascii="Times New Roman" w:eastAsia="Times New Roman" w:hAnsi="Times New Roman" w:cs="Times New Roman"/>
          <w:sz w:val="24"/>
          <w:szCs w:val="24"/>
        </w:rPr>
        <w:t xml:space="preserve"> Издательство </w:t>
      </w:r>
      <w:proofErr w:type="spellStart"/>
      <w:r w:rsidRPr="004A63E1">
        <w:rPr>
          <w:rFonts w:ascii="Times New Roman" w:eastAsia="Times New Roman" w:hAnsi="Times New Roman" w:cs="Times New Roman"/>
          <w:sz w:val="24"/>
          <w:szCs w:val="24"/>
        </w:rPr>
        <w:t>Юрайт</w:t>
      </w:r>
      <w:proofErr w:type="spellEnd"/>
      <w:r w:rsidRPr="004A63E1">
        <w:rPr>
          <w:rFonts w:ascii="Times New Roman" w:eastAsia="Times New Roman" w:hAnsi="Times New Roman" w:cs="Times New Roman"/>
          <w:sz w:val="24"/>
          <w:szCs w:val="24"/>
        </w:rPr>
        <w:t xml:space="preserve">, 2023. — 493 с. — (Профессиональное образование). — ISBN 978-5-534-02309-1. — </w:t>
      </w:r>
      <w:proofErr w:type="gramStart"/>
      <w:r w:rsidRPr="004A63E1">
        <w:rPr>
          <w:rFonts w:ascii="Times New Roman" w:eastAsia="Times New Roman" w:hAnsi="Times New Roman" w:cs="Times New Roman"/>
          <w:sz w:val="24"/>
          <w:szCs w:val="24"/>
        </w:rPr>
        <w:t>Текст :</w:t>
      </w:r>
      <w:proofErr w:type="gramEnd"/>
      <w:r w:rsidRPr="004A63E1">
        <w:rPr>
          <w:rFonts w:ascii="Times New Roman" w:eastAsia="Times New Roman" w:hAnsi="Times New Roman" w:cs="Times New Roman"/>
          <w:sz w:val="24"/>
          <w:szCs w:val="24"/>
        </w:rPr>
        <w:t xml:space="preserve"> электронный // Образовательная платформа </w:t>
      </w:r>
      <w:proofErr w:type="spellStart"/>
      <w:r w:rsidRPr="004A63E1">
        <w:rPr>
          <w:rFonts w:ascii="Times New Roman" w:eastAsia="Times New Roman" w:hAnsi="Times New Roman" w:cs="Times New Roman"/>
          <w:sz w:val="24"/>
          <w:szCs w:val="24"/>
        </w:rPr>
        <w:t>Юрайт</w:t>
      </w:r>
      <w:proofErr w:type="spellEnd"/>
      <w:r w:rsidRPr="004A63E1">
        <w:rPr>
          <w:rFonts w:ascii="Times New Roman" w:eastAsia="Times New Roman" w:hAnsi="Times New Roman" w:cs="Times New Roman"/>
          <w:sz w:val="24"/>
          <w:szCs w:val="24"/>
        </w:rPr>
        <w:t xml:space="preserve"> [сайт]. — URL: https://urait.ru/bcode/513286 (дата обращения: 28.06.2023).</w:t>
      </w:r>
    </w:p>
    <w:p w14:paraId="326E4339" w14:textId="5403637C" w:rsidR="001E48E2" w:rsidRPr="00010517" w:rsidRDefault="004A63E1" w:rsidP="00AA76EC">
      <w:pPr>
        <w:widowControl w:val="0"/>
        <w:numPr>
          <w:ilvl w:val="0"/>
          <w:numId w:val="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4"/>
          <w:szCs w:val="24"/>
        </w:rPr>
      </w:pPr>
      <w:proofErr w:type="spellStart"/>
      <w:r w:rsidRPr="004A63E1">
        <w:rPr>
          <w:rFonts w:ascii="Times New Roman" w:eastAsia="Times New Roman" w:hAnsi="Times New Roman" w:cs="Times New Roman"/>
          <w:sz w:val="24"/>
          <w:szCs w:val="24"/>
        </w:rPr>
        <w:t>Муллер</w:t>
      </w:r>
      <w:proofErr w:type="spellEnd"/>
      <w:r w:rsidRPr="004A63E1">
        <w:rPr>
          <w:rFonts w:ascii="Times New Roman" w:eastAsia="Times New Roman" w:hAnsi="Times New Roman" w:cs="Times New Roman"/>
          <w:sz w:val="24"/>
          <w:szCs w:val="24"/>
        </w:rPr>
        <w:t xml:space="preserve">, А. Б.  Физическая </w:t>
      </w:r>
      <w:proofErr w:type="gramStart"/>
      <w:r w:rsidRPr="004A63E1">
        <w:rPr>
          <w:rFonts w:ascii="Times New Roman" w:eastAsia="Times New Roman" w:hAnsi="Times New Roman" w:cs="Times New Roman"/>
          <w:sz w:val="24"/>
          <w:szCs w:val="24"/>
        </w:rPr>
        <w:t>культура :</w:t>
      </w:r>
      <w:proofErr w:type="gramEnd"/>
      <w:r w:rsidRPr="004A63E1">
        <w:rPr>
          <w:rFonts w:ascii="Times New Roman" w:eastAsia="Times New Roman" w:hAnsi="Times New Roman" w:cs="Times New Roman"/>
          <w:sz w:val="24"/>
          <w:szCs w:val="24"/>
        </w:rPr>
        <w:t xml:space="preserve"> учебник и практикум для среднего профессионального образования / А. Б. </w:t>
      </w:r>
      <w:proofErr w:type="spellStart"/>
      <w:r w:rsidRPr="004A63E1">
        <w:rPr>
          <w:rFonts w:ascii="Times New Roman" w:eastAsia="Times New Roman" w:hAnsi="Times New Roman" w:cs="Times New Roman"/>
          <w:sz w:val="24"/>
          <w:szCs w:val="24"/>
        </w:rPr>
        <w:t>Муллер</w:t>
      </w:r>
      <w:proofErr w:type="spellEnd"/>
      <w:r w:rsidRPr="004A63E1">
        <w:rPr>
          <w:rFonts w:ascii="Times New Roman" w:eastAsia="Times New Roman" w:hAnsi="Times New Roman" w:cs="Times New Roman"/>
          <w:sz w:val="24"/>
          <w:szCs w:val="24"/>
        </w:rPr>
        <w:t>, Н. С. </w:t>
      </w:r>
      <w:proofErr w:type="spellStart"/>
      <w:r w:rsidRPr="004A63E1">
        <w:rPr>
          <w:rFonts w:ascii="Times New Roman" w:eastAsia="Times New Roman" w:hAnsi="Times New Roman" w:cs="Times New Roman"/>
          <w:sz w:val="24"/>
          <w:szCs w:val="24"/>
        </w:rPr>
        <w:t>Дядичкина</w:t>
      </w:r>
      <w:proofErr w:type="spellEnd"/>
      <w:r w:rsidRPr="004A63E1">
        <w:rPr>
          <w:rFonts w:ascii="Times New Roman" w:eastAsia="Times New Roman" w:hAnsi="Times New Roman" w:cs="Times New Roman"/>
          <w:sz w:val="24"/>
          <w:szCs w:val="24"/>
        </w:rPr>
        <w:t xml:space="preserve">, Ю. А. Богащенко. — </w:t>
      </w:r>
      <w:proofErr w:type="gramStart"/>
      <w:r w:rsidRPr="004A63E1">
        <w:rPr>
          <w:rFonts w:ascii="Times New Roman" w:eastAsia="Times New Roman" w:hAnsi="Times New Roman" w:cs="Times New Roman"/>
          <w:sz w:val="24"/>
          <w:szCs w:val="24"/>
        </w:rPr>
        <w:t>Москва :</w:t>
      </w:r>
      <w:proofErr w:type="gramEnd"/>
      <w:r w:rsidRPr="004A63E1">
        <w:rPr>
          <w:rFonts w:ascii="Times New Roman" w:eastAsia="Times New Roman" w:hAnsi="Times New Roman" w:cs="Times New Roman"/>
          <w:sz w:val="24"/>
          <w:szCs w:val="24"/>
        </w:rPr>
        <w:t xml:space="preserve"> Издательство </w:t>
      </w:r>
      <w:proofErr w:type="spellStart"/>
      <w:r w:rsidRPr="004A63E1">
        <w:rPr>
          <w:rFonts w:ascii="Times New Roman" w:eastAsia="Times New Roman" w:hAnsi="Times New Roman" w:cs="Times New Roman"/>
          <w:sz w:val="24"/>
          <w:szCs w:val="24"/>
        </w:rPr>
        <w:t>Юрайт</w:t>
      </w:r>
      <w:proofErr w:type="spellEnd"/>
      <w:r w:rsidRPr="004A63E1">
        <w:rPr>
          <w:rFonts w:ascii="Times New Roman" w:eastAsia="Times New Roman" w:hAnsi="Times New Roman" w:cs="Times New Roman"/>
          <w:sz w:val="24"/>
          <w:szCs w:val="24"/>
        </w:rPr>
        <w:t xml:space="preserve">, 2023. — 424 с. — (Профессиональное образование). — ISBN 978-5-534-02612-2. — </w:t>
      </w:r>
      <w:proofErr w:type="gramStart"/>
      <w:r w:rsidRPr="004A63E1">
        <w:rPr>
          <w:rFonts w:ascii="Times New Roman" w:eastAsia="Times New Roman" w:hAnsi="Times New Roman" w:cs="Times New Roman"/>
          <w:sz w:val="24"/>
          <w:szCs w:val="24"/>
        </w:rPr>
        <w:t>Текст :</w:t>
      </w:r>
      <w:proofErr w:type="gramEnd"/>
      <w:r w:rsidRPr="004A63E1">
        <w:rPr>
          <w:rFonts w:ascii="Times New Roman" w:eastAsia="Times New Roman" w:hAnsi="Times New Roman" w:cs="Times New Roman"/>
          <w:sz w:val="24"/>
          <w:szCs w:val="24"/>
        </w:rPr>
        <w:t xml:space="preserve"> электронный // Образовательная платформа </w:t>
      </w:r>
      <w:proofErr w:type="spellStart"/>
      <w:r w:rsidRPr="004A63E1">
        <w:rPr>
          <w:rFonts w:ascii="Times New Roman" w:eastAsia="Times New Roman" w:hAnsi="Times New Roman" w:cs="Times New Roman"/>
          <w:sz w:val="24"/>
          <w:szCs w:val="24"/>
        </w:rPr>
        <w:t>Юрайт</w:t>
      </w:r>
      <w:proofErr w:type="spellEnd"/>
      <w:r w:rsidRPr="004A63E1">
        <w:rPr>
          <w:rFonts w:ascii="Times New Roman" w:eastAsia="Times New Roman" w:hAnsi="Times New Roman" w:cs="Times New Roman"/>
          <w:sz w:val="24"/>
          <w:szCs w:val="24"/>
        </w:rPr>
        <w:t xml:space="preserve"> [сайт]. — URL: https://urait.ru/bcode/511813 (дата обращения: 28.06.2023).</w:t>
      </w:r>
    </w:p>
    <w:p w14:paraId="4B15BF38" w14:textId="1DBA9A5A" w:rsidR="001E48E2" w:rsidRDefault="00AA76EC" w:rsidP="001E48E2">
      <w:pPr>
        <w:tabs>
          <w:tab w:val="left" w:pos="993"/>
        </w:tabs>
        <w:spacing w:after="0" w:line="240" w:lineRule="auto"/>
        <w:ind w:firstLine="709"/>
        <w:jc w:val="both"/>
        <w:rPr>
          <w:rFonts w:ascii="Times New Roman" w:eastAsia="Times New Roman" w:hAnsi="Times New Roman" w:cs="Times New Roman"/>
          <w:bCs/>
          <w:sz w:val="24"/>
          <w:szCs w:val="24"/>
        </w:rPr>
      </w:pPr>
      <w:r w:rsidRPr="00AA76EC">
        <w:rPr>
          <w:rFonts w:ascii="Times New Roman" w:eastAsia="Times New Roman" w:hAnsi="Times New Roman" w:cs="Times New Roman"/>
          <w:bCs/>
          <w:sz w:val="24"/>
          <w:szCs w:val="24"/>
        </w:rPr>
        <w:t>3.</w:t>
      </w:r>
      <w:r w:rsidRPr="00AA76EC">
        <w:rPr>
          <w:rFonts w:ascii="Times New Roman" w:eastAsia="Times New Roman" w:hAnsi="Times New Roman" w:cs="Times New Roman"/>
          <w:bCs/>
          <w:sz w:val="24"/>
          <w:szCs w:val="24"/>
        </w:rPr>
        <w:tab/>
      </w:r>
      <w:proofErr w:type="spellStart"/>
      <w:r w:rsidRPr="00AA76EC">
        <w:rPr>
          <w:rFonts w:ascii="Times New Roman" w:eastAsia="Times New Roman" w:hAnsi="Times New Roman" w:cs="Times New Roman"/>
          <w:bCs/>
          <w:sz w:val="24"/>
          <w:szCs w:val="24"/>
        </w:rPr>
        <w:t>Туревский</w:t>
      </w:r>
      <w:proofErr w:type="spellEnd"/>
      <w:r w:rsidRPr="00AA76EC">
        <w:rPr>
          <w:rFonts w:ascii="Times New Roman" w:eastAsia="Times New Roman" w:hAnsi="Times New Roman" w:cs="Times New Roman"/>
          <w:bCs/>
          <w:sz w:val="24"/>
          <w:szCs w:val="24"/>
        </w:rPr>
        <w:t xml:space="preserve">, И. М.  Физическая подготовка: сдача нормативов комплекса </w:t>
      </w:r>
      <w:proofErr w:type="gramStart"/>
      <w:r w:rsidRPr="00AA76EC">
        <w:rPr>
          <w:rFonts w:ascii="Times New Roman" w:eastAsia="Times New Roman" w:hAnsi="Times New Roman" w:cs="Times New Roman"/>
          <w:bCs/>
          <w:sz w:val="24"/>
          <w:szCs w:val="24"/>
        </w:rPr>
        <w:t>ГТО :</w:t>
      </w:r>
      <w:proofErr w:type="gramEnd"/>
      <w:r w:rsidRPr="00AA76EC">
        <w:rPr>
          <w:rFonts w:ascii="Times New Roman" w:eastAsia="Times New Roman" w:hAnsi="Times New Roman" w:cs="Times New Roman"/>
          <w:bCs/>
          <w:sz w:val="24"/>
          <w:szCs w:val="24"/>
        </w:rPr>
        <w:t xml:space="preserve"> учебное пособие для среднего профессионального образования / И. М. </w:t>
      </w:r>
      <w:proofErr w:type="spellStart"/>
      <w:r w:rsidRPr="00AA76EC">
        <w:rPr>
          <w:rFonts w:ascii="Times New Roman" w:eastAsia="Times New Roman" w:hAnsi="Times New Roman" w:cs="Times New Roman"/>
          <w:bCs/>
          <w:sz w:val="24"/>
          <w:szCs w:val="24"/>
        </w:rPr>
        <w:t>Туревский</w:t>
      </w:r>
      <w:proofErr w:type="spellEnd"/>
      <w:r w:rsidRPr="00AA76EC">
        <w:rPr>
          <w:rFonts w:ascii="Times New Roman" w:eastAsia="Times New Roman" w:hAnsi="Times New Roman" w:cs="Times New Roman"/>
          <w:bCs/>
          <w:sz w:val="24"/>
          <w:szCs w:val="24"/>
        </w:rPr>
        <w:t xml:space="preserve">, В. Н. </w:t>
      </w:r>
      <w:proofErr w:type="spellStart"/>
      <w:r w:rsidRPr="00AA76EC">
        <w:rPr>
          <w:rFonts w:ascii="Times New Roman" w:eastAsia="Times New Roman" w:hAnsi="Times New Roman" w:cs="Times New Roman"/>
          <w:bCs/>
          <w:sz w:val="24"/>
          <w:szCs w:val="24"/>
        </w:rPr>
        <w:t>Бородаенко</w:t>
      </w:r>
      <w:proofErr w:type="spellEnd"/>
      <w:r w:rsidRPr="00AA76EC">
        <w:rPr>
          <w:rFonts w:ascii="Times New Roman" w:eastAsia="Times New Roman" w:hAnsi="Times New Roman" w:cs="Times New Roman"/>
          <w:bCs/>
          <w:sz w:val="24"/>
          <w:szCs w:val="24"/>
        </w:rPr>
        <w:t xml:space="preserve">, Л. В. Тарасенко. — 2-е изд. — </w:t>
      </w:r>
      <w:proofErr w:type="gramStart"/>
      <w:r w:rsidRPr="00AA76EC">
        <w:rPr>
          <w:rFonts w:ascii="Times New Roman" w:eastAsia="Times New Roman" w:hAnsi="Times New Roman" w:cs="Times New Roman"/>
          <w:bCs/>
          <w:sz w:val="24"/>
          <w:szCs w:val="24"/>
        </w:rPr>
        <w:t>Москва :</w:t>
      </w:r>
      <w:proofErr w:type="gramEnd"/>
      <w:r w:rsidRPr="00AA76EC">
        <w:rPr>
          <w:rFonts w:ascii="Times New Roman" w:eastAsia="Times New Roman" w:hAnsi="Times New Roman" w:cs="Times New Roman"/>
          <w:bCs/>
          <w:sz w:val="24"/>
          <w:szCs w:val="24"/>
        </w:rPr>
        <w:t xml:space="preserve"> Издательство </w:t>
      </w:r>
      <w:proofErr w:type="spellStart"/>
      <w:r w:rsidRPr="00AA76EC">
        <w:rPr>
          <w:rFonts w:ascii="Times New Roman" w:eastAsia="Times New Roman" w:hAnsi="Times New Roman" w:cs="Times New Roman"/>
          <w:bCs/>
          <w:sz w:val="24"/>
          <w:szCs w:val="24"/>
        </w:rPr>
        <w:t>Юрайт</w:t>
      </w:r>
      <w:proofErr w:type="spellEnd"/>
      <w:r w:rsidRPr="00AA76EC">
        <w:rPr>
          <w:rFonts w:ascii="Times New Roman" w:eastAsia="Times New Roman" w:hAnsi="Times New Roman" w:cs="Times New Roman"/>
          <w:bCs/>
          <w:sz w:val="24"/>
          <w:szCs w:val="24"/>
        </w:rPr>
        <w:t xml:space="preserve">, 2024. — 148 с. — (Профессиональное образование). — ISBN 978-5-534-11519-2. — </w:t>
      </w:r>
      <w:proofErr w:type="gramStart"/>
      <w:r w:rsidRPr="00AA76EC">
        <w:rPr>
          <w:rFonts w:ascii="Times New Roman" w:eastAsia="Times New Roman" w:hAnsi="Times New Roman" w:cs="Times New Roman"/>
          <w:bCs/>
          <w:sz w:val="24"/>
          <w:szCs w:val="24"/>
        </w:rPr>
        <w:t>Текст :</w:t>
      </w:r>
      <w:proofErr w:type="gramEnd"/>
      <w:r w:rsidRPr="00AA76EC">
        <w:rPr>
          <w:rFonts w:ascii="Times New Roman" w:eastAsia="Times New Roman" w:hAnsi="Times New Roman" w:cs="Times New Roman"/>
          <w:bCs/>
          <w:sz w:val="24"/>
          <w:szCs w:val="24"/>
        </w:rPr>
        <w:t xml:space="preserve"> электронный // Образовательная платформа </w:t>
      </w:r>
      <w:proofErr w:type="spellStart"/>
      <w:r w:rsidRPr="00AA76EC">
        <w:rPr>
          <w:rFonts w:ascii="Times New Roman" w:eastAsia="Times New Roman" w:hAnsi="Times New Roman" w:cs="Times New Roman"/>
          <w:bCs/>
          <w:sz w:val="24"/>
          <w:szCs w:val="24"/>
        </w:rPr>
        <w:t>Юрайт</w:t>
      </w:r>
      <w:proofErr w:type="spellEnd"/>
      <w:r w:rsidRPr="00AA76EC">
        <w:rPr>
          <w:rFonts w:ascii="Times New Roman" w:eastAsia="Times New Roman" w:hAnsi="Times New Roman" w:cs="Times New Roman"/>
          <w:bCs/>
          <w:sz w:val="24"/>
          <w:szCs w:val="24"/>
        </w:rPr>
        <w:t xml:space="preserve"> [сайт]. — URL: https://urait.ru/bcode/535174</w:t>
      </w:r>
    </w:p>
    <w:p w14:paraId="1AC0398D" w14:textId="77777777" w:rsidR="00AA76EC" w:rsidRPr="00AA76EC" w:rsidRDefault="00AA76EC" w:rsidP="001E48E2">
      <w:pPr>
        <w:tabs>
          <w:tab w:val="left" w:pos="993"/>
        </w:tabs>
        <w:spacing w:after="0" w:line="240" w:lineRule="auto"/>
        <w:ind w:firstLine="709"/>
        <w:jc w:val="both"/>
        <w:rPr>
          <w:rFonts w:ascii="Times New Roman" w:eastAsia="Times New Roman" w:hAnsi="Times New Roman" w:cs="Times New Roman"/>
          <w:bCs/>
          <w:sz w:val="24"/>
          <w:szCs w:val="24"/>
        </w:rPr>
      </w:pPr>
    </w:p>
    <w:p w14:paraId="1C559532" w14:textId="77777777" w:rsidR="001E48E2" w:rsidRPr="00010517" w:rsidRDefault="001E48E2" w:rsidP="001E48E2">
      <w:pPr>
        <w:spacing w:after="0" w:line="240" w:lineRule="auto"/>
        <w:ind w:firstLine="709"/>
        <w:jc w:val="both"/>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3.2.2. Дополнительные источники</w:t>
      </w:r>
    </w:p>
    <w:p w14:paraId="1A496E71" w14:textId="0655351F" w:rsidR="001E48E2" w:rsidRPr="00010517" w:rsidRDefault="001E48E2" w:rsidP="00AA76EC">
      <w:pPr>
        <w:numPr>
          <w:ilvl w:val="0"/>
          <w:numId w:val="9"/>
        </w:numPr>
        <w:tabs>
          <w:tab w:val="left" w:pos="993"/>
          <w:tab w:val="left" w:pos="1134"/>
          <w:tab w:val="left" w:pos="1276"/>
        </w:tabs>
        <w:spacing w:after="0" w:line="240" w:lineRule="auto"/>
        <w:ind w:left="0" w:firstLine="709"/>
        <w:jc w:val="both"/>
        <w:rPr>
          <w:rFonts w:ascii="Times New Roman" w:eastAsia="Times New Roman" w:hAnsi="Times New Roman" w:cs="Times New Roman"/>
          <w:sz w:val="24"/>
          <w:szCs w:val="24"/>
        </w:rPr>
      </w:pPr>
      <w:proofErr w:type="spellStart"/>
      <w:r w:rsidRPr="00010517">
        <w:rPr>
          <w:rFonts w:ascii="Times New Roman" w:eastAsia="Times New Roman" w:hAnsi="Times New Roman" w:cs="Times New Roman"/>
          <w:sz w:val="24"/>
          <w:szCs w:val="24"/>
        </w:rPr>
        <w:t>Бишаева</w:t>
      </w:r>
      <w:proofErr w:type="spellEnd"/>
      <w:r w:rsidRPr="00010517">
        <w:rPr>
          <w:rFonts w:ascii="Times New Roman" w:eastAsia="Times New Roman" w:hAnsi="Times New Roman" w:cs="Times New Roman"/>
          <w:sz w:val="24"/>
          <w:szCs w:val="24"/>
        </w:rPr>
        <w:t xml:space="preserve"> А.А. Физическая культура: учебник для СПО -</w:t>
      </w:r>
      <w:r w:rsidR="00010517">
        <w:rPr>
          <w:rFonts w:ascii="Times New Roman" w:eastAsia="Times New Roman" w:hAnsi="Times New Roman" w:cs="Times New Roman"/>
          <w:sz w:val="24"/>
          <w:szCs w:val="24"/>
        </w:rPr>
        <w:t xml:space="preserve"> </w:t>
      </w:r>
      <w:r w:rsidRPr="00010517">
        <w:rPr>
          <w:rFonts w:ascii="Times New Roman" w:eastAsia="Times New Roman" w:hAnsi="Times New Roman" w:cs="Times New Roman"/>
          <w:sz w:val="24"/>
          <w:szCs w:val="24"/>
        </w:rPr>
        <w:t>Издательский</w:t>
      </w:r>
      <w:r w:rsidR="00010517">
        <w:rPr>
          <w:rFonts w:ascii="Times New Roman" w:eastAsia="Times New Roman" w:hAnsi="Times New Roman" w:cs="Times New Roman"/>
          <w:sz w:val="24"/>
          <w:szCs w:val="24"/>
        </w:rPr>
        <w:t xml:space="preserve"> </w:t>
      </w:r>
      <w:proofErr w:type="gramStart"/>
      <w:r w:rsidRPr="00010517">
        <w:rPr>
          <w:rFonts w:ascii="Times New Roman" w:eastAsia="Times New Roman" w:hAnsi="Times New Roman" w:cs="Times New Roman"/>
          <w:sz w:val="24"/>
          <w:szCs w:val="24"/>
        </w:rPr>
        <w:t>центр :</w:t>
      </w:r>
      <w:proofErr w:type="gramEnd"/>
      <w:r w:rsidRPr="00010517">
        <w:rPr>
          <w:rFonts w:ascii="Times New Roman" w:eastAsia="Times New Roman" w:hAnsi="Times New Roman" w:cs="Times New Roman"/>
          <w:sz w:val="24"/>
          <w:szCs w:val="24"/>
        </w:rPr>
        <w:t xml:space="preserve"> «Академия», 2020 Физическая культура : учебное пособие для среднего профессионального образования / Е. В. </w:t>
      </w:r>
      <w:proofErr w:type="spellStart"/>
      <w:r w:rsidRPr="00010517">
        <w:rPr>
          <w:rFonts w:ascii="Times New Roman" w:eastAsia="Times New Roman" w:hAnsi="Times New Roman" w:cs="Times New Roman"/>
          <w:sz w:val="24"/>
          <w:szCs w:val="24"/>
        </w:rPr>
        <w:t>Конеева</w:t>
      </w:r>
      <w:proofErr w:type="spellEnd"/>
      <w:r w:rsidRPr="00010517">
        <w:rPr>
          <w:rFonts w:ascii="Times New Roman" w:eastAsia="Times New Roman" w:hAnsi="Times New Roman" w:cs="Times New Roman"/>
          <w:sz w:val="24"/>
          <w:szCs w:val="24"/>
        </w:rPr>
        <w:t xml:space="preserve"> [и др.] ; под редакцией Е. В. </w:t>
      </w:r>
      <w:proofErr w:type="spellStart"/>
      <w:r w:rsidRPr="00010517">
        <w:rPr>
          <w:rFonts w:ascii="Times New Roman" w:eastAsia="Times New Roman" w:hAnsi="Times New Roman" w:cs="Times New Roman"/>
          <w:sz w:val="24"/>
          <w:szCs w:val="24"/>
        </w:rPr>
        <w:t>Конеевой</w:t>
      </w:r>
      <w:proofErr w:type="spellEnd"/>
      <w:r w:rsidRPr="00010517">
        <w:rPr>
          <w:rFonts w:ascii="Times New Roman" w:eastAsia="Times New Roman" w:hAnsi="Times New Roman" w:cs="Times New Roman"/>
          <w:sz w:val="24"/>
          <w:szCs w:val="24"/>
        </w:rPr>
        <w:t xml:space="preserve">. — 2-е изд., </w:t>
      </w:r>
      <w:proofErr w:type="spellStart"/>
      <w:r w:rsidRPr="00010517">
        <w:rPr>
          <w:rFonts w:ascii="Times New Roman" w:eastAsia="Times New Roman" w:hAnsi="Times New Roman" w:cs="Times New Roman"/>
          <w:sz w:val="24"/>
          <w:szCs w:val="24"/>
        </w:rPr>
        <w:t>перераб</w:t>
      </w:r>
      <w:proofErr w:type="spellEnd"/>
      <w:r w:rsidRPr="00010517">
        <w:rPr>
          <w:rFonts w:ascii="Times New Roman" w:eastAsia="Times New Roman" w:hAnsi="Times New Roman" w:cs="Times New Roman"/>
          <w:sz w:val="24"/>
          <w:szCs w:val="24"/>
        </w:rPr>
        <w:t xml:space="preserve">. и доп. — Москва : Издательство </w:t>
      </w:r>
      <w:proofErr w:type="spellStart"/>
      <w:r w:rsidRPr="00010517">
        <w:rPr>
          <w:rFonts w:ascii="Times New Roman" w:eastAsia="Times New Roman" w:hAnsi="Times New Roman" w:cs="Times New Roman"/>
          <w:sz w:val="24"/>
          <w:szCs w:val="24"/>
        </w:rPr>
        <w:t>Юрайт</w:t>
      </w:r>
      <w:proofErr w:type="spellEnd"/>
      <w:r w:rsidRPr="00010517">
        <w:rPr>
          <w:rFonts w:ascii="Times New Roman" w:eastAsia="Times New Roman" w:hAnsi="Times New Roman" w:cs="Times New Roman"/>
          <w:sz w:val="24"/>
          <w:szCs w:val="24"/>
        </w:rPr>
        <w:t xml:space="preserve">, 2021. — 599 с. — (Профессиональное образование). — ISBN 978-5-534-13554-1. — </w:t>
      </w:r>
      <w:proofErr w:type="gramStart"/>
      <w:r w:rsidRPr="00010517">
        <w:rPr>
          <w:rFonts w:ascii="Times New Roman" w:eastAsia="Times New Roman" w:hAnsi="Times New Roman" w:cs="Times New Roman"/>
          <w:sz w:val="24"/>
          <w:szCs w:val="24"/>
        </w:rPr>
        <w:t>Текст :</w:t>
      </w:r>
      <w:proofErr w:type="gramEnd"/>
      <w:r w:rsidRPr="00010517">
        <w:rPr>
          <w:rFonts w:ascii="Times New Roman" w:eastAsia="Times New Roman" w:hAnsi="Times New Roman" w:cs="Times New Roman"/>
          <w:sz w:val="24"/>
          <w:szCs w:val="24"/>
        </w:rPr>
        <w:t xml:space="preserve"> электронный // ЭБС </w:t>
      </w:r>
      <w:proofErr w:type="spellStart"/>
      <w:r w:rsidRPr="00010517">
        <w:rPr>
          <w:rFonts w:ascii="Times New Roman" w:eastAsia="Times New Roman" w:hAnsi="Times New Roman" w:cs="Times New Roman"/>
          <w:sz w:val="24"/>
          <w:szCs w:val="24"/>
        </w:rPr>
        <w:t>Юрайт</w:t>
      </w:r>
      <w:proofErr w:type="spellEnd"/>
      <w:r w:rsidRPr="00010517">
        <w:rPr>
          <w:rFonts w:ascii="Times New Roman" w:eastAsia="Times New Roman" w:hAnsi="Times New Roman" w:cs="Times New Roman"/>
          <w:sz w:val="24"/>
          <w:szCs w:val="24"/>
        </w:rPr>
        <w:t xml:space="preserve"> [сайт]. — URL: </w:t>
      </w:r>
      <w:hyperlink r:id="rId21" w:history="1">
        <w:r w:rsidRPr="00010517">
          <w:rPr>
            <w:rFonts w:ascii="Times New Roman" w:eastAsia="Times New Roman" w:hAnsi="Times New Roman" w:cs="Times New Roman"/>
            <w:color w:val="0000FF"/>
            <w:sz w:val="24"/>
            <w:szCs w:val="24"/>
            <w:u w:val="single"/>
          </w:rPr>
          <w:t>https://urait.ru/bcode/475342</w:t>
        </w:r>
      </w:hyperlink>
    </w:p>
    <w:p w14:paraId="0E1E9F46" w14:textId="6A2B04FD" w:rsidR="001E48E2" w:rsidRPr="00AA76EC" w:rsidRDefault="00AA76EC" w:rsidP="001E48E2">
      <w:pPr>
        <w:suppressAutoHyphens/>
        <w:spacing w:after="0" w:line="240" w:lineRule="auto"/>
        <w:ind w:firstLine="709"/>
        <w:jc w:val="both"/>
        <w:rPr>
          <w:rFonts w:ascii="Times New Roman" w:eastAsia="Times New Roman" w:hAnsi="Times New Roman" w:cs="Times New Roman"/>
          <w:bCs/>
          <w:sz w:val="24"/>
          <w:szCs w:val="24"/>
        </w:rPr>
      </w:pPr>
      <w:r w:rsidRPr="00AA76EC">
        <w:rPr>
          <w:rFonts w:ascii="Times New Roman" w:eastAsia="Times New Roman" w:hAnsi="Times New Roman" w:cs="Times New Roman"/>
          <w:bCs/>
          <w:sz w:val="24"/>
          <w:szCs w:val="24"/>
        </w:rPr>
        <w:t>2.</w:t>
      </w:r>
      <w:r w:rsidRPr="00AA76EC">
        <w:rPr>
          <w:rFonts w:ascii="Times New Roman" w:eastAsia="Times New Roman" w:hAnsi="Times New Roman" w:cs="Times New Roman"/>
          <w:bCs/>
          <w:sz w:val="24"/>
          <w:szCs w:val="24"/>
        </w:rPr>
        <w:tab/>
        <w:t xml:space="preserve">Физическая </w:t>
      </w:r>
      <w:proofErr w:type="gramStart"/>
      <w:r w:rsidRPr="00AA76EC">
        <w:rPr>
          <w:rFonts w:ascii="Times New Roman" w:eastAsia="Times New Roman" w:hAnsi="Times New Roman" w:cs="Times New Roman"/>
          <w:bCs/>
          <w:sz w:val="24"/>
          <w:szCs w:val="24"/>
        </w:rPr>
        <w:t>культура :</w:t>
      </w:r>
      <w:proofErr w:type="gramEnd"/>
      <w:r w:rsidRPr="00AA76EC">
        <w:rPr>
          <w:rFonts w:ascii="Times New Roman" w:eastAsia="Times New Roman" w:hAnsi="Times New Roman" w:cs="Times New Roman"/>
          <w:bCs/>
          <w:sz w:val="24"/>
          <w:szCs w:val="24"/>
        </w:rPr>
        <w:t xml:space="preserve"> учебное пособие для среднего профессионального образования / Е. В. </w:t>
      </w:r>
      <w:proofErr w:type="spellStart"/>
      <w:r w:rsidRPr="00AA76EC">
        <w:rPr>
          <w:rFonts w:ascii="Times New Roman" w:eastAsia="Times New Roman" w:hAnsi="Times New Roman" w:cs="Times New Roman"/>
          <w:bCs/>
          <w:sz w:val="24"/>
          <w:szCs w:val="24"/>
        </w:rPr>
        <w:t>Конеева</w:t>
      </w:r>
      <w:proofErr w:type="spellEnd"/>
      <w:r w:rsidRPr="00AA76EC">
        <w:rPr>
          <w:rFonts w:ascii="Times New Roman" w:eastAsia="Times New Roman" w:hAnsi="Times New Roman" w:cs="Times New Roman"/>
          <w:bCs/>
          <w:sz w:val="24"/>
          <w:szCs w:val="24"/>
        </w:rPr>
        <w:t xml:space="preserve"> [и др.] ; под редакцией Е. В. </w:t>
      </w:r>
      <w:proofErr w:type="spellStart"/>
      <w:r w:rsidRPr="00AA76EC">
        <w:rPr>
          <w:rFonts w:ascii="Times New Roman" w:eastAsia="Times New Roman" w:hAnsi="Times New Roman" w:cs="Times New Roman"/>
          <w:bCs/>
          <w:sz w:val="24"/>
          <w:szCs w:val="24"/>
        </w:rPr>
        <w:t>Конеевой</w:t>
      </w:r>
      <w:proofErr w:type="spellEnd"/>
      <w:r w:rsidRPr="00AA76EC">
        <w:rPr>
          <w:rFonts w:ascii="Times New Roman" w:eastAsia="Times New Roman" w:hAnsi="Times New Roman" w:cs="Times New Roman"/>
          <w:bCs/>
          <w:sz w:val="24"/>
          <w:szCs w:val="24"/>
        </w:rPr>
        <w:t xml:space="preserve">. — 2-е изд., </w:t>
      </w:r>
      <w:proofErr w:type="spellStart"/>
      <w:r w:rsidRPr="00AA76EC">
        <w:rPr>
          <w:rFonts w:ascii="Times New Roman" w:eastAsia="Times New Roman" w:hAnsi="Times New Roman" w:cs="Times New Roman"/>
          <w:bCs/>
          <w:sz w:val="24"/>
          <w:szCs w:val="24"/>
        </w:rPr>
        <w:t>перераб</w:t>
      </w:r>
      <w:proofErr w:type="spellEnd"/>
      <w:r w:rsidRPr="00AA76EC">
        <w:rPr>
          <w:rFonts w:ascii="Times New Roman" w:eastAsia="Times New Roman" w:hAnsi="Times New Roman" w:cs="Times New Roman"/>
          <w:bCs/>
          <w:sz w:val="24"/>
          <w:szCs w:val="24"/>
        </w:rPr>
        <w:t xml:space="preserve">. и доп. — </w:t>
      </w:r>
      <w:proofErr w:type="gramStart"/>
      <w:r w:rsidRPr="00AA76EC">
        <w:rPr>
          <w:rFonts w:ascii="Times New Roman" w:eastAsia="Times New Roman" w:hAnsi="Times New Roman" w:cs="Times New Roman"/>
          <w:bCs/>
          <w:sz w:val="24"/>
          <w:szCs w:val="24"/>
        </w:rPr>
        <w:t>Москва :</w:t>
      </w:r>
      <w:proofErr w:type="gramEnd"/>
      <w:r w:rsidRPr="00AA76EC">
        <w:rPr>
          <w:rFonts w:ascii="Times New Roman" w:eastAsia="Times New Roman" w:hAnsi="Times New Roman" w:cs="Times New Roman"/>
          <w:bCs/>
          <w:sz w:val="24"/>
          <w:szCs w:val="24"/>
        </w:rPr>
        <w:t xml:space="preserve"> Издательство </w:t>
      </w:r>
      <w:proofErr w:type="spellStart"/>
      <w:r w:rsidRPr="00AA76EC">
        <w:rPr>
          <w:rFonts w:ascii="Times New Roman" w:eastAsia="Times New Roman" w:hAnsi="Times New Roman" w:cs="Times New Roman"/>
          <w:bCs/>
          <w:sz w:val="24"/>
          <w:szCs w:val="24"/>
        </w:rPr>
        <w:t>Юрайт</w:t>
      </w:r>
      <w:proofErr w:type="spellEnd"/>
      <w:r w:rsidRPr="00AA76EC">
        <w:rPr>
          <w:rFonts w:ascii="Times New Roman" w:eastAsia="Times New Roman" w:hAnsi="Times New Roman" w:cs="Times New Roman"/>
          <w:bCs/>
          <w:sz w:val="24"/>
          <w:szCs w:val="24"/>
        </w:rPr>
        <w:t xml:space="preserve">, 2023. — 599 с. — (Профессиональное образование). — ISBN 978-5-534-13554-1. — </w:t>
      </w:r>
      <w:proofErr w:type="gramStart"/>
      <w:r w:rsidRPr="00AA76EC">
        <w:rPr>
          <w:rFonts w:ascii="Times New Roman" w:eastAsia="Times New Roman" w:hAnsi="Times New Roman" w:cs="Times New Roman"/>
          <w:bCs/>
          <w:sz w:val="24"/>
          <w:szCs w:val="24"/>
        </w:rPr>
        <w:t>Текст :</w:t>
      </w:r>
      <w:proofErr w:type="gramEnd"/>
      <w:r w:rsidRPr="00AA76EC">
        <w:rPr>
          <w:rFonts w:ascii="Times New Roman" w:eastAsia="Times New Roman" w:hAnsi="Times New Roman" w:cs="Times New Roman"/>
          <w:bCs/>
          <w:sz w:val="24"/>
          <w:szCs w:val="24"/>
        </w:rPr>
        <w:t xml:space="preserve"> электронный // Образовательная платформа </w:t>
      </w:r>
      <w:proofErr w:type="spellStart"/>
      <w:r w:rsidRPr="00AA76EC">
        <w:rPr>
          <w:rFonts w:ascii="Times New Roman" w:eastAsia="Times New Roman" w:hAnsi="Times New Roman" w:cs="Times New Roman"/>
          <w:bCs/>
          <w:sz w:val="24"/>
          <w:szCs w:val="24"/>
        </w:rPr>
        <w:t>Юрайт</w:t>
      </w:r>
      <w:proofErr w:type="spellEnd"/>
      <w:r w:rsidRPr="00AA76EC">
        <w:rPr>
          <w:rFonts w:ascii="Times New Roman" w:eastAsia="Times New Roman" w:hAnsi="Times New Roman" w:cs="Times New Roman"/>
          <w:bCs/>
          <w:sz w:val="24"/>
          <w:szCs w:val="24"/>
        </w:rPr>
        <w:t xml:space="preserve"> [сайт]. — URL: https://urait.ru/bcode/517442</w:t>
      </w:r>
    </w:p>
    <w:p w14:paraId="47D0F913" w14:textId="77777777" w:rsidR="001E48E2" w:rsidRPr="00010517" w:rsidRDefault="001E48E2" w:rsidP="001E48E2">
      <w:pPr>
        <w:widowControl w:val="0"/>
        <w:autoSpaceDE w:val="0"/>
        <w:autoSpaceDN w:val="0"/>
        <w:adjustRightInd w:val="0"/>
        <w:spacing w:after="0"/>
        <w:ind w:left="1547"/>
        <w:jc w:val="center"/>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br w:type="page"/>
      </w:r>
    </w:p>
    <w:p w14:paraId="36F03408" w14:textId="77777777" w:rsidR="001E48E2" w:rsidRPr="00010517" w:rsidRDefault="001E48E2" w:rsidP="00AA76EC">
      <w:pPr>
        <w:widowControl w:val="0"/>
        <w:autoSpaceDE w:val="0"/>
        <w:autoSpaceDN w:val="0"/>
        <w:adjustRightInd w:val="0"/>
        <w:spacing w:after="0"/>
        <w:ind w:left="426"/>
        <w:jc w:val="center"/>
        <w:rPr>
          <w:rFonts w:ascii="Times New Roman" w:eastAsia="Times New Roman" w:hAnsi="Times New Roman" w:cs="Times New Roman"/>
          <w:sz w:val="24"/>
          <w:szCs w:val="24"/>
        </w:rPr>
      </w:pPr>
      <w:r w:rsidRPr="00010517">
        <w:rPr>
          <w:rFonts w:ascii="Times New Roman" w:eastAsia="Times New Roman" w:hAnsi="Times New Roman" w:cs="Times New Roman"/>
          <w:b/>
          <w:bCs/>
          <w:sz w:val="24"/>
          <w:szCs w:val="24"/>
        </w:rPr>
        <w:lastRenderedPageBreak/>
        <w:t>4. КОНТРОЛЬ И ОЦЕНКА РЕЗУЛЬТАТОВ ОСВОЕНИЯ УЧЕБНОЙ ДИСЦИПЛИНЫ</w:t>
      </w:r>
    </w:p>
    <w:tbl>
      <w:tblPr>
        <w:tblStyle w:val="affffff6"/>
        <w:tblW w:w="9634" w:type="dxa"/>
        <w:tblLook w:val="04A0" w:firstRow="1" w:lastRow="0" w:firstColumn="1" w:lastColumn="0" w:noHBand="0" w:noVBand="1"/>
      </w:tblPr>
      <w:tblGrid>
        <w:gridCol w:w="3397"/>
        <w:gridCol w:w="3828"/>
        <w:gridCol w:w="2409"/>
      </w:tblGrid>
      <w:tr w:rsidR="001E48E2" w:rsidRPr="00010517" w14:paraId="002C2B56" w14:textId="77777777" w:rsidTr="00C40B57">
        <w:trPr>
          <w:trHeight w:val="20"/>
        </w:trPr>
        <w:tc>
          <w:tcPr>
            <w:tcW w:w="3397" w:type="dxa"/>
            <w:vAlign w:val="bottom"/>
          </w:tcPr>
          <w:p w14:paraId="3808E07D" w14:textId="77777777" w:rsidR="001E48E2" w:rsidRPr="00AA76EC" w:rsidRDefault="001E48E2" w:rsidP="001E48E2">
            <w:pPr>
              <w:jc w:val="center"/>
              <w:rPr>
                <w:rFonts w:ascii="Times New Roman" w:eastAsia="Times New Roman" w:hAnsi="Times New Roman" w:cs="Times New Roman"/>
                <w:bCs/>
                <w:sz w:val="24"/>
                <w:szCs w:val="24"/>
              </w:rPr>
            </w:pPr>
            <w:r w:rsidRPr="00AA76EC">
              <w:rPr>
                <w:rFonts w:ascii="Times New Roman" w:eastAsia="Times New Roman" w:hAnsi="Times New Roman" w:cs="Times New Roman"/>
                <w:bCs/>
                <w:sz w:val="24"/>
                <w:szCs w:val="24"/>
              </w:rPr>
              <w:t>Результаты обучения</w:t>
            </w:r>
          </w:p>
        </w:tc>
        <w:tc>
          <w:tcPr>
            <w:tcW w:w="3828" w:type="dxa"/>
            <w:vAlign w:val="bottom"/>
          </w:tcPr>
          <w:p w14:paraId="4798DD1F" w14:textId="77777777" w:rsidR="001E48E2" w:rsidRPr="00AA76EC" w:rsidRDefault="001E48E2" w:rsidP="001E48E2">
            <w:pPr>
              <w:jc w:val="center"/>
              <w:rPr>
                <w:rFonts w:ascii="Times New Roman" w:eastAsia="Times New Roman" w:hAnsi="Times New Roman" w:cs="Times New Roman"/>
                <w:bCs/>
                <w:sz w:val="24"/>
                <w:szCs w:val="24"/>
              </w:rPr>
            </w:pPr>
            <w:r w:rsidRPr="00AA76EC">
              <w:rPr>
                <w:rFonts w:ascii="Times New Roman" w:eastAsia="Times New Roman" w:hAnsi="Times New Roman" w:cs="Times New Roman"/>
                <w:bCs/>
                <w:sz w:val="24"/>
                <w:szCs w:val="24"/>
              </w:rPr>
              <w:t>Критерии оценки</w:t>
            </w:r>
          </w:p>
        </w:tc>
        <w:tc>
          <w:tcPr>
            <w:tcW w:w="2409" w:type="dxa"/>
            <w:vAlign w:val="bottom"/>
          </w:tcPr>
          <w:p w14:paraId="4E67D390" w14:textId="77777777" w:rsidR="001E48E2" w:rsidRPr="00AA76EC" w:rsidRDefault="001E48E2" w:rsidP="001E48E2">
            <w:pPr>
              <w:jc w:val="center"/>
              <w:rPr>
                <w:rFonts w:ascii="Times New Roman" w:eastAsia="Times New Roman" w:hAnsi="Times New Roman" w:cs="Times New Roman"/>
                <w:bCs/>
                <w:sz w:val="24"/>
                <w:szCs w:val="24"/>
              </w:rPr>
            </w:pPr>
            <w:r w:rsidRPr="00AA76EC">
              <w:rPr>
                <w:rFonts w:ascii="Times New Roman" w:eastAsia="Times New Roman" w:hAnsi="Times New Roman" w:cs="Times New Roman"/>
                <w:bCs/>
                <w:sz w:val="24"/>
                <w:szCs w:val="24"/>
              </w:rPr>
              <w:t>Методы оценки</w:t>
            </w:r>
          </w:p>
        </w:tc>
      </w:tr>
      <w:tr w:rsidR="001E48E2" w:rsidRPr="00010517" w14:paraId="34C4743E" w14:textId="77777777" w:rsidTr="00C40B57">
        <w:trPr>
          <w:trHeight w:val="20"/>
        </w:trPr>
        <w:tc>
          <w:tcPr>
            <w:tcW w:w="3397" w:type="dxa"/>
          </w:tcPr>
          <w:p w14:paraId="3987248F" w14:textId="77777777" w:rsidR="001E48E2" w:rsidRPr="00010517" w:rsidRDefault="001E48E2" w:rsidP="001E48E2">
            <w:pPr>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 xml:space="preserve">Знать: </w:t>
            </w:r>
          </w:p>
          <w:p w14:paraId="10926323" w14:textId="77777777" w:rsidR="001E48E2" w:rsidRPr="00010517" w:rsidRDefault="001E48E2" w:rsidP="001E48E2">
            <w:pPr>
              <w:rPr>
                <w:rFonts w:ascii="Times New Roman" w:eastAsia="Times New Roman" w:hAnsi="Times New Roman" w:cs="Times New Roman"/>
                <w:bCs/>
                <w:sz w:val="24"/>
                <w:szCs w:val="24"/>
              </w:rPr>
            </w:pPr>
            <w:r w:rsidRPr="00010517">
              <w:rPr>
                <w:rFonts w:ascii="Times New Roman" w:eastAsia="Times New Roman" w:hAnsi="Times New Roman" w:cs="Times New Roman"/>
                <w:bCs/>
                <w:sz w:val="24"/>
                <w:szCs w:val="24"/>
              </w:rPr>
              <w:t>Структуру плана для решения задач;</w:t>
            </w:r>
          </w:p>
          <w:p w14:paraId="5AF1E7C4" w14:textId="77777777" w:rsidR="001E48E2" w:rsidRPr="00010517" w:rsidRDefault="001E48E2" w:rsidP="001E48E2">
            <w:pPr>
              <w:rPr>
                <w:rFonts w:ascii="Times New Roman" w:eastAsia="Times New Roman" w:hAnsi="Times New Roman" w:cs="Times New Roman"/>
                <w:bCs/>
                <w:sz w:val="24"/>
                <w:szCs w:val="24"/>
              </w:rPr>
            </w:pPr>
            <w:r w:rsidRPr="00010517">
              <w:rPr>
                <w:rFonts w:ascii="Times New Roman" w:eastAsia="Times New Roman" w:hAnsi="Times New Roman" w:cs="Times New Roman"/>
                <w:bCs/>
                <w:sz w:val="24"/>
                <w:szCs w:val="24"/>
              </w:rPr>
              <w:t>Возможные траектории профессионального развития и самообразования;</w:t>
            </w:r>
          </w:p>
          <w:p w14:paraId="0D5530EF" w14:textId="77777777" w:rsidR="001E48E2" w:rsidRPr="00010517" w:rsidRDefault="001E48E2" w:rsidP="001E48E2">
            <w:pPr>
              <w:rPr>
                <w:rFonts w:ascii="Times New Roman" w:eastAsia="Times New Roman" w:hAnsi="Times New Roman" w:cs="Times New Roman"/>
                <w:bCs/>
                <w:sz w:val="24"/>
                <w:szCs w:val="24"/>
              </w:rPr>
            </w:pPr>
            <w:r w:rsidRPr="00010517">
              <w:rPr>
                <w:rFonts w:ascii="Times New Roman" w:eastAsia="Times New Roman" w:hAnsi="Times New Roman" w:cs="Times New Roman"/>
                <w:bCs/>
                <w:sz w:val="24"/>
                <w:szCs w:val="24"/>
              </w:rPr>
              <w:t>Психологические основы деятельности коллектива, психологические особенности личности;</w:t>
            </w:r>
          </w:p>
          <w:p w14:paraId="1842F56D" w14:textId="77777777" w:rsidR="001E48E2" w:rsidRPr="00010517" w:rsidRDefault="001E48E2" w:rsidP="001E48E2">
            <w:pPr>
              <w:rPr>
                <w:rFonts w:ascii="Times New Roman" w:eastAsia="Times New Roman" w:hAnsi="Times New Roman" w:cs="Times New Roman"/>
                <w:bCs/>
                <w:sz w:val="24"/>
                <w:szCs w:val="24"/>
              </w:rPr>
            </w:pPr>
            <w:r w:rsidRPr="00010517">
              <w:rPr>
                <w:rFonts w:ascii="Times New Roman" w:eastAsia="Times New Roman" w:hAnsi="Times New Roman" w:cs="Times New Roman"/>
                <w:bCs/>
                <w:sz w:val="24"/>
                <w:szCs w:val="24"/>
              </w:rPr>
              <w:t>Особенности социального и культурного контекста;</w:t>
            </w:r>
          </w:p>
          <w:p w14:paraId="5BCE1DB4" w14:textId="77777777" w:rsidR="001E48E2" w:rsidRPr="00010517" w:rsidRDefault="001E48E2" w:rsidP="001E48E2">
            <w:pPr>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 xml:space="preserve">Правила оформления документов </w:t>
            </w:r>
            <w:r w:rsidRPr="00010517">
              <w:rPr>
                <w:rFonts w:ascii="Times New Roman" w:eastAsia="Times New Roman" w:hAnsi="Times New Roman" w:cs="Times New Roman"/>
                <w:bCs/>
                <w:sz w:val="24"/>
                <w:szCs w:val="24"/>
              </w:rPr>
              <w:br/>
              <w:t>и построения устных сообщений;</w:t>
            </w:r>
          </w:p>
          <w:p w14:paraId="0D566AB2" w14:textId="77777777" w:rsidR="001E48E2" w:rsidRPr="00010517" w:rsidRDefault="001E48E2" w:rsidP="001E48E2">
            <w:pPr>
              <w:suppressAutoHyphens/>
              <w:rPr>
                <w:rFonts w:ascii="Times New Roman" w:eastAsia="Times New Roman" w:hAnsi="Times New Roman" w:cs="Times New Roman"/>
                <w:b/>
                <w:iCs/>
                <w:sz w:val="24"/>
                <w:szCs w:val="24"/>
              </w:rPr>
            </w:pPr>
            <w:r w:rsidRPr="00010517">
              <w:rPr>
                <w:rFonts w:ascii="Times New Roman" w:eastAsia="Times New Roman" w:hAnsi="Times New Roman" w:cs="Times New Roman"/>
                <w:iCs/>
                <w:sz w:val="24"/>
                <w:szCs w:val="24"/>
              </w:rPr>
              <w:t xml:space="preserve">Роль физической культуры </w:t>
            </w:r>
            <w:r w:rsidRPr="00010517">
              <w:rPr>
                <w:rFonts w:ascii="Times New Roman" w:eastAsia="Times New Roman" w:hAnsi="Times New Roman" w:cs="Times New Roman"/>
                <w:iCs/>
                <w:sz w:val="24"/>
                <w:szCs w:val="24"/>
              </w:rPr>
              <w:br/>
              <w:t>в общекультурном, профессиональном и социальном развитии человека;</w:t>
            </w:r>
          </w:p>
          <w:p w14:paraId="4747DC25" w14:textId="77777777" w:rsidR="001E48E2" w:rsidRPr="00010517" w:rsidRDefault="001E48E2" w:rsidP="001E48E2">
            <w:pPr>
              <w:suppressAutoHyphens/>
              <w:rPr>
                <w:rFonts w:ascii="Times New Roman" w:eastAsia="Times New Roman" w:hAnsi="Times New Roman" w:cs="Times New Roman"/>
                <w:iCs/>
                <w:sz w:val="24"/>
                <w:szCs w:val="24"/>
              </w:rPr>
            </w:pPr>
            <w:r w:rsidRPr="00010517">
              <w:rPr>
                <w:rFonts w:ascii="Times New Roman" w:eastAsia="Times New Roman" w:hAnsi="Times New Roman" w:cs="Times New Roman"/>
                <w:iCs/>
                <w:sz w:val="24"/>
                <w:szCs w:val="24"/>
              </w:rPr>
              <w:t>Основы здорового образа жизни;</w:t>
            </w:r>
          </w:p>
          <w:p w14:paraId="2AD55B19" w14:textId="77777777" w:rsidR="001E48E2" w:rsidRPr="00010517" w:rsidRDefault="001E48E2" w:rsidP="001E48E2">
            <w:pPr>
              <w:suppressAutoHyphens/>
              <w:rPr>
                <w:rFonts w:ascii="Times New Roman" w:eastAsia="Times New Roman" w:hAnsi="Times New Roman" w:cs="Times New Roman"/>
                <w:sz w:val="24"/>
                <w:szCs w:val="24"/>
              </w:rPr>
            </w:pPr>
            <w:r w:rsidRPr="00010517">
              <w:rPr>
                <w:rFonts w:ascii="Times New Roman" w:eastAsia="Times New Roman" w:hAnsi="Times New Roman" w:cs="Times New Roman"/>
                <w:iCs/>
                <w:sz w:val="24"/>
                <w:szCs w:val="24"/>
              </w:rPr>
              <w:t xml:space="preserve">Условия профессиональной деятельности и зоны риска физического здоровья для </w:t>
            </w:r>
            <w:r w:rsidRPr="00010517">
              <w:rPr>
                <w:rFonts w:ascii="Times New Roman" w:eastAsia="Times New Roman" w:hAnsi="Times New Roman" w:cs="Times New Roman"/>
                <w:sz w:val="24"/>
                <w:szCs w:val="24"/>
              </w:rPr>
              <w:t>специальности;</w:t>
            </w:r>
          </w:p>
          <w:p w14:paraId="561497E3" w14:textId="77777777" w:rsidR="001E48E2" w:rsidRPr="00010517" w:rsidRDefault="001E48E2" w:rsidP="001E48E2">
            <w:pPr>
              <w:suppressAutoHyphens/>
              <w:rPr>
                <w:rFonts w:ascii="Times New Roman" w:eastAsia="Times New Roman" w:hAnsi="Times New Roman" w:cs="Times New Roman"/>
                <w:b/>
                <w:iCs/>
                <w:sz w:val="24"/>
                <w:szCs w:val="24"/>
              </w:rPr>
            </w:pPr>
            <w:r w:rsidRPr="00010517">
              <w:rPr>
                <w:rFonts w:ascii="Times New Roman" w:eastAsia="Times New Roman" w:hAnsi="Times New Roman" w:cs="Times New Roman"/>
                <w:iCs/>
                <w:sz w:val="24"/>
                <w:szCs w:val="24"/>
              </w:rPr>
              <w:t>Средства профилактики перенапряжения.</w:t>
            </w:r>
          </w:p>
        </w:tc>
        <w:tc>
          <w:tcPr>
            <w:tcW w:w="3828" w:type="dxa"/>
          </w:tcPr>
          <w:p w14:paraId="6F13B614" w14:textId="77777777" w:rsidR="001E48E2" w:rsidRPr="00010517" w:rsidRDefault="001E48E2" w:rsidP="001E48E2">
            <w:pPr>
              <w:widowControl w:val="0"/>
              <w:overflowPunct w:val="0"/>
              <w:autoSpaceDE w:val="0"/>
              <w:autoSpaceDN w:val="0"/>
              <w:adjustRightInd w:val="0"/>
              <w:jc w:val="both"/>
              <w:rPr>
                <w:rFonts w:ascii="Times New Roman" w:eastAsia="Times New Roman" w:hAnsi="Times New Roman" w:cs="Times New Roman"/>
                <w:bCs/>
                <w:sz w:val="24"/>
                <w:szCs w:val="24"/>
              </w:rPr>
            </w:pPr>
            <w:r w:rsidRPr="00010517">
              <w:rPr>
                <w:rFonts w:ascii="Times New Roman" w:eastAsia="Times New Roman" w:hAnsi="Times New Roman" w:cs="Times New Roman"/>
                <w:sz w:val="24"/>
                <w:szCs w:val="24"/>
              </w:rPr>
              <w:t xml:space="preserve">Оценка </w:t>
            </w:r>
            <w:r w:rsidRPr="00010517">
              <w:rPr>
                <w:rFonts w:ascii="Times New Roman" w:eastAsia="Times New Roman" w:hAnsi="Times New Roman" w:cs="Times New Roman"/>
                <w:b/>
                <w:sz w:val="24"/>
                <w:szCs w:val="24"/>
              </w:rPr>
              <w:t>«отлично»</w:t>
            </w:r>
            <w:r w:rsidRPr="00010517">
              <w:rPr>
                <w:rFonts w:ascii="Times New Roman" w:eastAsia="Times New Roman" w:hAnsi="Times New Roman" w:cs="Times New Roman"/>
                <w:sz w:val="24"/>
                <w:szCs w:val="24"/>
              </w:rPr>
              <w:t xml:space="preserve"> в</w:t>
            </w:r>
            <w:r w:rsidRPr="00010517">
              <w:rPr>
                <w:rFonts w:ascii="Times New Roman" w:eastAsia="Times New Roman" w:hAnsi="Times New Roman" w:cs="Times New Roman"/>
                <w:bCs/>
                <w:sz w:val="24"/>
                <w:szCs w:val="24"/>
              </w:rPr>
              <w:t>ыставляется за ответ, в котором обучающийся демонстрирует глубокое понимание сущности материала, логично его излагает, используя примеры из практики и своего опыта.</w:t>
            </w:r>
          </w:p>
          <w:p w14:paraId="623D1C91" w14:textId="77777777" w:rsidR="001E48E2" w:rsidRPr="00010517" w:rsidRDefault="001E48E2" w:rsidP="001E48E2">
            <w:pPr>
              <w:widowControl w:val="0"/>
              <w:overflowPunct w:val="0"/>
              <w:autoSpaceDE w:val="0"/>
              <w:autoSpaceDN w:val="0"/>
              <w:adjustRightInd w:val="0"/>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Оценка </w:t>
            </w:r>
            <w:r w:rsidRPr="00010517">
              <w:rPr>
                <w:rFonts w:ascii="Times New Roman" w:eastAsia="Times New Roman" w:hAnsi="Times New Roman" w:cs="Times New Roman"/>
                <w:b/>
                <w:sz w:val="24"/>
                <w:szCs w:val="24"/>
              </w:rPr>
              <w:t>«хорошо»</w:t>
            </w:r>
            <w:r w:rsidRPr="00010517">
              <w:rPr>
                <w:rFonts w:ascii="Times New Roman" w:eastAsia="Times New Roman" w:hAnsi="Times New Roman" w:cs="Times New Roman"/>
                <w:sz w:val="24"/>
                <w:szCs w:val="24"/>
              </w:rPr>
              <w:t xml:space="preserve"> ставится за ответ, в котором содержатся небольшие неточности и незначительные ошибки.</w:t>
            </w:r>
          </w:p>
          <w:p w14:paraId="5D7DD7E4" w14:textId="77777777" w:rsidR="001E48E2" w:rsidRPr="00010517" w:rsidRDefault="001E48E2" w:rsidP="001E48E2">
            <w:pPr>
              <w:widowControl w:val="0"/>
              <w:overflowPunct w:val="0"/>
              <w:autoSpaceDE w:val="0"/>
              <w:autoSpaceDN w:val="0"/>
              <w:adjustRightInd w:val="0"/>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Оценка </w:t>
            </w:r>
            <w:r w:rsidRPr="00010517">
              <w:rPr>
                <w:rFonts w:ascii="Times New Roman" w:eastAsia="Times New Roman" w:hAnsi="Times New Roman" w:cs="Times New Roman"/>
                <w:b/>
                <w:sz w:val="24"/>
                <w:szCs w:val="24"/>
              </w:rPr>
              <w:t>«удовлетворительно»</w:t>
            </w:r>
            <w:r w:rsidRPr="00010517">
              <w:rPr>
                <w:rFonts w:ascii="Times New Roman" w:eastAsia="Times New Roman" w:hAnsi="Times New Roman" w:cs="Times New Roman"/>
                <w:sz w:val="24"/>
                <w:szCs w:val="24"/>
              </w:rPr>
              <w:t xml:space="preserve"> получают за ответ, в котором отсутствует логическая последовательность, имеются пробелы в материале.</w:t>
            </w:r>
          </w:p>
          <w:p w14:paraId="3FD03147" w14:textId="77777777" w:rsidR="001E48E2" w:rsidRPr="00010517" w:rsidRDefault="001E48E2" w:rsidP="001E48E2">
            <w:pPr>
              <w:widowControl w:val="0"/>
              <w:overflowPunct w:val="0"/>
              <w:autoSpaceDE w:val="0"/>
              <w:autoSpaceDN w:val="0"/>
              <w:adjustRightInd w:val="0"/>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Оценка </w:t>
            </w:r>
            <w:r w:rsidRPr="00010517">
              <w:rPr>
                <w:rFonts w:ascii="Times New Roman" w:eastAsia="Times New Roman" w:hAnsi="Times New Roman" w:cs="Times New Roman"/>
                <w:b/>
                <w:sz w:val="24"/>
                <w:szCs w:val="24"/>
              </w:rPr>
              <w:t xml:space="preserve">«неудовлетворительно» </w:t>
            </w:r>
            <w:r w:rsidRPr="00010517">
              <w:rPr>
                <w:rFonts w:ascii="Times New Roman" w:eastAsia="Times New Roman" w:hAnsi="Times New Roman" w:cs="Times New Roman"/>
                <w:sz w:val="24"/>
                <w:szCs w:val="24"/>
              </w:rPr>
              <w:t>выставляется за плохое понимание и знание теоретического и методического материала.</w:t>
            </w:r>
          </w:p>
        </w:tc>
        <w:tc>
          <w:tcPr>
            <w:tcW w:w="2409" w:type="dxa"/>
          </w:tcPr>
          <w:p w14:paraId="30FF3667" w14:textId="77777777" w:rsidR="001E48E2" w:rsidRPr="00010517" w:rsidRDefault="001E48E2" w:rsidP="001E48E2">
            <w:pPr>
              <w:ind w:hanging="13"/>
              <w:jc w:val="both"/>
              <w:rPr>
                <w:rFonts w:ascii="Times New Roman" w:eastAsia="Times New Roman" w:hAnsi="Times New Roman" w:cs="Times New Roman"/>
                <w:sz w:val="24"/>
                <w:szCs w:val="24"/>
                <w:lang w:eastAsia="en-US"/>
              </w:rPr>
            </w:pPr>
            <w:r w:rsidRPr="00010517">
              <w:rPr>
                <w:rFonts w:ascii="Times New Roman" w:eastAsia="Times New Roman" w:hAnsi="Times New Roman" w:cs="Times New Roman"/>
                <w:sz w:val="24"/>
                <w:szCs w:val="24"/>
                <w:lang w:eastAsia="en-US"/>
              </w:rPr>
              <w:t>Устный опрос.</w:t>
            </w:r>
          </w:p>
          <w:p w14:paraId="49D6DD71" w14:textId="77777777" w:rsidR="001E48E2" w:rsidRPr="00010517" w:rsidRDefault="001E48E2" w:rsidP="001E48E2">
            <w:pPr>
              <w:ind w:hanging="13"/>
              <w:jc w:val="both"/>
              <w:rPr>
                <w:rFonts w:ascii="Times New Roman" w:eastAsia="Times New Roman" w:hAnsi="Times New Roman" w:cs="Times New Roman"/>
                <w:sz w:val="24"/>
                <w:szCs w:val="24"/>
                <w:lang w:eastAsia="en-US"/>
              </w:rPr>
            </w:pPr>
            <w:r w:rsidRPr="00010517">
              <w:rPr>
                <w:rFonts w:ascii="Times New Roman" w:eastAsia="Times New Roman" w:hAnsi="Times New Roman" w:cs="Times New Roman"/>
                <w:sz w:val="24"/>
                <w:szCs w:val="24"/>
                <w:lang w:eastAsia="en-US"/>
              </w:rPr>
              <w:t>Практическое выполнение.</w:t>
            </w:r>
          </w:p>
          <w:p w14:paraId="52FA1197" w14:textId="77777777" w:rsidR="001E48E2" w:rsidRPr="00010517" w:rsidRDefault="001E48E2" w:rsidP="001E48E2">
            <w:pPr>
              <w:ind w:hanging="13"/>
              <w:jc w:val="both"/>
              <w:rPr>
                <w:rFonts w:ascii="Times New Roman" w:eastAsia="Times New Roman" w:hAnsi="Times New Roman" w:cs="Times New Roman"/>
                <w:sz w:val="24"/>
                <w:szCs w:val="24"/>
                <w:lang w:eastAsia="en-US"/>
              </w:rPr>
            </w:pPr>
            <w:r w:rsidRPr="00010517">
              <w:rPr>
                <w:rFonts w:ascii="Times New Roman" w:eastAsia="Times New Roman" w:hAnsi="Times New Roman" w:cs="Times New Roman"/>
                <w:sz w:val="24"/>
                <w:szCs w:val="24"/>
                <w:lang w:eastAsia="en-US"/>
              </w:rPr>
              <w:t>Педагогическое наблюдение.</w:t>
            </w:r>
          </w:p>
          <w:p w14:paraId="5E81AA04" w14:textId="77777777" w:rsidR="001E48E2" w:rsidRPr="00010517" w:rsidRDefault="001E48E2" w:rsidP="001E48E2">
            <w:pPr>
              <w:ind w:hanging="13"/>
              <w:jc w:val="both"/>
              <w:rPr>
                <w:rFonts w:ascii="Times New Roman" w:eastAsia="Times New Roman" w:hAnsi="Times New Roman" w:cs="Times New Roman"/>
                <w:sz w:val="24"/>
                <w:szCs w:val="24"/>
                <w:lang w:eastAsia="en-US"/>
              </w:rPr>
            </w:pPr>
            <w:r w:rsidRPr="00010517">
              <w:rPr>
                <w:rFonts w:ascii="Times New Roman" w:eastAsia="Times New Roman" w:hAnsi="Times New Roman" w:cs="Times New Roman"/>
                <w:sz w:val="24"/>
                <w:szCs w:val="24"/>
                <w:lang w:eastAsia="en-US"/>
              </w:rPr>
              <w:t>Судейская практика.</w:t>
            </w:r>
          </w:p>
          <w:p w14:paraId="2F644554" w14:textId="77777777" w:rsidR="001E48E2" w:rsidRPr="00010517" w:rsidRDefault="001E48E2" w:rsidP="001E48E2">
            <w:pPr>
              <w:widowControl w:val="0"/>
              <w:overflowPunct w:val="0"/>
              <w:autoSpaceDE w:val="0"/>
              <w:autoSpaceDN w:val="0"/>
              <w:adjustRightInd w:val="0"/>
              <w:jc w:val="both"/>
              <w:rPr>
                <w:rFonts w:ascii="Times New Roman" w:eastAsia="Times New Roman" w:hAnsi="Times New Roman" w:cs="Times New Roman"/>
                <w:sz w:val="24"/>
                <w:szCs w:val="24"/>
              </w:rPr>
            </w:pPr>
          </w:p>
        </w:tc>
      </w:tr>
      <w:tr w:rsidR="001E48E2" w:rsidRPr="00010517" w14:paraId="11387C01" w14:textId="77777777" w:rsidTr="00C40B57">
        <w:trPr>
          <w:trHeight w:val="20"/>
        </w:trPr>
        <w:tc>
          <w:tcPr>
            <w:tcW w:w="3397" w:type="dxa"/>
          </w:tcPr>
          <w:p w14:paraId="6FAC485C" w14:textId="77777777" w:rsidR="001E48E2" w:rsidRPr="00010517" w:rsidRDefault="001E48E2" w:rsidP="001E48E2">
            <w:pPr>
              <w:rPr>
                <w:rFonts w:ascii="Times New Roman" w:eastAsia="Times New Roman" w:hAnsi="Times New Roman" w:cs="Times New Roman"/>
                <w:b/>
                <w:bCs/>
                <w:sz w:val="24"/>
                <w:szCs w:val="24"/>
              </w:rPr>
            </w:pPr>
            <w:r w:rsidRPr="00010517">
              <w:rPr>
                <w:rFonts w:ascii="Times New Roman" w:eastAsia="Times New Roman" w:hAnsi="Times New Roman" w:cs="Times New Roman"/>
                <w:b/>
                <w:bCs/>
                <w:sz w:val="24"/>
                <w:szCs w:val="24"/>
              </w:rPr>
              <w:t>Уметь:</w:t>
            </w:r>
          </w:p>
          <w:p w14:paraId="3F60E975" w14:textId="77777777" w:rsidR="001E48E2" w:rsidRPr="00010517" w:rsidRDefault="001E48E2" w:rsidP="001E48E2">
            <w:pPr>
              <w:rPr>
                <w:rFonts w:ascii="Times New Roman" w:eastAsia="Times New Roman" w:hAnsi="Times New Roman" w:cs="Times New Roman"/>
                <w:bCs/>
                <w:sz w:val="24"/>
                <w:szCs w:val="24"/>
              </w:rPr>
            </w:pPr>
            <w:r w:rsidRPr="00010517">
              <w:rPr>
                <w:rFonts w:ascii="Times New Roman" w:eastAsia="Times New Roman" w:hAnsi="Times New Roman" w:cs="Times New Roman"/>
                <w:bCs/>
                <w:sz w:val="24"/>
                <w:szCs w:val="24"/>
              </w:rPr>
              <w:t>Оценивать результат и последствия своих действий (самостоятельно или с помощью наставника);</w:t>
            </w:r>
          </w:p>
          <w:p w14:paraId="03E9070C" w14:textId="77777777" w:rsidR="001E48E2" w:rsidRPr="00010517" w:rsidRDefault="001E48E2" w:rsidP="001E48E2">
            <w:pPr>
              <w:rPr>
                <w:rFonts w:ascii="Times New Roman" w:eastAsia="Times New Roman" w:hAnsi="Times New Roman" w:cs="Times New Roman"/>
                <w:bCs/>
                <w:sz w:val="24"/>
                <w:szCs w:val="24"/>
              </w:rPr>
            </w:pPr>
            <w:r w:rsidRPr="00010517">
              <w:rPr>
                <w:rFonts w:ascii="Times New Roman" w:eastAsia="Times New Roman" w:hAnsi="Times New Roman" w:cs="Times New Roman"/>
                <w:bCs/>
                <w:sz w:val="24"/>
                <w:szCs w:val="24"/>
              </w:rPr>
              <w:t>Определять и выстраивать траектории профессионального развития и самообразования;</w:t>
            </w:r>
          </w:p>
          <w:p w14:paraId="1DC00D29" w14:textId="77777777" w:rsidR="001E48E2" w:rsidRPr="00010517" w:rsidRDefault="001E48E2" w:rsidP="001E48E2">
            <w:pPr>
              <w:rPr>
                <w:rFonts w:ascii="Times New Roman" w:eastAsia="Times New Roman" w:hAnsi="Times New Roman" w:cs="Times New Roman"/>
                <w:sz w:val="24"/>
                <w:szCs w:val="24"/>
              </w:rPr>
            </w:pPr>
            <w:r w:rsidRPr="00010517">
              <w:rPr>
                <w:rFonts w:ascii="Times New Roman" w:eastAsia="Times New Roman" w:hAnsi="Times New Roman" w:cs="Times New Roman"/>
                <w:bCs/>
                <w:sz w:val="24"/>
                <w:szCs w:val="24"/>
              </w:rPr>
              <w:t>Организовывать работу коллектива и команды;</w:t>
            </w:r>
          </w:p>
          <w:p w14:paraId="6BC5A167" w14:textId="77777777" w:rsidR="001E48E2" w:rsidRPr="00010517" w:rsidRDefault="001E48E2" w:rsidP="001E48E2">
            <w:pPr>
              <w:suppressAutoHyphens/>
              <w:rPr>
                <w:rFonts w:ascii="Times New Roman" w:eastAsia="Times New Roman" w:hAnsi="Times New Roman" w:cs="Times New Roman"/>
                <w:b/>
                <w:bCs/>
                <w:iCs/>
                <w:sz w:val="24"/>
                <w:szCs w:val="24"/>
              </w:rPr>
            </w:pPr>
            <w:r w:rsidRPr="00010517">
              <w:rPr>
                <w:rFonts w:ascii="Times New Roman" w:eastAsia="Times New Roman" w:hAnsi="Times New Roman" w:cs="Times New Roman"/>
                <w:bCs/>
                <w:sz w:val="24"/>
                <w:szCs w:val="24"/>
              </w:rPr>
              <w:t xml:space="preserve">Грамотно излагать свои мысли и оформлять документы по профессиональной тематике на государственном языке, </w:t>
            </w:r>
            <w:r w:rsidRPr="00010517">
              <w:rPr>
                <w:rFonts w:ascii="Times New Roman" w:eastAsia="Times New Roman" w:hAnsi="Times New Roman" w:cs="Times New Roman"/>
                <w:iCs/>
                <w:sz w:val="24"/>
                <w:szCs w:val="24"/>
              </w:rPr>
              <w:t>проявлять толерантность в рабочем коллективе;</w:t>
            </w:r>
          </w:p>
          <w:p w14:paraId="17CDDF83" w14:textId="77777777" w:rsidR="001E48E2" w:rsidRPr="00010517" w:rsidRDefault="001E48E2" w:rsidP="001E48E2">
            <w:pPr>
              <w:suppressAutoHyphens/>
              <w:rPr>
                <w:rFonts w:ascii="Times New Roman" w:eastAsia="Times New Roman" w:hAnsi="Times New Roman" w:cs="Times New Roman"/>
                <w:b/>
                <w:iCs/>
                <w:sz w:val="24"/>
                <w:szCs w:val="24"/>
              </w:rPr>
            </w:pPr>
            <w:r w:rsidRPr="00010517">
              <w:rPr>
                <w:rFonts w:ascii="Times New Roman" w:eastAsia="Times New Roman" w:hAnsi="Times New Roman" w:cs="Times New Roman"/>
                <w:iCs/>
                <w:sz w:val="24"/>
                <w:szCs w:val="24"/>
              </w:rPr>
              <w:t xml:space="preserve">Использовать физкультурно-оздоровительную </w:t>
            </w:r>
            <w:r w:rsidRPr="00010517">
              <w:rPr>
                <w:rFonts w:ascii="Times New Roman" w:eastAsia="Times New Roman" w:hAnsi="Times New Roman" w:cs="Times New Roman"/>
                <w:iCs/>
                <w:sz w:val="24"/>
                <w:szCs w:val="24"/>
              </w:rPr>
              <w:lastRenderedPageBreak/>
              <w:t xml:space="preserve">деятельность для укрепления здоровья, достижения жизненных </w:t>
            </w:r>
            <w:r w:rsidRPr="00010517">
              <w:rPr>
                <w:rFonts w:ascii="Times New Roman" w:eastAsia="Times New Roman" w:hAnsi="Times New Roman" w:cs="Times New Roman"/>
                <w:iCs/>
                <w:sz w:val="24"/>
                <w:szCs w:val="24"/>
              </w:rPr>
              <w:br/>
              <w:t xml:space="preserve">и профессиональных целей; </w:t>
            </w:r>
          </w:p>
          <w:p w14:paraId="50045811" w14:textId="77777777" w:rsidR="001E48E2" w:rsidRPr="00010517" w:rsidRDefault="001E48E2" w:rsidP="001E48E2">
            <w:pPr>
              <w:suppressAutoHyphens/>
              <w:rPr>
                <w:rFonts w:ascii="Times New Roman" w:eastAsia="Times New Roman" w:hAnsi="Times New Roman" w:cs="Times New Roman"/>
                <w:b/>
                <w:iCs/>
                <w:sz w:val="24"/>
                <w:szCs w:val="24"/>
              </w:rPr>
            </w:pPr>
            <w:r w:rsidRPr="00010517">
              <w:rPr>
                <w:rFonts w:ascii="Times New Roman" w:eastAsia="Times New Roman" w:hAnsi="Times New Roman" w:cs="Times New Roman"/>
                <w:iCs/>
                <w:sz w:val="24"/>
                <w:szCs w:val="24"/>
              </w:rPr>
              <w:t>Применять рациональные приемы двигательных функций в профессиональной деятельности;</w:t>
            </w:r>
          </w:p>
          <w:p w14:paraId="51B355D9" w14:textId="77777777" w:rsidR="001E48E2" w:rsidRPr="00010517" w:rsidRDefault="001E48E2" w:rsidP="001E48E2">
            <w:pPr>
              <w:suppressAutoHyphens/>
              <w:rPr>
                <w:rFonts w:ascii="Times New Roman" w:eastAsia="Times New Roman" w:hAnsi="Times New Roman" w:cs="Times New Roman"/>
                <w:b/>
                <w:sz w:val="24"/>
                <w:szCs w:val="24"/>
              </w:rPr>
            </w:pPr>
            <w:r w:rsidRPr="00010517">
              <w:rPr>
                <w:rFonts w:ascii="Times New Roman" w:eastAsia="Times New Roman" w:hAnsi="Times New Roman" w:cs="Times New Roman"/>
                <w:iCs/>
                <w:sz w:val="24"/>
                <w:szCs w:val="24"/>
              </w:rPr>
              <w:t xml:space="preserve">Пользоваться средствами профилактики перенапряжения, характерными для данной </w:t>
            </w:r>
            <w:r w:rsidRPr="00010517">
              <w:rPr>
                <w:rFonts w:ascii="Times New Roman" w:eastAsia="Times New Roman" w:hAnsi="Times New Roman" w:cs="Times New Roman"/>
                <w:sz w:val="24"/>
                <w:szCs w:val="24"/>
              </w:rPr>
              <w:t>специальности.</w:t>
            </w:r>
          </w:p>
          <w:p w14:paraId="67F13F38" w14:textId="77777777" w:rsidR="001E48E2" w:rsidRPr="00010517" w:rsidRDefault="001E48E2" w:rsidP="001E48E2">
            <w:pPr>
              <w:rPr>
                <w:rFonts w:ascii="Times New Roman" w:eastAsia="Times New Roman" w:hAnsi="Times New Roman" w:cs="Times New Roman"/>
                <w:sz w:val="24"/>
                <w:szCs w:val="24"/>
              </w:rPr>
            </w:pPr>
          </w:p>
        </w:tc>
        <w:tc>
          <w:tcPr>
            <w:tcW w:w="3828" w:type="dxa"/>
          </w:tcPr>
          <w:p w14:paraId="2D133BEF" w14:textId="77777777" w:rsidR="001E48E2" w:rsidRPr="00010517" w:rsidRDefault="001E48E2" w:rsidP="001E48E2">
            <w:pPr>
              <w:ind w:firstLine="34"/>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lastRenderedPageBreak/>
              <w:t xml:space="preserve">Лёгкая атлетика. </w:t>
            </w:r>
          </w:p>
          <w:p w14:paraId="55EF0B93" w14:textId="77777777" w:rsidR="001E48E2" w:rsidRPr="00010517" w:rsidRDefault="001E48E2" w:rsidP="001E48E2">
            <w:pPr>
              <w:ind w:firstLine="34"/>
              <w:rPr>
                <w:rFonts w:ascii="Times New Roman" w:eastAsia="Times New Roman" w:hAnsi="Times New Roman" w:cs="Times New Roman"/>
                <w:b/>
                <w:sz w:val="24"/>
                <w:szCs w:val="24"/>
              </w:rPr>
            </w:pPr>
            <w:r w:rsidRPr="00010517">
              <w:rPr>
                <w:rFonts w:ascii="Times New Roman" w:eastAsia="Times New Roman" w:hAnsi="Times New Roman" w:cs="Times New Roman"/>
                <w:sz w:val="24"/>
                <w:szCs w:val="24"/>
              </w:rPr>
              <w:t xml:space="preserve">1.Оценка техники выполнения двигательных действий (проводится в ходе занятий): бега на короткие, средние, длинные дистанции; прыжков в длину; метание мяча на дальность. Оценка самостоятельного проведения студентом фрагмента занятия с решением задачи по развитию физического качества средствами лёгкой атлетики. </w:t>
            </w:r>
            <w:r w:rsidRPr="00010517">
              <w:rPr>
                <w:rFonts w:ascii="Times New Roman" w:eastAsia="Times New Roman" w:hAnsi="Times New Roman" w:cs="Times New Roman"/>
                <w:b/>
                <w:sz w:val="24"/>
                <w:szCs w:val="24"/>
              </w:rPr>
              <w:t>Спортивные игры.</w:t>
            </w:r>
          </w:p>
          <w:p w14:paraId="4E9BF8BE" w14:textId="77777777" w:rsidR="001E48E2" w:rsidRPr="00010517" w:rsidRDefault="001E48E2" w:rsidP="001E48E2">
            <w:pPr>
              <w:ind w:firstLine="34"/>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Оценка техники базовых элементов техники спортивных игр (броски в кольцо, удары по воротам, подачи, передачи, </w:t>
            </w:r>
            <w:proofErr w:type="spellStart"/>
            <w:r w:rsidRPr="00010517">
              <w:rPr>
                <w:rFonts w:ascii="Times New Roman" w:eastAsia="Times New Roman" w:hAnsi="Times New Roman" w:cs="Times New Roman"/>
                <w:sz w:val="24"/>
                <w:szCs w:val="24"/>
              </w:rPr>
              <w:t>жонглированиие</w:t>
            </w:r>
            <w:proofErr w:type="spellEnd"/>
            <w:r w:rsidRPr="00010517">
              <w:rPr>
                <w:rFonts w:ascii="Times New Roman" w:eastAsia="Times New Roman" w:hAnsi="Times New Roman" w:cs="Times New Roman"/>
                <w:sz w:val="24"/>
                <w:szCs w:val="24"/>
              </w:rPr>
              <w:t xml:space="preserve">) Оценка технико-тактических действий студентов в </w:t>
            </w:r>
            <w:r w:rsidRPr="00010517">
              <w:rPr>
                <w:rFonts w:ascii="Times New Roman" w:eastAsia="Times New Roman" w:hAnsi="Times New Roman" w:cs="Times New Roman"/>
                <w:sz w:val="24"/>
                <w:szCs w:val="24"/>
              </w:rPr>
              <w:lastRenderedPageBreak/>
              <w:t xml:space="preserve">ходе проведения контрольных соревнований по спортивным играм Оценка выполнения студентом функций судьи. Оценка самостоятельного проведения студентом фрагмента занятия с решением задачи по развитию физического качества средствами спортивных игр. </w:t>
            </w:r>
          </w:p>
          <w:p w14:paraId="50A271E8" w14:textId="77777777" w:rsidR="001E48E2" w:rsidRPr="00010517" w:rsidRDefault="001E48E2" w:rsidP="001E48E2">
            <w:pPr>
              <w:ind w:firstLine="34"/>
              <w:rPr>
                <w:rFonts w:ascii="Times New Roman" w:eastAsia="Times New Roman" w:hAnsi="Times New Roman" w:cs="Times New Roman"/>
                <w:sz w:val="24"/>
                <w:szCs w:val="24"/>
              </w:rPr>
            </w:pPr>
            <w:r w:rsidRPr="00010517">
              <w:rPr>
                <w:rFonts w:ascii="Times New Roman" w:eastAsia="Times New Roman" w:hAnsi="Times New Roman" w:cs="Times New Roman"/>
                <w:b/>
                <w:sz w:val="24"/>
                <w:szCs w:val="24"/>
              </w:rPr>
              <w:t xml:space="preserve">Атлетическая гимнастика </w:t>
            </w:r>
            <w:r w:rsidRPr="00010517">
              <w:rPr>
                <w:rFonts w:ascii="Times New Roman" w:eastAsia="Times New Roman" w:hAnsi="Times New Roman" w:cs="Times New Roman"/>
                <w:sz w:val="24"/>
                <w:szCs w:val="24"/>
              </w:rPr>
              <w:t xml:space="preserve">(юноши) </w:t>
            </w:r>
          </w:p>
          <w:p w14:paraId="02F8A5CE" w14:textId="77777777" w:rsidR="001E48E2" w:rsidRPr="00010517" w:rsidRDefault="001E48E2" w:rsidP="001E48E2">
            <w:pPr>
              <w:ind w:firstLine="34"/>
              <w:rPr>
                <w:rFonts w:ascii="Times New Roman" w:eastAsia="Times New Roman" w:hAnsi="Times New Roman" w:cs="Times New Roman"/>
                <w:b/>
                <w:sz w:val="24"/>
                <w:szCs w:val="24"/>
              </w:rPr>
            </w:pPr>
            <w:r w:rsidRPr="00010517">
              <w:rPr>
                <w:rFonts w:ascii="Times New Roman" w:eastAsia="Times New Roman" w:hAnsi="Times New Roman" w:cs="Times New Roman"/>
                <w:sz w:val="24"/>
                <w:szCs w:val="24"/>
              </w:rPr>
              <w:t xml:space="preserve">Оценка техники выполнения упражнений на тренажёрах, комплексов с отягощениями, с </w:t>
            </w:r>
            <w:proofErr w:type="spellStart"/>
            <w:r w:rsidRPr="00010517">
              <w:rPr>
                <w:rFonts w:ascii="Times New Roman" w:eastAsia="Times New Roman" w:hAnsi="Times New Roman" w:cs="Times New Roman"/>
                <w:sz w:val="24"/>
                <w:szCs w:val="24"/>
              </w:rPr>
              <w:t>самоотягощениями</w:t>
            </w:r>
            <w:proofErr w:type="spellEnd"/>
            <w:r w:rsidRPr="00010517">
              <w:rPr>
                <w:rFonts w:ascii="Times New Roman" w:eastAsia="Times New Roman" w:hAnsi="Times New Roman" w:cs="Times New Roman"/>
                <w:sz w:val="24"/>
                <w:szCs w:val="24"/>
              </w:rPr>
              <w:t xml:space="preserve">. Самостоятельное проведение фрагмента занятия или занятия </w:t>
            </w:r>
            <w:r w:rsidRPr="00010517">
              <w:rPr>
                <w:rFonts w:ascii="Times New Roman" w:eastAsia="Times New Roman" w:hAnsi="Times New Roman" w:cs="Times New Roman"/>
                <w:b/>
                <w:sz w:val="24"/>
                <w:szCs w:val="24"/>
              </w:rPr>
              <w:t xml:space="preserve">Кроссовая подготовка. </w:t>
            </w:r>
          </w:p>
          <w:p w14:paraId="17FD7F1E" w14:textId="77777777" w:rsidR="001E48E2" w:rsidRPr="00010517" w:rsidRDefault="001E48E2" w:rsidP="001E48E2">
            <w:pPr>
              <w:ind w:firstLine="34"/>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Оценка техники преодоления дистанции без учёта времени.</w:t>
            </w:r>
          </w:p>
          <w:p w14:paraId="73026CFA" w14:textId="77777777" w:rsidR="001E48E2" w:rsidRPr="00010517" w:rsidRDefault="001E48E2" w:rsidP="001E48E2">
            <w:pPr>
              <w:rPr>
                <w:rFonts w:ascii="Times New Roman" w:eastAsia="Times New Roman" w:hAnsi="Times New Roman" w:cs="Times New Roman"/>
                <w:b/>
                <w:sz w:val="24"/>
                <w:szCs w:val="24"/>
              </w:rPr>
            </w:pPr>
            <w:r w:rsidRPr="00010517">
              <w:rPr>
                <w:rFonts w:ascii="Times New Roman" w:eastAsia="Times New Roman" w:hAnsi="Times New Roman" w:cs="Times New Roman"/>
                <w:b/>
                <w:sz w:val="24"/>
                <w:szCs w:val="24"/>
              </w:rPr>
              <w:t>Лыжная подготовка.</w:t>
            </w:r>
          </w:p>
          <w:p w14:paraId="3F1BA3D0" w14:textId="77777777" w:rsidR="001E48E2" w:rsidRPr="00010517" w:rsidRDefault="001E48E2" w:rsidP="001E48E2">
            <w:pPr>
              <w:ind w:firstLine="34"/>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Оценка техники преодоления дистанции без учёта времени.</w:t>
            </w:r>
          </w:p>
          <w:p w14:paraId="2268391B" w14:textId="77777777" w:rsidR="001E48E2" w:rsidRPr="00010517" w:rsidRDefault="001E48E2" w:rsidP="001E48E2">
            <w:pPr>
              <w:widowControl w:val="0"/>
              <w:overflowPunct w:val="0"/>
              <w:autoSpaceDE w:val="0"/>
              <w:autoSpaceDN w:val="0"/>
              <w:adjustRightInd w:val="0"/>
              <w:jc w:val="both"/>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Демонстрирует системные знания в области основ здорового образа жизни и роли физической культуры в гармоничном развитии личности человека, Владеет информацией о регулярных физических нагрузках в выбранной специальности и способах профилактики профзаболеваний</w:t>
            </w:r>
          </w:p>
        </w:tc>
        <w:tc>
          <w:tcPr>
            <w:tcW w:w="2409" w:type="dxa"/>
          </w:tcPr>
          <w:p w14:paraId="136392C8" w14:textId="77777777" w:rsidR="001E48E2" w:rsidRPr="00010517" w:rsidRDefault="001E48E2" w:rsidP="001E48E2">
            <w:pPr>
              <w:widowControl w:val="0"/>
              <w:autoSpaceDE w:val="0"/>
              <w:autoSpaceDN w:val="0"/>
              <w:adjustRightInd w:val="0"/>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lastRenderedPageBreak/>
              <w:t>Выполнение тестовых упражнений.</w:t>
            </w:r>
          </w:p>
          <w:p w14:paraId="6E02D18E" w14:textId="77777777" w:rsidR="001E48E2" w:rsidRPr="00010517" w:rsidRDefault="001E48E2" w:rsidP="001E48E2">
            <w:pPr>
              <w:widowControl w:val="0"/>
              <w:autoSpaceDE w:val="0"/>
              <w:autoSpaceDN w:val="0"/>
              <w:adjustRightInd w:val="0"/>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 xml:space="preserve">На входе – начало учебного года, семестра; </w:t>
            </w:r>
          </w:p>
          <w:p w14:paraId="7D2E18B0" w14:textId="77777777" w:rsidR="001E48E2" w:rsidRPr="00010517" w:rsidRDefault="001E48E2" w:rsidP="001E48E2">
            <w:pPr>
              <w:widowControl w:val="0"/>
              <w:autoSpaceDE w:val="0"/>
              <w:autoSpaceDN w:val="0"/>
              <w:adjustRightInd w:val="0"/>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На выходе – в конце учебного года, семестра, изучения темы программы.</w:t>
            </w:r>
          </w:p>
          <w:p w14:paraId="6C760B8D" w14:textId="77777777" w:rsidR="001E48E2" w:rsidRPr="00010517" w:rsidRDefault="001E48E2" w:rsidP="001E48E2">
            <w:pPr>
              <w:rPr>
                <w:rFonts w:ascii="Times New Roman" w:eastAsia="Times New Roman" w:hAnsi="Times New Roman" w:cs="Times New Roman"/>
                <w:bCs/>
                <w:sz w:val="24"/>
                <w:szCs w:val="24"/>
              </w:rPr>
            </w:pPr>
            <w:r w:rsidRPr="00010517">
              <w:rPr>
                <w:rFonts w:ascii="Times New Roman" w:eastAsia="Times New Roman" w:hAnsi="Times New Roman" w:cs="Times New Roman"/>
                <w:sz w:val="24"/>
                <w:szCs w:val="24"/>
              </w:rPr>
              <w:t>Проведение фрагментов учебно-тренировочных занятий.</w:t>
            </w:r>
          </w:p>
          <w:p w14:paraId="07A6048E" w14:textId="77777777" w:rsidR="001E48E2" w:rsidRPr="00010517" w:rsidRDefault="001E48E2" w:rsidP="001E48E2">
            <w:pPr>
              <w:rPr>
                <w:rFonts w:ascii="Times New Roman" w:eastAsia="Times New Roman" w:hAnsi="Times New Roman" w:cs="Times New Roman"/>
                <w:bCs/>
                <w:sz w:val="24"/>
                <w:szCs w:val="24"/>
              </w:rPr>
            </w:pPr>
            <w:r w:rsidRPr="00010517">
              <w:rPr>
                <w:rFonts w:ascii="Times New Roman" w:eastAsia="Times New Roman" w:hAnsi="Times New Roman" w:cs="Times New Roman"/>
                <w:sz w:val="24"/>
                <w:szCs w:val="24"/>
              </w:rPr>
              <w:t xml:space="preserve">Участие в организации и проведении соревнований. </w:t>
            </w:r>
          </w:p>
          <w:p w14:paraId="07097775" w14:textId="77777777" w:rsidR="001E48E2" w:rsidRPr="00010517" w:rsidRDefault="001E48E2" w:rsidP="001E48E2">
            <w:pPr>
              <w:widowControl w:val="0"/>
              <w:autoSpaceDE w:val="0"/>
              <w:autoSpaceDN w:val="0"/>
              <w:adjustRightInd w:val="0"/>
              <w:rPr>
                <w:rFonts w:ascii="Times New Roman" w:eastAsia="Times New Roman" w:hAnsi="Times New Roman" w:cs="Times New Roman"/>
                <w:sz w:val="24"/>
                <w:szCs w:val="24"/>
              </w:rPr>
            </w:pPr>
            <w:r w:rsidRPr="00010517">
              <w:rPr>
                <w:rFonts w:ascii="Times New Roman" w:eastAsia="Times New Roman" w:hAnsi="Times New Roman" w:cs="Times New Roman"/>
                <w:sz w:val="24"/>
                <w:szCs w:val="24"/>
              </w:rPr>
              <w:t>Судейская практика.</w:t>
            </w:r>
          </w:p>
        </w:tc>
      </w:tr>
    </w:tbl>
    <w:p w14:paraId="3EF9E431" w14:textId="77777777" w:rsidR="001E48E2" w:rsidRPr="00010517" w:rsidRDefault="001E48E2" w:rsidP="001E48E2">
      <w:pPr>
        <w:spacing w:after="0" w:line="360" w:lineRule="auto"/>
        <w:jc w:val="both"/>
        <w:rPr>
          <w:rFonts w:ascii="Times New Roman" w:eastAsia="Times New Roman" w:hAnsi="Times New Roman" w:cs="Times New Roman"/>
          <w:sz w:val="24"/>
          <w:szCs w:val="24"/>
        </w:rPr>
      </w:pPr>
    </w:p>
    <w:p w14:paraId="13B3FDA0" w14:textId="77777777" w:rsidR="001E48E2" w:rsidRPr="00010517" w:rsidRDefault="001E48E2" w:rsidP="001E48E2">
      <w:pPr>
        <w:widowControl w:val="0"/>
        <w:autoSpaceDE w:val="0"/>
        <w:autoSpaceDN w:val="0"/>
        <w:adjustRightInd w:val="0"/>
        <w:spacing w:after="0" w:line="240" w:lineRule="auto"/>
        <w:rPr>
          <w:rFonts w:ascii="Times New Roman" w:eastAsia="Times New Roman" w:hAnsi="Times New Roman" w:cs="Times New Roman"/>
          <w:sz w:val="24"/>
          <w:szCs w:val="24"/>
        </w:rPr>
      </w:pPr>
    </w:p>
    <w:p w14:paraId="7B15A416" w14:textId="77777777" w:rsidR="001E48E2" w:rsidRPr="00010517" w:rsidRDefault="001E48E2" w:rsidP="001E48E2">
      <w:pPr>
        <w:widowControl w:val="0"/>
        <w:autoSpaceDE w:val="0"/>
        <w:autoSpaceDN w:val="0"/>
        <w:adjustRightInd w:val="0"/>
        <w:spacing w:after="0" w:line="240" w:lineRule="auto"/>
        <w:rPr>
          <w:rFonts w:ascii="Times New Roman" w:eastAsia="Times New Roman" w:hAnsi="Times New Roman" w:cs="Times New Roman"/>
          <w:sz w:val="24"/>
          <w:szCs w:val="24"/>
        </w:rPr>
      </w:pPr>
    </w:p>
    <w:p w14:paraId="7FC15B6D" w14:textId="77777777" w:rsidR="001E48E2" w:rsidRPr="00010517" w:rsidRDefault="001E48E2" w:rsidP="001A7681">
      <w:pPr>
        <w:pStyle w:val="aa"/>
        <w:spacing w:after="0"/>
        <w:ind w:left="1429"/>
        <w:rPr>
          <w:rFonts w:ascii="Times New Roman" w:hAnsi="Times New Roman" w:cs="Times New Roman"/>
        </w:rPr>
      </w:pPr>
    </w:p>
    <w:sectPr w:rsidR="001E48E2" w:rsidRPr="00010517" w:rsidSect="001A7681">
      <w:footerReference w:type="even" r:id="rId22"/>
      <w:footerReference w:type="default" r:id="rId23"/>
      <w:pgSz w:w="11906" w:h="16838"/>
      <w:pgMar w:top="1134" w:right="851"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A1902" w14:textId="77777777" w:rsidR="006215E6" w:rsidRDefault="006215E6" w:rsidP="008E7DC4">
      <w:pPr>
        <w:spacing w:after="0" w:line="240" w:lineRule="auto"/>
      </w:pPr>
      <w:r>
        <w:separator/>
      </w:r>
    </w:p>
  </w:endnote>
  <w:endnote w:type="continuationSeparator" w:id="0">
    <w:p w14:paraId="4027E284" w14:textId="77777777" w:rsidR="006215E6" w:rsidRDefault="006215E6" w:rsidP="008E7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6976267"/>
      <w:docPartObj>
        <w:docPartGallery w:val="Page Numbers (Bottom of Page)"/>
        <w:docPartUnique/>
      </w:docPartObj>
    </w:sdtPr>
    <w:sdtEndPr/>
    <w:sdtContent>
      <w:p w14:paraId="2366DC5A" w14:textId="77777777" w:rsidR="006215E6" w:rsidRDefault="006215E6">
        <w:pPr>
          <w:pStyle w:val="a3"/>
          <w:jc w:val="right"/>
        </w:pPr>
        <w:r>
          <w:fldChar w:fldCharType="begin"/>
        </w:r>
        <w:r>
          <w:instrText>PAGE   \* MERGEFORMAT</w:instrText>
        </w:r>
        <w:r>
          <w:fldChar w:fldCharType="separate"/>
        </w:r>
        <w:r w:rsidR="00604651">
          <w:rPr>
            <w:noProof/>
          </w:rPr>
          <w:t>53</w:t>
        </w:r>
        <w:r>
          <w:fldChar w:fldCharType="end"/>
        </w:r>
      </w:p>
    </w:sdtContent>
  </w:sdt>
  <w:p w14:paraId="3C202876" w14:textId="77777777" w:rsidR="006215E6" w:rsidRDefault="006215E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7E4CD" w14:textId="77777777" w:rsidR="006215E6" w:rsidRDefault="006215E6" w:rsidP="008E7DC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281141E6" w14:textId="77777777" w:rsidR="006215E6" w:rsidRDefault="006215E6" w:rsidP="008E7DC4">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9EAD3" w14:textId="77777777" w:rsidR="006215E6" w:rsidRDefault="006215E6" w:rsidP="008E7DC4">
    <w:pPr>
      <w:pStyle w:val="a3"/>
      <w:jc w:val="right"/>
    </w:pPr>
    <w:r>
      <w:fldChar w:fldCharType="begin"/>
    </w:r>
    <w:r>
      <w:instrText>PAGE   \* MERGEFORMAT</w:instrText>
    </w:r>
    <w:r>
      <w:fldChar w:fldCharType="separate"/>
    </w:r>
    <w:r w:rsidR="00604651">
      <w:rPr>
        <w:noProof/>
      </w:rPr>
      <w:t>60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9A617" w14:textId="77777777" w:rsidR="006215E6" w:rsidRDefault="006215E6" w:rsidP="008E7DC4">
      <w:pPr>
        <w:spacing w:after="0" w:line="240" w:lineRule="auto"/>
      </w:pPr>
      <w:r>
        <w:separator/>
      </w:r>
    </w:p>
  </w:footnote>
  <w:footnote w:type="continuationSeparator" w:id="0">
    <w:p w14:paraId="232C386A" w14:textId="77777777" w:rsidR="006215E6" w:rsidRDefault="006215E6" w:rsidP="008E7DC4">
      <w:pPr>
        <w:spacing w:after="0" w:line="240" w:lineRule="auto"/>
      </w:pPr>
      <w:r>
        <w:continuationSeparator/>
      </w:r>
    </w:p>
  </w:footnote>
  <w:footnote w:id="1">
    <w:p w14:paraId="3F2C262E" w14:textId="77777777" w:rsidR="00604651" w:rsidRPr="00604651" w:rsidRDefault="00604651" w:rsidP="00604651">
      <w:pPr>
        <w:pStyle w:val="a6"/>
        <w:rPr>
          <w:rFonts w:ascii="Times New Roman" w:hAnsi="Times New Roman" w:cs="Times New Roman"/>
          <w:lang w:val="ru-RU"/>
        </w:rPr>
      </w:pPr>
      <w:r w:rsidRPr="00604651">
        <w:rPr>
          <w:rStyle w:val="a8"/>
          <w:rFonts w:ascii="Times New Roman" w:hAnsi="Times New Roman" w:cs="Times New Roman"/>
        </w:rPr>
        <w:footnoteRef/>
      </w:r>
      <w:r w:rsidRPr="00604651">
        <w:rPr>
          <w:rFonts w:ascii="Times New Roman" w:hAnsi="Times New Roman" w:cs="Times New Roman"/>
          <w:lang w:val="ru-RU"/>
        </w:rPr>
        <w:t xml:space="preserve"> Объем, акад. ч / в том числе в форме практической подготовки, акад. ч на освоение конкретных тем распределяется образовательной организацией самостоятельно.</w:t>
      </w:r>
    </w:p>
  </w:footnote>
  <w:footnote w:id="2">
    <w:p w14:paraId="438B822A" w14:textId="77777777" w:rsidR="00604651" w:rsidRPr="00604651" w:rsidRDefault="00604651" w:rsidP="00604651">
      <w:pPr>
        <w:pStyle w:val="a6"/>
        <w:rPr>
          <w:rFonts w:ascii="Times New Roman" w:hAnsi="Times New Roman" w:cs="Times New Roman"/>
          <w:lang w:val="ru-RU"/>
        </w:rPr>
      </w:pPr>
      <w:r w:rsidRPr="00604651">
        <w:rPr>
          <w:rStyle w:val="a8"/>
          <w:rFonts w:ascii="Times New Roman" w:hAnsi="Times New Roman" w:cs="Times New Roman"/>
        </w:rPr>
        <w:footnoteRef/>
      </w:r>
      <w:r w:rsidRPr="00604651">
        <w:rPr>
          <w:rFonts w:ascii="Times New Roman" w:hAnsi="Times New Roman" w:cs="Times New Roman"/>
          <w:lang w:val="ru-RU"/>
        </w:rPr>
        <w:t xml:space="preserve"> Объем, акад. ч / в том числе в форме практической подготовки, акад. ч на освоение конкретных тем распределяется образовательной организацией самостоятельно.</w:t>
      </w:r>
    </w:p>
  </w:footnote>
  <w:footnote w:id="3">
    <w:p w14:paraId="4DA17848" w14:textId="77777777" w:rsidR="00604651" w:rsidRPr="00604651" w:rsidRDefault="00604651" w:rsidP="00604651">
      <w:pPr>
        <w:pStyle w:val="a6"/>
        <w:rPr>
          <w:rFonts w:ascii="Times New Roman" w:hAnsi="Times New Roman" w:cs="Times New Roman"/>
          <w:lang w:val="ru-RU"/>
        </w:rPr>
      </w:pPr>
      <w:r w:rsidRPr="00604651">
        <w:rPr>
          <w:rStyle w:val="a8"/>
          <w:rFonts w:ascii="Times New Roman" w:hAnsi="Times New Roman" w:cs="Times New Roman"/>
        </w:rPr>
        <w:footnoteRef/>
      </w:r>
      <w:r w:rsidRPr="00604651">
        <w:rPr>
          <w:rFonts w:ascii="Times New Roman" w:hAnsi="Times New Roman" w:cs="Times New Roman"/>
          <w:lang w:val="ru-RU"/>
        </w:rPr>
        <w:t xml:space="preserve"> Объем, акад. ч / в том числе в форме практической подготовки, акад. ч на освоение конкретных тем распределяется образовательной организацией самостоятельно.</w:t>
      </w:r>
    </w:p>
  </w:footnote>
  <w:footnote w:id="4">
    <w:p w14:paraId="482F2BDA" w14:textId="77777777" w:rsidR="005D2A5F" w:rsidRPr="00604651" w:rsidRDefault="005D2A5F" w:rsidP="00F32FB2">
      <w:pPr>
        <w:pStyle w:val="a6"/>
        <w:rPr>
          <w:rFonts w:ascii="Times New Roman" w:hAnsi="Times New Roman" w:cs="Times New Roman"/>
          <w:lang w:val="ru-RU"/>
        </w:rPr>
      </w:pPr>
      <w:r w:rsidRPr="00604651">
        <w:rPr>
          <w:rStyle w:val="a8"/>
          <w:rFonts w:ascii="Times New Roman" w:hAnsi="Times New Roman" w:cs="Times New Roman"/>
        </w:rPr>
        <w:footnoteRef/>
      </w:r>
      <w:r w:rsidRPr="00604651">
        <w:rPr>
          <w:rFonts w:ascii="Times New Roman" w:hAnsi="Times New Roman" w:cs="Times New Roman"/>
          <w:lang w:val="ru-RU"/>
        </w:rPr>
        <w:t xml:space="preserve"> Объем, акад. ч / в том числе в форме практической подготовки, акад. ч на освоение конкретных тем распределяется образовательной организацией самостоятельно.</w:t>
      </w:r>
    </w:p>
  </w:footnote>
  <w:footnote w:id="5">
    <w:p w14:paraId="24E7A7FE" w14:textId="77777777" w:rsidR="00604651" w:rsidRPr="00604651" w:rsidRDefault="00604651" w:rsidP="00604651">
      <w:pPr>
        <w:pStyle w:val="a6"/>
        <w:rPr>
          <w:rFonts w:ascii="Times New Roman" w:hAnsi="Times New Roman" w:cs="Times New Roman"/>
          <w:lang w:val="ru-RU"/>
        </w:rPr>
      </w:pPr>
      <w:r w:rsidRPr="00604651">
        <w:rPr>
          <w:rStyle w:val="a8"/>
          <w:rFonts w:ascii="Times New Roman" w:hAnsi="Times New Roman" w:cs="Times New Roman"/>
        </w:rPr>
        <w:footnoteRef/>
      </w:r>
      <w:r w:rsidRPr="00604651">
        <w:rPr>
          <w:rFonts w:ascii="Times New Roman" w:hAnsi="Times New Roman" w:cs="Times New Roman"/>
          <w:lang w:val="ru-RU"/>
        </w:rPr>
        <w:t xml:space="preserve"> Объем, акад. ч / в том числе в форме практической подготовки, акад. ч на освоение конкретных тем распределяется образовательной организацией самостоятельно.</w:t>
      </w:r>
    </w:p>
  </w:footnote>
  <w:footnote w:id="6">
    <w:p w14:paraId="2396356D" w14:textId="77777777" w:rsidR="00604651" w:rsidRPr="00604651" w:rsidRDefault="00604651" w:rsidP="00604651">
      <w:pPr>
        <w:pStyle w:val="a6"/>
        <w:rPr>
          <w:rFonts w:ascii="Times New Roman" w:hAnsi="Times New Roman" w:cs="Times New Roman"/>
          <w:lang w:val="ru-RU"/>
        </w:rPr>
      </w:pPr>
      <w:r w:rsidRPr="00604651">
        <w:rPr>
          <w:rStyle w:val="a8"/>
          <w:rFonts w:ascii="Times New Roman" w:hAnsi="Times New Roman" w:cs="Times New Roman"/>
        </w:rPr>
        <w:footnoteRef/>
      </w:r>
      <w:r w:rsidRPr="00604651">
        <w:rPr>
          <w:rFonts w:ascii="Times New Roman" w:hAnsi="Times New Roman" w:cs="Times New Roman"/>
          <w:lang w:val="ru-RU"/>
        </w:rPr>
        <w:t xml:space="preserve"> Объем, акад. ч / в том числе в форме практической подготовки, акад. ч на освоение конкретных тем распределяется образовательной организацией самостоятельно.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4CC58" w14:textId="77777777" w:rsidR="006215E6" w:rsidRDefault="006215E6">
    <w:pPr>
      <w:pStyle w:val="af0"/>
      <w:jc w:val="center"/>
    </w:pPr>
    <w:r>
      <w:fldChar w:fldCharType="begin"/>
    </w:r>
    <w:r>
      <w:instrText xml:space="preserve"> PAGE   \* MERGEFORMAT </w:instrText>
    </w:r>
    <w:r>
      <w:fldChar w:fldCharType="separate"/>
    </w:r>
    <w:r>
      <w:rPr>
        <w:noProof/>
      </w:rPr>
      <w:t>48</w:t>
    </w:r>
    <w:r>
      <w:rPr>
        <w:noProof/>
      </w:rPr>
      <w:fldChar w:fldCharType="end"/>
    </w:r>
  </w:p>
  <w:p w14:paraId="525FF242" w14:textId="77777777" w:rsidR="006215E6" w:rsidRDefault="006215E6">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C57"/>
    <w:multiLevelType w:val="multilevel"/>
    <w:tmpl w:val="A6DCB1B0"/>
    <w:lvl w:ilvl="0">
      <w:start w:val="2"/>
      <w:numFmt w:val="decimal"/>
      <w:lvlText w:val="%1."/>
      <w:lvlJc w:val="left"/>
      <w:pPr>
        <w:ind w:left="1069" w:hanging="360"/>
      </w:pPr>
      <w:rPr>
        <w:rFonts w:hint="default"/>
      </w:rPr>
    </w:lvl>
    <w:lvl w:ilvl="1">
      <w:start w:val="2"/>
      <w:numFmt w:val="decimal"/>
      <w:isLgl/>
      <w:lvlText w:val="%1.%2."/>
      <w:lvlJc w:val="left"/>
      <w:pPr>
        <w:ind w:left="1309" w:hanging="60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D0A7D5A"/>
    <w:multiLevelType w:val="hybridMultilevel"/>
    <w:tmpl w:val="F0DA6188"/>
    <w:lvl w:ilvl="0" w:tplc="26DAFEFC">
      <w:start w:val="1"/>
      <w:numFmt w:val="decimal"/>
      <w:lvlText w:val="%1."/>
      <w:lvlJc w:val="left"/>
      <w:pPr>
        <w:ind w:left="720" w:hanging="360"/>
      </w:pPr>
      <w:rPr>
        <w:rFonts w:hint="default"/>
        <w:i w:val="0"/>
        <w:iCs/>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E36E61"/>
    <w:multiLevelType w:val="hybridMultilevel"/>
    <w:tmpl w:val="BCE04F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0A22D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271E6EDC"/>
    <w:multiLevelType w:val="hybridMultilevel"/>
    <w:tmpl w:val="8F6A7224"/>
    <w:lvl w:ilvl="0" w:tplc="60F89376">
      <w:numFmt w:val="bullet"/>
      <w:lvlText w:val="-"/>
      <w:lvlJc w:val="left"/>
      <w:pPr>
        <w:ind w:left="107" w:hanging="233"/>
      </w:pPr>
      <w:rPr>
        <w:rFonts w:ascii="Times New Roman" w:eastAsia="Times New Roman" w:hAnsi="Times New Roman" w:cs="Times New Roman" w:hint="default"/>
        <w:w w:val="100"/>
        <w:sz w:val="28"/>
        <w:szCs w:val="28"/>
        <w:lang w:val="ru-RU" w:eastAsia="en-US" w:bidi="ar-SA"/>
      </w:rPr>
    </w:lvl>
    <w:lvl w:ilvl="1" w:tplc="A3DCC332">
      <w:numFmt w:val="bullet"/>
      <w:lvlText w:val="•"/>
      <w:lvlJc w:val="left"/>
      <w:pPr>
        <w:ind w:left="549" w:hanging="233"/>
      </w:pPr>
      <w:rPr>
        <w:lang w:val="ru-RU" w:eastAsia="en-US" w:bidi="ar-SA"/>
      </w:rPr>
    </w:lvl>
    <w:lvl w:ilvl="2" w:tplc="D200C326">
      <w:numFmt w:val="bullet"/>
      <w:lvlText w:val="•"/>
      <w:lvlJc w:val="left"/>
      <w:pPr>
        <w:ind w:left="999" w:hanging="233"/>
      </w:pPr>
      <w:rPr>
        <w:lang w:val="ru-RU" w:eastAsia="en-US" w:bidi="ar-SA"/>
      </w:rPr>
    </w:lvl>
    <w:lvl w:ilvl="3" w:tplc="3730BBEC">
      <w:numFmt w:val="bullet"/>
      <w:lvlText w:val="•"/>
      <w:lvlJc w:val="left"/>
      <w:pPr>
        <w:ind w:left="1449" w:hanging="233"/>
      </w:pPr>
      <w:rPr>
        <w:lang w:val="ru-RU" w:eastAsia="en-US" w:bidi="ar-SA"/>
      </w:rPr>
    </w:lvl>
    <w:lvl w:ilvl="4" w:tplc="F9FCD3EA">
      <w:numFmt w:val="bullet"/>
      <w:lvlText w:val="•"/>
      <w:lvlJc w:val="left"/>
      <w:pPr>
        <w:ind w:left="1899" w:hanging="233"/>
      </w:pPr>
      <w:rPr>
        <w:lang w:val="ru-RU" w:eastAsia="en-US" w:bidi="ar-SA"/>
      </w:rPr>
    </w:lvl>
    <w:lvl w:ilvl="5" w:tplc="523C5E84">
      <w:numFmt w:val="bullet"/>
      <w:lvlText w:val="•"/>
      <w:lvlJc w:val="left"/>
      <w:pPr>
        <w:ind w:left="2349" w:hanging="233"/>
      </w:pPr>
      <w:rPr>
        <w:lang w:val="ru-RU" w:eastAsia="en-US" w:bidi="ar-SA"/>
      </w:rPr>
    </w:lvl>
    <w:lvl w:ilvl="6" w:tplc="63FC4A10">
      <w:numFmt w:val="bullet"/>
      <w:lvlText w:val="•"/>
      <w:lvlJc w:val="left"/>
      <w:pPr>
        <w:ind w:left="2799" w:hanging="233"/>
      </w:pPr>
      <w:rPr>
        <w:lang w:val="ru-RU" w:eastAsia="en-US" w:bidi="ar-SA"/>
      </w:rPr>
    </w:lvl>
    <w:lvl w:ilvl="7" w:tplc="E03C07B6">
      <w:numFmt w:val="bullet"/>
      <w:lvlText w:val="•"/>
      <w:lvlJc w:val="left"/>
      <w:pPr>
        <w:ind w:left="3249" w:hanging="233"/>
      </w:pPr>
      <w:rPr>
        <w:lang w:val="ru-RU" w:eastAsia="en-US" w:bidi="ar-SA"/>
      </w:rPr>
    </w:lvl>
    <w:lvl w:ilvl="8" w:tplc="35C052D4">
      <w:numFmt w:val="bullet"/>
      <w:lvlText w:val="•"/>
      <w:lvlJc w:val="left"/>
      <w:pPr>
        <w:ind w:left="3699" w:hanging="233"/>
      </w:pPr>
      <w:rPr>
        <w:lang w:val="ru-RU" w:eastAsia="en-US" w:bidi="ar-SA"/>
      </w:rPr>
    </w:lvl>
  </w:abstractNum>
  <w:abstractNum w:abstractNumId="5" w15:restartNumberingAfterBreak="0">
    <w:nsid w:val="280D3ED6"/>
    <w:multiLevelType w:val="hybridMultilevel"/>
    <w:tmpl w:val="7E7CF786"/>
    <w:lvl w:ilvl="0" w:tplc="529EE290">
      <w:start w:val="1"/>
      <w:numFmt w:val="decimal"/>
      <w:lvlText w:val="%1."/>
      <w:lvlJc w:val="left"/>
      <w:pPr>
        <w:ind w:left="720" w:hanging="360"/>
      </w:pPr>
      <w:rPr>
        <w:rFonts w:hint="default"/>
        <w:i w:val="0"/>
        <w:iCs/>
        <w:sz w:val="22"/>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926C75"/>
    <w:multiLevelType w:val="hybridMultilevel"/>
    <w:tmpl w:val="22126776"/>
    <w:lvl w:ilvl="0" w:tplc="78862C66">
      <w:start w:val="1"/>
      <w:numFmt w:val="decimal"/>
      <w:lvlText w:val="%1."/>
      <w:lvlJc w:val="left"/>
      <w:pPr>
        <w:ind w:left="720" w:hanging="360"/>
      </w:pPr>
      <w:rPr>
        <w:rFonts w:hint="default"/>
        <w:i w:val="0"/>
        <w:iCs/>
        <w:sz w:val="22"/>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D956CC"/>
    <w:multiLevelType w:val="hybridMultilevel"/>
    <w:tmpl w:val="9AC87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09157E"/>
    <w:multiLevelType w:val="hybridMultilevel"/>
    <w:tmpl w:val="23001B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18609B"/>
    <w:multiLevelType w:val="hybridMultilevel"/>
    <w:tmpl w:val="B21EA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955F1F"/>
    <w:multiLevelType w:val="hybridMultilevel"/>
    <w:tmpl w:val="D8165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F902752"/>
    <w:multiLevelType w:val="hybridMultilevel"/>
    <w:tmpl w:val="6EA658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1B77A4"/>
    <w:multiLevelType w:val="hybridMultilevel"/>
    <w:tmpl w:val="40E03F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1C3512"/>
    <w:multiLevelType w:val="hybridMultilevel"/>
    <w:tmpl w:val="88081E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3BD43EF"/>
    <w:multiLevelType w:val="multilevel"/>
    <w:tmpl w:val="B71E68A4"/>
    <w:lvl w:ilvl="0">
      <w:start w:val="1"/>
      <w:numFmt w:val="decimal"/>
      <w:lvlText w:val="%1."/>
      <w:lvlJc w:val="left"/>
      <w:pPr>
        <w:ind w:left="1080" w:hanging="360"/>
      </w:pPr>
      <w:rPr>
        <w:rFonts w:hint="default"/>
        <w:b w:val="0"/>
      </w:rPr>
    </w:lvl>
    <w:lvl w:ilvl="1">
      <w:start w:val="1"/>
      <w:numFmt w:val="decimal"/>
      <w:isLgl/>
      <w:lvlText w:val="%1.%2."/>
      <w:lvlJc w:val="left"/>
      <w:pPr>
        <w:ind w:left="143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490" w:hanging="720"/>
      </w:pPr>
      <w:rPr>
        <w:rFonts w:hint="default"/>
      </w:rPr>
    </w:lvl>
    <w:lvl w:ilvl="4">
      <w:start w:val="1"/>
      <w:numFmt w:val="decimal"/>
      <w:isLgl/>
      <w:lvlText w:val="%1.%2.%3.%4.%5."/>
      <w:lvlJc w:val="left"/>
      <w:pPr>
        <w:ind w:left="3200" w:hanging="1080"/>
      </w:pPr>
      <w:rPr>
        <w:rFonts w:hint="default"/>
      </w:rPr>
    </w:lvl>
    <w:lvl w:ilvl="5">
      <w:start w:val="1"/>
      <w:numFmt w:val="decimal"/>
      <w:isLgl/>
      <w:lvlText w:val="%1.%2.%3.%4.%5.%6."/>
      <w:lvlJc w:val="left"/>
      <w:pPr>
        <w:ind w:left="3550" w:hanging="1080"/>
      </w:pPr>
      <w:rPr>
        <w:rFonts w:hint="default"/>
      </w:rPr>
    </w:lvl>
    <w:lvl w:ilvl="6">
      <w:start w:val="1"/>
      <w:numFmt w:val="decimal"/>
      <w:isLgl/>
      <w:lvlText w:val="%1.%2.%3.%4.%5.%6.%7."/>
      <w:lvlJc w:val="left"/>
      <w:pPr>
        <w:ind w:left="4260" w:hanging="1440"/>
      </w:pPr>
      <w:rPr>
        <w:rFonts w:hint="default"/>
      </w:rPr>
    </w:lvl>
    <w:lvl w:ilvl="7">
      <w:start w:val="1"/>
      <w:numFmt w:val="decimal"/>
      <w:isLgl/>
      <w:lvlText w:val="%1.%2.%3.%4.%5.%6.%7.%8."/>
      <w:lvlJc w:val="left"/>
      <w:pPr>
        <w:ind w:left="4610" w:hanging="1440"/>
      </w:pPr>
      <w:rPr>
        <w:rFonts w:hint="default"/>
      </w:rPr>
    </w:lvl>
    <w:lvl w:ilvl="8">
      <w:start w:val="1"/>
      <w:numFmt w:val="decimal"/>
      <w:isLgl/>
      <w:lvlText w:val="%1.%2.%3.%4.%5.%6.%7.%8.%9."/>
      <w:lvlJc w:val="left"/>
      <w:pPr>
        <w:ind w:left="5320" w:hanging="1800"/>
      </w:pPr>
      <w:rPr>
        <w:rFonts w:hint="default"/>
      </w:rPr>
    </w:lvl>
  </w:abstractNum>
  <w:abstractNum w:abstractNumId="15" w15:restartNumberingAfterBreak="0">
    <w:nsid w:val="566951CD"/>
    <w:multiLevelType w:val="hybridMultilevel"/>
    <w:tmpl w:val="D0F00EF8"/>
    <w:lvl w:ilvl="0" w:tplc="B2923BC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3D5C9C"/>
    <w:multiLevelType w:val="hybridMultilevel"/>
    <w:tmpl w:val="B21EA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27B6637"/>
    <w:multiLevelType w:val="hybridMultilevel"/>
    <w:tmpl w:val="3C481C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561DDD"/>
    <w:multiLevelType w:val="hybridMultilevel"/>
    <w:tmpl w:val="23001B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EF61B2F"/>
    <w:multiLevelType w:val="multilevel"/>
    <w:tmpl w:val="3FEA3F92"/>
    <w:lvl w:ilvl="0">
      <w:start w:val="3"/>
      <w:numFmt w:val="decimal"/>
      <w:lvlText w:val="%1"/>
      <w:lvlJc w:val="left"/>
      <w:pPr>
        <w:ind w:left="714" w:hanging="493"/>
      </w:pPr>
      <w:rPr>
        <w:lang w:val="ru-RU" w:eastAsia="en-US" w:bidi="ar-SA"/>
      </w:rPr>
    </w:lvl>
    <w:lvl w:ilvl="1">
      <w:start w:val="1"/>
      <w:numFmt w:val="decimal"/>
      <w:lvlText w:val="%1.%2."/>
      <w:lvlJc w:val="left"/>
      <w:pPr>
        <w:ind w:left="714" w:hanging="493"/>
      </w:pPr>
      <w:rPr>
        <w:rFonts w:ascii="Times New Roman" w:eastAsia="Times New Roman" w:hAnsi="Times New Roman" w:cs="Times New Roman" w:hint="default"/>
        <w:b/>
        <w:bCs/>
        <w:w w:val="100"/>
        <w:sz w:val="28"/>
        <w:szCs w:val="28"/>
        <w:lang w:val="ru-RU" w:eastAsia="en-US" w:bidi="ar-SA"/>
      </w:rPr>
    </w:lvl>
    <w:lvl w:ilvl="2">
      <w:start w:val="1"/>
      <w:numFmt w:val="decimal"/>
      <w:lvlText w:val="%3."/>
      <w:lvlJc w:val="left"/>
      <w:pPr>
        <w:ind w:left="788" w:hanging="360"/>
      </w:pPr>
      <w:rPr>
        <w:rFonts w:ascii="Times New Roman" w:eastAsia="Times New Roman" w:hAnsi="Times New Roman" w:cs="Times New Roman" w:hint="default"/>
        <w:spacing w:val="0"/>
        <w:w w:val="100"/>
        <w:sz w:val="28"/>
        <w:szCs w:val="28"/>
        <w:lang w:val="ru-RU" w:eastAsia="en-US" w:bidi="ar-SA"/>
      </w:rPr>
    </w:lvl>
    <w:lvl w:ilvl="3">
      <w:start w:val="1"/>
      <w:numFmt w:val="decimal"/>
      <w:lvlText w:val="%4."/>
      <w:lvlJc w:val="left"/>
      <w:pPr>
        <w:ind w:left="942" w:hanging="360"/>
      </w:pPr>
      <w:rPr>
        <w:rFonts w:ascii="Times New Roman" w:eastAsia="Times New Roman" w:hAnsi="Times New Roman" w:cs="Times New Roman" w:hint="default"/>
        <w:spacing w:val="0"/>
        <w:w w:val="100"/>
        <w:sz w:val="28"/>
        <w:szCs w:val="28"/>
        <w:lang w:val="ru-RU" w:eastAsia="en-US" w:bidi="ar-SA"/>
      </w:rPr>
    </w:lvl>
    <w:lvl w:ilvl="4">
      <w:numFmt w:val="bullet"/>
      <w:lvlText w:val="•"/>
      <w:lvlJc w:val="left"/>
      <w:pPr>
        <w:ind w:left="3156" w:hanging="360"/>
      </w:pPr>
      <w:rPr>
        <w:lang w:val="ru-RU" w:eastAsia="en-US" w:bidi="ar-SA"/>
      </w:rPr>
    </w:lvl>
    <w:lvl w:ilvl="5">
      <w:numFmt w:val="bullet"/>
      <w:lvlText w:val="•"/>
      <w:lvlJc w:val="left"/>
      <w:pPr>
        <w:ind w:left="4264" w:hanging="360"/>
      </w:pPr>
      <w:rPr>
        <w:lang w:val="ru-RU" w:eastAsia="en-US" w:bidi="ar-SA"/>
      </w:rPr>
    </w:lvl>
    <w:lvl w:ilvl="6">
      <w:numFmt w:val="bullet"/>
      <w:lvlText w:val="•"/>
      <w:lvlJc w:val="left"/>
      <w:pPr>
        <w:ind w:left="5373" w:hanging="360"/>
      </w:pPr>
      <w:rPr>
        <w:lang w:val="ru-RU" w:eastAsia="en-US" w:bidi="ar-SA"/>
      </w:rPr>
    </w:lvl>
    <w:lvl w:ilvl="7">
      <w:numFmt w:val="bullet"/>
      <w:lvlText w:val="•"/>
      <w:lvlJc w:val="left"/>
      <w:pPr>
        <w:ind w:left="6481" w:hanging="360"/>
      </w:pPr>
      <w:rPr>
        <w:lang w:val="ru-RU" w:eastAsia="en-US" w:bidi="ar-SA"/>
      </w:rPr>
    </w:lvl>
    <w:lvl w:ilvl="8">
      <w:numFmt w:val="bullet"/>
      <w:lvlText w:val="•"/>
      <w:lvlJc w:val="left"/>
      <w:pPr>
        <w:ind w:left="7589" w:hanging="360"/>
      </w:pPr>
      <w:rPr>
        <w:lang w:val="ru-RU" w:eastAsia="en-US" w:bidi="ar-SA"/>
      </w:rPr>
    </w:lvl>
  </w:abstractNum>
  <w:abstractNum w:abstractNumId="20" w15:restartNumberingAfterBreak="0">
    <w:nsid w:val="6FBB2DA0"/>
    <w:multiLevelType w:val="hybridMultilevel"/>
    <w:tmpl w:val="AD4831BE"/>
    <w:lvl w:ilvl="0" w:tplc="BB006E04">
      <w:start w:val="1"/>
      <w:numFmt w:val="decimal"/>
      <w:lvlText w:val="%1."/>
      <w:lvlJc w:val="left"/>
      <w:pPr>
        <w:ind w:left="720" w:hanging="360"/>
      </w:pPr>
      <w:rPr>
        <w:rFonts w:hint="default"/>
        <w:i w:val="0"/>
        <w:iCs/>
        <w:sz w:val="24"/>
        <w:szCs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11A3F61"/>
    <w:multiLevelType w:val="multilevel"/>
    <w:tmpl w:val="64B29DA2"/>
    <w:lvl w:ilvl="0">
      <w:start w:val="3"/>
      <w:numFmt w:val="decimal"/>
      <w:lvlText w:val="%1."/>
      <w:lvlJc w:val="left"/>
      <w:pPr>
        <w:ind w:left="495" w:hanging="495"/>
      </w:pPr>
      <w:rPr>
        <w:rFonts w:cs="Times New Roman" w:hint="default"/>
      </w:rPr>
    </w:lvl>
    <w:lvl w:ilvl="1">
      <w:start w:val="2"/>
      <w:numFmt w:val="decimal"/>
      <w:lvlText w:val="%1.%2."/>
      <w:lvlJc w:val="left"/>
      <w:pPr>
        <w:ind w:left="637" w:hanging="495"/>
      </w:pPr>
      <w:rPr>
        <w:rFonts w:cs="Times New Roman" w:hint="default"/>
      </w:rPr>
    </w:lvl>
    <w:lvl w:ilvl="2">
      <w:start w:val="2"/>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2" w15:restartNumberingAfterBreak="0">
    <w:nsid w:val="711C1359"/>
    <w:multiLevelType w:val="hybridMultilevel"/>
    <w:tmpl w:val="03A890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DCB290F"/>
    <w:multiLevelType w:val="hybridMultilevel"/>
    <w:tmpl w:val="D9C4C6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3"/>
  </w:num>
  <w:num w:numId="3">
    <w:abstractNumId w:val="11"/>
  </w:num>
  <w:num w:numId="4">
    <w:abstractNumId w:val="17"/>
  </w:num>
  <w:num w:numId="5">
    <w:abstractNumId w:val="22"/>
  </w:num>
  <w:num w:numId="6">
    <w:abstractNumId w:val="18"/>
  </w:num>
  <w:num w:numId="7">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4"/>
  </w:num>
  <w:num w:numId="10">
    <w:abstractNumId w:val="0"/>
  </w:num>
  <w:num w:numId="11">
    <w:abstractNumId w:val="19"/>
    <w:lvlOverride w:ilvl="0">
      <w:startOverride w:val="3"/>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2">
    <w:abstractNumId w:val="4"/>
  </w:num>
  <w:num w:numId="13">
    <w:abstractNumId w:val="13"/>
  </w:num>
  <w:num w:numId="14">
    <w:abstractNumId w:val="2"/>
  </w:num>
  <w:num w:numId="15">
    <w:abstractNumId w:val="8"/>
  </w:num>
  <w:num w:numId="16">
    <w:abstractNumId w:val="12"/>
  </w:num>
  <w:num w:numId="17">
    <w:abstractNumId w:val="6"/>
  </w:num>
  <w:num w:numId="18">
    <w:abstractNumId w:val="9"/>
  </w:num>
  <w:num w:numId="19">
    <w:abstractNumId w:val="16"/>
  </w:num>
  <w:num w:numId="20">
    <w:abstractNumId w:val="1"/>
  </w:num>
  <w:num w:numId="21">
    <w:abstractNumId w:val="23"/>
  </w:num>
  <w:num w:numId="22">
    <w:abstractNumId w:val="10"/>
  </w:num>
  <w:num w:numId="23">
    <w:abstractNumId w:val="5"/>
  </w:num>
  <w:num w:numId="2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2A75"/>
    <w:rsid w:val="00010517"/>
    <w:rsid w:val="00012DDB"/>
    <w:rsid w:val="00073C6B"/>
    <w:rsid w:val="00077960"/>
    <w:rsid w:val="00110C5B"/>
    <w:rsid w:val="001A12E7"/>
    <w:rsid w:val="001A7681"/>
    <w:rsid w:val="001C19A8"/>
    <w:rsid w:val="001E48E2"/>
    <w:rsid w:val="00246766"/>
    <w:rsid w:val="002A769A"/>
    <w:rsid w:val="00315855"/>
    <w:rsid w:val="003B094E"/>
    <w:rsid w:val="003C7394"/>
    <w:rsid w:val="003F546B"/>
    <w:rsid w:val="00474760"/>
    <w:rsid w:val="004A63E1"/>
    <w:rsid w:val="004D793A"/>
    <w:rsid w:val="004E608C"/>
    <w:rsid w:val="00532EBB"/>
    <w:rsid w:val="0056416C"/>
    <w:rsid w:val="00574DEC"/>
    <w:rsid w:val="005841DF"/>
    <w:rsid w:val="005D149D"/>
    <w:rsid w:val="005D2A5F"/>
    <w:rsid w:val="00604651"/>
    <w:rsid w:val="006215E6"/>
    <w:rsid w:val="0064236A"/>
    <w:rsid w:val="006732AD"/>
    <w:rsid w:val="006E4C27"/>
    <w:rsid w:val="00764207"/>
    <w:rsid w:val="007719F8"/>
    <w:rsid w:val="00821942"/>
    <w:rsid w:val="00842FB2"/>
    <w:rsid w:val="0085529F"/>
    <w:rsid w:val="00856866"/>
    <w:rsid w:val="00863505"/>
    <w:rsid w:val="00874783"/>
    <w:rsid w:val="00885F40"/>
    <w:rsid w:val="008C1382"/>
    <w:rsid w:val="008D23ED"/>
    <w:rsid w:val="008E7DC4"/>
    <w:rsid w:val="008F7B11"/>
    <w:rsid w:val="00945C61"/>
    <w:rsid w:val="00946AD7"/>
    <w:rsid w:val="009D2357"/>
    <w:rsid w:val="009E45D7"/>
    <w:rsid w:val="009F26F3"/>
    <w:rsid w:val="00A2640B"/>
    <w:rsid w:val="00A96425"/>
    <w:rsid w:val="00AA76EC"/>
    <w:rsid w:val="00AB769C"/>
    <w:rsid w:val="00AD0E21"/>
    <w:rsid w:val="00B20CB1"/>
    <w:rsid w:val="00B62A75"/>
    <w:rsid w:val="00B950C6"/>
    <w:rsid w:val="00C053F7"/>
    <w:rsid w:val="00C40B57"/>
    <w:rsid w:val="00C430CA"/>
    <w:rsid w:val="00C63BA3"/>
    <w:rsid w:val="00CA21C4"/>
    <w:rsid w:val="00DA6D7E"/>
    <w:rsid w:val="00DC7FB6"/>
    <w:rsid w:val="00DD559E"/>
    <w:rsid w:val="00DE237B"/>
    <w:rsid w:val="00E03F9D"/>
    <w:rsid w:val="00E47EFD"/>
    <w:rsid w:val="00E607E4"/>
    <w:rsid w:val="00E6132B"/>
    <w:rsid w:val="00EA0D69"/>
    <w:rsid w:val="00EA3874"/>
    <w:rsid w:val="00F13886"/>
    <w:rsid w:val="00F154EE"/>
    <w:rsid w:val="00F40422"/>
    <w:rsid w:val="00F97A90"/>
    <w:rsid w:val="00FD4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37D95B90"/>
  <w15:docId w15:val="{E731D30A-8728-4A10-820E-1C5DFD9EB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0CB1"/>
    <w:rPr>
      <w:rFonts w:ascii="Segoe UI" w:eastAsia="Batang" w:hAnsi="Segoe UI" w:cs="Batang"/>
      <w:lang w:eastAsia="ru-RU"/>
    </w:rPr>
  </w:style>
  <w:style w:type="paragraph" w:styleId="1">
    <w:name w:val="heading 1"/>
    <w:basedOn w:val="a"/>
    <w:next w:val="a"/>
    <w:link w:val="10"/>
    <w:uiPriority w:val="9"/>
    <w:qFormat/>
    <w:rsid w:val="008E7DC4"/>
    <w:pPr>
      <w:keepNext/>
      <w:spacing w:before="240" w:after="120" w:line="240" w:lineRule="auto"/>
      <w:ind w:firstLine="709"/>
      <w:outlineLvl w:val="0"/>
    </w:pPr>
    <w:rPr>
      <w:rFonts w:ascii="Batang" w:hAnsi="Batang"/>
      <w:b/>
      <w:bCs/>
      <w:kern w:val="32"/>
      <w:sz w:val="24"/>
      <w:szCs w:val="24"/>
      <w:lang w:val="x-none" w:eastAsia="x-none"/>
    </w:rPr>
  </w:style>
  <w:style w:type="paragraph" w:styleId="2">
    <w:name w:val="heading 2"/>
    <w:basedOn w:val="a"/>
    <w:next w:val="a"/>
    <w:link w:val="20"/>
    <w:uiPriority w:val="99"/>
    <w:qFormat/>
    <w:rsid w:val="009F26F3"/>
    <w:pPr>
      <w:keepNext/>
      <w:spacing w:before="240" w:after="60" w:line="240" w:lineRule="auto"/>
      <w:outlineLvl w:val="1"/>
    </w:pPr>
    <w:rPr>
      <w:rFonts w:ascii="Verdana" w:hAnsi="Verdana"/>
      <w:b/>
      <w:bCs/>
      <w:i/>
      <w:iCs/>
      <w:sz w:val="28"/>
      <w:szCs w:val="28"/>
      <w:lang w:val="x-none" w:eastAsia="x-none"/>
    </w:rPr>
  </w:style>
  <w:style w:type="paragraph" w:styleId="3">
    <w:name w:val="heading 3"/>
    <w:basedOn w:val="a"/>
    <w:next w:val="a"/>
    <w:link w:val="30"/>
    <w:uiPriority w:val="99"/>
    <w:qFormat/>
    <w:rsid w:val="009F26F3"/>
    <w:pPr>
      <w:keepNext/>
      <w:spacing w:before="240" w:after="60" w:line="240" w:lineRule="auto"/>
      <w:outlineLvl w:val="2"/>
    </w:pPr>
    <w:rPr>
      <w:rFonts w:ascii="Verdana" w:hAnsi="Verdana"/>
      <w:b/>
      <w:bCs/>
      <w:sz w:val="26"/>
      <w:szCs w:val="26"/>
      <w:lang w:val="x-none" w:eastAsia="x-none"/>
    </w:rPr>
  </w:style>
  <w:style w:type="paragraph" w:styleId="4">
    <w:name w:val="heading 4"/>
    <w:basedOn w:val="3"/>
    <w:next w:val="a"/>
    <w:link w:val="40"/>
    <w:uiPriority w:val="99"/>
    <w:qFormat/>
    <w:rsid w:val="009F26F3"/>
    <w:pPr>
      <w:keepLines/>
      <w:autoSpaceDE w:val="0"/>
      <w:autoSpaceDN w:val="0"/>
      <w:adjustRightInd w:val="0"/>
      <w:spacing w:after="240" w:line="360" w:lineRule="auto"/>
      <w:jc w:val="center"/>
      <w:outlineLvl w:val="3"/>
    </w:pPr>
    <w:rPr>
      <w:rFonts w:ascii="Batang" w:hAnsi="Batang"/>
      <w:sz w:val="24"/>
      <w:szCs w:val="24"/>
    </w:rPr>
  </w:style>
  <w:style w:type="paragraph" w:styleId="5">
    <w:name w:val="heading 5"/>
    <w:basedOn w:val="a"/>
    <w:next w:val="a"/>
    <w:link w:val="50"/>
    <w:uiPriority w:val="9"/>
    <w:unhideWhenUsed/>
    <w:qFormat/>
    <w:rsid w:val="009F26F3"/>
    <w:pPr>
      <w:spacing w:before="240" w:after="60"/>
      <w:outlineLvl w:val="4"/>
    </w:pPr>
    <w:rPr>
      <w:rFonts w:ascii="Calibri" w:eastAsia="Times New Roman" w:hAnsi="Calibri" w:cs="Times New Roman"/>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7DC4"/>
    <w:rPr>
      <w:rFonts w:ascii="Batang" w:eastAsia="Batang" w:hAnsi="Batang" w:cs="Batang"/>
      <w:b/>
      <w:bCs/>
      <w:kern w:val="32"/>
      <w:sz w:val="24"/>
      <w:szCs w:val="24"/>
      <w:lang w:val="x-none" w:eastAsia="x-none"/>
    </w:rPr>
  </w:style>
  <w:style w:type="character" w:customStyle="1" w:styleId="20">
    <w:name w:val="Заголовок 2 Знак"/>
    <w:basedOn w:val="a0"/>
    <w:link w:val="2"/>
    <w:uiPriority w:val="99"/>
    <w:rsid w:val="009F26F3"/>
    <w:rPr>
      <w:rFonts w:ascii="Verdana" w:eastAsia="Batang" w:hAnsi="Verdana" w:cs="Batang"/>
      <w:b/>
      <w:bCs/>
      <w:i/>
      <w:iCs/>
      <w:sz w:val="28"/>
      <w:szCs w:val="28"/>
      <w:lang w:val="x-none" w:eastAsia="x-none"/>
    </w:rPr>
  </w:style>
  <w:style w:type="character" w:customStyle="1" w:styleId="30">
    <w:name w:val="Заголовок 3 Знак"/>
    <w:basedOn w:val="a0"/>
    <w:link w:val="3"/>
    <w:uiPriority w:val="99"/>
    <w:rsid w:val="009F26F3"/>
    <w:rPr>
      <w:rFonts w:ascii="Verdana" w:eastAsia="Batang" w:hAnsi="Verdana" w:cs="Batang"/>
      <w:b/>
      <w:bCs/>
      <w:sz w:val="26"/>
      <w:szCs w:val="26"/>
      <w:lang w:val="x-none" w:eastAsia="x-none"/>
    </w:rPr>
  </w:style>
  <w:style w:type="character" w:customStyle="1" w:styleId="40">
    <w:name w:val="Заголовок 4 Знак"/>
    <w:basedOn w:val="a0"/>
    <w:link w:val="4"/>
    <w:uiPriority w:val="99"/>
    <w:rsid w:val="009F26F3"/>
    <w:rPr>
      <w:rFonts w:ascii="Batang" w:eastAsia="Batang" w:hAnsi="Batang" w:cs="Batang"/>
      <w:b/>
      <w:bCs/>
      <w:sz w:val="24"/>
      <w:szCs w:val="24"/>
      <w:lang w:val="x-none" w:eastAsia="x-none"/>
    </w:rPr>
  </w:style>
  <w:style w:type="character" w:customStyle="1" w:styleId="50">
    <w:name w:val="Заголовок 5 Знак"/>
    <w:basedOn w:val="a0"/>
    <w:link w:val="5"/>
    <w:uiPriority w:val="9"/>
    <w:rsid w:val="009F26F3"/>
    <w:rPr>
      <w:rFonts w:ascii="Calibri" w:eastAsia="Times New Roman" w:hAnsi="Calibri" w:cs="Times New Roman"/>
      <w:b/>
      <w:bCs/>
      <w:i/>
      <w:iCs/>
      <w:sz w:val="26"/>
      <w:szCs w:val="26"/>
      <w:lang w:eastAsia="ru-RU"/>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8E7DC4"/>
    <w:pPr>
      <w:tabs>
        <w:tab w:val="center" w:pos="4677"/>
        <w:tab w:val="right" w:pos="9355"/>
      </w:tabs>
      <w:spacing w:before="120" w:after="120" w:line="240" w:lineRule="auto"/>
    </w:pPr>
    <w:rPr>
      <w:rFonts w:ascii="Batang" w:hAnsi="Batang"/>
      <w:sz w:val="24"/>
      <w:szCs w:val="24"/>
      <w:lang w:val="x-none" w:eastAsia="x-none"/>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8E7DC4"/>
    <w:rPr>
      <w:rFonts w:ascii="Batang" w:eastAsia="Batang" w:hAnsi="Batang" w:cs="Batang"/>
      <w:sz w:val="24"/>
      <w:szCs w:val="24"/>
      <w:lang w:val="x-none" w:eastAsia="x-none"/>
    </w:rPr>
  </w:style>
  <w:style w:type="character" w:styleId="a5">
    <w:name w:val="page number"/>
    <w:rsid w:val="008E7DC4"/>
    <w:rPr>
      <w:rFonts w:cs="Batang"/>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8E7DC4"/>
    <w:pPr>
      <w:spacing w:after="0" w:line="240" w:lineRule="auto"/>
    </w:pPr>
    <w:rPr>
      <w:rFonts w:ascii="Batang" w:hAnsi="Batang"/>
      <w:sz w:val="20"/>
      <w:szCs w:val="20"/>
      <w:lang w:val="en-US" w:eastAsia="x-none"/>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qFormat/>
    <w:rsid w:val="008E7DC4"/>
    <w:rPr>
      <w:rFonts w:ascii="Batang" w:eastAsia="Batang" w:hAnsi="Batang" w:cs="Batang"/>
      <w:sz w:val="20"/>
      <w:szCs w:val="20"/>
      <w:lang w:val="en-US" w:eastAsia="x-none"/>
    </w:rPr>
  </w:style>
  <w:style w:type="character" w:styleId="a8">
    <w:name w:val="footnote reference"/>
    <w:aliases w:val="Знак сноски-FN,Ciae niinee-FN,AЗнак сноски зел"/>
    <w:link w:val="11"/>
    <w:rsid w:val="008E7DC4"/>
    <w:rPr>
      <w:rFonts w:cs="Batang"/>
      <w:vertAlign w:val="superscript"/>
    </w:rPr>
  </w:style>
  <w:style w:type="character" w:styleId="a9">
    <w:name w:val="Hyperlink"/>
    <w:uiPriority w:val="99"/>
    <w:rsid w:val="008E7DC4"/>
    <w:rPr>
      <w:rFonts w:cs="Batang"/>
      <w:color w:val="0000FF"/>
      <w:u w:val="single"/>
    </w:rPr>
  </w:style>
  <w:style w:type="paragraph" w:styleId="aa">
    <w:name w:val="List Paragraph"/>
    <w:aliases w:val="Содержание. 2 уровень,List Paragraph"/>
    <w:basedOn w:val="a"/>
    <w:link w:val="ab"/>
    <w:uiPriority w:val="1"/>
    <w:qFormat/>
    <w:rsid w:val="008E7DC4"/>
    <w:pPr>
      <w:spacing w:before="120" w:after="120" w:line="240" w:lineRule="auto"/>
      <w:ind w:left="708"/>
    </w:pPr>
    <w:rPr>
      <w:rFonts w:ascii="Batang" w:hAnsi="Batang"/>
      <w:sz w:val="24"/>
      <w:szCs w:val="24"/>
      <w:lang w:val="x-none" w:eastAsia="x-none"/>
    </w:rPr>
  </w:style>
  <w:style w:type="character" w:customStyle="1" w:styleId="ab">
    <w:name w:val="Абзац списка Знак"/>
    <w:aliases w:val="Содержание. 2 уровень Знак,List Paragraph Знак"/>
    <w:link w:val="aa"/>
    <w:uiPriority w:val="34"/>
    <w:qFormat/>
    <w:locked/>
    <w:rsid w:val="008E7DC4"/>
    <w:rPr>
      <w:rFonts w:ascii="Batang" w:eastAsia="Batang" w:hAnsi="Batang" w:cs="Batang"/>
      <w:sz w:val="24"/>
      <w:szCs w:val="24"/>
      <w:lang w:val="x-none" w:eastAsia="x-none"/>
    </w:rPr>
  </w:style>
  <w:style w:type="character" w:styleId="ac">
    <w:name w:val="Emphasis"/>
    <w:qFormat/>
    <w:rsid w:val="008E7DC4"/>
    <w:rPr>
      <w:rFonts w:cs="Batang"/>
      <w:i/>
    </w:rPr>
  </w:style>
  <w:style w:type="character" w:styleId="ad">
    <w:name w:val="annotation reference"/>
    <w:uiPriority w:val="99"/>
    <w:unhideWhenUsed/>
    <w:rsid w:val="008E7DC4"/>
    <w:rPr>
      <w:rFonts w:cs="Batang"/>
      <w:sz w:val="16"/>
    </w:rPr>
  </w:style>
  <w:style w:type="paragraph" w:styleId="ae">
    <w:name w:val="Subtitle"/>
    <w:basedOn w:val="a"/>
    <w:next w:val="a"/>
    <w:link w:val="af"/>
    <w:uiPriority w:val="11"/>
    <w:qFormat/>
    <w:rsid w:val="008E7DC4"/>
    <w:pPr>
      <w:spacing w:after="60"/>
      <w:jc w:val="center"/>
      <w:outlineLvl w:val="1"/>
    </w:pPr>
    <w:rPr>
      <w:rFonts w:ascii="Cambria Math" w:hAnsi="Cambria Math"/>
      <w:sz w:val="24"/>
      <w:szCs w:val="24"/>
    </w:rPr>
  </w:style>
  <w:style w:type="character" w:customStyle="1" w:styleId="af">
    <w:name w:val="Подзаголовок Знак"/>
    <w:basedOn w:val="a0"/>
    <w:link w:val="ae"/>
    <w:uiPriority w:val="11"/>
    <w:rsid w:val="008E7DC4"/>
    <w:rPr>
      <w:rFonts w:ascii="Cambria Math" w:eastAsia="Batang" w:hAnsi="Cambria Math" w:cs="Batang"/>
      <w:sz w:val="24"/>
      <w:szCs w:val="24"/>
      <w:lang w:eastAsia="ru-RU"/>
    </w:rPr>
  </w:style>
  <w:style w:type="character" w:customStyle="1" w:styleId="295pt">
    <w:name w:val="Основной текст (2) + 9;5 pt"/>
    <w:rsid w:val="00863505"/>
    <w:rPr>
      <w:rFonts w:ascii="Tahoma" w:eastAsia="Tahoma" w:hAnsi="Tahoma" w:cs="Tahoma"/>
      <w:b w:val="0"/>
      <w:bCs w:val="0"/>
      <w:i w:val="0"/>
      <w:iCs w:val="0"/>
      <w:smallCaps w:val="0"/>
      <w:strike w:val="0"/>
      <w:color w:val="000000"/>
      <w:spacing w:val="0"/>
      <w:w w:val="100"/>
      <w:position w:val="0"/>
      <w:sz w:val="19"/>
      <w:szCs w:val="19"/>
      <w:u w:val="none"/>
      <w:lang w:val="ru-RU" w:eastAsia="ru-RU" w:bidi="ru-RU"/>
    </w:rPr>
  </w:style>
  <w:style w:type="paragraph" w:styleId="af0">
    <w:name w:val="header"/>
    <w:basedOn w:val="a"/>
    <w:link w:val="af1"/>
    <w:uiPriority w:val="99"/>
    <w:unhideWhenUsed/>
    <w:rsid w:val="00863505"/>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af1">
    <w:name w:val="Верхний колонтитул Знак"/>
    <w:basedOn w:val="a0"/>
    <w:link w:val="af0"/>
    <w:uiPriority w:val="99"/>
    <w:rsid w:val="00863505"/>
  </w:style>
  <w:style w:type="paragraph" w:styleId="af2">
    <w:name w:val="Body Text"/>
    <w:basedOn w:val="a"/>
    <w:link w:val="af3"/>
    <w:uiPriority w:val="1"/>
    <w:qFormat/>
    <w:rsid w:val="009F26F3"/>
    <w:pPr>
      <w:spacing w:after="0" w:line="240" w:lineRule="auto"/>
    </w:pPr>
    <w:rPr>
      <w:rFonts w:ascii="Batang" w:hAnsi="Batang"/>
      <w:sz w:val="24"/>
      <w:szCs w:val="24"/>
      <w:lang w:val="x-none" w:eastAsia="x-none"/>
    </w:rPr>
  </w:style>
  <w:style w:type="character" w:customStyle="1" w:styleId="af3">
    <w:name w:val="Основной текст Знак"/>
    <w:basedOn w:val="a0"/>
    <w:link w:val="af2"/>
    <w:uiPriority w:val="1"/>
    <w:rsid w:val="009F26F3"/>
    <w:rPr>
      <w:rFonts w:ascii="Batang" w:eastAsia="Batang" w:hAnsi="Batang" w:cs="Batang"/>
      <w:sz w:val="24"/>
      <w:szCs w:val="24"/>
      <w:lang w:val="x-none" w:eastAsia="x-none"/>
    </w:rPr>
  </w:style>
  <w:style w:type="paragraph" w:styleId="21">
    <w:name w:val="Body Text 2"/>
    <w:basedOn w:val="a"/>
    <w:link w:val="22"/>
    <w:rsid w:val="009F26F3"/>
    <w:pPr>
      <w:spacing w:after="0" w:line="240" w:lineRule="auto"/>
      <w:ind w:right="-57"/>
      <w:jc w:val="both"/>
    </w:pPr>
    <w:rPr>
      <w:rFonts w:ascii="Batang" w:hAnsi="Batang"/>
      <w:sz w:val="24"/>
      <w:szCs w:val="24"/>
      <w:lang w:val="x-none" w:eastAsia="x-none"/>
    </w:rPr>
  </w:style>
  <w:style w:type="character" w:customStyle="1" w:styleId="22">
    <w:name w:val="Основной текст 2 Знак"/>
    <w:basedOn w:val="a0"/>
    <w:link w:val="21"/>
    <w:rsid w:val="009F26F3"/>
    <w:rPr>
      <w:rFonts w:ascii="Batang" w:eastAsia="Batang" w:hAnsi="Batang" w:cs="Batang"/>
      <w:sz w:val="24"/>
      <w:szCs w:val="24"/>
      <w:lang w:val="x-none" w:eastAsia="x-none"/>
    </w:rPr>
  </w:style>
  <w:style w:type="character" w:customStyle="1" w:styleId="blk">
    <w:name w:val="blk"/>
    <w:rsid w:val="009F26F3"/>
  </w:style>
  <w:style w:type="paragraph" w:styleId="af4">
    <w:name w:val="Normal (Web)"/>
    <w:basedOn w:val="a"/>
    <w:link w:val="af5"/>
    <w:uiPriority w:val="99"/>
    <w:semiHidden/>
    <w:unhideWhenUsed/>
    <w:rsid w:val="009F26F3"/>
    <w:rPr>
      <w:rFonts w:ascii="Times New Roman" w:hAnsi="Times New Roman" w:cs="Times New Roman"/>
      <w:sz w:val="24"/>
      <w:szCs w:val="24"/>
    </w:rPr>
  </w:style>
  <w:style w:type="paragraph" w:styleId="23">
    <w:name w:val="List 2"/>
    <w:basedOn w:val="a"/>
    <w:rsid w:val="009F26F3"/>
    <w:pPr>
      <w:spacing w:before="120" w:after="120" w:line="240" w:lineRule="auto"/>
      <w:ind w:left="720" w:hanging="360"/>
      <w:jc w:val="both"/>
    </w:pPr>
    <w:rPr>
      <w:rFonts w:ascii="Verdana" w:eastAsia="Courier New" w:hAnsi="Verdana"/>
      <w:sz w:val="20"/>
      <w:szCs w:val="24"/>
      <w:lang w:eastAsia="ko-KR"/>
    </w:rPr>
  </w:style>
  <w:style w:type="paragraph" w:styleId="12">
    <w:name w:val="toc 1"/>
    <w:basedOn w:val="a"/>
    <w:next w:val="a"/>
    <w:autoRedefine/>
    <w:uiPriority w:val="39"/>
    <w:rsid w:val="009F26F3"/>
    <w:pPr>
      <w:spacing w:before="240" w:after="120" w:line="240" w:lineRule="auto"/>
    </w:pPr>
    <w:rPr>
      <w:rFonts w:cs="Segoe UI"/>
      <w:b/>
      <w:bCs/>
      <w:sz w:val="20"/>
      <w:szCs w:val="20"/>
    </w:rPr>
  </w:style>
  <w:style w:type="paragraph" w:styleId="24">
    <w:name w:val="toc 2"/>
    <w:basedOn w:val="a"/>
    <w:next w:val="a"/>
    <w:autoRedefine/>
    <w:uiPriority w:val="39"/>
    <w:rsid w:val="009F26F3"/>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
    <w:next w:val="a"/>
    <w:autoRedefine/>
    <w:uiPriority w:val="39"/>
    <w:rsid w:val="009F26F3"/>
    <w:pPr>
      <w:spacing w:after="0" w:line="240" w:lineRule="auto"/>
      <w:ind w:left="480"/>
    </w:pPr>
    <w:rPr>
      <w:rFonts w:ascii="Batang" w:hAnsi="Batang"/>
      <w:sz w:val="28"/>
      <w:szCs w:val="28"/>
    </w:rPr>
  </w:style>
  <w:style w:type="character" w:customStyle="1" w:styleId="FootnoteTextChar">
    <w:name w:val="Footnote Text Char"/>
    <w:locked/>
    <w:rsid w:val="009F26F3"/>
    <w:rPr>
      <w:rFonts w:ascii="Batang" w:hAnsi="Batang"/>
      <w:sz w:val="20"/>
      <w:lang w:val="x-none" w:eastAsia="ru-RU"/>
    </w:rPr>
  </w:style>
  <w:style w:type="paragraph" w:styleId="af6">
    <w:name w:val="Balloon Text"/>
    <w:basedOn w:val="a"/>
    <w:link w:val="af7"/>
    <w:uiPriority w:val="99"/>
    <w:rsid w:val="009F26F3"/>
    <w:pPr>
      <w:spacing w:after="0" w:line="240" w:lineRule="auto"/>
    </w:pPr>
    <w:rPr>
      <w:rFonts w:ascii="Calibri Light" w:hAnsi="Calibri Light"/>
      <w:sz w:val="18"/>
      <w:szCs w:val="18"/>
      <w:lang w:val="x-none" w:eastAsia="x-none"/>
    </w:rPr>
  </w:style>
  <w:style w:type="character" w:customStyle="1" w:styleId="af7">
    <w:name w:val="Текст выноски Знак"/>
    <w:basedOn w:val="a0"/>
    <w:link w:val="af6"/>
    <w:uiPriority w:val="99"/>
    <w:rsid w:val="009F26F3"/>
    <w:rPr>
      <w:rFonts w:ascii="Calibri Light" w:eastAsia="Batang" w:hAnsi="Calibri Light" w:cs="Batang"/>
      <w:sz w:val="18"/>
      <w:szCs w:val="18"/>
      <w:lang w:val="x-none" w:eastAsia="x-none"/>
    </w:rPr>
  </w:style>
  <w:style w:type="paragraph" w:customStyle="1" w:styleId="ConsPlusNormal">
    <w:name w:val="ConsPlusNormal"/>
    <w:rsid w:val="009F26F3"/>
    <w:pPr>
      <w:widowControl w:val="0"/>
      <w:autoSpaceDE w:val="0"/>
      <w:autoSpaceDN w:val="0"/>
      <w:adjustRightInd w:val="0"/>
      <w:spacing w:after="0" w:line="240" w:lineRule="auto"/>
    </w:pPr>
    <w:rPr>
      <w:rFonts w:ascii="Verdana" w:eastAsia="Batang" w:hAnsi="Verdana" w:cs="Verdana"/>
      <w:sz w:val="20"/>
      <w:szCs w:val="20"/>
      <w:lang w:eastAsia="ru-RU"/>
    </w:rPr>
  </w:style>
  <w:style w:type="character" w:customStyle="1" w:styleId="110">
    <w:name w:val="Текст примечания Знак11"/>
    <w:uiPriority w:val="99"/>
    <w:rsid w:val="009F26F3"/>
    <w:rPr>
      <w:rFonts w:cs="Batang"/>
      <w:sz w:val="20"/>
      <w:szCs w:val="20"/>
    </w:rPr>
  </w:style>
  <w:style w:type="paragraph" w:styleId="af8">
    <w:name w:val="annotation text"/>
    <w:basedOn w:val="a"/>
    <w:link w:val="af9"/>
    <w:uiPriority w:val="99"/>
    <w:unhideWhenUsed/>
    <w:rsid w:val="009F26F3"/>
    <w:pPr>
      <w:spacing w:after="0" w:line="240" w:lineRule="auto"/>
    </w:pPr>
    <w:rPr>
      <w:sz w:val="20"/>
      <w:szCs w:val="20"/>
      <w:lang w:val="x-none" w:eastAsia="x-none"/>
    </w:rPr>
  </w:style>
  <w:style w:type="character" w:customStyle="1" w:styleId="af9">
    <w:name w:val="Текст примечания Знак"/>
    <w:basedOn w:val="a0"/>
    <w:link w:val="af8"/>
    <w:uiPriority w:val="99"/>
    <w:rsid w:val="009F26F3"/>
    <w:rPr>
      <w:rFonts w:ascii="Segoe UI" w:eastAsia="Batang" w:hAnsi="Segoe UI" w:cs="Batang"/>
      <w:sz w:val="20"/>
      <w:szCs w:val="20"/>
      <w:lang w:val="x-none" w:eastAsia="x-none"/>
    </w:rPr>
  </w:style>
  <w:style w:type="character" w:customStyle="1" w:styleId="13">
    <w:name w:val="Текст примечания Знак1"/>
    <w:uiPriority w:val="99"/>
    <w:rsid w:val="009F26F3"/>
    <w:rPr>
      <w:rFonts w:cs="Batang"/>
      <w:sz w:val="20"/>
      <w:szCs w:val="20"/>
    </w:rPr>
  </w:style>
  <w:style w:type="character" w:customStyle="1" w:styleId="111">
    <w:name w:val="Тема примечания Знак11"/>
    <w:uiPriority w:val="99"/>
    <w:rsid w:val="009F26F3"/>
    <w:rPr>
      <w:rFonts w:cs="Batang"/>
      <w:b/>
      <w:bCs/>
      <w:sz w:val="20"/>
      <w:szCs w:val="20"/>
    </w:rPr>
  </w:style>
  <w:style w:type="paragraph" w:styleId="afa">
    <w:name w:val="annotation subject"/>
    <w:basedOn w:val="af8"/>
    <w:next w:val="af8"/>
    <w:link w:val="afb"/>
    <w:uiPriority w:val="99"/>
    <w:unhideWhenUsed/>
    <w:rsid w:val="009F26F3"/>
    <w:rPr>
      <w:rFonts w:ascii="Batang" w:hAnsi="Batang"/>
      <w:b/>
      <w:bCs/>
    </w:rPr>
  </w:style>
  <w:style w:type="character" w:customStyle="1" w:styleId="afb">
    <w:name w:val="Тема примечания Знак"/>
    <w:basedOn w:val="af9"/>
    <w:link w:val="afa"/>
    <w:uiPriority w:val="99"/>
    <w:rsid w:val="009F26F3"/>
    <w:rPr>
      <w:rFonts w:ascii="Batang" w:eastAsia="Batang" w:hAnsi="Batang" w:cs="Batang"/>
      <w:b/>
      <w:bCs/>
      <w:sz w:val="20"/>
      <w:szCs w:val="20"/>
      <w:lang w:val="x-none" w:eastAsia="x-none"/>
    </w:rPr>
  </w:style>
  <w:style w:type="character" w:customStyle="1" w:styleId="14">
    <w:name w:val="Тема примечания Знак1"/>
    <w:uiPriority w:val="99"/>
    <w:rsid w:val="009F26F3"/>
    <w:rPr>
      <w:rFonts w:cs="Batang"/>
      <w:b/>
      <w:bCs/>
      <w:sz w:val="20"/>
      <w:szCs w:val="20"/>
    </w:rPr>
  </w:style>
  <w:style w:type="paragraph" w:styleId="25">
    <w:name w:val="Body Text Indent 2"/>
    <w:basedOn w:val="a"/>
    <w:link w:val="26"/>
    <w:rsid w:val="009F26F3"/>
    <w:pPr>
      <w:spacing w:after="120" w:line="480" w:lineRule="auto"/>
      <w:ind w:left="283"/>
    </w:pPr>
    <w:rPr>
      <w:rFonts w:ascii="Batang" w:hAnsi="Batang"/>
      <w:sz w:val="24"/>
      <w:szCs w:val="24"/>
      <w:lang w:val="x-none" w:eastAsia="x-none"/>
    </w:rPr>
  </w:style>
  <w:style w:type="character" w:customStyle="1" w:styleId="26">
    <w:name w:val="Основной текст с отступом 2 Знак"/>
    <w:basedOn w:val="a0"/>
    <w:link w:val="25"/>
    <w:rsid w:val="009F26F3"/>
    <w:rPr>
      <w:rFonts w:ascii="Batang" w:eastAsia="Batang" w:hAnsi="Batang" w:cs="Batang"/>
      <w:sz w:val="24"/>
      <w:szCs w:val="24"/>
      <w:lang w:val="x-none" w:eastAsia="x-none"/>
    </w:rPr>
  </w:style>
  <w:style w:type="character" w:customStyle="1" w:styleId="apple-converted-space">
    <w:name w:val="apple-converted-space"/>
    <w:rsid w:val="009F26F3"/>
  </w:style>
  <w:style w:type="character" w:customStyle="1" w:styleId="afc">
    <w:name w:val="Цветовое выделение"/>
    <w:uiPriority w:val="99"/>
    <w:rsid w:val="009F26F3"/>
    <w:rPr>
      <w:b/>
      <w:color w:val="26282F"/>
    </w:rPr>
  </w:style>
  <w:style w:type="character" w:customStyle="1" w:styleId="afd">
    <w:name w:val="Гипертекстовая ссылка"/>
    <w:uiPriority w:val="99"/>
    <w:rsid w:val="009F26F3"/>
    <w:rPr>
      <w:b/>
      <w:color w:val="106BBE"/>
    </w:rPr>
  </w:style>
  <w:style w:type="character" w:customStyle="1" w:styleId="afe">
    <w:name w:val="Активная гипертекстовая ссылка"/>
    <w:uiPriority w:val="99"/>
    <w:rsid w:val="009F26F3"/>
    <w:rPr>
      <w:b/>
      <w:color w:val="106BBE"/>
      <w:u w:val="single"/>
    </w:rPr>
  </w:style>
  <w:style w:type="paragraph" w:customStyle="1" w:styleId="aff">
    <w:name w:val="Внимание"/>
    <w:basedOn w:val="a"/>
    <w:next w:val="a"/>
    <w:uiPriority w:val="99"/>
    <w:rsid w:val="009F26F3"/>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0">
    <w:name w:val="Внимание: криминал!!"/>
    <w:basedOn w:val="aff"/>
    <w:next w:val="a"/>
    <w:uiPriority w:val="99"/>
    <w:rsid w:val="009F26F3"/>
  </w:style>
  <w:style w:type="paragraph" w:customStyle="1" w:styleId="aff1">
    <w:name w:val="Внимание: недобросовестность!"/>
    <w:basedOn w:val="aff"/>
    <w:next w:val="a"/>
    <w:uiPriority w:val="99"/>
    <w:rsid w:val="009F26F3"/>
  </w:style>
  <w:style w:type="character" w:customStyle="1" w:styleId="aff2">
    <w:name w:val="Выделение для Базового Поиска"/>
    <w:uiPriority w:val="99"/>
    <w:rsid w:val="009F26F3"/>
    <w:rPr>
      <w:b/>
      <w:color w:val="0058A9"/>
    </w:rPr>
  </w:style>
  <w:style w:type="character" w:customStyle="1" w:styleId="aff3">
    <w:name w:val="Выделение для Базового Поиска (курсив)"/>
    <w:uiPriority w:val="99"/>
    <w:rsid w:val="009F26F3"/>
    <w:rPr>
      <w:b/>
      <w:i/>
      <w:color w:val="0058A9"/>
    </w:rPr>
  </w:style>
  <w:style w:type="paragraph" w:customStyle="1" w:styleId="aff4">
    <w:name w:val="Дочерний элемент списка"/>
    <w:basedOn w:val="a"/>
    <w:next w:val="a"/>
    <w:uiPriority w:val="99"/>
    <w:rsid w:val="009F26F3"/>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5">
    <w:name w:val="Основное меню (преемственное)"/>
    <w:basedOn w:val="a"/>
    <w:next w:val="a"/>
    <w:uiPriority w:val="99"/>
    <w:rsid w:val="009F26F3"/>
    <w:pPr>
      <w:widowControl w:val="0"/>
      <w:autoSpaceDE w:val="0"/>
      <w:autoSpaceDN w:val="0"/>
      <w:adjustRightInd w:val="0"/>
      <w:spacing w:after="0" w:line="360" w:lineRule="auto"/>
      <w:ind w:firstLine="720"/>
      <w:jc w:val="both"/>
    </w:pPr>
    <w:rPr>
      <w:rFonts w:ascii="Symbol" w:hAnsi="Symbol" w:cs="Symbol"/>
    </w:rPr>
  </w:style>
  <w:style w:type="paragraph" w:customStyle="1" w:styleId="15">
    <w:name w:val="Заголовок1"/>
    <w:basedOn w:val="aff5"/>
    <w:next w:val="a"/>
    <w:uiPriority w:val="99"/>
    <w:rsid w:val="009F26F3"/>
    <w:rPr>
      <w:b/>
      <w:bCs/>
      <w:color w:val="0058A9"/>
      <w:shd w:val="clear" w:color="auto" w:fill="ECE9D8"/>
    </w:rPr>
  </w:style>
  <w:style w:type="paragraph" w:customStyle="1" w:styleId="aff6">
    <w:name w:val="Заголовок группы контролов"/>
    <w:basedOn w:val="a"/>
    <w:next w:val="a"/>
    <w:uiPriority w:val="99"/>
    <w:rsid w:val="009F26F3"/>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7">
    <w:name w:val="Заголовок для информации об изменениях"/>
    <w:basedOn w:val="1"/>
    <w:next w:val="a"/>
    <w:uiPriority w:val="99"/>
    <w:rsid w:val="009F26F3"/>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8">
    <w:name w:val="Заголовок распахивающейся части диалога"/>
    <w:basedOn w:val="a"/>
    <w:next w:val="a"/>
    <w:uiPriority w:val="99"/>
    <w:rsid w:val="009F26F3"/>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9">
    <w:name w:val="Заголовок своего сообщения"/>
    <w:uiPriority w:val="99"/>
    <w:rsid w:val="009F26F3"/>
    <w:rPr>
      <w:b/>
      <w:color w:val="26282F"/>
    </w:rPr>
  </w:style>
  <w:style w:type="paragraph" w:customStyle="1" w:styleId="affa">
    <w:name w:val="Заголовок статьи"/>
    <w:basedOn w:val="a"/>
    <w:next w:val="a"/>
    <w:uiPriority w:val="99"/>
    <w:rsid w:val="009F26F3"/>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b">
    <w:name w:val="Заголовок чужого сообщения"/>
    <w:uiPriority w:val="99"/>
    <w:rsid w:val="009F26F3"/>
    <w:rPr>
      <w:b/>
      <w:color w:val="FF0000"/>
    </w:rPr>
  </w:style>
  <w:style w:type="paragraph" w:customStyle="1" w:styleId="affc">
    <w:name w:val="Заголовок ЭР (левое окно)"/>
    <w:basedOn w:val="a"/>
    <w:next w:val="a"/>
    <w:uiPriority w:val="99"/>
    <w:rsid w:val="009F26F3"/>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d">
    <w:name w:val="Заголовок ЭР (правое окно)"/>
    <w:basedOn w:val="affc"/>
    <w:next w:val="a"/>
    <w:uiPriority w:val="99"/>
    <w:rsid w:val="009F26F3"/>
    <w:pPr>
      <w:spacing w:after="0"/>
      <w:jc w:val="left"/>
    </w:pPr>
  </w:style>
  <w:style w:type="paragraph" w:customStyle="1" w:styleId="affe">
    <w:name w:val="Интерактивный заголовок"/>
    <w:basedOn w:val="15"/>
    <w:next w:val="a"/>
    <w:uiPriority w:val="99"/>
    <w:rsid w:val="009F26F3"/>
    <w:rPr>
      <w:u w:val="single"/>
    </w:rPr>
  </w:style>
  <w:style w:type="paragraph" w:customStyle="1" w:styleId="afff">
    <w:name w:val="Текст информации об изменениях"/>
    <w:basedOn w:val="a"/>
    <w:next w:val="a"/>
    <w:uiPriority w:val="99"/>
    <w:rsid w:val="009F26F3"/>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f0">
    <w:name w:val="Информация об изменениях"/>
    <w:basedOn w:val="afff"/>
    <w:next w:val="a"/>
    <w:uiPriority w:val="99"/>
    <w:rsid w:val="009F26F3"/>
    <w:pPr>
      <w:spacing w:before="180"/>
      <w:ind w:left="360" w:right="360" w:firstLine="0"/>
    </w:pPr>
    <w:rPr>
      <w:shd w:val="clear" w:color="auto" w:fill="EAEFED"/>
    </w:rPr>
  </w:style>
  <w:style w:type="paragraph" w:customStyle="1" w:styleId="afff1">
    <w:name w:val="Текст (справка)"/>
    <w:basedOn w:val="a"/>
    <w:next w:val="a"/>
    <w:uiPriority w:val="99"/>
    <w:rsid w:val="009F26F3"/>
    <w:pPr>
      <w:widowControl w:val="0"/>
      <w:autoSpaceDE w:val="0"/>
      <w:autoSpaceDN w:val="0"/>
      <w:adjustRightInd w:val="0"/>
      <w:spacing w:after="0" w:line="360" w:lineRule="auto"/>
      <w:ind w:left="170" w:right="170"/>
    </w:pPr>
    <w:rPr>
      <w:rFonts w:ascii="Batang" w:hAnsi="Batang"/>
      <w:sz w:val="24"/>
      <w:szCs w:val="24"/>
    </w:rPr>
  </w:style>
  <w:style w:type="paragraph" w:customStyle="1" w:styleId="afff2">
    <w:name w:val="Комментарий"/>
    <w:basedOn w:val="afff1"/>
    <w:next w:val="a"/>
    <w:uiPriority w:val="99"/>
    <w:rsid w:val="009F26F3"/>
    <w:pPr>
      <w:spacing w:before="75"/>
      <w:ind w:right="0"/>
      <w:jc w:val="both"/>
    </w:pPr>
    <w:rPr>
      <w:color w:val="353842"/>
      <w:shd w:val="clear" w:color="auto" w:fill="F0F0F0"/>
    </w:rPr>
  </w:style>
  <w:style w:type="paragraph" w:customStyle="1" w:styleId="afff3">
    <w:name w:val="Информация об изменениях документа"/>
    <w:basedOn w:val="afff2"/>
    <w:next w:val="a"/>
    <w:uiPriority w:val="99"/>
    <w:rsid w:val="009F26F3"/>
    <w:rPr>
      <w:i/>
      <w:iCs/>
    </w:rPr>
  </w:style>
  <w:style w:type="paragraph" w:customStyle="1" w:styleId="afff4">
    <w:name w:val="Текст (лев. подпись)"/>
    <w:basedOn w:val="a"/>
    <w:next w:val="a"/>
    <w:uiPriority w:val="99"/>
    <w:rsid w:val="009F26F3"/>
    <w:pPr>
      <w:widowControl w:val="0"/>
      <w:autoSpaceDE w:val="0"/>
      <w:autoSpaceDN w:val="0"/>
      <w:adjustRightInd w:val="0"/>
      <w:spacing w:after="0" w:line="360" w:lineRule="auto"/>
    </w:pPr>
    <w:rPr>
      <w:rFonts w:ascii="Batang" w:hAnsi="Batang"/>
      <w:sz w:val="24"/>
      <w:szCs w:val="24"/>
    </w:rPr>
  </w:style>
  <w:style w:type="paragraph" w:customStyle="1" w:styleId="afff5">
    <w:name w:val="Колонтитул (левый)"/>
    <w:basedOn w:val="afff4"/>
    <w:next w:val="a"/>
    <w:uiPriority w:val="99"/>
    <w:rsid w:val="009F26F3"/>
    <w:rPr>
      <w:sz w:val="14"/>
      <w:szCs w:val="14"/>
    </w:rPr>
  </w:style>
  <w:style w:type="paragraph" w:customStyle="1" w:styleId="afff6">
    <w:name w:val="Текст (прав. подпись)"/>
    <w:basedOn w:val="a"/>
    <w:next w:val="a"/>
    <w:uiPriority w:val="99"/>
    <w:rsid w:val="009F26F3"/>
    <w:pPr>
      <w:widowControl w:val="0"/>
      <w:autoSpaceDE w:val="0"/>
      <w:autoSpaceDN w:val="0"/>
      <w:adjustRightInd w:val="0"/>
      <w:spacing w:after="0" w:line="360" w:lineRule="auto"/>
      <w:jc w:val="right"/>
    </w:pPr>
    <w:rPr>
      <w:rFonts w:ascii="Batang" w:hAnsi="Batang"/>
      <w:sz w:val="24"/>
      <w:szCs w:val="24"/>
    </w:rPr>
  </w:style>
  <w:style w:type="paragraph" w:customStyle="1" w:styleId="afff7">
    <w:name w:val="Колонтитул (правый)"/>
    <w:basedOn w:val="afff6"/>
    <w:next w:val="a"/>
    <w:uiPriority w:val="99"/>
    <w:rsid w:val="009F26F3"/>
    <w:rPr>
      <w:sz w:val="14"/>
      <w:szCs w:val="14"/>
    </w:rPr>
  </w:style>
  <w:style w:type="paragraph" w:customStyle="1" w:styleId="afff8">
    <w:name w:val="Комментарий пользователя"/>
    <w:basedOn w:val="afff2"/>
    <w:next w:val="a"/>
    <w:uiPriority w:val="99"/>
    <w:rsid w:val="009F26F3"/>
    <w:pPr>
      <w:jc w:val="left"/>
    </w:pPr>
    <w:rPr>
      <w:shd w:val="clear" w:color="auto" w:fill="FFDFE0"/>
    </w:rPr>
  </w:style>
  <w:style w:type="paragraph" w:customStyle="1" w:styleId="afff9">
    <w:name w:val="Куда обратиться?"/>
    <w:basedOn w:val="aff"/>
    <w:next w:val="a"/>
    <w:uiPriority w:val="99"/>
    <w:rsid w:val="009F26F3"/>
  </w:style>
  <w:style w:type="paragraph" w:customStyle="1" w:styleId="afffa">
    <w:name w:val="Моноширинный"/>
    <w:basedOn w:val="a"/>
    <w:next w:val="a"/>
    <w:uiPriority w:val="99"/>
    <w:rsid w:val="009F26F3"/>
    <w:pPr>
      <w:widowControl w:val="0"/>
      <w:autoSpaceDE w:val="0"/>
      <w:autoSpaceDN w:val="0"/>
      <w:adjustRightInd w:val="0"/>
      <w:spacing w:after="0" w:line="360" w:lineRule="auto"/>
    </w:pPr>
    <w:rPr>
      <w:rFonts w:ascii="Wingdings" w:hAnsi="Wingdings" w:cs="Wingdings"/>
      <w:sz w:val="24"/>
      <w:szCs w:val="24"/>
    </w:rPr>
  </w:style>
  <w:style w:type="character" w:customStyle="1" w:styleId="afffb">
    <w:name w:val="Найденные слова"/>
    <w:uiPriority w:val="99"/>
    <w:rsid w:val="009F26F3"/>
    <w:rPr>
      <w:b/>
      <w:color w:val="26282F"/>
      <w:shd w:val="clear" w:color="auto" w:fill="FFF580"/>
    </w:rPr>
  </w:style>
  <w:style w:type="paragraph" w:customStyle="1" w:styleId="afffc">
    <w:name w:val="Напишите нам"/>
    <w:basedOn w:val="a"/>
    <w:next w:val="a"/>
    <w:uiPriority w:val="99"/>
    <w:rsid w:val="009F26F3"/>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d">
    <w:name w:val="Не вступил в силу"/>
    <w:uiPriority w:val="99"/>
    <w:rsid w:val="009F26F3"/>
    <w:rPr>
      <w:b/>
      <w:color w:val="000000"/>
      <w:shd w:val="clear" w:color="auto" w:fill="D8EDE8"/>
    </w:rPr>
  </w:style>
  <w:style w:type="paragraph" w:customStyle="1" w:styleId="afffe">
    <w:name w:val="Необходимые документы"/>
    <w:basedOn w:val="aff"/>
    <w:next w:val="a"/>
    <w:uiPriority w:val="99"/>
    <w:rsid w:val="009F26F3"/>
    <w:pPr>
      <w:ind w:firstLine="118"/>
    </w:pPr>
  </w:style>
  <w:style w:type="paragraph" w:customStyle="1" w:styleId="affff">
    <w:name w:val="Нормальный (таблица)"/>
    <w:basedOn w:val="a"/>
    <w:next w:val="a"/>
    <w:uiPriority w:val="99"/>
    <w:rsid w:val="009F26F3"/>
    <w:pPr>
      <w:widowControl w:val="0"/>
      <w:autoSpaceDE w:val="0"/>
      <w:autoSpaceDN w:val="0"/>
      <w:adjustRightInd w:val="0"/>
      <w:spacing w:after="0" w:line="360" w:lineRule="auto"/>
      <w:jc w:val="both"/>
    </w:pPr>
    <w:rPr>
      <w:rFonts w:ascii="Batang" w:hAnsi="Batang"/>
      <w:sz w:val="24"/>
      <w:szCs w:val="24"/>
    </w:rPr>
  </w:style>
  <w:style w:type="paragraph" w:customStyle="1" w:styleId="affff0">
    <w:name w:val="Таблицы (моноширинный)"/>
    <w:basedOn w:val="a"/>
    <w:next w:val="a"/>
    <w:uiPriority w:val="99"/>
    <w:rsid w:val="009F26F3"/>
    <w:pPr>
      <w:widowControl w:val="0"/>
      <w:autoSpaceDE w:val="0"/>
      <w:autoSpaceDN w:val="0"/>
      <w:adjustRightInd w:val="0"/>
      <w:spacing w:after="0" w:line="360" w:lineRule="auto"/>
    </w:pPr>
    <w:rPr>
      <w:rFonts w:ascii="Wingdings" w:hAnsi="Wingdings" w:cs="Wingdings"/>
      <w:sz w:val="24"/>
      <w:szCs w:val="24"/>
    </w:rPr>
  </w:style>
  <w:style w:type="paragraph" w:customStyle="1" w:styleId="affff1">
    <w:name w:val="Оглавление"/>
    <w:basedOn w:val="affff0"/>
    <w:next w:val="a"/>
    <w:uiPriority w:val="99"/>
    <w:rsid w:val="009F26F3"/>
    <w:pPr>
      <w:ind w:left="140"/>
    </w:pPr>
  </w:style>
  <w:style w:type="character" w:customStyle="1" w:styleId="affff2">
    <w:name w:val="Опечатки"/>
    <w:uiPriority w:val="99"/>
    <w:rsid w:val="009F26F3"/>
    <w:rPr>
      <w:color w:val="FF0000"/>
    </w:rPr>
  </w:style>
  <w:style w:type="paragraph" w:customStyle="1" w:styleId="affff3">
    <w:name w:val="Переменная часть"/>
    <w:basedOn w:val="aff5"/>
    <w:next w:val="a"/>
    <w:uiPriority w:val="99"/>
    <w:rsid w:val="009F26F3"/>
    <w:rPr>
      <w:sz w:val="18"/>
      <w:szCs w:val="18"/>
    </w:rPr>
  </w:style>
  <w:style w:type="paragraph" w:customStyle="1" w:styleId="affff4">
    <w:name w:val="Подвал для информации об изменениях"/>
    <w:basedOn w:val="1"/>
    <w:next w:val="a"/>
    <w:uiPriority w:val="99"/>
    <w:rsid w:val="009F26F3"/>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5">
    <w:name w:val="Подзаголовок для информации об изменениях"/>
    <w:basedOn w:val="afff"/>
    <w:next w:val="a"/>
    <w:uiPriority w:val="99"/>
    <w:rsid w:val="009F26F3"/>
    <w:rPr>
      <w:b/>
      <w:bCs/>
    </w:rPr>
  </w:style>
  <w:style w:type="paragraph" w:customStyle="1" w:styleId="affff6">
    <w:name w:val="Подчёркнуный текст"/>
    <w:basedOn w:val="a"/>
    <w:next w:val="a"/>
    <w:uiPriority w:val="99"/>
    <w:rsid w:val="009F26F3"/>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7">
    <w:name w:val="Постоянная часть"/>
    <w:basedOn w:val="aff5"/>
    <w:next w:val="a"/>
    <w:uiPriority w:val="99"/>
    <w:rsid w:val="009F26F3"/>
    <w:rPr>
      <w:sz w:val="20"/>
      <w:szCs w:val="20"/>
    </w:rPr>
  </w:style>
  <w:style w:type="paragraph" w:customStyle="1" w:styleId="affff8">
    <w:name w:val="Прижатый влево"/>
    <w:basedOn w:val="a"/>
    <w:next w:val="a"/>
    <w:uiPriority w:val="99"/>
    <w:rsid w:val="009F26F3"/>
    <w:pPr>
      <w:widowControl w:val="0"/>
      <w:autoSpaceDE w:val="0"/>
      <w:autoSpaceDN w:val="0"/>
      <w:adjustRightInd w:val="0"/>
      <w:spacing w:after="0" w:line="360" w:lineRule="auto"/>
    </w:pPr>
    <w:rPr>
      <w:rFonts w:ascii="Batang" w:hAnsi="Batang"/>
      <w:sz w:val="24"/>
      <w:szCs w:val="24"/>
    </w:rPr>
  </w:style>
  <w:style w:type="paragraph" w:customStyle="1" w:styleId="affff9">
    <w:name w:val="Пример."/>
    <w:basedOn w:val="aff"/>
    <w:next w:val="a"/>
    <w:uiPriority w:val="99"/>
    <w:rsid w:val="009F26F3"/>
  </w:style>
  <w:style w:type="paragraph" w:customStyle="1" w:styleId="affffa">
    <w:name w:val="Примечание."/>
    <w:basedOn w:val="aff"/>
    <w:next w:val="a"/>
    <w:uiPriority w:val="99"/>
    <w:rsid w:val="009F26F3"/>
  </w:style>
  <w:style w:type="character" w:customStyle="1" w:styleId="affffb">
    <w:name w:val="Продолжение ссылки"/>
    <w:uiPriority w:val="99"/>
    <w:rsid w:val="009F26F3"/>
  </w:style>
  <w:style w:type="paragraph" w:customStyle="1" w:styleId="affffc">
    <w:name w:val="Словарная статья"/>
    <w:basedOn w:val="a"/>
    <w:next w:val="a"/>
    <w:uiPriority w:val="99"/>
    <w:rsid w:val="009F26F3"/>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d">
    <w:name w:val="Сравнение редакций"/>
    <w:uiPriority w:val="99"/>
    <w:rsid w:val="009F26F3"/>
    <w:rPr>
      <w:b/>
      <w:color w:val="26282F"/>
    </w:rPr>
  </w:style>
  <w:style w:type="character" w:customStyle="1" w:styleId="affffe">
    <w:name w:val="Сравнение редакций. Добавленный фрагмент"/>
    <w:uiPriority w:val="99"/>
    <w:rsid w:val="009F26F3"/>
    <w:rPr>
      <w:color w:val="000000"/>
      <w:shd w:val="clear" w:color="auto" w:fill="C1D7FF"/>
    </w:rPr>
  </w:style>
  <w:style w:type="character" w:customStyle="1" w:styleId="afffff">
    <w:name w:val="Сравнение редакций. Удаленный фрагмент"/>
    <w:uiPriority w:val="99"/>
    <w:rsid w:val="009F26F3"/>
    <w:rPr>
      <w:color w:val="000000"/>
      <w:shd w:val="clear" w:color="auto" w:fill="C4C413"/>
    </w:rPr>
  </w:style>
  <w:style w:type="paragraph" w:customStyle="1" w:styleId="afffff0">
    <w:name w:val="Ссылка на официальную публикацию"/>
    <w:basedOn w:val="a"/>
    <w:next w:val="a"/>
    <w:uiPriority w:val="99"/>
    <w:rsid w:val="009F26F3"/>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1">
    <w:name w:val="Ссылка на утративший силу документ"/>
    <w:uiPriority w:val="99"/>
    <w:rsid w:val="009F26F3"/>
    <w:rPr>
      <w:b/>
      <w:color w:val="749232"/>
    </w:rPr>
  </w:style>
  <w:style w:type="paragraph" w:customStyle="1" w:styleId="afffff2">
    <w:name w:val="Текст в таблице"/>
    <w:basedOn w:val="affff"/>
    <w:next w:val="a"/>
    <w:uiPriority w:val="99"/>
    <w:rsid w:val="009F26F3"/>
    <w:pPr>
      <w:ind w:firstLine="500"/>
    </w:pPr>
  </w:style>
  <w:style w:type="paragraph" w:customStyle="1" w:styleId="afffff3">
    <w:name w:val="Текст ЭР (см. также)"/>
    <w:basedOn w:val="a"/>
    <w:next w:val="a"/>
    <w:uiPriority w:val="99"/>
    <w:rsid w:val="009F26F3"/>
    <w:pPr>
      <w:widowControl w:val="0"/>
      <w:autoSpaceDE w:val="0"/>
      <w:autoSpaceDN w:val="0"/>
      <w:adjustRightInd w:val="0"/>
      <w:spacing w:before="200" w:after="0" w:line="360" w:lineRule="auto"/>
    </w:pPr>
    <w:rPr>
      <w:rFonts w:ascii="Batang" w:hAnsi="Batang"/>
      <w:sz w:val="20"/>
      <w:szCs w:val="20"/>
    </w:rPr>
  </w:style>
  <w:style w:type="paragraph" w:customStyle="1" w:styleId="afffff4">
    <w:name w:val="Технический комментарий"/>
    <w:basedOn w:val="a"/>
    <w:next w:val="a"/>
    <w:uiPriority w:val="99"/>
    <w:rsid w:val="009F26F3"/>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5">
    <w:name w:val="Утратил силу"/>
    <w:uiPriority w:val="99"/>
    <w:rsid w:val="009F26F3"/>
    <w:rPr>
      <w:b/>
      <w:strike/>
      <w:color w:val="666600"/>
    </w:rPr>
  </w:style>
  <w:style w:type="paragraph" w:customStyle="1" w:styleId="afffff6">
    <w:name w:val="Формула"/>
    <w:basedOn w:val="a"/>
    <w:next w:val="a"/>
    <w:uiPriority w:val="99"/>
    <w:rsid w:val="009F26F3"/>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7">
    <w:name w:val="Центрированный (таблица)"/>
    <w:basedOn w:val="affff"/>
    <w:next w:val="a"/>
    <w:uiPriority w:val="99"/>
    <w:rsid w:val="009F26F3"/>
    <w:pPr>
      <w:jc w:val="center"/>
    </w:pPr>
  </w:style>
  <w:style w:type="paragraph" w:customStyle="1" w:styleId="-">
    <w:name w:val="ЭР-содержание (правое окно)"/>
    <w:basedOn w:val="a"/>
    <w:next w:val="a"/>
    <w:uiPriority w:val="99"/>
    <w:rsid w:val="009F26F3"/>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9F26F3"/>
    <w:pPr>
      <w:autoSpaceDE w:val="0"/>
      <w:autoSpaceDN w:val="0"/>
      <w:adjustRightInd w:val="0"/>
      <w:spacing w:after="0" w:line="240" w:lineRule="auto"/>
    </w:pPr>
    <w:rPr>
      <w:rFonts w:ascii="Batang" w:eastAsia="Batang" w:hAnsi="Batang" w:cs="Batang"/>
      <w:color w:val="000000"/>
      <w:sz w:val="24"/>
      <w:szCs w:val="24"/>
    </w:rPr>
  </w:style>
  <w:style w:type="paragraph" w:styleId="41">
    <w:name w:val="toc 4"/>
    <w:basedOn w:val="a"/>
    <w:next w:val="a"/>
    <w:autoRedefine/>
    <w:rsid w:val="009F26F3"/>
    <w:pPr>
      <w:spacing w:after="0" w:line="240" w:lineRule="auto"/>
      <w:ind w:left="720"/>
    </w:pPr>
    <w:rPr>
      <w:rFonts w:cs="Segoe UI"/>
      <w:sz w:val="20"/>
      <w:szCs w:val="20"/>
    </w:rPr>
  </w:style>
  <w:style w:type="paragraph" w:styleId="51">
    <w:name w:val="toc 5"/>
    <w:basedOn w:val="a"/>
    <w:next w:val="a"/>
    <w:autoRedefine/>
    <w:rsid w:val="009F26F3"/>
    <w:pPr>
      <w:spacing w:after="0" w:line="240" w:lineRule="auto"/>
      <w:ind w:left="960"/>
    </w:pPr>
    <w:rPr>
      <w:rFonts w:cs="Segoe UI"/>
      <w:sz w:val="20"/>
      <w:szCs w:val="20"/>
    </w:rPr>
  </w:style>
  <w:style w:type="paragraph" w:styleId="6">
    <w:name w:val="toc 6"/>
    <w:basedOn w:val="a"/>
    <w:next w:val="a"/>
    <w:autoRedefine/>
    <w:rsid w:val="009F26F3"/>
    <w:pPr>
      <w:spacing w:after="0" w:line="240" w:lineRule="auto"/>
      <w:ind w:left="1200"/>
    </w:pPr>
    <w:rPr>
      <w:rFonts w:cs="Segoe UI"/>
      <w:sz w:val="20"/>
      <w:szCs w:val="20"/>
    </w:rPr>
  </w:style>
  <w:style w:type="paragraph" w:styleId="7">
    <w:name w:val="toc 7"/>
    <w:basedOn w:val="a"/>
    <w:next w:val="a"/>
    <w:autoRedefine/>
    <w:rsid w:val="009F26F3"/>
    <w:pPr>
      <w:spacing w:after="0" w:line="240" w:lineRule="auto"/>
      <w:ind w:left="1440"/>
    </w:pPr>
    <w:rPr>
      <w:rFonts w:cs="Segoe UI"/>
      <w:sz w:val="20"/>
      <w:szCs w:val="20"/>
    </w:rPr>
  </w:style>
  <w:style w:type="paragraph" w:styleId="8">
    <w:name w:val="toc 8"/>
    <w:basedOn w:val="a"/>
    <w:next w:val="a"/>
    <w:autoRedefine/>
    <w:rsid w:val="009F26F3"/>
    <w:pPr>
      <w:spacing w:after="0" w:line="240" w:lineRule="auto"/>
      <w:ind w:left="1680"/>
    </w:pPr>
    <w:rPr>
      <w:rFonts w:cs="Segoe UI"/>
      <w:sz w:val="20"/>
      <w:szCs w:val="20"/>
    </w:rPr>
  </w:style>
  <w:style w:type="paragraph" w:styleId="9">
    <w:name w:val="toc 9"/>
    <w:basedOn w:val="a"/>
    <w:next w:val="a"/>
    <w:autoRedefine/>
    <w:rsid w:val="009F26F3"/>
    <w:pPr>
      <w:spacing w:after="0" w:line="240" w:lineRule="auto"/>
      <w:ind w:left="1920"/>
    </w:pPr>
    <w:rPr>
      <w:rFonts w:cs="Segoe UI"/>
      <w:sz w:val="20"/>
      <w:szCs w:val="20"/>
    </w:rPr>
  </w:style>
  <w:style w:type="paragraph" w:customStyle="1" w:styleId="s1">
    <w:name w:val="s_1"/>
    <w:basedOn w:val="a"/>
    <w:rsid w:val="009F26F3"/>
    <w:pPr>
      <w:spacing w:before="100" w:beforeAutospacing="1" w:after="100" w:afterAutospacing="1" w:line="240" w:lineRule="auto"/>
    </w:pPr>
    <w:rPr>
      <w:rFonts w:ascii="Batang" w:hAnsi="Batang"/>
      <w:sz w:val="24"/>
      <w:szCs w:val="24"/>
    </w:rPr>
  </w:style>
  <w:style w:type="paragraph" w:styleId="afffff8">
    <w:name w:val="endnote text"/>
    <w:basedOn w:val="a"/>
    <w:link w:val="afffff9"/>
    <w:uiPriority w:val="99"/>
    <w:semiHidden/>
    <w:unhideWhenUsed/>
    <w:rsid w:val="009F26F3"/>
    <w:pPr>
      <w:spacing w:after="0" w:line="240" w:lineRule="auto"/>
    </w:pPr>
    <w:rPr>
      <w:sz w:val="20"/>
      <w:szCs w:val="20"/>
      <w:lang w:val="x-none" w:eastAsia="x-none"/>
    </w:rPr>
  </w:style>
  <w:style w:type="character" w:customStyle="1" w:styleId="afffff9">
    <w:name w:val="Текст концевой сноски Знак"/>
    <w:basedOn w:val="a0"/>
    <w:link w:val="afffff8"/>
    <w:uiPriority w:val="99"/>
    <w:semiHidden/>
    <w:rsid w:val="009F26F3"/>
    <w:rPr>
      <w:rFonts w:ascii="Segoe UI" w:eastAsia="Batang" w:hAnsi="Segoe UI" w:cs="Batang"/>
      <w:sz w:val="20"/>
      <w:szCs w:val="20"/>
      <w:lang w:val="x-none" w:eastAsia="x-none"/>
    </w:rPr>
  </w:style>
  <w:style w:type="character" w:customStyle="1" w:styleId="af5">
    <w:name w:val="Обычный (Интернет) Знак"/>
    <w:link w:val="af4"/>
    <w:uiPriority w:val="99"/>
    <w:semiHidden/>
    <w:locked/>
    <w:rsid w:val="009F26F3"/>
    <w:rPr>
      <w:rFonts w:ascii="Times New Roman" w:eastAsia="Batang" w:hAnsi="Times New Roman" w:cs="Times New Roman"/>
      <w:sz w:val="24"/>
      <w:szCs w:val="24"/>
      <w:lang w:eastAsia="ru-RU"/>
    </w:rPr>
  </w:style>
  <w:style w:type="character" w:styleId="afffffa">
    <w:name w:val="Strong"/>
    <w:uiPriority w:val="22"/>
    <w:qFormat/>
    <w:rsid w:val="009F26F3"/>
    <w:rPr>
      <w:b/>
      <w:bCs/>
    </w:rPr>
  </w:style>
  <w:style w:type="paragraph" w:customStyle="1" w:styleId="TableParagraph">
    <w:name w:val="Table Paragraph"/>
    <w:basedOn w:val="a"/>
    <w:uiPriority w:val="1"/>
    <w:qFormat/>
    <w:rsid w:val="009F26F3"/>
    <w:pPr>
      <w:widowControl w:val="0"/>
      <w:autoSpaceDE w:val="0"/>
      <w:autoSpaceDN w:val="0"/>
      <w:spacing w:after="0" w:line="240" w:lineRule="auto"/>
      <w:ind w:left="9"/>
    </w:pPr>
    <w:rPr>
      <w:rFonts w:ascii="Batang" w:hAnsi="Batang"/>
      <w:lang w:eastAsia="en-US"/>
    </w:rPr>
  </w:style>
  <w:style w:type="character" w:styleId="afffffb">
    <w:name w:val="FollowedHyperlink"/>
    <w:uiPriority w:val="99"/>
    <w:unhideWhenUsed/>
    <w:rsid w:val="009F26F3"/>
    <w:rPr>
      <w:color w:val="0000FF"/>
      <w:u w:val="single"/>
    </w:rPr>
  </w:style>
  <w:style w:type="character" w:styleId="afffffc">
    <w:name w:val="Subtle Emphasis"/>
    <w:uiPriority w:val="19"/>
    <w:qFormat/>
    <w:rsid w:val="009F26F3"/>
    <w:rPr>
      <w:i/>
      <w:iCs/>
      <w:color w:val="404040"/>
    </w:rPr>
  </w:style>
  <w:style w:type="paragraph" w:styleId="afffffd">
    <w:name w:val="TOC Heading"/>
    <w:basedOn w:val="1"/>
    <w:next w:val="a"/>
    <w:uiPriority w:val="39"/>
    <w:unhideWhenUsed/>
    <w:qFormat/>
    <w:rsid w:val="009F26F3"/>
    <w:pPr>
      <w:keepLines/>
      <w:spacing w:after="0" w:line="259" w:lineRule="auto"/>
      <w:outlineLvl w:val="9"/>
    </w:pPr>
    <w:rPr>
      <w:rFonts w:ascii="Cambria Math" w:hAnsi="Cambria Math"/>
      <w:b w:val="0"/>
      <w:bCs w:val="0"/>
      <w:color w:val="2F5496"/>
      <w:kern w:val="0"/>
      <w:lang w:val="ru-RU" w:eastAsia="ru-RU"/>
    </w:rPr>
  </w:style>
  <w:style w:type="character" w:customStyle="1" w:styleId="afffffe">
    <w:name w:val="Заголовок Знак"/>
    <w:link w:val="affffff"/>
    <w:uiPriority w:val="10"/>
    <w:rsid w:val="009F26F3"/>
    <w:rPr>
      <w:rFonts w:ascii="Batang" w:hAnsi="Batang"/>
      <w:kern w:val="28"/>
      <w:sz w:val="24"/>
      <w:szCs w:val="24"/>
    </w:rPr>
  </w:style>
  <w:style w:type="paragraph" w:styleId="affffff">
    <w:name w:val="Title"/>
    <w:basedOn w:val="a"/>
    <w:next w:val="a"/>
    <w:link w:val="afffffe"/>
    <w:uiPriority w:val="10"/>
    <w:qFormat/>
    <w:rsid w:val="009F26F3"/>
    <w:pPr>
      <w:pBdr>
        <w:bottom w:val="single" w:sz="8" w:space="4" w:color="4F81BD" w:themeColor="accent1"/>
      </w:pBdr>
      <w:spacing w:after="300" w:line="240" w:lineRule="auto"/>
      <w:contextualSpacing/>
    </w:pPr>
    <w:rPr>
      <w:rFonts w:ascii="Batang" w:eastAsiaTheme="minorHAnsi" w:hAnsi="Batang" w:cstheme="minorBidi"/>
      <w:kern w:val="28"/>
      <w:sz w:val="24"/>
      <w:szCs w:val="24"/>
      <w:lang w:eastAsia="en-US"/>
    </w:rPr>
  </w:style>
  <w:style w:type="paragraph" w:customStyle="1" w:styleId="120">
    <w:name w:val="таблСлева12"/>
    <w:basedOn w:val="a"/>
    <w:uiPriority w:val="3"/>
    <w:qFormat/>
    <w:rsid w:val="009F26F3"/>
    <w:pPr>
      <w:snapToGrid w:val="0"/>
      <w:spacing w:after="0" w:line="240" w:lineRule="auto"/>
    </w:pPr>
    <w:rPr>
      <w:rFonts w:ascii="Batang" w:hAnsi="Batang"/>
      <w:iCs/>
      <w:sz w:val="24"/>
      <w:szCs w:val="28"/>
    </w:rPr>
  </w:style>
  <w:style w:type="paragraph" w:styleId="affffff0">
    <w:name w:val="Revision"/>
    <w:hidden/>
    <w:uiPriority w:val="99"/>
    <w:semiHidden/>
    <w:rsid w:val="009F26F3"/>
    <w:pPr>
      <w:spacing w:after="0" w:line="240" w:lineRule="auto"/>
    </w:pPr>
    <w:rPr>
      <w:rFonts w:ascii="Segoe UI" w:eastAsia="Batang" w:hAnsi="Segoe UI" w:cs="Batang"/>
      <w:lang w:eastAsia="ru-RU"/>
    </w:rPr>
  </w:style>
  <w:style w:type="character" w:customStyle="1" w:styleId="affffff1">
    <w:name w:val="Название Знак"/>
    <w:uiPriority w:val="10"/>
    <w:rsid w:val="009F26F3"/>
    <w:rPr>
      <w:rFonts w:ascii="Cambria" w:eastAsia="Times New Roman" w:hAnsi="Cambria" w:cs="Times New Roman"/>
      <w:color w:val="17365D"/>
      <w:spacing w:val="5"/>
      <w:kern w:val="28"/>
      <w:sz w:val="52"/>
      <w:szCs w:val="52"/>
      <w:lang w:eastAsia="ru-RU"/>
    </w:rPr>
  </w:style>
  <w:style w:type="character" w:customStyle="1" w:styleId="16">
    <w:name w:val="Название Знак1"/>
    <w:basedOn w:val="a0"/>
    <w:uiPriority w:val="10"/>
    <w:rsid w:val="009F26F3"/>
    <w:rPr>
      <w:rFonts w:asciiTheme="majorHAnsi" w:eastAsiaTheme="majorEastAsia" w:hAnsiTheme="majorHAnsi" w:cstheme="majorBidi"/>
      <w:color w:val="17365D" w:themeColor="text2" w:themeShade="BF"/>
      <w:spacing w:val="5"/>
      <w:kern w:val="28"/>
      <w:sz w:val="52"/>
      <w:szCs w:val="52"/>
      <w:lang w:eastAsia="ru-RU"/>
    </w:rPr>
  </w:style>
  <w:style w:type="paragraph" w:styleId="affffff2">
    <w:name w:val="No Spacing"/>
    <w:link w:val="affffff3"/>
    <w:qFormat/>
    <w:rsid w:val="008C1382"/>
    <w:pPr>
      <w:spacing w:after="0" w:line="240" w:lineRule="auto"/>
    </w:pPr>
    <w:rPr>
      <w:rFonts w:ascii="Calibri" w:eastAsia="Calibri" w:hAnsi="Calibri" w:cs="Times New Roman"/>
    </w:rPr>
  </w:style>
  <w:style w:type="character" w:customStyle="1" w:styleId="affffff3">
    <w:name w:val="Без интервала Знак"/>
    <w:link w:val="affffff2"/>
    <w:locked/>
    <w:rsid w:val="008C1382"/>
    <w:rPr>
      <w:rFonts w:ascii="Calibri" w:eastAsia="Calibri" w:hAnsi="Calibri" w:cs="Times New Roman"/>
    </w:rPr>
  </w:style>
  <w:style w:type="character" w:customStyle="1" w:styleId="affffff4">
    <w:name w:val="Колонтитул_"/>
    <w:link w:val="affffff5"/>
    <w:rsid w:val="008C1382"/>
    <w:rPr>
      <w:rFonts w:ascii="Calibri" w:eastAsia="Calibri" w:hAnsi="Calibri" w:cs="Calibri"/>
    </w:rPr>
  </w:style>
  <w:style w:type="paragraph" w:customStyle="1" w:styleId="affffff5">
    <w:name w:val="Колонтитул"/>
    <w:basedOn w:val="a"/>
    <w:link w:val="affffff4"/>
    <w:rsid w:val="008C1382"/>
    <w:pPr>
      <w:widowControl w:val="0"/>
      <w:spacing w:after="0" w:line="240" w:lineRule="auto"/>
    </w:pPr>
    <w:rPr>
      <w:rFonts w:ascii="Calibri" w:eastAsia="Calibri" w:hAnsi="Calibri" w:cs="Calibri"/>
      <w:lang w:eastAsia="en-US"/>
    </w:rPr>
  </w:style>
  <w:style w:type="character" w:customStyle="1" w:styleId="27">
    <w:name w:val="Основной текст (2)_"/>
    <w:basedOn w:val="a0"/>
    <w:link w:val="28"/>
    <w:rsid w:val="001A12E7"/>
    <w:rPr>
      <w:rFonts w:ascii="Times New Roman" w:eastAsia="Times New Roman" w:hAnsi="Times New Roman" w:cs="Times New Roman"/>
      <w:sz w:val="28"/>
      <w:szCs w:val="28"/>
      <w:shd w:val="clear" w:color="auto" w:fill="FFFFFF"/>
    </w:rPr>
  </w:style>
  <w:style w:type="character" w:customStyle="1" w:styleId="11pt">
    <w:name w:val="Колонтитул + 11 pt;Не полужирный"/>
    <w:basedOn w:val="affffff4"/>
    <w:rsid w:val="001A12E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2pt">
    <w:name w:val="Основной текст (2) + 12 pt;Полужирный"/>
    <w:basedOn w:val="27"/>
    <w:rsid w:val="001A12E7"/>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12pt0">
    <w:name w:val="Основной текст (2) + 12 pt"/>
    <w:basedOn w:val="27"/>
    <w:rsid w:val="001A12E7"/>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216pt0pt">
    <w:name w:val="Основной текст (2) + 16 pt;Курсив;Интервал 0 pt"/>
    <w:basedOn w:val="27"/>
    <w:rsid w:val="001A12E7"/>
    <w:rPr>
      <w:rFonts w:ascii="Times New Roman" w:eastAsia="Times New Roman" w:hAnsi="Times New Roman" w:cs="Times New Roman"/>
      <w:i/>
      <w:iCs/>
      <w:color w:val="000000"/>
      <w:spacing w:val="-10"/>
      <w:w w:val="100"/>
      <w:position w:val="0"/>
      <w:sz w:val="32"/>
      <w:szCs w:val="32"/>
      <w:shd w:val="clear" w:color="auto" w:fill="FFFFFF"/>
      <w:lang w:val="ru-RU" w:eastAsia="ru-RU" w:bidi="ru-RU"/>
    </w:rPr>
  </w:style>
  <w:style w:type="paragraph" w:customStyle="1" w:styleId="28">
    <w:name w:val="Основной текст (2)"/>
    <w:basedOn w:val="a"/>
    <w:link w:val="27"/>
    <w:rsid w:val="001A12E7"/>
    <w:pPr>
      <w:widowControl w:val="0"/>
      <w:shd w:val="clear" w:color="auto" w:fill="FFFFFF"/>
      <w:spacing w:after="0" w:line="259" w:lineRule="exact"/>
      <w:ind w:hanging="480"/>
    </w:pPr>
    <w:rPr>
      <w:rFonts w:ascii="Times New Roman" w:eastAsia="Times New Roman" w:hAnsi="Times New Roman" w:cs="Times New Roman"/>
      <w:sz w:val="28"/>
      <w:szCs w:val="28"/>
      <w:lang w:eastAsia="en-US"/>
    </w:rPr>
  </w:style>
  <w:style w:type="table" w:styleId="affffff6">
    <w:name w:val="Table Grid"/>
    <w:basedOn w:val="a1"/>
    <w:uiPriority w:val="39"/>
    <w:rsid w:val="001E48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2"/>
    <w:uiPriority w:val="99"/>
    <w:semiHidden/>
    <w:unhideWhenUsed/>
    <w:rsid w:val="003B094E"/>
  </w:style>
  <w:style w:type="paragraph" w:customStyle="1" w:styleId="msonormal0">
    <w:name w:val="msonormal"/>
    <w:basedOn w:val="a"/>
    <w:rsid w:val="003B094E"/>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Normal">
    <w:name w:val="Table Normal"/>
    <w:uiPriority w:val="2"/>
    <w:semiHidden/>
    <w:qFormat/>
    <w:rsid w:val="003B094E"/>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29">
    <w:name w:val="Нет списка2"/>
    <w:next w:val="a2"/>
    <w:uiPriority w:val="99"/>
    <w:semiHidden/>
    <w:unhideWhenUsed/>
    <w:rsid w:val="006732AD"/>
  </w:style>
  <w:style w:type="table" w:customStyle="1" w:styleId="TableNormal1">
    <w:name w:val="Table Normal1"/>
    <w:uiPriority w:val="2"/>
    <w:semiHidden/>
    <w:qFormat/>
    <w:rsid w:val="006732A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11">
    <w:name w:val="Знак сноски1"/>
    <w:basedOn w:val="a"/>
    <w:link w:val="a8"/>
    <w:rsid w:val="005D2A5F"/>
    <w:pPr>
      <w:spacing w:after="0" w:line="240" w:lineRule="auto"/>
    </w:pPr>
    <w:rPr>
      <w:rFonts w:asciiTheme="minorHAnsi" w:eastAsiaTheme="minorHAnsi" w:hAnsiTheme="minorHAnsi"/>
      <w:vertAlign w:val="superscript"/>
      <w:lang w:eastAsia="en-US"/>
    </w:rPr>
  </w:style>
  <w:style w:type="character" w:styleId="affffff7">
    <w:name w:val="Unresolved Mention"/>
    <w:basedOn w:val="a0"/>
    <w:uiPriority w:val="99"/>
    <w:semiHidden/>
    <w:unhideWhenUsed/>
    <w:rsid w:val="000779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70888">
      <w:bodyDiv w:val="1"/>
      <w:marLeft w:val="0"/>
      <w:marRight w:val="0"/>
      <w:marTop w:val="0"/>
      <w:marBottom w:val="0"/>
      <w:divBdr>
        <w:top w:val="none" w:sz="0" w:space="0" w:color="auto"/>
        <w:left w:val="none" w:sz="0" w:space="0" w:color="auto"/>
        <w:bottom w:val="none" w:sz="0" w:space="0" w:color="auto"/>
        <w:right w:val="none" w:sz="0" w:space="0" w:color="auto"/>
      </w:divBdr>
    </w:div>
    <w:div w:id="153422187">
      <w:bodyDiv w:val="1"/>
      <w:marLeft w:val="0"/>
      <w:marRight w:val="0"/>
      <w:marTop w:val="0"/>
      <w:marBottom w:val="0"/>
      <w:divBdr>
        <w:top w:val="none" w:sz="0" w:space="0" w:color="auto"/>
        <w:left w:val="none" w:sz="0" w:space="0" w:color="auto"/>
        <w:bottom w:val="none" w:sz="0" w:space="0" w:color="auto"/>
        <w:right w:val="none" w:sz="0" w:space="0" w:color="auto"/>
      </w:divBdr>
    </w:div>
    <w:div w:id="212428218">
      <w:bodyDiv w:val="1"/>
      <w:marLeft w:val="0"/>
      <w:marRight w:val="0"/>
      <w:marTop w:val="0"/>
      <w:marBottom w:val="0"/>
      <w:divBdr>
        <w:top w:val="none" w:sz="0" w:space="0" w:color="auto"/>
        <w:left w:val="none" w:sz="0" w:space="0" w:color="auto"/>
        <w:bottom w:val="none" w:sz="0" w:space="0" w:color="auto"/>
        <w:right w:val="none" w:sz="0" w:space="0" w:color="auto"/>
      </w:divBdr>
    </w:div>
    <w:div w:id="222912973">
      <w:bodyDiv w:val="1"/>
      <w:marLeft w:val="0"/>
      <w:marRight w:val="0"/>
      <w:marTop w:val="0"/>
      <w:marBottom w:val="0"/>
      <w:divBdr>
        <w:top w:val="none" w:sz="0" w:space="0" w:color="auto"/>
        <w:left w:val="none" w:sz="0" w:space="0" w:color="auto"/>
        <w:bottom w:val="none" w:sz="0" w:space="0" w:color="auto"/>
        <w:right w:val="none" w:sz="0" w:space="0" w:color="auto"/>
      </w:divBdr>
    </w:div>
    <w:div w:id="325717095">
      <w:bodyDiv w:val="1"/>
      <w:marLeft w:val="0"/>
      <w:marRight w:val="0"/>
      <w:marTop w:val="0"/>
      <w:marBottom w:val="0"/>
      <w:divBdr>
        <w:top w:val="none" w:sz="0" w:space="0" w:color="auto"/>
        <w:left w:val="none" w:sz="0" w:space="0" w:color="auto"/>
        <w:bottom w:val="none" w:sz="0" w:space="0" w:color="auto"/>
        <w:right w:val="none" w:sz="0" w:space="0" w:color="auto"/>
      </w:divBdr>
    </w:div>
    <w:div w:id="402486502">
      <w:bodyDiv w:val="1"/>
      <w:marLeft w:val="0"/>
      <w:marRight w:val="0"/>
      <w:marTop w:val="0"/>
      <w:marBottom w:val="0"/>
      <w:divBdr>
        <w:top w:val="none" w:sz="0" w:space="0" w:color="auto"/>
        <w:left w:val="none" w:sz="0" w:space="0" w:color="auto"/>
        <w:bottom w:val="none" w:sz="0" w:space="0" w:color="auto"/>
        <w:right w:val="none" w:sz="0" w:space="0" w:color="auto"/>
      </w:divBdr>
    </w:div>
    <w:div w:id="559751210">
      <w:bodyDiv w:val="1"/>
      <w:marLeft w:val="0"/>
      <w:marRight w:val="0"/>
      <w:marTop w:val="0"/>
      <w:marBottom w:val="0"/>
      <w:divBdr>
        <w:top w:val="none" w:sz="0" w:space="0" w:color="auto"/>
        <w:left w:val="none" w:sz="0" w:space="0" w:color="auto"/>
        <w:bottom w:val="none" w:sz="0" w:space="0" w:color="auto"/>
        <w:right w:val="none" w:sz="0" w:space="0" w:color="auto"/>
      </w:divBdr>
    </w:div>
    <w:div w:id="738207351">
      <w:bodyDiv w:val="1"/>
      <w:marLeft w:val="0"/>
      <w:marRight w:val="0"/>
      <w:marTop w:val="0"/>
      <w:marBottom w:val="0"/>
      <w:divBdr>
        <w:top w:val="none" w:sz="0" w:space="0" w:color="auto"/>
        <w:left w:val="none" w:sz="0" w:space="0" w:color="auto"/>
        <w:bottom w:val="none" w:sz="0" w:space="0" w:color="auto"/>
        <w:right w:val="none" w:sz="0" w:space="0" w:color="auto"/>
      </w:divBdr>
    </w:div>
    <w:div w:id="971981704">
      <w:bodyDiv w:val="1"/>
      <w:marLeft w:val="0"/>
      <w:marRight w:val="0"/>
      <w:marTop w:val="0"/>
      <w:marBottom w:val="0"/>
      <w:divBdr>
        <w:top w:val="none" w:sz="0" w:space="0" w:color="auto"/>
        <w:left w:val="none" w:sz="0" w:space="0" w:color="auto"/>
        <w:bottom w:val="none" w:sz="0" w:space="0" w:color="auto"/>
        <w:right w:val="none" w:sz="0" w:space="0" w:color="auto"/>
      </w:divBdr>
    </w:div>
    <w:div w:id="1009523159">
      <w:bodyDiv w:val="1"/>
      <w:marLeft w:val="0"/>
      <w:marRight w:val="0"/>
      <w:marTop w:val="0"/>
      <w:marBottom w:val="0"/>
      <w:divBdr>
        <w:top w:val="none" w:sz="0" w:space="0" w:color="auto"/>
        <w:left w:val="none" w:sz="0" w:space="0" w:color="auto"/>
        <w:bottom w:val="none" w:sz="0" w:space="0" w:color="auto"/>
        <w:right w:val="none" w:sz="0" w:space="0" w:color="auto"/>
      </w:divBdr>
    </w:div>
    <w:div w:id="1070422837">
      <w:bodyDiv w:val="1"/>
      <w:marLeft w:val="0"/>
      <w:marRight w:val="0"/>
      <w:marTop w:val="0"/>
      <w:marBottom w:val="0"/>
      <w:divBdr>
        <w:top w:val="none" w:sz="0" w:space="0" w:color="auto"/>
        <w:left w:val="none" w:sz="0" w:space="0" w:color="auto"/>
        <w:bottom w:val="none" w:sz="0" w:space="0" w:color="auto"/>
        <w:right w:val="none" w:sz="0" w:space="0" w:color="auto"/>
      </w:divBdr>
    </w:div>
    <w:div w:id="1128822081">
      <w:bodyDiv w:val="1"/>
      <w:marLeft w:val="0"/>
      <w:marRight w:val="0"/>
      <w:marTop w:val="0"/>
      <w:marBottom w:val="0"/>
      <w:divBdr>
        <w:top w:val="none" w:sz="0" w:space="0" w:color="auto"/>
        <w:left w:val="none" w:sz="0" w:space="0" w:color="auto"/>
        <w:bottom w:val="none" w:sz="0" w:space="0" w:color="auto"/>
        <w:right w:val="none" w:sz="0" w:space="0" w:color="auto"/>
      </w:divBdr>
    </w:div>
    <w:div w:id="1271353031">
      <w:bodyDiv w:val="1"/>
      <w:marLeft w:val="0"/>
      <w:marRight w:val="0"/>
      <w:marTop w:val="0"/>
      <w:marBottom w:val="0"/>
      <w:divBdr>
        <w:top w:val="none" w:sz="0" w:space="0" w:color="auto"/>
        <w:left w:val="none" w:sz="0" w:space="0" w:color="auto"/>
        <w:bottom w:val="none" w:sz="0" w:space="0" w:color="auto"/>
        <w:right w:val="none" w:sz="0" w:space="0" w:color="auto"/>
      </w:divBdr>
    </w:div>
    <w:div w:id="1273051350">
      <w:bodyDiv w:val="1"/>
      <w:marLeft w:val="0"/>
      <w:marRight w:val="0"/>
      <w:marTop w:val="0"/>
      <w:marBottom w:val="0"/>
      <w:divBdr>
        <w:top w:val="none" w:sz="0" w:space="0" w:color="auto"/>
        <w:left w:val="none" w:sz="0" w:space="0" w:color="auto"/>
        <w:bottom w:val="none" w:sz="0" w:space="0" w:color="auto"/>
        <w:right w:val="none" w:sz="0" w:space="0" w:color="auto"/>
      </w:divBdr>
    </w:div>
    <w:div w:id="1318194095">
      <w:bodyDiv w:val="1"/>
      <w:marLeft w:val="0"/>
      <w:marRight w:val="0"/>
      <w:marTop w:val="0"/>
      <w:marBottom w:val="0"/>
      <w:divBdr>
        <w:top w:val="none" w:sz="0" w:space="0" w:color="auto"/>
        <w:left w:val="none" w:sz="0" w:space="0" w:color="auto"/>
        <w:bottom w:val="none" w:sz="0" w:space="0" w:color="auto"/>
        <w:right w:val="none" w:sz="0" w:space="0" w:color="auto"/>
      </w:divBdr>
    </w:div>
    <w:div w:id="1392775528">
      <w:bodyDiv w:val="1"/>
      <w:marLeft w:val="0"/>
      <w:marRight w:val="0"/>
      <w:marTop w:val="0"/>
      <w:marBottom w:val="0"/>
      <w:divBdr>
        <w:top w:val="none" w:sz="0" w:space="0" w:color="auto"/>
        <w:left w:val="none" w:sz="0" w:space="0" w:color="auto"/>
        <w:bottom w:val="none" w:sz="0" w:space="0" w:color="auto"/>
        <w:right w:val="none" w:sz="0" w:space="0" w:color="auto"/>
      </w:divBdr>
    </w:div>
    <w:div w:id="1626500212">
      <w:bodyDiv w:val="1"/>
      <w:marLeft w:val="0"/>
      <w:marRight w:val="0"/>
      <w:marTop w:val="0"/>
      <w:marBottom w:val="0"/>
      <w:divBdr>
        <w:top w:val="none" w:sz="0" w:space="0" w:color="auto"/>
        <w:left w:val="none" w:sz="0" w:space="0" w:color="auto"/>
        <w:bottom w:val="none" w:sz="0" w:space="0" w:color="auto"/>
        <w:right w:val="none" w:sz="0" w:space="0" w:color="auto"/>
      </w:divBdr>
    </w:div>
    <w:div w:id="1654871511">
      <w:bodyDiv w:val="1"/>
      <w:marLeft w:val="0"/>
      <w:marRight w:val="0"/>
      <w:marTop w:val="0"/>
      <w:marBottom w:val="0"/>
      <w:divBdr>
        <w:top w:val="none" w:sz="0" w:space="0" w:color="auto"/>
        <w:left w:val="none" w:sz="0" w:space="0" w:color="auto"/>
        <w:bottom w:val="none" w:sz="0" w:space="0" w:color="auto"/>
        <w:right w:val="none" w:sz="0" w:space="0" w:color="auto"/>
      </w:divBdr>
    </w:div>
    <w:div w:id="1862937512">
      <w:bodyDiv w:val="1"/>
      <w:marLeft w:val="0"/>
      <w:marRight w:val="0"/>
      <w:marTop w:val="0"/>
      <w:marBottom w:val="0"/>
      <w:divBdr>
        <w:top w:val="none" w:sz="0" w:space="0" w:color="auto"/>
        <w:left w:val="none" w:sz="0" w:space="0" w:color="auto"/>
        <w:bottom w:val="none" w:sz="0" w:space="0" w:color="auto"/>
        <w:right w:val="none" w:sz="0" w:space="0" w:color="auto"/>
      </w:divBdr>
    </w:div>
    <w:div w:id="1918593772">
      <w:bodyDiv w:val="1"/>
      <w:marLeft w:val="0"/>
      <w:marRight w:val="0"/>
      <w:marTop w:val="0"/>
      <w:marBottom w:val="0"/>
      <w:divBdr>
        <w:top w:val="none" w:sz="0" w:space="0" w:color="auto"/>
        <w:left w:val="none" w:sz="0" w:space="0" w:color="auto"/>
        <w:bottom w:val="none" w:sz="0" w:space="0" w:color="auto"/>
        <w:right w:val="none" w:sz="0" w:space="0" w:color="auto"/>
      </w:divBdr>
    </w:div>
    <w:div w:id="206197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3617" TargetMode="External"/><Relationship Id="rId13" Type="http://schemas.openxmlformats.org/officeDocument/2006/relationships/hyperlink" Target="https://urait.ru/bcode/530810" TargetMode="External"/><Relationship Id="rId18" Type="http://schemas.openxmlformats.org/officeDocument/2006/relationships/hyperlink" Target="https://urait.ru/bcode/532973" TargetMode="External"/><Relationship Id="rId3" Type="http://schemas.openxmlformats.org/officeDocument/2006/relationships/settings" Target="settings.xml"/><Relationship Id="rId21" Type="http://schemas.openxmlformats.org/officeDocument/2006/relationships/hyperlink" Target="https://urait.ru/bcode/475342" TargetMode="External"/><Relationship Id="rId7" Type="http://schemas.openxmlformats.org/officeDocument/2006/relationships/hyperlink" Target="https://urait.ru/bcode/531736" TargetMode="External"/><Relationship Id="rId12" Type="http://schemas.openxmlformats.org/officeDocument/2006/relationships/hyperlink" Target="https://urait.ru/bcode/509695" TargetMode="External"/><Relationship Id="rId17" Type="http://schemas.openxmlformats.org/officeDocument/2006/relationships/hyperlink" Target="https://urait.ru/bcode/532052"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rait.ru/bcode/512484"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09846"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hyperlink" Target="https://urait.ru/bcode/531390" TargetMode="External"/><Relationship Id="rId19" Type="http://schemas.openxmlformats.org/officeDocument/2006/relationships/hyperlink" Target="https://urait.ru/bcode/509827" TargetMode="External"/><Relationship Id="rId4" Type="http://schemas.openxmlformats.org/officeDocument/2006/relationships/webSettings" Target="webSettings.xml"/><Relationship Id="rId9" Type="http://schemas.openxmlformats.org/officeDocument/2006/relationships/hyperlink" Target="https://urait.ru/bcode/531023" TargetMode="External"/><Relationship Id="rId14" Type="http://schemas.openxmlformats.org/officeDocument/2006/relationships/hyperlink" Target="https://urait.ru/bcode/532563"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64</Pages>
  <Words>13354</Words>
  <Characters>76121</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УСТ11</dc:creator>
  <cp:lastModifiedBy>Анна-Мария Рейм</cp:lastModifiedBy>
  <cp:revision>12</cp:revision>
  <dcterms:created xsi:type="dcterms:W3CDTF">2023-06-27T20:54:00Z</dcterms:created>
  <dcterms:modified xsi:type="dcterms:W3CDTF">2024-01-25T12:32:00Z</dcterms:modified>
</cp:coreProperties>
</file>